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62" w:rsidRPr="00EB4951" w:rsidRDefault="00A01B62" w:rsidP="00FD77E4">
      <w:pPr>
        <w:jc w:val="both"/>
        <w:rPr>
          <w:rStyle w:val="Char3"/>
          <w:rtl/>
        </w:rPr>
      </w:pPr>
      <w:bookmarkStart w:id="0" w:name="_GoBack"/>
      <w:bookmarkEnd w:id="0"/>
    </w:p>
    <w:p w:rsidR="00906D7F" w:rsidRPr="00EB4951" w:rsidRDefault="00906D7F" w:rsidP="00FD77E4">
      <w:pPr>
        <w:jc w:val="both"/>
        <w:rPr>
          <w:rStyle w:val="Char3"/>
          <w:rtl/>
        </w:rPr>
      </w:pPr>
    </w:p>
    <w:p w:rsidR="00906D7F" w:rsidRPr="00EB4951" w:rsidRDefault="00906D7F" w:rsidP="00FD77E4">
      <w:pPr>
        <w:jc w:val="both"/>
        <w:rPr>
          <w:rStyle w:val="Char3"/>
          <w:rtl/>
        </w:rPr>
      </w:pPr>
    </w:p>
    <w:p w:rsidR="00906D7F" w:rsidRPr="00EB4951" w:rsidRDefault="00906D7F" w:rsidP="00FD77E4">
      <w:pPr>
        <w:jc w:val="both"/>
        <w:rPr>
          <w:rStyle w:val="Char3"/>
          <w:rtl/>
        </w:rPr>
      </w:pPr>
    </w:p>
    <w:p w:rsidR="00906D7F" w:rsidRPr="00E44A65" w:rsidRDefault="00906D7F" w:rsidP="00E761CB">
      <w:pPr>
        <w:jc w:val="center"/>
        <w:rPr>
          <w:rFonts w:cs="B Titr"/>
          <w:sz w:val="60"/>
          <w:szCs w:val="60"/>
          <w:rtl/>
          <w:lang w:bidi="fa-IR"/>
        </w:rPr>
      </w:pPr>
      <w:r w:rsidRPr="00D77F38">
        <w:rPr>
          <w:rFonts w:ascii="IRTitr" w:hAnsi="IRTitr" w:cs="IRTitr"/>
          <w:sz w:val="66"/>
          <w:szCs w:val="66"/>
          <w:rtl/>
          <w:lang w:bidi="fa-IR"/>
        </w:rPr>
        <w:t>مصائب صحابه</w:t>
      </w:r>
      <w:r w:rsidR="00FD1CBB" w:rsidRPr="00FD1CBB">
        <w:rPr>
          <w:rFonts w:cs="CTraditional Arabic" w:hint="cs"/>
          <w:sz w:val="66"/>
          <w:szCs w:val="66"/>
          <w:rtl/>
          <w:lang w:bidi="fa-IR"/>
        </w:rPr>
        <w:t>ش</w:t>
      </w:r>
    </w:p>
    <w:p w:rsidR="00906D7F" w:rsidRPr="00EB4951" w:rsidRDefault="00906D7F" w:rsidP="00FD77E4">
      <w:pPr>
        <w:jc w:val="both"/>
        <w:rPr>
          <w:rStyle w:val="Char3"/>
          <w:rtl/>
        </w:rPr>
      </w:pPr>
    </w:p>
    <w:p w:rsidR="00906D7F" w:rsidRPr="00EB4951" w:rsidRDefault="00906D7F" w:rsidP="00FD77E4">
      <w:pPr>
        <w:jc w:val="both"/>
        <w:rPr>
          <w:rStyle w:val="Char3"/>
          <w:rtl/>
        </w:rPr>
      </w:pPr>
    </w:p>
    <w:p w:rsidR="00906D7F" w:rsidRPr="00EB4951" w:rsidRDefault="00906D7F" w:rsidP="00FD77E4">
      <w:pPr>
        <w:jc w:val="both"/>
        <w:rPr>
          <w:rStyle w:val="Char3"/>
          <w:rtl/>
        </w:rPr>
      </w:pPr>
    </w:p>
    <w:p w:rsidR="00906D7F" w:rsidRPr="00EB4951" w:rsidRDefault="00906D7F" w:rsidP="00FD77E4">
      <w:pPr>
        <w:jc w:val="both"/>
        <w:rPr>
          <w:rStyle w:val="Char3"/>
          <w:rtl/>
        </w:rPr>
      </w:pPr>
    </w:p>
    <w:p w:rsidR="00906D7F" w:rsidRPr="00EB4951" w:rsidRDefault="00906D7F" w:rsidP="00FD77E4">
      <w:pPr>
        <w:jc w:val="both"/>
        <w:rPr>
          <w:rStyle w:val="Char3"/>
          <w:rtl/>
        </w:rPr>
      </w:pPr>
    </w:p>
    <w:p w:rsidR="00906D7F" w:rsidRPr="0012684C" w:rsidRDefault="00906D7F" w:rsidP="00906D7F">
      <w:pPr>
        <w:jc w:val="center"/>
        <w:rPr>
          <w:rFonts w:ascii="IRYakout" w:hAnsi="IRYakout" w:cs="IRYakout"/>
          <w:b/>
          <w:bCs/>
          <w:sz w:val="32"/>
          <w:szCs w:val="32"/>
          <w:rtl/>
          <w:lang w:bidi="fa-IR"/>
        </w:rPr>
      </w:pPr>
      <w:r w:rsidRPr="0012684C">
        <w:rPr>
          <w:rFonts w:ascii="IRYakout" w:hAnsi="IRYakout" w:cs="IRYakout"/>
          <w:b/>
          <w:bCs/>
          <w:sz w:val="32"/>
          <w:szCs w:val="32"/>
          <w:rtl/>
          <w:lang w:bidi="fa-IR"/>
        </w:rPr>
        <w:t>مؤلف:</w:t>
      </w:r>
    </w:p>
    <w:p w:rsidR="00906D7F" w:rsidRPr="00E44A65" w:rsidRDefault="00906D7F" w:rsidP="00E44A65">
      <w:pPr>
        <w:jc w:val="center"/>
        <w:rPr>
          <w:rFonts w:cs="B Yagut"/>
          <w:b/>
          <w:bCs/>
          <w:sz w:val="32"/>
          <w:szCs w:val="32"/>
          <w:rtl/>
          <w:lang w:bidi="fa-IR"/>
        </w:rPr>
      </w:pPr>
      <w:r w:rsidRPr="0012684C">
        <w:rPr>
          <w:rFonts w:ascii="IRYakout" w:hAnsi="IRYakout" w:cs="IRYakout"/>
          <w:b/>
          <w:bCs/>
          <w:sz w:val="36"/>
          <w:szCs w:val="36"/>
          <w:rtl/>
          <w:lang w:bidi="fa-IR"/>
        </w:rPr>
        <w:t>سید نورالحسن بخاری</w:t>
      </w:r>
      <w:r w:rsidR="00E44A65">
        <w:rPr>
          <w:rFonts w:ascii="CTraditional Arabic" w:cs="CTraditional Arabic" w:hint="cs"/>
          <w:b/>
          <w:bCs/>
          <w:sz w:val="36"/>
          <w:szCs w:val="36"/>
          <w:rtl/>
          <w:lang w:bidi="fa-IR"/>
        </w:rPr>
        <w:t>/</w:t>
      </w:r>
    </w:p>
    <w:p w:rsidR="00906D7F" w:rsidRPr="00E44A65" w:rsidRDefault="00906D7F" w:rsidP="00906D7F">
      <w:pPr>
        <w:jc w:val="center"/>
        <w:rPr>
          <w:rFonts w:cs="B Yagut"/>
          <w:b/>
          <w:bCs/>
          <w:sz w:val="32"/>
          <w:szCs w:val="32"/>
          <w:rtl/>
          <w:lang w:bidi="fa-IR"/>
        </w:rPr>
      </w:pPr>
    </w:p>
    <w:p w:rsidR="00906D7F" w:rsidRPr="0012684C" w:rsidRDefault="00906D7F" w:rsidP="00906D7F">
      <w:pPr>
        <w:jc w:val="center"/>
        <w:rPr>
          <w:rFonts w:ascii="IRYakout" w:hAnsi="IRYakout" w:cs="IRYakout"/>
          <w:b/>
          <w:bCs/>
          <w:sz w:val="32"/>
          <w:szCs w:val="32"/>
          <w:rtl/>
          <w:lang w:bidi="fa-IR"/>
        </w:rPr>
      </w:pPr>
      <w:r w:rsidRPr="0012684C">
        <w:rPr>
          <w:rFonts w:ascii="IRYakout" w:hAnsi="IRYakout" w:cs="IRYakout"/>
          <w:b/>
          <w:bCs/>
          <w:sz w:val="32"/>
          <w:szCs w:val="32"/>
          <w:rtl/>
          <w:lang w:bidi="fa-IR"/>
        </w:rPr>
        <w:t>مترجم:</w:t>
      </w:r>
    </w:p>
    <w:p w:rsidR="00906D7F" w:rsidRPr="00776230" w:rsidRDefault="00906D7F" w:rsidP="00E44A65">
      <w:pPr>
        <w:jc w:val="center"/>
        <w:rPr>
          <w:rFonts w:cs="B Jadid"/>
          <w:rtl/>
          <w:lang w:bidi="fa-IR"/>
        </w:rPr>
      </w:pPr>
      <w:r w:rsidRPr="0012684C">
        <w:rPr>
          <w:rFonts w:ascii="IRYakout" w:hAnsi="IRYakout" w:cs="IRYakout"/>
          <w:b/>
          <w:bCs/>
          <w:sz w:val="36"/>
          <w:szCs w:val="36"/>
          <w:rtl/>
          <w:lang w:bidi="fa-IR"/>
        </w:rPr>
        <w:t>مولانا عبدالرحمن سربازی</w:t>
      </w:r>
      <w:r w:rsidR="00E44A65">
        <w:rPr>
          <w:rFonts w:ascii="CTraditional Arabic" w:cs="CTraditional Arabic" w:hint="cs"/>
          <w:b/>
          <w:bCs/>
          <w:sz w:val="36"/>
          <w:szCs w:val="36"/>
          <w:rtl/>
          <w:lang w:bidi="fa-IR"/>
        </w:rPr>
        <w:t>/</w:t>
      </w:r>
    </w:p>
    <w:p w:rsidR="00906D7F" w:rsidRPr="00EB4951" w:rsidRDefault="00906D7F" w:rsidP="00FD77E4">
      <w:pPr>
        <w:jc w:val="both"/>
        <w:rPr>
          <w:rStyle w:val="Char3"/>
          <w:rtl/>
        </w:rPr>
      </w:pPr>
    </w:p>
    <w:p w:rsidR="00906D7F" w:rsidRPr="00EB4951" w:rsidRDefault="00906D7F" w:rsidP="00FD77E4">
      <w:pPr>
        <w:jc w:val="both"/>
        <w:rPr>
          <w:rStyle w:val="Char3"/>
          <w:rtl/>
        </w:rPr>
        <w:sectPr w:rsidR="00906D7F" w:rsidRPr="00EB4951" w:rsidSect="00430D6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81"/>
        </w:sectPr>
      </w:pPr>
    </w:p>
    <w:p w:rsidR="008E6418" w:rsidRPr="00F23511" w:rsidRDefault="008E6418" w:rsidP="008E6418">
      <w:pPr>
        <w:rPr>
          <w:rFonts w:cs="IRNazanin"/>
          <w:b/>
          <w:bCs/>
          <w:sz w:val="2"/>
          <w:szCs w:val="2"/>
          <w:rtl/>
          <w:lang w:bidi="fa-IR"/>
        </w:r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E54B15" w:rsidRPr="00E54B15" w:rsidTr="00D77F38">
        <w:tc>
          <w:tcPr>
            <w:tcW w:w="1527" w:type="pct"/>
            <w:vAlign w:val="center"/>
          </w:tcPr>
          <w:p w:rsidR="00E54B15" w:rsidRPr="00E54B15" w:rsidRDefault="00E54B15" w:rsidP="00E54B15">
            <w:pPr>
              <w:spacing w:after="60"/>
              <w:jc w:val="both"/>
              <w:rPr>
                <w:rFonts w:ascii="IRMitra" w:hAnsi="IRMitra" w:cs="IRMitra"/>
                <w:b/>
                <w:bCs/>
                <w:noProof/>
                <w:color w:val="FF0000"/>
                <w:sz w:val="27"/>
                <w:szCs w:val="27"/>
                <w:rtl/>
                <w:lang w:bidi="fa-IR"/>
              </w:rPr>
            </w:pPr>
            <w:r w:rsidRPr="00E54B15">
              <w:rPr>
                <w:rFonts w:ascii="IRMitra" w:hAnsi="IRMitra" w:cs="IRMitra" w:hint="cs"/>
                <w:b/>
                <w:bCs/>
                <w:noProof/>
                <w:sz w:val="27"/>
                <w:szCs w:val="27"/>
                <w:rtl/>
                <w:lang w:bidi="fa-IR"/>
              </w:rPr>
              <w:t>عنوان</w:t>
            </w:r>
            <w:r w:rsidRPr="00E54B15">
              <w:rPr>
                <w:rFonts w:ascii="IRMitra" w:hAnsi="IRMitra" w:cs="IRMitra"/>
                <w:b/>
                <w:bCs/>
                <w:noProof/>
                <w:sz w:val="27"/>
                <w:szCs w:val="27"/>
                <w:rtl/>
                <w:lang w:bidi="fa-IR"/>
              </w:rPr>
              <w:t xml:space="preserve"> کتاب</w:t>
            </w:r>
            <w:r w:rsidRPr="00E54B15">
              <w:rPr>
                <w:rFonts w:ascii="IRMitra" w:hAnsi="IRMitra" w:cs="IRMitra" w:hint="cs"/>
                <w:b/>
                <w:bCs/>
                <w:noProof/>
                <w:sz w:val="27"/>
                <w:szCs w:val="27"/>
                <w:rtl/>
                <w:lang w:bidi="fa-IR"/>
              </w:rPr>
              <w:t>:</w:t>
            </w:r>
          </w:p>
        </w:tc>
        <w:tc>
          <w:tcPr>
            <w:tcW w:w="3473" w:type="pct"/>
            <w:gridSpan w:val="4"/>
            <w:vAlign w:val="center"/>
          </w:tcPr>
          <w:p w:rsidR="00E54B15" w:rsidRPr="00E54B15" w:rsidRDefault="00D77F38" w:rsidP="00E54B15">
            <w:pPr>
              <w:spacing w:after="60"/>
              <w:jc w:val="both"/>
              <w:rPr>
                <w:rFonts w:ascii="IRMitra" w:hAnsi="IRMitra" w:cs="IRMitra"/>
                <w:noProof/>
                <w:color w:val="244061" w:themeColor="accent1" w:themeShade="80"/>
                <w:sz w:val="30"/>
                <w:szCs w:val="30"/>
                <w:rtl/>
                <w:lang w:bidi="fa-IR"/>
              </w:rPr>
            </w:pPr>
            <w:r w:rsidRPr="00D77F38">
              <w:rPr>
                <w:rFonts w:ascii="IRMitra" w:hAnsi="IRMitra" w:cs="IRMitra"/>
                <w:noProof/>
                <w:color w:val="244061" w:themeColor="accent1" w:themeShade="80"/>
                <w:sz w:val="30"/>
                <w:szCs w:val="30"/>
                <w:rtl/>
                <w:lang w:bidi="fa-IR"/>
              </w:rPr>
              <w:t>مصائب صحابه</w:t>
            </w:r>
          </w:p>
        </w:tc>
      </w:tr>
      <w:tr w:rsidR="00E54B15" w:rsidRPr="00E54B15" w:rsidTr="00D77F38">
        <w:tc>
          <w:tcPr>
            <w:tcW w:w="1527" w:type="pct"/>
            <w:vAlign w:val="center"/>
          </w:tcPr>
          <w:p w:rsidR="00E54B15" w:rsidRPr="00E54B15" w:rsidRDefault="00E54B15" w:rsidP="00E54B15">
            <w:pPr>
              <w:spacing w:before="60" w:after="60"/>
              <w:jc w:val="both"/>
              <w:rPr>
                <w:rFonts w:ascii="IRMitra" w:hAnsi="IRMitra" w:cs="IRMitra"/>
                <w:b/>
                <w:bCs/>
                <w:noProof/>
                <w:color w:val="FF0000"/>
                <w:sz w:val="27"/>
                <w:szCs w:val="27"/>
                <w:rtl/>
                <w:lang w:bidi="fa-IR"/>
              </w:rPr>
            </w:pPr>
            <w:r w:rsidRPr="00E54B15">
              <w:rPr>
                <w:rFonts w:ascii="IRMitra" w:hAnsi="IRMitra" w:cs="IRMitra" w:hint="cs"/>
                <w:b/>
                <w:bCs/>
                <w:noProof/>
                <w:sz w:val="27"/>
                <w:szCs w:val="27"/>
                <w:rtl/>
                <w:lang w:bidi="fa-IR"/>
              </w:rPr>
              <w:t xml:space="preserve">نویسنده: </w:t>
            </w:r>
          </w:p>
        </w:tc>
        <w:tc>
          <w:tcPr>
            <w:tcW w:w="3473" w:type="pct"/>
            <w:gridSpan w:val="4"/>
            <w:vAlign w:val="center"/>
          </w:tcPr>
          <w:p w:rsidR="00E54B15" w:rsidRPr="00E54B15" w:rsidRDefault="00D77F38" w:rsidP="00E54B15">
            <w:pPr>
              <w:spacing w:before="60" w:after="60"/>
              <w:jc w:val="both"/>
              <w:rPr>
                <w:rFonts w:ascii="IRMitra" w:hAnsi="IRMitra" w:cs="IRMitra"/>
                <w:noProof/>
                <w:color w:val="244061" w:themeColor="accent1" w:themeShade="80"/>
                <w:sz w:val="30"/>
                <w:szCs w:val="30"/>
                <w:rtl/>
                <w:lang w:bidi="fa-IR"/>
              </w:rPr>
            </w:pPr>
            <w:r w:rsidRPr="00D77F38">
              <w:rPr>
                <w:rFonts w:ascii="IRMitra" w:hAnsi="IRMitra" w:cs="IRMitra"/>
                <w:noProof/>
                <w:color w:val="244061" w:themeColor="accent1" w:themeShade="80"/>
                <w:sz w:val="30"/>
                <w:szCs w:val="30"/>
                <w:rtl/>
                <w:lang w:bidi="fa-IR"/>
              </w:rPr>
              <w:t>س</w:t>
            </w:r>
            <w:r w:rsidRPr="00D77F38">
              <w:rPr>
                <w:rFonts w:ascii="IRMitra" w:hAnsi="IRMitra" w:cs="IRMitra" w:hint="cs"/>
                <w:noProof/>
                <w:color w:val="244061" w:themeColor="accent1" w:themeShade="80"/>
                <w:sz w:val="30"/>
                <w:szCs w:val="30"/>
                <w:rtl/>
                <w:lang w:bidi="fa-IR"/>
              </w:rPr>
              <w:t>ی</w:t>
            </w:r>
            <w:r w:rsidRPr="00D77F38">
              <w:rPr>
                <w:rFonts w:ascii="IRMitra" w:hAnsi="IRMitra" w:cs="IRMitra" w:hint="eastAsia"/>
                <w:noProof/>
                <w:color w:val="244061" w:themeColor="accent1" w:themeShade="80"/>
                <w:sz w:val="30"/>
                <w:szCs w:val="30"/>
                <w:rtl/>
                <w:lang w:bidi="fa-IR"/>
              </w:rPr>
              <w:t>د</w:t>
            </w:r>
            <w:r w:rsidRPr="00D77F38">
              <w:rPr>
                <w:rFonts w:ascii="IRMitra" w:hAnsi="IRMitra" w:cs="IRMitra"/>
                <w:noProof/>
                <w:color w:val="244061" w:themeColor="accent1" w:themeShade="80"/>
                <w:sz w:val="30"/>
                <w:szCs w:val="30"/>
                <w:rtl/>
                <w:lang w:bidi="fa-IR"/>
              </w:rPr>
              <w:t xml:space="preserve"> نورالحسن بخار</w:t>
            </w:r>
            <w:r w:rsidRPr="00D77F38">
              <w:rPr>
                <w:rFonts w:ascii="IRMitra" w:hAnsi="IRMitra" w:cs="IRMitra" w:hint="cs"/>
                <w:noProof/>
                <w:color w:val="244061" w:themeColor="accent1" w:themeShade="80"/>
                <w:sz w:val="30"/>
                <w:szCs w:val="30"/>
                <w:rtl/>
                <w:lang w:bidi="fa-IR"/>
              </w:rPr>
              <w:t>ی</w:t>
            </w:r>
          </w:p>
        </w:tc>
      </w:tr>
      <w:tr w:rsidR="00E54B15" w:rsidRPr="00E54B15" w:rsidTr="00D77F38">
        <w:tc>
          <w:tcPr>
            <w:tcW w:w="1527" w:type="pct"/>
            <w:vAlign w:val="center"/>
          </w:tcPr>
          <w:p w:rsidR="00E54B15" w:rsidRPr="00E54B15" w:rsidRDefault="00E54B15" w:rsidP="00E54B15">
            <w:pPr>
              <w:spacing w:before="60" w:after="60"/>
              <w:jc w:val="both"/>
              <w:rPr>
                <w:rFonts w:ascii="IRMitra" w:hAnsi="IRMitra" w:cs="IRMitra"/>
                <w:b/>
                <w:bCs/>
                <w:noProof/>
                <w:color w:val="FF0000"/>
                <w:sz w:val="27"/>
                <w:szCs w:val="27"/>
                <w:rtl/>
                <w:lang w:bidi="fa-IR"/>
              </w:rPr>
            </w:pPr>
            <w:r w:rsidRPr="00E54B15">
              <w:rPr>
                <w:rFonts w:ascii="IRMitra" w:hAnsi="IRMitra" w:cs="IRMitra" w:hint="cs"/>
                <w:b/>
                <w:bCs/>
                <w:noProof/>
                <w:sz w:val="27"/>
                <w:szCs w:val="27"/>
                <w:rtl/>
                <w:lang w:bidi="fa-IR"/>
              </w:rPr>
              <w:t>مترجم:</w:t>
            </w:r>
          </w:p>
        </w:tc>
        <w:tc>
          <w:tcPr>
            <w:tcW w:w="3473" w:type="pct"/>
            <w:gridSpan w:val="4"/>
            <w:vAlign w:val="center"/>
          </w:tcPr>
          <w:p w:rsidR="00E54B15" w:rsidRPr="00E54B15" w:rsidRDefault="00D77F38" w:rsidP="00E54B15">
            <w:pPr>
              <w:spacing w:before="60" w:after="60"/>
              <w:jc w:val="both"/>
              <w:rPr>
                <w:rFonts w:ascii="IRMitra" w:hAnsi="IRMitra" w:cs="IRMitra"/>
                <w:noProof/>
                <w:color w:val="244061" w:themeColor="accent1" w:themeShade="80"/>
                <w:sz w:val="30"/>
                <w:szCs w:val="30"/>
                <w:rtl/>
                <w:lang w:bidi="fa-IR"/>
              </w:rPr>
            </w:pPr>
            <w:r w:rsidRPr="00D77F38">
              <w:rPr>
                <w:rFonts w:ascii="IRMitra" w:hAnsi="IRMitra" w:cs="IRMitra"/>
                <w:noProof/>
                <w:color w:val="244061" w:themeColor="accent1" w:themeShade="80"/>
                <w:sz w:val="30"/>
                <w:szCs w:val="30"/>
                <w:rtl/>
                <w:lang w:bidi="fa-IR"/>
              </w:rPr>
              <w:t>مولانا عبدالرحمن سرباز</w:t>
            </w:r>
            <w:r w:rsidRPr="00D77F38">
              <w:rPr>
                <w:rFonts w:ascii="IRMitra" w:hAnsi="IRMitra" w:cs="IRMitra" w:hint="cs"/>
                <w:noProof/>
                <w:color w:val="244061" w:themeColor="accent1" w:themeShade="80"/>
                <w:sz w:val="30"/>
                <w:szCs w:val="30"/>
                <w:rtl/>
                <w:lang w:bidi="fa-IR"/>
              </w:rPr>
              <w:t>ی</w:t>
            </w:r>
          </w:p>
        </w:tc>
      </w:tr>
      <w:tr w:rsidR="00E54B15" w:rsidRPr="00E54B15" w:rsidTr="00D77F38">
        <w:tc>
          <w:tcPr>
            <w:tcW w:w="1527" w:type="pct"/>
            <w:vAlign w:val="center"/>
          </w:tcPr>
          <w:p w:rsidR="00E54B15" w:rsidRPr="00E54B15" w:rsidRDefault="00E54B15" w:rsidP="00E54B15">
            <w:pPr>
              <w:spacing w:before="60" w:after="60"/>
              <w:jc w:val="both"/>
              <w:rPr>
                <w:rFonts w:ascii="IRMitra" w:hAnsi="IRMitra" w:cs="IRMitra"/>
                <w:b/>
                <w:bCs/>
                <w:noProof/>
                <w:color w:val="FF0000"/>
                <w:sz w:val="27"/>
                <w:szCs w:val="27"/>
                <w:rtl/>
                <w:lang w:bidi="fa-IR"/>
              </w:rPr>
            </w:pPr>
            <w:r w:rsidRPr="00E54B15">
              <w:rPr>
                <w:rFonts w:ascii="IRMitra" w:hAnsi="IRMitra" w:cs="IRMitra" w:hint="cs"/>
                <w:b/>
                <w:bCs/>
                <w:noProof/>
                <w:sz w:val="27"/>
                <w:szCs w:val="27"/>
                <w:rtl/>
                <w:lang w:bidi="fa-IR"/>
              </w:rPr>
              <w:t>موضوع:</w:t>
            </w:r>
          </w:p>
        </w:tc>
        <w:tc>
          <w:tcPr>
            <w:tcW w:w="3473" w:type="pct"/>
            <w:gridSpan w:val="4"/>
            <w:vAlign w:val="center"/>
          </w:tcPr>
          <w:p w:rsidR="00E54B15" w:rsidRPr="00E54B15" w:rsidRDefault="00D77F38" w:rsidP="00E54B15">
            <w:pPr>
              <w:spacing w:before="60" w:after="60"/>
              <w:jc w:val="both"/>
              <w:rPr>
                <w:rFonts w:ascii="IRMitra" w:hAnsi="IRMitra" w:cs="IRMitra"/>
                <w:noProof/>
                <w:color w:val="244061" w:themeColor="accent1" w:themeShade="80"/>
                <w:sz w:val="30"/>
                <w:szCs w:val="30"/>
                <w:rtl/>
                <w:lang w:bidi="fa-IR"/>
              </w:rPr>
            </w:pPr>
            <w:r w:rsidRPr="00D77F38">
              <w:rPr>
                <w:rFonts w:ascii="IRMitra" w:hAnsi="IRMitra" w:cs="IRMitra"/>
                <w:noProof/>
                <w:color w:val="244061" w:themeColor="accent1" w:themeShade="80"/>
                <w:sz w:val="30"/>
                <w:szCs w:val="30"/>
                <w:rtl/>
                <w:lang w:bidi="fa-IR"/>
              </w:rPr>
              <w:t>اهل ب</w:t>
            </w:r>
            <w:r w:rsidRPr="00D77F38">
              <w:rPr>
                <w:rFonts w:ascii="IRMitra" w:hAnsi="IRMitra" w:cs="IRMitra" w:hint="cs"/>
                <w:noProof/>
                <w:color w:val="244061" w:themeColor="accent1" w:themeShade="80"/>
                <w:sz w:val="30"/>
                <w:szCs w:val="30"/>
                <w:rtl/>
                <w:lang w:bidi="fa-IR"/>
              </w:rPr>
              <w:t>ی</w:t>
            </w:r>
            <w:r w:rsidRPr="00D77F38">
              <w:rPr>
                <w:rFonts w:ascii="IRMitra" w:hAnsi="IRMitra" w:cs="IRMitra" w:hint="eastAsia"/>
                <w:noProof/>
                <w:color w:val="244061" w:themeColor="accent1" w:themeShade="80"/>
                <w:sz w:val="30"/>
                <w:szCs w:val="30"/>
                <w:rtl/>
                <w:lang w:bidi="fa-IR"/>
              </w:rPr>
              <w:t>ت،</w:t>
            </w:r>
            <w:r w:rsidRPr="00D77F38">
              <w:rPr>
                <w:rFonts w:ascii="IRMitra" w:hAnsi="IRMitra" w:cs="IRMitra"/>
                <w:noProof/>
                <w:color w:val="244061" w:themeColor="accent1" w:themeShade="80"/>
                <w:sz w:val="30"/>
                <w:szCs w:val="30"/>
                <w:rtl/>
                <w:lang w:bidi="fa-IR"/>
              </w:rPr>
              <w:t xml:space="preserve"> صحابه و تابع</w:t>
            </w:r>
            <w:r w:rsidRPr="00D77F38">
              <w:rPr>
                <w:rFonts w:ascii="IRMitra" w:hAnsi="IRMitra" w:cs="IRMitra" w:hint="cs"/>
                <w:noProof/>
                <w:color w:val="244061" w:themeColor="accent1" w:themeShade="80"/>
                <w:sz w:val="30"/>
                <w:szCs w:val="30"/>
                <w:rtl/>
                <w:lang w:bidi="fa-IR"/>
              </w:rPr>
              <w:t>ی</w:t>
            </w:r>
            <w:r w:rsidRPr="00D77F38">
              <w:rPr>
                <w:rFonts w:ascii="IRMitra" w:hAnsi="IRMitra" w:cs="IRMitra" w:hint="eastAsia"/>
                <w:noProof/>
                <w:color w:val="244061" w:themeColor="accent1" w:themeShade="80"/>
                <w:sz w:val="30"/>
                <w:szCs w:val="30"/>
                <w:rtl/>
                <w:lang w:bidi="fa-IR"/>
              </w:rPr>
              <w:t>ن</w:t>
            </w:r>
          </w:p>
        </w:tc>
      </w:tr>
      <w:tr w:rsidR="00E54B15" w:rsidRPr="00E54B15" w:rsidTr="00D77F38">
        <w:tc>
          <w:tcPr>
            <w:tcW w:w="1527" w:type="pct"/>
            <w:vAlign w:val="center"/>
          </w:tcPr>
          <w:p w:rsidR="00E54B15" w:rsidRPr="00E54B15" w:rsidRDefault="00E54B15" w:rsidP="00E54B15">
            <w:pPr>
              <w:spacing w:before="60" w:after="60"/>
              <w:jc w:val="both"/>
              <w:rPr>
                <w:rFonts w:ascii="IRMitra" w:hAnsi="IRMitra" w:cs="IRMitra"/>
                <w:b/>
                <w:bCs/>
                <w:noProof/>
                <w:color w:val="FF0000"/>
                <w:sz w:val="27"/>
                <w:szCs w:val="27"/>
                <w:rtl/>
                <w:lang w:bidi="fa-IR"/>
              </w:rPr>
            </w:pPr>
            <w:r w:rsidRPr="00E54B15">
              <w:rPr>
                <w:rFonts w:ascii="IRMitra" w:hAnsi="IRMitra" w:cs="IRMitra" w:hint="cs"/>
                <w:b/>
                <w:bCs/>
                <w:noProof/>
                <w:sz w:val="27"/>
                <w:szCs w:val="27"/>
                <w:rtl/>
                <w:lang w:bidi="fa-IR"/>
              </w:rPr>
              <w:t xml:space="preserve">نوبت انتشار: </w:t>
            </w:r>
          </w:p>
        </w:tc>
        <w:tc>
          <w:tcPr>
            <w:tcW w:w="3473" w:type="pct"/>
            <w:gridSpan w:val="4"/>
            <w:vAlign w:val="center"/>
          </w:tcPr>
          <w:p w:rsidR="00E54B15" w:rsidRPr="00E54B15" w:rsidRDefault="00E54B15" w:rsidP="00E54B15">
            <w:pPr>
              <w:spacing w:before="60" w:after="60"/>
              <w:jc w:val="both"/>
              <w:rPr>
                <w:rFonts w:ascii="IRMitra" w:hAnsi="IRMitra" w:cs="IRMitra"/>
                <w:noProof/>
                <w:color w:val="244061" w:themeColor="accent1" w:themeShade="80"/>
                <w:sz w:val="30"/>
                <w:szCs w:val="30"/>
                <w:rtl/>
                <w:lang w:bidi="fa-IR"/>
              </w:rPr>
            </w:pPr>
            <w:r w:rsidRPr="00E54B15">
              <w:rPr>
                <w:rFonts w:ascii="IRMitra" w:hAnsi="IRMitra" w:cs="IRMitra" w:hint="cs"/>
                <w:noProof/>
                <w:color w:val="244061" w:themeColor="accent1" w:themeShade="80"/>
                <w:sz w:val="30"/>
                <w:szCs w:val="30"/>
                <w:rtl/>
                <w:lang w:bidi="fa-IR"/>
              </w:rPr>
              <w:t xml:space="preserve">اول (دیجیتال) </w:t>
            </w:r>
          </w:p>
        </w:tc>
      </w:tr>
      <w:tr w:rsidR="00E54B15" w:rsidRPr="00E54B15" w:rsidTr="00D77F38">
        <w:tc>
          <w:tcPr>
            <w:tcW w:w="1527" w:type="pct"/>
            <w:vAlign w:val="center"/>
          </w:tcPr>
          <w:p w:rsidR="00E54B15" w:rsidRPr="00E54B15" w:rsidRDefault="00E54B15" w:rsidP="00E54B15">
            <w:pPr>
              <w:spacing w:before="60" w:after="60"/>
              <w:jc w:val="both"/>
              <w:rPr>
                <w:rFonts w:ascii="IRMitra" w:hAnsi="IRMitra" w:cs="IRMitra"/>
                <w:b/>
                <w:bCs/>
                <w:noProof/>
                <w:color w:val="FF0000"/>
                <w:sz w:val="27"/>
                <w:szCs w:val="27"/>
                <w:rtl/>
                <w:lang w:bidi="fa-IR"/>
              </w:rPr>
            </w:pPr>
            <w:r w:rsidRPr="00E54B15">
              <w:rPr>
                <w:rFonts w:ascii="IRMitra" w:hAnsi="IRMitra" w:cs="IRMitra" w:hint="cs"/>
                <w:b/>
                <w:bCs/>
                <w:noProof/>
                <w:sz w:val="27"/>
                <w:szCs w:val="27"/>
                <w:rtl/>
                <w:lang w:bidi="fa-IR"/>
              </w:rPr>
              <w:t xml:space="preserve">تاریخ انتشار: </w:t>
            </w:r>
          </w:p>
        </w:tc>
        <w:tc>
          <w:tcPr>
            <w:tcW w:w="3473" w:type="pct"/>
            <w:gridSpan w:val="4"/>
            <w:vAlign w:val="center"/>
          </w:tcPr>
          <w:p w:rsidR="00E54B15" w:rsidRPr="00E54B15" w:rsidRDefault="00E54B15" w:rsidP="00E54B15">
            <w:pPr>
              <w:spacing w:before="60" w:after="60"/>
              <w:jc w:val="both"/>
              <w:rPr>
                <w:rFonts w:ascii="IRMitra" w:hAnsi="IRMitra" w:cs="IRMitra"/>
                <w:noProof/>
                <w:color w:val="244061" w:themeColor="accent1" w:themeShade="80"/>
                <w:sz w:val="30"/>
                <w:szCs w:val="30"/>
                <w:rtl/>
                <w:lang w:bidi="fa-IR"/>
              </w:rPr>
            </w:pPr>
            <w:r w:rsidRPr="00E54B15">
              <w:rPr>
                <w:rFonts w:ascii="IRMitra" w:hAnsi="IRMitra" w:cs="IRMitra"/>
                <w:noProof/>
                <w:color w:val="244061"/>
                <w:sz w:val="30"/>
                <w:szCs w:val="30"/>
                <w:rtl/>
                <w:lang w:bidi="fa-IR"/>
              </w:rPr>
              <w:t>دی (جدی) 1394شمسی، ر</w:t>
            </w:r>
            <w:r w:rsidRPr="00E54B15">
              <w:rPr>
                <w:rFonts w:ascii="IRMitra" w:hAnsi="IRMitra" w:cs="IRMitra"/>
                <w:noProof/>
                <w:color w:val="244061"/>
                <w:sz w:val="30"/>
                <w:szCs w:val="30"/>
                <w:rtl/>
              </w:rPr>
              <w:t>بيع الأول</w:t>
            </w:r>
            <w:r w:rsidRPr="00E54B15">
              <w:rPr>
                <w:rFonts w:ascii="IRMitra" w:hAnsi="IRMitra" w:cs="IRMitra"/>
                <w:noProof/>
                <w:color w:val="244061"/>
                <w:sz w:val="30"/>
                <w:szCs w:val="30"/>
                <w:rtl/>
                <w:lang w:bidi="fa-IR"/>
              </w:rPr>
              <w:t xml:space="preserve"> 1437 هجری</w:t>
            </w:r>
          </w:p>
        </w:tc>
      </w:tr>
      <w:tr w:rsidR="00E54B15" w:rsidRPr="00E54B15" w:rsidTr="00D77F38">
        <w:tc>
          <w:tcPr>
            <w:tcW w:w="1527" w:type="pct"/>
            <w:vAlign w:val="center"/>
          </w:tcPr>
          <w:p w:rsidR="00E54B15" w:rsidRPr="00E54B15" w:rsidRDefault="00E54B15" w:rsidP="00E54B15">
            <w:pPr>
              <w:spacing w:before="60" w:after="60"/>
              <w:jc w:val="both"/>
              <w:rPr>
                <w:rFonts w:ascii="IRMitra" w:hAnsi="IRMitra" w:cs="IRMitra"/>
                <w:b/>
                <w:bCs/>
                <w:noProof/>
                <w:sz w:val="27"/>
                <w:szCs w:val="27"/>
                <w:rtl/>
                <w:lang w:bidi="fa-IR"/>
              </w:rPr>
            </w:pPr>
            <w:r w:rsidRPr="00E54B15">
              <w:rPr>
                <w:rFonts w:ascii="IRMitra" w:hAnsi="IRMitra" w:cs="IRMitra" w:hint="cs"/>
                <w:b/>
                <w:bCs/>
                <w:noProof/>
                <w:sz w:val="27"/>
                <w:szCs w:val="27"/>
                <w:rtl/>
                <w:lang w:bidi="fa-IR"/>
              </w:rPr>
              <w:t xml:space="preserve">منبع: </w:t>
            </w:r>
          </w:p>
        </w:tc>
        <w:tc>
          <w:tcPr>
            <w:tcW w:w="3473" w:type="pct"/>
            <w:gridSpan w:val="4"/>
            <w:vAlign w:val="center"/>
          </w:tcPr>
          <w:p w:rsidR="00E54B15" w:rsidRPr="00E54B15" w:rsidRDefault="00E54B15" w:rsidP="00E54B15">
            <w:pPr>
              <w:spacing w:before="60" w:after="60"/>
              <w:jc w:val="both"/>
              <w:rPr>
                <w:rFonts w:ascii="IRMitra" w:hAnsi="IRMitra" w:cs="IRMitra"/>
                <w:noProof/>
                <w:color w:val="244061" w:themeColor="accent1" w:themeShade="80"/>
                <w:sz w:val="30"/>
                <w:szCs w:val="30"/>
                <w:rtl/>
                <w:lang w:bidi="fa-IR"/>
              </w:rPr>
            </w:pPr>
          </w:p>
        </w:tc>
      </w:tr>
      <w:tr w:rsidR="00E54B15" w:rsidRPr="00E54B15" w:rsidTr="009E5A8A">
        <w:tc>
          <w:tcPr>
            <w:tcW w:w="3469" w:type="pct"/>
            <w:gridSpan w:val="4"/>
            <w:vAlign w:val="center"/>
          </w:tcPr>
          <w:p w:rsidR="00E54B15" w:rsidRPr="00E54B15" w:rsidRDefault="00E54B15" w:rsidP="00E54B15">
            <w:pPr>
              <w:jc w:val="center"/>
              <w:rPr>
                <w:rFonts w:cs="IRNazanin"/>
                <w:b/>
                <w:bCs/>
                <w:noProof/>
                <w:color w:val="244061" w:themeColor="accent1" w:themeShade="80"/>
                <w:sz w:val="20"/>
                <w:rtl/>
                <w:lang w:bidi="fa-IR"/>
              </w:rPr>
            </w:pPr>
            <w:r w:rsidRPr="00E54B15">
              <w:rPr>
                <w:rFonts w:cs="IRNazanin" w:hint="cs"/>
                <w:b/>
                <w:bCs/>
                <w:noProof/>
                <w:color w:val="244061" w:themeColor="accent1" w:themeShade="80"/>
                <w:sz w:val="20"/>
                <w:rtl/>
                <w:lang w:bidi="fa-IR"/>
              </w:rPr>
              <w:t>ای</w:t>
            </w:r>
            <w:r w:rsidRPr="00E54B15">
              <w:rPr>
                <w:rFonts w:cs="IRNazanin" w:hint="eastAsia"/>
                <w:b/>
                <w:bCs/>
                <w:noProof/>
                <w:color w:val="244061" w:themeColor="accent1" w:themeShade="80"/>
                <w:sz w:val="20"/>
                <w:rtl/>
                <w:lang w:bidi="fa-IR"/>
              </w:rPr>
              <w:t>ن</w:t>
            </w:r>
            <w:r w:rsidRPr="00E54B15">
              <w:rPr>
                <w:rFonts w:cs="IRNazanin"/>
                <w:b/>
                <w:bCs/>
                <w:noProof/>
                <w:color w:val="244061" w:themeColor="accent1" w:themeShade="80"/>
                <w:sz w:val="20"/>
                <w:rtl/>
                <w:lang w:bidi="fa-IR"/>
              </w:rPr>
              <w:t xml:space="preserve"> کتاب </w:t>
            </w:r>
            <w:r w:rsidRPr="00E54B15">
              <w:rPr>
                <w:rFonts w:cs="IRNazanin" w:hint="cs"/>
                <w:b/>
                <w:bCs/>
                <w:noProof/>
                <w:color w:val="244061" w:themeColor="accent1" w:themeShade="80"/>
                <w:sz w:val="20"/>
                <w:rtl/>
                <w:lang w:bidi="fa-IR"/>
              </w:rPr>
              <w:t xml:space="preserve">از سایت </w:t>
            </w:r>
            <w:r w:rsidRPr="00E54B15">
              <w:rPr>
                <w:rFonts w:cs="IRNazanin"/>
                <w:b/>
                <w:bCs/>
                <w:noProof/>
                <w:color w:val="244061" w:themeColor="accent1" w:themeShade="80"/>
                <w:sz w:val="20"/>
                <w:rtl/>
                <w:lang w:bidi="fa-IR"/>
              </w:rPr>
              <w:t>کتابخان</w:t>
            </w:r>
            <w:r w:rsidRPr="00E54B15">
              <w:rPr>
                <w:rFonts w:cs="IRNazanin" w:hint="cs"/>
                <w:b/>
                <w:bCs/>
                <w:noProof/>
                <w:color w:val="244061" w:themeColor="accent1" w:themeShade="80"/>
                <w:sz w:val="20"/>
                <w:rtl/>
                <w:lang w:bidi="fa-IR"/>
              </w:rPr>
              <w:t>ۀ</w:t>
            </w:r>
            <w:r w:rsidRPr="00E54B15">
              <w:rPr>
                <w:rFonts w:cs="IRNazanin"/>
                <w:b/>
                <w:bCs/>
                <w:noProof/>
                <w:color w:val="244061" w:themeColor="accent1" w:themeShade="80"/>
                <w:sz w:val="20"/>
                <w:rtl/>
                <w:lang w:bidi="fa-IR"/>
              </w:rPr>
              <w:t xml:space="preserve"> عق</w:t>
            </w:r>
            <w:r w:rsidRPr="00E54B15">
              <w:rPr>
                <w:rFonts w:cs="IRNazanin" w:hint="cs"/>
                <w:b/>
                <w:bCs/>
                <w:noProof/>
                <w:color w:val="244061" w:themeColor="accent1" w:themeShade="80"/>
                <w:sz w:val="20"/>
                <w:rtl/>
                <w:lang w:bidi="fa-IR"/>
              </w:rPr>
              <w:t>ی</w:t>
            </w:r>
            <w:r w:rsidRPr="00E54B15">
              <w:rPr>
                <w:rFonts w:cs="IRNazanin" w:hint="eastAsia"/>
                <w:b/>
                <w:bCs/>
                <w:noProof/>
                <w:color w:val="244061" w:themeColor="accent1" w:themeShade="80"/>
                <w:sz w:val="20"/>
                <w:rtl/>
                <w:lang w:bidi="fa-IR"/>
              </w:rPr>
              <w:t>ده</w:t>
            </w:r>
            <w:r w:rsidRPr="00E54B15">
              <w:rPr>
                <w:rFonts w:cs="IRNazanin"/>
                <w:b/>
                <w:bCs/>
                <w:noProof/>
                <w:color w:val="244061" w:themeColor="accent1" w:themeShade="80"/>
                <w:sz w:val="20"/>
                <w:rtl/>
                <w:lang w:bidi="fa-IR"/>
              </w:rPr>
              <w:t xml:space="preserve"> </w:t>
            </w:r>
            <w:r w:rsidRPr="00E54B15">
              <w:rPr>
                <w:rFonts w:cs="IRNazanin" w:hint="cs"/>
                <w:b/>
                <w:bCs/>
                <w:noProof/>
                <w:color w:val="244061" w:themeColor="accent1" w:themeShade="80"/>
                <w:sz w:val="20"/>
                <w:rtl/>
                <w:lang w:bidi="fa-IR"/>
              </w:rPr>
              <w:t xml:space="preserve">دانلود </w:t>
            </w:r>
            <w:r w:rsidRPr="00E54B15">
              <w:rPr>
                <w:rFonts w:cs="IRNazanin"/>
                <w:b/>
                <w:bCs/>
                <w:noProof/>
                <w:color w:val="244061" w:themeColor="accent1" w:themeShade="80"/>
                <w:sz w:val="20"/>
                <w:rtl/>
                <w:lang w:bidi="fa-IR"/>
              </w:rPr>
              <w:t>شده است.</w:t>
            </w:r>
          </w:p>
          <w:p w:rsidR="00E54B15" w:rsidRPr="00E54B15" w:rsidRDefault="00E54B15" w:rsidP="00E54B15">
            <w:pPr>
              <w:spacing w:before="60" w:after="60"/>
              <w:jc w:val="center"/>
              <w:rPr>
                <w:rFonts w:asciiTheme="minorHAnsi" w:hAnsiTheme="minorHAnsi" w:cstheme="minorHAnsi"/>
                <w:b/>
                <w:bCs/>
                <w:noProof/>
                <w:sz w:val="27"/>
                <w:szCs w:val="27"/>
                <w:rtl/>
                <w:lang w:bidi="fa-IR"/>
              </w:rPr>
            </w:pPr>
            <w:r w:rsidRPr="00E54B15">
              <w:rPr>
                <w:rFonts w:asciiTheme="minorHAnsi" w:hAnsiTheme="minorHAnsi" w:cstheme="minorHAnsi"/>
                <w:b/>
                <w:bCs/>
                <w:noProof/>
                <w:color w:val="244061" w:themeColor="accent1" w:themeShade="80"/>
                <w:sz w:val="24"/>
                <w:szCs w:val="24"/>
                <w:lang w:bidi="fa-IR"/>
              </w:rPr>
              <w:t>www.aqeedeh.com</w:t>
            </w:r>
          </w:p>
        </w:tc>
        <w:tc>
          <w:tcPr>
            <w:tcW w:w="1531" w:type="pct"/>
          </w:tcPr>
          <w:p w:rsidR="00E54B15" w:rsidRPr="00E54B15" w:rsidRDefault="00E54B15" w:rsidP="00E54B15">
            <w:pPr>
              <w:spacing w:before="60" w:after="60"/>
              <w:jc w:val="center"/>
              <w:rPr>
                <w:rFonts w:ascii="IRMitra" w:hAnsi="IRMitra" w:cs="IRMitra"/>
                <w:noProof/>
                <w:color w:val="244061" w:themeColor="accent1" w:themeShade="80"/>
                <w:sz w:val="30"/>
                <w:szCs w:val="30"/>
                <w:rtl/>
                <w:lang w:bidi="fa-IR"/>
              </w:rPr>
            </w:pPr>
            <w:r w:rsidRPr="00E54B15">
              <w:rPr>
                <w:rFonts w:ascii="IRMitra" w:hAnsi="IRMitra" w:cs="IRMitra" w:hint="cs"/>
                <w:noProof/>
                <w:color w:val="244061" w:themeColor="accent1" w:themeShade="80"/>
                <w:sz w:val="30"/>
                <w:szCs w:val="30"/>
                <w:rtl/>
              </w:rPr>
              <w:drawing>
                <wp:inline distT="0" distB="0" distL="0" distR="0" wp14:anchorId="7DCA7809" wp14:editId="5B6BF72A">
                  <wp:extent cx="943200" cy="9432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54B15" w:rsidRPr="00E54B15" w:rsidTr="00D77F38">
        <w:tc>
          <w:tcPr>
            <w:tcW w:w="1527" w:type="pct"/>
            <w:vAlign w:val="center"/>
          </w:tcPr>
          <w:p w:rsidR="00E54B15" w:rsidRPr="00E54B15" w:rsidRDefault="00E54B15" w:rsidP="00E54B15">
            <w:pPr>
              <w:spacing w:before="60" w:after="60"/>
              <w:jc w:val="center"/>
              <w:rPr>
                <w:rFonts w:ascii="IRMitra" w:hAnsi="IRMitra" w:cs="IRMitra"/>
                <w:b/>
                <w:bCs/>
                <w:noProof/>
                <w:sz w:val="27"/>
                <w:szCs w:val="27"/>
                <w:rtl/>
                <w:lang w:bidi="fa-IR"/>
              </w:rPr>
            </w:pPr>
            <w:r w:rsidRPr="00E54B15">
              <w:rPr>
                <w:rFonts w:ascii="IRNazanin" w:hAnsi="IRNazanin" w:cs="IRNazanin"/>
                <w:b/>
                <w:bCs/>
                <w:noProof/>
                <w:rtl/>
                <w:lang w:bidi="fa-IR"/>
              </w:rPr>
              <w:t>ایمیل:</w:t>
            </w:r>
          </w:p>
        </w:tc>
        <w:tc>
          <w:tcPr>
            <w:tcW w:w="3473" w:type="pct"/>
            <w:gridSpan w:val="4"/>
            <w:vAlign w:val="center"/>
          </w:tcPr>
          <w:p w:rsidR="00E54B15" w:rsidRPr="00E54B15" w:rsidRDefault="00E54B15" w:rsidP="00E54B15">
            <w:pPr>
              <w:spacing w:before="60" w:after="60"/>
              <w:jc w:val="right"/>
              <w:rPr>
                <w:rFonts w:ascii="IRMitra" w:hAnsi="IRMitra" w:cs="IRMitra"/>
                <w:noProof/>
                <w:color w:val="244061" w:themeColor="accent1" w:themeShade="80"/>
                <w:sz w:val="30"/>
                <w:szCs w:val="30"/>
                <w:rtl/>
                <w:lang w:bidi="fa-IR"/>
              </w:rPr>
            </w:pPr>
            <w:r w:rsidRPr="00E54B15">
              <w:rPr>
                <w:rFonts w:asciiTheme="majorBidi" w:hAnsiTheme="majorBidi" w:cstheme="majorBidi"/>
                <w:b/>
                <w:bCs/>
                <w:noProof/>
                <w:sz w:val="24"/>
                <w:szCs w:val="24"/>
              </w:rPr>
              <w:t>book@aqeedeh.com</w:t>
            </w:r>
          </w:p>
        </w:tc>
      </w:tr>
      <w:tr w:rsidR="00E54B15" w:rsidRPr="00E54B15" w:rsidTr="009E5A8A">
        <w:tc>
          <w:tcPr>
            <w:tcW w:w="5000" w:type="pct"/>
            <w:gridSpan w:val="5"/>
            <w:vAlign w:val="bottom"/>
          </w:tcPr>
          <w:p w:rsidR="00E54B15" w:rsidRPr="00E54B15" w:rsidRDefault="00E54B15" w:rsidP="00E54B15">
            <w:pPr>
              <w:spacing w:before="360" w:after="60"/>
              <w:jc w:val="center"/>
              <w:rPr>
                <w:rFonts w:ascii="IRMitra" w:hAnsi="IRMitra" w:cs="IRMitra"/>
                <w:noProof/>
                <w:color w:val="244061" w:themeColor="accent1" w:themeShade="80"/>
                <w:sz w:val="30"/>
                <w:szCs w:val="30"/>
                <w:rtl/>
                <w:lang w:bidi="fa-IR"/>
              </w:rPr>
            </w:pPr>
            <w:r w:rsidRPr="00E54B15">
              <w:rPr>
                <w:rFonts w:ascii="Times New Roman Bold" w:hAnsi="Times New Roman Bold" w:cs="IRNazanin"/>
                <w:b/>
                <w:bCs/>
                <w:noProof/>
                <w:sz w:val="26"/>
                <w:rtl/>
              </w:rPr>
              <w:t>سا</w:t>
            </w:r>
            <w:r w:rsidRPr="00E54B15">
              <w:rPr>
                <w:rFonts w:ascii="Times New Roman Bold" w:hAnsi="Times New Roman Bold" w:cs="IRNazanin" w:hint="cs"/>
                <w:b/>
                <w:bCs/>
                <w:noProof/>
                <w:sz w:val="26"/>
                <w:rtl/>
              </w:rPr>
              <w:t>ی</w:t>
            </w:r>
            <w:r w:rsidRPr="00E54B15">
              <w:rPr>
                <w:rFonts w:ascii="Times New Roman Bold" w:hAnsi="Times New Roman Bold" w:cs="IRNazanin" w:hint="eastAsia"/>
                <w:b/>
                <w:bCs/>
                <w:noProof/>
                <w:sz w:val="26"/>
                <w:rtl/>
              </w:rPr>
              <w:t>ت‌ها</w:t>
            </w:r>
            <w:r w:rsidRPr="00E54B15">
              <w:rPr>
                <w:rFonts w:ascii="Times New Roman Bold" w:hAnsi="Times New Roman Bold" w:cs="IRNazanin" w:hint="cs"/>
                <w:b/>
                <w:bCs/>
                <w:noProof/>
                <w:sz w:val="26"/>
                <w:rtl/>
              </w:rPr>
              <w:t>ی</w:t>
            </w:r>
            <w:r w:rsidRPr="00E54B15">
              <w:rPr>
                <w:rFonts w:ascii="Times New Roman Bold" w:hAnsi="Times New Roman Bold" w:cs="IRNazanin"/>
                <w:b/>
                <w:bCs/>
                <w:noProof/>
                <w:sz w:val="26"/>
                <w:rtl/>
              </w:rPr>
              <w:t xml:space="preserve"> مجموع</w:t>
            </w:r>
            <w:r w:rsidRPr="00E54B15">
              <w:rPr>
                <w:rFonts w:ascii="Times New Roman Bold" w:hAnsi="Times New Roman Bold" w:cs="IRNazanin" w:hint="cs"/>
                <w:b/>
                <w:bCs/>
                <w:noProof/>
                <w:sz w:val="26"/>
                <w:rtl/>
              </w:rPr>
              <w:t>ۀ</w:t>
            </w:r>
            <w:r w:rsidRPr="00E54B15">
              <w:rPr>
                <w:rFonts w:ascii="Times New Roman Bold" w:hAnsi="Times New Roman Bold" w:cs="IRNazanin"/>
                <w:b/>
                <w:bCs/>
                <w:noProof/>
                <w:sz w:val="26"/>
                <w:rtl/>
              </w:rPr>
              <w:t xml:space="preserve"> موحد</w:t>
            </w:r>
            <w:r w:rsidRPr="00E54B15">
              <w:rPr>
                <w:rFonts w:ascii="Times New Roman Bold" w:hAnsi="Times New Roman Bold" w:cs="IRNazanin" w:hint="cs"/>
                <w:b/>
                <w:bCs/>
                <w:noProof/>
                <w:sz w:val="26"/>
                <w:rtl/>
              </w:rPr>
              <w:t>ی</w:t>
            </w:r>
            <w:r w:rsidRPr="00E54B15">
              <w:rPr>
                <w:rFonts w:ascii="Times New Roman Bold" w:hAnsi="Times New Roman Bold" w:cs="IRNazanin" w:hint="eastAsia"/>
                <w:b/>
                <w:bCs/>
                <w:noProof/>
                <w:sz w:val="26"/>
                <w:rtl/>
              </w:rPr>
              <w:t>ن</w:t>
            </w:r>
          </w:p>
        </w:tc>
      </w:tr>
      <w:tr w:rsidR="00E54B15" w:rsidRPr="00E54B15" w:rsidTr="00D77F38">
        <w:tc>
          <w:tcPr>
            <w:tcW w:w="2295" w:type="pct"/>
            <w:gridSpan w:val="2"/>
            <w:shd w:val="clear" w:color="auto" w:fill="auto"/>
          </w:tcPr>
          <w:p w:rsidR="00E54B15" w:rsidRPr="00E54B15" w:rsidRDefault="00E54B15" w:rsidP="00E54B15">
            <w:pPr>
              <w:widowControl w:val="0"/>
              <w:tabs>
                <w:tab w:val="right" w:leader="dot" w:pos="5138"/>
              </w:tabs>
              <w:bidi w:val="0"/>
              <w:spacing w:before="60" w:after="60"/>
              <w:rPr>
                <w:rFonts w:ascii="Literata" w:hAnsi="Literata" w:cs="Times New Roman"/>
                <w:noProof/>
                <w:sz w:val="24"/>
                <w:szCs w:val="24"/>
                <w:lang w:bidi="fa-IR"/>
              </w:rPr>
            </w:pPr>
            <w:r w:rsidRPr="00E54B15">
              <w:rPr>
                <w:rFonts w:ascii="Literata" w:hAnsi="Literata" w:cs="Times New Roman"/>
                <w:noProof/>
                <w:sz w:val="24"/>
                <w:szCs w:val="24"/>
                <w:lang w:bidi="fa-IR"/>
              </w:rPr>
              <w:t>www.mowahedin.com</w:t>
            </w:r>
          </w:p>
          <w:p w:rsidR="00E54B15" w:rsidRPr="00E54B15" w:rsidRDefault="00E54B15" w:rsidP="00E54B15">
            <w:pPr>
              <w:widowControl w:val="0"/>
              <w:tabs>
                <w:tab w:val="right" w:leader="dot" w:pos="5138"/>
              </w:tabs>
              <w:bidi w:val="0"/>
              <w:spacing w:before="60" w:after="60"/>
              <w:rPr>
                <w:rFonts w:ascii="Literata" w:hAnsi="Literata" w:cs="Times New Roman"/>
                <w:noProof/>
                <w:sz w:val="24"/>
                <w:szCs w:val="24"/>
                <w:lang w:bidi="fa-IR"/>
              </w:rPr>
            </w:pPr>
            <w:r w:rsidRPr="00E54B15">
              <w:rPr>
                <w:rFonts w:ascii="Literata" w:hAnsi="Literata" w:cs="Times New Roman"/>
                <w:noProof/>
                <w:sz w:val="24"/>
                <w:szCs w:val="24"/>
                <w:lang w:bidi="fa-IR"/>
              </w:rPr>
              <w:t>www.videofarsi.com</w:t>
            </w:r>
          </w:p>
          <w:p w:rsidR="00E54B15" w:rsidRPr="00E54B15" w:rsidRDefault="00E54B15" w:rsidP="00E54B15">
            <w:pPr>
              <w:bidi w:val="0"/>
              <w:spacing w:before="60" w:after="60"/>
              <w:rPr>
                <w:rFonts w:ascii="Literata" w:hAnsi="Literata" w:cs="Times New Roman"/>
                <w:noProof/>
                <w:sz w:val="24"/>
                <w:szCs w:val="24"/>
                <w:lang w:bidi="fa-IR"/>
              </w:rPr>
            </w:pPr>
            <w:r w:rsidRPr="00E54B15">
              <w:rPr>
                <w:rFonts w:ascii="Literata" w:hAnsi="Literata" w:cs="Times New Roman"/>
                <w:noProof/>
                <w:sz w:val="24"/>
                <w:szCs w:val="24"/>
                <w:lang w:bidi="fa-IR"/>
              </w:rPr>
              <w:t>www.zekr.tv</w:t>
            </w:r>
          </w:p>
          <w:p w:rsidR="00E54B15" w:rsidRPr="00E54B15" w:rsidRDefault="00E54B15" w:rsidP="00E54B15">
            <w:pPr>
              <w:bidi w:val="0"/>
              <w:spacing w:before="60" w:after="60"/>
              <w:rPr>
                <w:rFonts w:ascii="IRMitra" w:hAnsi="IRMitra" w:cs="IRMitra"/>
                <w:b/>
                <w:bCs/>
                <w:noProof/>
                <w:sz w:val="27"/>
                <w:szCs w:val="27"/>
                <w:rtl/>
                <w:lang w:bidi="fa-IR"/>
              </w:rPr>
            </w:pPr>
            <w:r w:rsidRPr="00E54B15">
              <w:rPr>
                <w:rFonts w:ascii="Literata" w:hAnsi="Literata" w:cs="Times New Roman"/>
                <w:noProof/>
                <w:sz w:val="24"/>
                <w:szCs w:val="24"/>
                <w:lang w:bidi="fa-IR"/>
              </w:rPr>
              <w:t>www.mowahed.com</w:t>
            </w:r>
          </w:p>
        </w:tc>
        <w:tc>
          <w:tcPr>
            <w:tcW w:w="360" w:type="pct"/>
          </w:tcPr>
          <w:p w:rsidR="00E54B15" w:rsidRPr="00E54B15" w:rsidRDefault="00E54B15" w:rsidP="00E54B15">
            <w:pPr>
              <w:bidi w:val="0"/>
              <w:spacing w:before="60" w:after="60"/>
              <w:rPr>
                <w:rFonts w:ascii="IRMitra" w:hAnsi="IRMitra" w:cs="IRMitra"/>
                <w:noProof/>
                <w:sz w:val="30"/>
                <w:szCs w:val="30"/>
                <w:rtl/>
                <w:lang w:bidi="fa-IR"/>
              </w:rPr>
            </w:pPr>
          </w:p>
        </w:tc>
        <w:tc>
          <w:tcPr>
            <w:tcW w:w="2344" w:type="pct"/>
            <w:gridSpan w:val="2"/>
          </w:tcPr>
          <w:p w:rsidR="00E54B15" w:rsidRPr="00E54B15" w:rsidRDefault="00E54B15" w:rsidP="00E54B15">
            <w:pPr>
              <w:widowControl w:val="0"/>
              <w:tabs>
                <w:tab w:val="right" w:leader="dot" w:pos="5138"/>
              </w:tabs>
              <w:bidi w:val="0"/>
              <w:spacing w:before="60" w:after="60"/>
              <w:rPr>
                <w:rFonts w:ascii="Literata" w:hAnsi="Literata" w:cs="Times New Roman"/>
                <w:noProof/>
                <w:sz w:val="24"/>
                <w:szCs w:val="24"/>
              </w:rPr>
            </w:pPr>
            <w:r w:rsidRPr="00E54B15">
              <w:rPr>
                <w:rFonts w:ascii="Literata" w:hAnsi="Literata" w:cs="Times New Roman"/>
                <w:noProof/>
                <w:sz w:val="24"/>
                <w:szCs w:val="24"/>
              </w:rPr>
              <w:t>www.aqeedeh.com</w:t>
            </w:r>
          </w:p>
          <w:p w:rsidR="00E54B15" w:rsidRPr="00E54B15" w:rsidRDefault="00E54B15" w:rsidP="00E54B15">
            <w:pPr>
              <w:widowControl w:val="0"/>
              <w:tabs>
                <w:tab w:val="right" w:leader="dot" w:pos="5138"/>
              </w:tabs>
              <w:bidi w:val="0"/>
              <w:spacing w:before="60" w:after="60"/>
              <w:rPr>
                <w:rFonts w:ascii="Literata" w:hAnsi="Literata" w:cs="Times New Roman"/>
                <w:noProof/>
                <w:sz w:val="24"/>
                <w:szCs w:val="24"/>
              </w:rPr>
            </w:pPr>
            <w:r w:rsidRPr="00E54B15">
              <w:rPr>
                <w:rFonts w:ascii="Literata" w:hAnsi="Literata" w:cs="Times New Roman"/>
                <w:noProof/>
                <w:sz w:val="24"/>
                <w:szCs w:val="24"/>
              </w:rPr>
              <w:t>www.islamtxt.com</w:t>
            </w:r>
          </w:p>
          <w:p w:rsidR="00E54B15" w:rsidRPr="00E54B15" w:rsidRDefault="003F6895" w:rsidP="00E54B15">
            <w:pPr>
              <w:widowControl w:val="0"/>
              <w:tabs>
                <w:tab w:val="right" w:leader="dot" w:pos="5138"/>
              </w:tabs>
              <w:bidi w:val="0"/>
              <w:spacing w:before="60" w:after="60"/>
              <w:rPr>
                <w:rFonts w:ascii="Literata" w:hAnsi="Literata" w:cs="Times New Roman"/>
                <w:noProof/>
                <w:sz w:val="24"/>
                <w:szCs w:val="24"/>
              </w:rPr>
            </w:pPr>
            <w:hyperlink r:id="rId16" w:history="1">
              <w:r w:rsidR="00E54B15" w:rsidRPr="00E54B15">
                <w:rPr>
                  <w:rFonts w:ascii="Literata" w:hAnsi="Literata" w:cs="Times New Roman"/>
                  <w:noProof/>
                  <w:sz w:val="24"/>
                  <w:szCs w:val="24"/>
                </w:rPr>
                <w:t>www.shabnam.cc</w:t>
              </w:r>
            </w:hyperlink>
          </w:p>
          <w:p w:rsidR="00E54B15" w:rsidRPr="00E54B15" w:rsidRDefault="00E54B15" w:rsidP="00E54B15">
            <w:pPr>
              <w:bidi w:val="0"/>
              <w:spacing w:before="60" w:after="60"/>
              <w:rPr>
                <w:rFonts w:ascii="IRMitra" w:hAnsi="IRMitra" w:cs="IRMitra"/>
                <w:noProof/>
                <w:sz w:val="30"/>
                <w:szCs w:val="30"/>
                <w:rtl/>
                <w:lang w:bidi="fa-IR"/>
              </w:rPr>
            </w:pPr>
            <w:r w:rsidRPr="00E54B15">
              <w:rPr>
                <w:rFonts w:ascii="Literata" w:hAnsi="Literata" w:cs="Times New Roman"/>
                <w:noProof/>
                <w:sz w:val="24"/>
                <w:szCs w:val="24"/>
              </w:rPr>
              <w:t>www.sadaislam.com</w:t>
            </w:r>
          </w:p>
        </w:tc>
      </w:tr>
      <w:tr w:rsidR="00E54B15" w:rsidRPr="00E54B15" w:rsidTr="00D77F38">
        <w:tc>
          <w:tcPr>
            <w:tcW w:w="2295" w:type="pct"/>
            <w:gridSpan w:val="2"/>
          </w:tcPr>
          <w:p w:rsidR="00E54B15" w:rsidRPr="00E54B15" w:rsidRDefault="00E54B15" w:rsidP="00D77F38">
            <w:pPr>
              <w:rPr>
                <w:rFonts w:ascii="IRMitra" w:hAnsi="IRMitra" w:cs="IRMitra"/>
                <w:b/>
                <w:bCs/>
                <w:noProof/>
                <w:sz w:val="5"/>
                <w:szCs w:val="5"/>
                <w:rtl/>
                <w:lang w:bidi="fa-IR"/>
              </w:rPr>
            </w:pPr>
          </w:p>
        </w:tc>
        <w:tc>
          <w:tcPr>
            <w:tcW w:w="2705" w:type="pct"/>
            <w:gridSpan w:val="3"/>
          </w:tcPr>
          <w:p w:rsidR="00E54B15" w:rsidRPr="00E54B15" w:rsidRDefault="00E54B15" w:rsidP="00D77F38">
            <w:pPr>
              <w:rPr>
                <w:rFonts w:ascii="IRMitra" w:hAnsi="IRMitra" w:cs="IRMitra"/>
                <w:noProof/>
                <w:color w:val="244061" w:themeColor="accent1" w:themeShade="80"/>
                <w:sz w:val="5"/>
                <w:szCs w:val="5"/>
                <w:rtl/>
                <w:lang w:bidi="fa-IR"/>
              </w:rPr>
            </w:pPr>
          </w:p>
        </w:tc>
      </w:tr>
      <w:tr w:rsidR="00E54B15" w:rsidRPr="00E54B15" w:rsidTr="009E5A8A">
        <w:tc>
          <w:tcPr>
            <w:tcW w:w="5000" w:type="pct"/>
            <w:gridSpan w:val="5"/>
          </w:tcPr>
          <w:p w:rsidR="00E54B15" w:rsidRPr="00E54B15" w:rsidRDefault="00E54B15" w:rsidP="00D77F38">
            <w:pPr>
              <w:jc w:val="center"/>
              <w:rPr>
                <w:rFonts w:ascii="IRMitra" w:hAnsi="IRMitra" w:cs="IRMitra"/>
                <w:noProof/>
                <w:color w:val="244061" w:themeColor="accent1" w:themeShade="80"/>
                <w:sz w:val="30"/>
                <w:szCs w:val="30"/>
                <w:rtl/>
                <w:lang w:bidi="fa-IR"/>
              </w:rPr>
            </w:pPr>
            <w:r w:rsidRPr="00E54B15">
              <w:rPr>
                <w:rFonts w:ascii="IRMitra" w:hAnsi="IRMitra" w:cs="IRMitra" w:hint="cs"/>
                <w:noProof/>
                <w:color w:val="244061" w:themeColor="accent1" w:themeShade="80"/>
                <w:sz w:val="30"/>
                <w:szCs w:val="30"/>
                <w:rtl/>
              </w:rPr>
              <w:drawing>
                <wp:inline distT="0" distB="0" distL="0" distR="0" wp14:anchorId="497FA550" wp14:editId="40F5C8CD">
                  <wp:extent cx="1576800" cy="8208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E54B15" w:rsidRPr="00E54B15" w:rsidTr="009E5A8A">
        <w:tc>
          <w:tcPr>
            <w:tcW w:w="5000" w:type="pct"/>
            <w:gridSpan w:val="5"/>
            <w:vAlign w:val="center"/>
          </w:tcPr>
          <w:p w:rsidR="00E54B15" w:rsidRPr="00E54B15" w:rsidRDefault="00E54B15" w:rsidP="00D77F38">
            <w:pPr>
              <w:jc w:val="center"/>
              <w:rPr>
                <w:rFonts w:ascii="IRMitra" w:hAnsi="IRMitra" w:cs="IRMitra"/>
                <w:noProof/>
                <w:color w:val="244061" w:themeColor="accent1" w:themeShade="80"/>
                <w:sz w:val="30"/>
                <w:szCs w:val="30"/>
                <w:rtl/>
              </w:rPr>
            </w:pPr>
            <w:r w:rsidRPr="00E54B15">
              <w:rPr>
                <w:rFonts w:ascii="IRMitra" w:hAnsi="IRMitra" w:cs="IRMitra"/>
                <w:noProof/>
                <w:color w:val="244061" w:themeColor="accent1" w:themeShade="80"/>
                <w:sz w:val="30"/>
                <w:szCs w:val="30"/>
              </w:rPr>
              <w:t>contact@mowahedin.com</w:t>
            </w:r>
          </w:p>
        </w:tc>
      </w:tr>
    </w:tbl>
    <w:p w:rsidR="008E6418" w:rsidRPr="00D77F38" w:rsidRDefault="008E6418" w:rsidP="00FD77E4">
      <w:pPr>
        <w:jc w:val="both"/>
        <w:rPr>
          <w:rStyle w:val="Char3"/>
          <w:sz w:val="2"/>
          <w:szCs w:val="2"/>
          <w:rtl/>
        </w:rPr>
      </w:pPr>
    </w:p>
    <w:p w:rsidR="00906D7F" w:rsidRPr="00EB4951" w:rsidRDefault="00906D7F" w:rsidP="00FD77E4">
      <w:pPr>
        <w:jc w:val="both"/>
        <w:rPr>
          <w:rStyle w:val="Char3"/>
          <w:rtl/>
        </w:rPr>
        <w:sectPr w:rsidR="00906D7F" w:rsidRPr="00EB4951" w:rsidSect="00FD1CBB">
          <w:footnotePr>
            <w:numRestart w:val="eachPage"/>
          </w:footnotePr>
          <w:pgSz w:w="7938" w:h="11907" w:code="9"/>
          <w:pgMar w:top="567" w:right="851" w:bottom="851" w:left="851" w:header="454" w:footer="0" w:gutter="0"/>
          <w:cols w:space="708"/>
          <w:titlePg/>
          <w:bidi/>
          <w:rtlGutter/>
          <w:docGrid w:linePitch="381"/>
        </w:sectPr>
      </w:pPr>
    </w:p>
    <w:p w:rsidR="00906D7F" w:rsidRPr="00C60A6B" w:rsidRDefault="00906D7F" w:rsidP="00724FC2">
      <w:pPr>
        <w:jc w:val="center"/>
        <w:rPr>
          <w:rFonts w:ascii="IranNastaliq" w:hAnsi="IranNastaliq" w:cs="IranNastaliq"/>
          <w:rtl/>
          <w:lang w:bidi="fa-IR"/>
        </w:rPr>
      </w:pPr>
      <w:r w:rsidRPr="00C60A6B">
        <w:rPr>
          <w:rFonts w:ascii="IranNastaliq" w:hAnsi="IranNastaliq" w:cs="IranNastaliq"/>
          <w:sz w:val="30"/>
          <w:szCs w:val="30"/>
          <w:rtl/>
          <w:lang w:bidi="fa-IR"/>
        </w:rPr>
        <w:lastRenderedPageBreak/>
        <w:t>بسم الله الرحمن الرحیم</w:t>
      </w:r>
    </w:p>
    <w:p w:rsidR="00906D7F" w:rsidRPr="00C60A6B" w:rsidRDefault="00906D7F" w:rsidP="00C60A6B">
      <w:pPr>
        <w:spacing w:before="240" w:after="240"/>
        <w:jc w:val="center"/>
        <w:rPr>
          <w:rFonts w:cs="B Yagut"/>
          <w:b/>
          <w:bCs/>
          <w:rtl/>
          <w:lang w:bidi="fa-IR"/>
        </w:rPr>
      </w:pPr>
      <w:r w:rsidRPr="00C60A6B">
        <w:rPr>
          <w:rFonts w:cs="B Yagut" w:hint="cs"/>
          <w:b/>
          <w:bCs/>
          <w:sz w:val="32"/>
          <w:szCs w:val="32"/>
          <w:rtl/>
          <w:lang w:bidi="fa-IR"/>
        </w:rPr>
        <w:t>فهرست مطالب</w:t>
      </w:r>
    </w:p>
    <w:p w:rsidR="003638C9" w:rsidRDefault="003638C9">
      <w:pPr>
        <w:pStyle w:val="TOC1"/>
        <w:tabs>
          <w:tab w:val="right" w:leader="dot" w:pos="6226"/>
        </w:tabs>
        <w:rPr>
          <w:rFonts w:asciiTheme="minorHAnsi" w:eastAsiaTheme="minorEastAsia" w:hAnsiTheme="minorHAnsi" w:cstheme="minorBidi"/>
          <w:bCs w:val="0"/>
          <w:noProof/>
          <w:sz w:val="22"/>
          <w:szCs w:val="22"/>
          <w:rtl/>
        </w:rPr>
      </w:pPr>
      <w:r>
        <w:rPr>
          <w:bCs w:val="0"/>
          <w:rtl/>
          <w:lang w:bidi="fa-IR"/>
        </w:rPr>
        <w:fldChar w:fldCharType="begin"/>
      </w:r>
      <w:r>
        <w:rPr>
          <w:bCs w:val="0"/>
          <w:rtl/>
          <w:lang w:bidi="fa-IR"/>
        </w:rPr>
        <w:instrText xml:space="preserve"> </w:instrText>
      </w:r>
      <w:r>
        <w:rPr>
          <w:bCs w:val="0"/>
          <w:lang w:bidi="fa-IR"/>
        </w:rPr>
        <w:instrText>TOC</w:instrText>
      </w:r>
      <w:r>
        <w:rPr>
          <w:bCs w:val="0"/>
          <w:rtl/>
          <w:lang w:bidi="fa-IR"/>
        </w:rPr>
        <w:instrText xml:space="preserve"> \</w:instrText>
      </w:r>
      <w:r>
        <w:rPr>
          <w:bCs w:val="0"/>
          <w:lang w:bidi="fa-IR"/>
        </w:rPr>
        <w:instrText>h \z \u \t "2</w:instrText>
      </w:r>
      <w:r>
        <w:rPr>
          <w:bCs w:val="0"/>
          <w:rtl/>
          <w:lang w:bidi="fa-IR"/>
        </w:rPr>
        <w:instrText xml:space="preserve">- تیتر اول,1,3- تیتر دوم,2" </w:instrText>
      </w:r>
      <w:r>
        <w:rPr>
          <w:bCs w:val="0"/>
          <w:rtl/>
          <w:lang w:bidi="fa-IR"/>
        </w:rPr>
        <w:fldChar w:fldCharType="separate"/>
      </w:r>
      <w:hyperlink w:anchor="_Toc424209842" w:history="1">
        <w:r w:rsidRPr="00374A7C">
          <w:rPr>
            <w:rStyle w:val="Hyperlink"/>
            <w:rFonts w:hint="eastAsia"/>
            <w:noProof/>
            <w:rtl/>
            <w:lang w:bidi="fa-IR"/>
          </w:rPr>
          <w:t>مقدم</w:t>
        </w:r>
        <w:r w:rsidRPr="00374A7C">
          <w:rPr>
            <w:rStyle w:val="Hyperlink"/>
            <w:rFonts w:hint="cs"/>
            <w:noProof/>
            <w:rtl/>
            <w:lang w:bidi="fa-IR"/>
          </w:rPr>
          <w:t>ۀ</w:t>
        </w:r>
        <w:r w:rsidRPr="00374A7C">
          <w:rPr>
            <w:rStyle w:val="Hyperlink"/>
            <w:noProof/>
            <w:rtl/>
            <w:lang w:bidi="fa-IR"/>
          </w:rPr>
          <w:t xml:space="preserve"> </w:t>
        </w:r>
        <w:r w:rsidRPr="00374A7C">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Toc424209842 \h</w:instrText>
        </w:r>
        <w:r>
          <w:rPr>
            <w:noProof/>
            <w:webHidden/>
            <w:rtl/>
          </w:rPr>
          <w:instrText xml:space="preserve"> </w:instrText>
        </w:r>
        <w:r>
          <w:rPr>
            <w:noProof/>
            <w:webHidden/>
            <w:rtl/>
          </w:rPr>
        </w:r>
        <w:r>
          <w:rPr>
            <w:noProof/>
            <w:webHidden/>
            <w:rtl/>
          </w:rPr>
          <w:fldChar w:fldCharType="separate"/>
        </w:r>
        <w:r w:rsidR="00137FFB">
          <w:rPr>
            <w:noProof/>
            <w:webHidden/>
            <w:rtl/>
          </w:rPr>
          <w:t>1</w:t>
        </w:r>
        <w:r>
          <w:rPr>
            <w:noProof/>
            <w:webHidden/>
            <w:rtl/>
          </w:rPr>
          <w:fldChar w:fldCharType="end"/>
        </w:r>
      </w:hyperlink>
    </w:p>
    <w:p w:rsidR="003638C9" w:rsidRDefault="003F6895">
      <w:pPr>
        <w:pStyle w:val="TOC1"/>
        <w:tabs>
          <w:tab w:val="right" w:leader="dot" w:pos="6226"/>
        </w:tabs>
        <w:rPr>
          <w:rFonts w:asciiTheme="minorHAnsi" w:eastAsiaTheme="minorEastAsia" w:hAnsiTheme="minorHAnsi" w:cstheme="minorBidi"/>
          <w:bCs w:val="0"/>
          <w:noProof/>
          <w:sz w:val="22"/>
          <w:szCs w:val="22"/>
          <w:rtl/>
        </w:rPr>
      </w:pPr>
      <w:hyperlink w:anchor="_Toc424209843" w:history="1">
        <w:r w:rsidR="003638C9" w:rsidRPr="00374A7C">
          <w:rPr>
            <w:rStyle w:val="Hyperlink"/>
            <w:rFonts w:hint="eastAsia"/>
            <w:noProof/>
            <w:rtl/>
            <w:lang w:bidi="fa-IR"/>
          </w:rPr>
          <w:t>پ</w:t>
        </w:r>
        <w:r w:rsidR="003638C9" w:rsidRPr="00374A7C">
          <w:rPr>
            <w:rStyle w:val="Hyperlink"/>
            <w:rFonts w:hint="cs"/>
            <w:noProof/>
            <w:rtl/>
            <w:lang w:bidi="fa-IR"/>
          </w:rPr>
          <w:t>ی</w:t>
        </w:r>
        <w:r w:rsidR="003638C9" w:rsidRPr="00374A7C">
          <w:rPr>
            <w:rStyle w:val="Hyperlink"/>
            <w:rFonts w:hint="eastAsia"/>
            <w:noProof/>
            <w:rtl/>
            <w:lang w:bidi="fa-IR"/>
          </w:rPr>
          <w:t>شگفتار</w:t>
        </w:r>
        <w:r w:rsidR="003638C9" w:rsidRPr="00374A7C">
          <w:rPr>
            <w:rStyle w:val="Hyperlink"/>
            <w:noProof/>
            <w:rtl/>
            <w:lang w:bidi="fa-IR"/>
          </w:rPr>
          <w:t xml:space="preserve"> </w:t>
        </w:r>
        <w:r w:rsidR="003638C9" w:rsidRPr="00374A7C">
          <w:rPr>
            <w:rStyle w:val="Hyperlink"/>
            <w:rFonts w:hint="eastAsia"/>
            <w:noProof/>
            <w:rtl/>
            <w:lang w:bidi="fa-IR"/>
          </w:rPr>
          <w:t>مؤلف</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Toc424209843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15</w:t>
        </w:r>
        <w:r w:rsidR="003638C9">
          <w:rPr>
            <w:noProof/>
            <w:webHidden/>
            <w:rtl/>
          </w:rPr>
          <w:fldChar w:fldCharType="end"/>
        </w:r>
      </w:hyperlink>
    </w:p>
    <w:p w:rsidR="003638C9" w:rsidRDefault="003F6895">
      <w:pPr>
        <w:pStyle w:val="TOC1"/>
        <w:tabs>
          <w:tab w:val="right" w:leader="dot" w:pos="6226"/>
        </w:tabs>
        <w:rPr>
          <w:rFonts w:asciiTheme="minorHAnsi" w:eastAsiaTheme="minorEastAsia" w:hAnsiTheme="minorHAnsi" w:cstheme="minorBidi"/>
          <w:bCs w:val="0"/>
          <w:noProof/>
          <w:sz w:val="22"/>
          <w:szCs w:val="22"/>
          <w:rtl/>
        </w:rPr>
      </w:pPr>
      <w:hyperlink w:anchor="_Toc424209844" w:history="1">
        <w:r w:rsidR="003638C9" w:rsidRPr="00374A7C">
          <w:rPr>
            <w:rStyle w:val="Hyperlink"/>
            <w:rFonts w:hint="eastAsia"/>
            <w:noProof/>
            <w:rtl/>
            <w:lang w:bidi="fa-IR"/>
          </w:rPr>
          <w:t>ستم‌ها</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مشرکان</w:t>
        </w:r>
        <w:r w:rsidR="003638C9" w:rsidRPr="00374A7C">
          <w:rPr>
            <w:rStyle w:val="Hyperlink"/>
            <w:noProof/>
            <w:rtl/>
            <w:lang w:bidi="fa-IR"/>
          </w:rPr>
          <w:t xml:space="preserve"> </w:t>
        </w:r>
        <w:r w:rsidR="003638C9" w:rsidRPr="00374A7C">
          <w:rPr>
            <w:rStyle w:val="Hyperlink"/>
            <w:rFonts w:hint="eastAsia"/>
            <w:noProof/>
            <w:rtl/>
            <w:lang w:bidi="fa-IR"/>
          </w:rPr>
          <w:t>بر</w:t>
        </w:r>
        <w:r w:rsidR="003638C9" w:rsidRPr="00374A7C">
          <w:rPr>
            <w:rStyle w:val="Hyperlink"/>
            <w:noProof/>
            <w:rtl/>
            <w:lang w:bidi="fa-IR"/>
          </w:rPr>
          <w:t xml:space="preserve"> </w:t>
        </w:r>
        <w:r w:rsidR="003638C9" w:rsidRPr="00374A7C">
          <w:rPr>
            <w:rStyle w:val="Hyperlink"/>
            <w:rFonts w:hint="eastAsia"/>
            <w:noProof/>
            <w:rtl/>
            <w:lang w:bidi="fa-IR"/>
          </w:rPr>
          <w:t>نب</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کر</w:t>
        </w:r>
        <w:r w:rsidR="003638C9" w:rsidRPr="00374A7C">
          <w:rPr>
            <w:rStyle w:val="Hyperlink"/>
            <w:rFonts w:hint="cs"/>
            <w:noProof/>
            <w:rtl/>
            <w:lang w:bidi="fa-IR"/>
          </w:rPr>
          <w:t>ی</w:t>
        </w:r>
        <w:r w:rsidR="003638C9" w:rsidRPr="00374A7C">
          <w:rPr>
            <w:rStyle w:val="Hyperlink"/>
            <w:rFonts w:hint="eastAsia"/>
            <w:noProof/>
            <w:rtl/>
            <w:lang w:bidi="fa-IR"/>
          </w:rPr>
          <w:t>م</w:t>
        </w:r>
        <w:r w:rsidR="003638C9" w:rsidRPr="00374A7C">
          <w:rPr>
            <w:rStyle w:val="Hyperlink"/>
            <w:noProof/>
            <w:lang w:bidi="fa-IR"/>
          </w:rPr>
          <w:t xml:space="preserve"> </w:t>
        </w:r>
        <w:r w:rsidR="003638C9" w:rsidRPr="00A62F6A">
          <w:rPr>
            <w:rStyle w:val="Hyperlink"/>
            <w:rFonts w:cs="CTraditional Arabic" w:hint="eastAsia"/>
            <w:bCs w:val="0"/>
            <w:noProof/>
            <w:rtl/>
            <w:lang w:bidi="fa-IR"/>
          </w:rPr>
          <w:t>ج</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اصحاب</w:t>
        </w:r>
        <w:r w:rsidR="003638C9" w:rsidRPr="00374A7C">
          <w:rPr>
            <w:rStyle w:val="Hyperlink"/>
            <w:noProof/>
            <w:rtl/>
            <w:lang w:bidi="fa-IR"/>
          </w:rPr>
          <w:t xml:space="preserve"> </w:t>
        </w:r>
        <w:r w:rsidR="003638C9" w:rsidRPr="00374A7C">
          <w:rPr>
            <w:rStyle w:val="Hyperlink"/>
            <w:rFonts w:hint="eastAsia"/>
            <w:noProof/>
            <w:rtl/>
            <w:lang w:bidi="fa-IR"/>
          </w:rPr>
          <w:t>کرام</w:t>
        </w:r>
        <w:r w:rsidR="003638C9" w:rsidRPr="00A62F6A">
          <w:rPr>
            <w:rStyle w:val="Hyperlink"/>
            <w:rFonts w:cs="CTraditional Arabic" w:hint="eastAsia"/>
            <w:bCs w:val="0"/>
            <w:noProof/>
            <w:rtl/>
            <w:lang w:bidi="fa-IR"/>
          </w:rPr>
          <w:t>ش</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Toc424209844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19</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45" w:history="1">
        <w:r w:rsidR="003638C9" w:rsidRPr="00374A7C">
          <w:rPr>
            <w:rStyle w:val="Hyperlink"/>
            <w:rFonts w:hint="eastAsia"/>
            <w:noProof/>
            <w:rtl/>
            <w:lang w:bidi="fa-IR"/>
          </w:rPr>
          <w:t>اقسام</w:t>
        </w:r>
        <w:r w:rsidR="003638C9" w:rsidRPr="00374A7C">
          <w:rPr>
            <w:rStyle w:val="Hyperlink"/>
            <w:noProof/>
            <w:rtl/>
            <w:lang w:bidi="fa-IR"/>
          </w:rPr>
          <w:t xml:space="preserve"> </w:t>
        </w:r>
        <w:r w:rsidR="003638C9" w:rsidRPr="00374A7C">
          <w:rPr>
            <w:rStyle w:val="Hyperlink"/>
            <w:rFonts w:hint="eastAsia"/>
            <w:noProof/>
            <w:rtl/>
            <w:lang w:bidi="fa-IR"/>
          </w:rPr>
          <w:t>دوگان</w:t>
        </w:r>
        <w:r w:rsidR="003638C9" w:rsidRPr="00374A7C">
          <w:rPr>
            <w:rStyle w:val="Hyperlink"/>
            <w:rFonts w:hint="cs"/>
            <w:noProof/>
            <w:rtl/>
            <w:lang w:bidi="fa-IR"/>
          </w:rPr>
          <w:t>ۀ</w:t>
        </w:r>
        <w:r w:rsidR="003638C9" w:rsidRPr="00374A7C">
          <w:rPr>
            <w:rStyle w:val="Hyperlink"/>
            <w:noProof/>
            <w:rtl/>
            <w:lang w:bidi="fa-IR"/>
          </w:rPr>
          <w:t xml:space="preserve"> </w:t>
        </w:r>
        <w:r w:rsidR="003638C9" w:rsidRPr="00374A7C">
          <w:rPr>
            <w:rStyle w:val="Hyperlink"/>
            <w:rFonts w:hint="eastAsia"/>
            <w:noProof/>
            <w:rtl/>
            <w:lang w:bidi="fa-IR"/>
          </w:rPr>
          <w:t>اذ</w:t>
        </w:r>
        <w:r w:rsidR="003638C9" w:rsidRPr="00374A7C">
          <w:rPr>
            <w:rStyle w:val="Hyperlink"/>
            <w:rFonts w:hint="cs"/>
            <w:noProof/>
            <w:rtl/>
            <w:lang w:bidi="fa-IR"/>
          </w:rPr>
          <w:t>ی</w:t>
        </w:r>
        <w:r w:rsidR="003638C9" w:rsidRPr="00374A7C">
          <w:rPr>
            <w:rStyle w:val="Hyperlink"/>
            <w:rFonts w:hint="eastAsia"/>
            <w:noProof/>
            <w:rtl/>
            <w:lang w:bidi="fa-IR"/>
          </w:rPr>
          <w:t>ت</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شکنجه</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Toc424209845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19</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46" w:history="1">
        <w:r w:rsidR="003638C9" w:rsidRPr="00374A7C">
          <w:rPr>
            <w:rStyle w:val="Hyperlink"/>
            <w:rFonts w:hint="eastAsia"/>
            <w:noProof/>
            <w:rtl/>
            <w:lang w:bidi="fa-IR"/>
          </w:rPr>
          <w:t>مظلوم</w:t>
        </w:r>
        <w:r w:rsidR="003638C9" w:rsidRPr="00374A7C">
          <w:rPr>
            <w:rStyle w:val="Hyperlink"/>
            <w:rFonts w:hint="cs"/>
            <w:noProof/>
            <w:rtl/>
            <w:lang w:bidi="fa-IR"/>
          </w:rPr>
          <w:t>ی</w:t>
        </w:r>
        <w:r w:rsidR="003638C9" w:rsidRPr="00374A7C">
          <w:rPr>
            <w:rStyle w:val="Hyperlink"/>
            <w:rFonts w:hint="eastAsia"/>
            <w:noProof/>
            <w:rtl/>
            <w:lang w:bidi="fa-IR"/>
          </w:rPr>
          <w:t>ت</w:t>
        </w:r>
        <w:r w:rsidR="003638C9" w:rsidRPr="00374A7C">
          <w:rPr>
            <w:rStyle w:val="Hyperlink"/>
            <w:noProof/>
            <w:rtl/>
            <w:lang w:bidi="fa-IR"/>
          </w:rPr>
          <w:t xml:space="preserve">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ر</w:t>
        </w:r>
        <w:r w:rsidR="003638C9" w:rsidRPr="00374A7C">
          <w:rPr>
            <w:rStyle w:val="Hyperlink"/>
            <w:rFonts w:ascii="Lotus Linotype" w:hAnsi="Lotus Linotype" w:hint="eastAsia"/>
            <w:noProof/>
            <w:rtl/>
            <w:lang w:bidi="fa-IR"/>
          </w:rPr>
          <w:t>حمة</w:t>
        </w:r>
        <w:r w:rsidR="003638C9" w:rsidRPr="00374A7C">
          <w:rPr>
            <w:rStyle w:val="Hyperlink"/>
            <w:noProof/>
            <w:rtl/>
            <w:lang w:bidi="fa-IR"/>
          </w:rPr>
          <w:t xml:space="preserve"> </w:t>
        </w:r>
        <w:r w:rsidR="003638C9" w:rsidRPr="00374A7C">
          <w:rPr>
            <w:rStyle w:val="Hyperlink"/>
            <w:rFonts w:hint="eastAsia"/>
            <w:noProof/>
            <w:rtl/>
            <w:lang w:bidi="fa-IR"/>
          </w:rPr>
          <w:t>للعالم</w:t>
        </w:r>
        <w:r w:rsidR="003638C9" w:rsidRPr="00374A7C">
          <w:rPr>
            <w:rStyle w:val="Hyperlink"/>
            <w:rFonts w:hint="cs"/>
            <w:noProof/>
            <w:rtl/>
            <w:lang w:bidi="fa-IR"/>
          </w:rPr>
          <w:t>ی</w:t>
        </w:r>
        <w:r w:rsidR="003638C9" w:rsidRPr="00374A7C">
          <w:rPr>
            <w:rStyle w:val="Hyperlink"/>
            <w:rFonts w:hint="eastAsia"/>
            <w:noProof/>
            <w:rtl/>
            <w:lang w:bidi="fa-IR"/>
          </w:rPr>
          <w:t>ن</w:t>
        </w:r>
        <w:r w:rsidR="003638C9" w:rsidRPr="00374A7C">
          <w:rPr>
            <w:rStyle w:val="Hyperlink"/>
            <w:rFonts w:cs="CTraditional Arabic" w:hint="eastAsia"/>
            <w:b/>
            <w:noProof/>
            <w:rtl/>
            <w:lang w:bidi="fa-IR"/>
          </w:rPr>
          <w:t>ص</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Toc424209846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20</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47" w:history="1">
        <w:r w:rsidR="003638C9" w:rsidRPr="00374A7C">
          <w:rPr>
            <w:rStyle w:val="Hyperlink"/>
            <w:rFonts w:hint="eastAsia"/>
            <w:noProof/>
            <w:rtl/>
            <w:lang w:bidi="fa-IR"/>
          </w:rPr>
          <w:t>تصم</w:t>
        </w:r>
        <w:r w:rsidR="003638C9" w:rsidRPr="00374A7C">
          <w:rPr>
            <w:rStyle w:val="Hyperlink"/>
            <w:rFonts w:hint="cs"/>
            <w:noProof/>
            <w:rtl/>
            <w:lang w:bidi="fa-IR"/>
          </w:rPr>
          <w:t>ی</w:t>
        </w:r>
        <w:r w:rsidR="003638C9" w:rsidRPr="00374A7C">
          <w:rPr>
            <w:rStyle w:val="Hyperlink"/>
            <w:rFonts w:hint="eastAsia"/>
            <w:noProof/>
            <w:rtl/>
            <w:lang w:bidi="fa-IR"/>
          </w:rPr>
          <w:t>م</w:t>
        </w:r>
        <w:r w:rsidR="003638C9" w:rsidRPr="00374A7C">
          <w:rPr>
            <w:rStyle w:val="Hyperlink"/>
            <w:noProof/>
            <w:rtl/>
            <w:lang w:bidi="fa-IR"/>
          </w:rPr>
          <w:t xml:space="preserve"> </w:t>
        </w:r>
        <w:r w:rsidR="003638C9" w:rsidRPr="00374A7C">
          <w:rPr>
            <w:rStyle w:val="Hyperlink"/>
            <w:rFonts w:hint="eastAsia"/>
            <w:noProof/>
            <w:rtl/>
            <w:lang w:bidi="fa-IR"/>
          </w:rPr>
          <w:t>قتل</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Toc424209847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37</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48" w:history="1">
        <w:r w:rsidR="003638C9" w:rsidRPr="00374A7C">
          <w:rPr>
            <w:rStyle w:val="Hyperlink"/>
            <w:rFonts w:hint="eastAsia"/>
            <w:noProof/>
            <w:rtl/>
            <w:lang w:bidi="fa-IR"/>
          </w:rPr>
          <w:t>اذ</w:t>
        </w:r>
        <w:r w:rsidR="003638C9" w:rsidRPr="00374A7C">
          <w:rPr>
            <w:rStyle w:val="Hyperlink"/>
            <w:rFonts w:hint="cs"/>
            <w:noProof/>
            <w:rtl/>
            <w:lang w:bidi="fa-IR"/>
          </w:rPr>
          <w:t>ی</w:t>
        </w:r>
        <w:r w:rsidR="003638C9" w:rsidRPr="00374A7C">
          <w:rPr>
            <w:rStyle w:val="Hyperlink"/>
            <w:rFonts w:hint="eastAsia"/>
            <w:noProof/>
            <w:rtl/>
            <w:lang w:bidi="fa-IR"/>
          </w:rPr>
          <w:t>ت</w:t>
        </w:r>
        <w:r w:rsidR="003638C9" w:rsidRPr="00374A7C">
          <w:rPr>
            <w:rStyle w:val="Hyperlink"/>
            <w:noProof/>
            <w:rtl/>
            <w:lang w:bidi="fa-IR"/>
          </w:rPr>
          <w:t xml:space="preserve"> </w:t>
        </w:r>
        <w:r w:rsidR="003638C9" w:rsidRPr="00374A7C">
          <w:rPr>
            <w:rStyle w:val="Hyperlink"/>
            <w:rFonts w:hint="eastAsia"/>
            <w:noProof/>
            <w:rtl/>
            <w:lang w:bidi="fa-IR"/>
          </w:rPr>
          <w:t>با</w:t>
        </w:r>
        <w:r w:rsidR="003638C9" w:rsidRPr="00374A7C">
          <w:rPr>
            <w:rStyle w:val="Hyperlink"/>
            <w:noProof/>
            <w:rtl/>
            <w:lang w:bidi="fa-IR"/>
          </w:rPr>
          <w:t xml:space="preserve"> </w:t>
        </w:r>
        <w:r w:rsidR="003638C9" w:rsidRPr="00374A7C">
          <w:rPr>
            <w:rStyle w:val="Hyperlink"/>
            <w:rFonts w:hint="eastAsia"/>
            <w:noProof/>
            <w:rtl/>
            <w:lang w:bidi="fa-IR"/>
          </w:rPr>
          <w:t>زبان</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Toc424209848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41</w:t>
        </w:r>
        <w:r w:rsidR="003638C9">
          <w:rPr>
            <w:noProof/>
            <w:webHidden/>
            <w:rtl/>
          </w:rPr>
          <w:fldChar w:fldCharType="end"/>
        </w:r>
      </w:hyperlink>
    </w:p>
    <w:p w:rsidR="003638C9" w:rsidRDefault="003F6895">
      <w:pPr>
        <w:pStyle w:val="TOC1"/>
        <w:tabs>
          <w:tab w:val="right" w:leader="dot" w:pos="6226"/>
        </w:tabs>
        <w:rPr>
          <w:rFonts w:asciiTheme="minorHAnsi" w:eastAsiaTheme="minorEastAsia" w:hAnsiTheme="minorHAnsi" w:cstheme="minorBidi"/>
          <w:bCs w:val="0"/>
          <w:noProof/>
          <w:sz w:val="22"/>
          <w:szCs w:val="22"/>
          <w:rtl/>
        </w:rPr>
      </w:pPr>
      <w:hyperlink w:anchor="_Toc424209849" w:history="1">
        <w:r w:rsidR="003638C9" w:rsidRPr="00374A7C">
          <w:rPr>
            <w:rStyle w:val="Hyperlink"/>
            <w:rFonts w:hint="eastAsia"/>
            <w:noProof/>
            <w:rtl/>
            <w:lang w:bidi="fa-IR"/>
          </w:rPr>
          <w:t>حقا</w:t>
        </w:r>
        <w:r w:rsidR="003638C9" w:rsidRPr="00374A7C">
          <w:rPr>
            <w:rStyle w:val="Hyperlink"/>
            <w:rFonts w:hint="cs"/>
            <w:noProof/>
            <w:rtl/>
            <w:lang w:bidi="fa-IR"/>
          </w:rPr>
          <w:t>ی</w:t>
        </w:r>
        <w:r w:rsidR="003638C9" w:rsidRPr="00374A7C">
          <w:rPr>
            <w:rStyle w:val="Hyperlink"/>
            <w:rFonts w:hint="eastAsia"/>
            <w:noProof/>
            <w:rtl/>
            <w:lang w:bidi="fa-IR"/>
          </w:rPr>
          <w:t>ق</w:t>
        </w:r>
        <w:r w:rsidR="003638C9" w:rsidRPr="00374A7C">
          <w:rPr>
            <w:rStyle w:val="Hyperlink"/>
            <w:noProof/>
            <w:rtl/>
            <w:lang w:bidi="fa-IR"/>
          </w:rPr>
          <w:t xml:space="preserve"> </w:t>
        </w:r>
        <w:r w:rsidR="003638C9" w:rsidRPr="00374A7C">
          <w:rPr>
            <w:rStyle w:val="Hyperlink"/>
            <w:rFonts w:hint="eastAsia"/>
            <w:noProof/>
            <w:rtl/>
            <w:lang w:bidi="fa-IR"/>
          </w:rPr>
          <w:t>لرزه</w:t>
        </w:r>
        <w:r w:rsidR="003638C9" w:rsidRPr="00374A7C">
          <w:rPr>
            <w:rStyle w:val="Hyperlink"/>
            <w:noProof/>
            <w:rtl/>
            <w:lang w:bidi="fa-IR"/>
          </w:rPr>
          <w:t xml:space="preserve"> </w:t>
        </w:r>
        <w:r w:rsidR="003638C9" w:rsidRPr="00374A7C">
          <w:rPr>
            <w:rStyle w:val="Hyperlink"/>
            <w:rFonts w:hint="eastAsia"/>
            <w:noProof/>
            <w:rtl/>
            <w:lang w:bidi="fa-IR"/>
          </w:rPr>
          <w:t>آفر</w:t>
        </w:r>
        <w:r w:rsidR="003638C9" w:rsidRPr="00374A7C">
          <w:rPr>
            <w:rStyle w:val="Hyperlink"/>
            <w:rFonts w:hint="cs"/>
            <w:noProof/>
            <w:rtl/>
            <w:lang w:bidi="fa-IR"/>
          </w:rPr>
          <w:t>ی</w:t>
        </w:r>
        <w:r w:rsidR="003638C9" w:rsidRPr="00374A7C">
          <w:rPr>
            <w:rStyle w:val="Hyperlink"/>
            <w:rFonts w:hint="eastAsia"/>
            <w:noProof/>
            <w:rtl/>
            <w:lang w:bidi="fa-IR"/>
          </w:rPr>
          <w:t>ن</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دردناک</w:t>
        </w:r>
        <w:r w:rsidR="003638C9" w:rsidRPr="00374A7C">
          <w:rPr>
            <w:rStyle w:val="Hyperlink"/>
            <w:noProof/>
            <w:rtl/>
            <w:lang w:bidi="fa-IR"/>
          </w:rPr>
          <w:t xml:space="preserve"> </w:t>
        </w:r>
        <w:r w:rsidR="003638C9" w:rsidRPr="00374A7C">
          <w:rPr>
            <w:rStyle w:val="Hyperlink"/>
            <w:rFonts w:hint="eastAsia"/>
            <w:noProof/>
            <w:rtl/>
            <w:lang w:bidi="fa-IR"/>
          </w:rPr>
          <w:t>مظلوم</w:t>
        </w:r>
        <w:r w:rsidR="003638C9" w:rsidRPr="00374A7C">
          <w:rPr>
            <w:rStyle w:val="Hyperlink"/>
            <w:rFonts w:hint="cs"/>
            <w:noProof/>
            <w:rtl/>
            <w:lang w:bidi="fa-IR"/>
          </w:rPr>
          <w:t>ی</w:t>
        </w:r>
        <w:r w:rsidR="003638C9" w:rsidRPr="00374A7C">
          <w:rPr>
            <w:rStyle w:val="Hyperlink"/>
            <w:rFonts w:hint="eastAsia"/>
            <w:noProof/>
            <w:rtl/>
            <w:lang w:bidi="fa-IR"/>
          </w:rPr>
          <w:t>ت</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جفاکش</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اصحاب</w:t>
        </w:r>
        <w:r w:rsidR="003638C9" w:rsidRPr="00374A7C">
          <w:rPr>
            <w:rStyle w:val="Hyperlink"/>
            <w:noProof/>
            <w:rtl/>
            <w:lang w:bidi="fa-IR"/>
          </w:rPr>
          <w:t xml:space="preserve"> </w:t>
        </w:r>
        <w:r w:rsidR="003638C9" w:rsidRPr="00374A7C">
          <w:rPr>
            <w:rStyle w:val="Hyperlink"/>
            <w:rFonts w:hint="eastAsia"/>
            <w:noProof/>
            <w:rtl/>
            <w:lang w:bidi="fa-IR"/>
          </w:rPr>
          <w:t>رسول</w:t>
        </w:r>
        <w:r w:rsidR="003638C9" w:rsidRPr="00374A7C">
          <w:rPr>
            <w:rStyle w:val="Hyperlink"/>
            <w:noProof/>
            <w:rtl/>
            <w:lang w:bidi="fa-IR"/>
          </w:rPr>
          <w:t xml:space="preserve"> </w:t>
        </w:r>
        <w:r w:rsidR="003638C9" w:rsidRPr="00374A7C">
          <w:rPr>
            <w:rStyle w:val="Hyperlink"/>
            <w:rFonts w:hint="eastAsia"/>
            <w:noProof/>
            <w:rtl/>
            <w:lang w:bidi="fa-IR"/>
          </w:rPr>
          <w:t>الله</w:t>
        </w:r>
        <w:r w:rsidR="003638C9" w:rsidRPr="00A62F6A">
          <w:rPr>
            <w:rStyle w:val="Hyperlink"/>
            <w:rFonts w:cs="CTraditional Arabic" w:hint="eastAsia"/>
            <w:bCs w:val="0"/>
            <w:noProof/>
            <w:rtl/>
            <w:lang w:bidi="fa-IR"/>
          </w:rPr>
          <w:t>ص</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Toc424209849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47</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50" w:history="1">
        <w:r w:rsidR="003638C9" w:rsidRPr="00374A7C">
          <w:rPr>
            <w:rStyle w:val="Hyperlink"/>
            <w:rFonts w:hint="eastAsia"/>
            <w:noProof/>
            <w:rtl/>
            <w:lang w:bidi="fa-IR"/>
          </w:rPr>
          <w:t>مظلوم</w:t>
        </w:r>
        <w:r w:rsidR="003638C9" w:rsidRPr="00374A7C">
          <w:rPr>
            <w:rStyle w:val="Hyperlink"/>
            <w:rFonts w:hint="cs"/>
            <w:noProof/>
            <w:rtl/>
            <w:lang w:bidi="fa-IR"/>
          </w:rPr>
          <w:t>ی</w:t>
        </w:r>
        <w:r w:rsidR="003638C9" w:rsidRPr="00374A7C">
          <w:rPr>
            <w:rStyle w:val="Hyperlink"/>
            <w:rFonts w:hint="eastAsia"/>
            <w:noProof/>
            <w:rtl/>
            <w:lang w:bidi="fa-IR"/>
          </w:rPr>
          <w:t>ت</w:t>
        </w:r>
        <w:r w:rsidR="003638C9" w:rsidRPr="00374A7C">
          <w:rPr>
            <w:rStyle w:val="Hyperlink"/>
            <w:noProof/>
            <w:rtl/>
            <w:lang w:bidi="fa-IR"/>
          </w:rPr>
          <w:t xml:space="preserve"> </w:t>
        </w:r>
        <w:r w:rsidR="003638C9" w:rsidRPr="00374A7C">
          <w:rPr>
            <w:rStyle w:val="Hyperlink"/>
            <w:rFonts w:hint="eastAsia"/>
            <w:noProof/>
            <w:rtl/>
            <w:lang w:bidi="fa-IR"/>
          </w:rPr>
          <w:t>دردناک</w:t>
        </w:r>
        <w:r w:rsidR="003638C9" w:rsidRPr="00374A7C">
          <w:rPr>
            <w:rStyle w:val="Hyperlink"/>
            <w:noProof/>
            <w:rtl/>
            <w:lang w:bidi="fa-IR"/>
          </w:rPr>
          <w:t xml:space="preserve"> </w:t>
        </w:r>
        <w:r w:rsidR="003638C9" w:rsidRPr="00374A7C">
          <w:rPr>
            <w:rStyle w:val="Hyperlink"/>
            <w:rFonts w:hint="eastAsia"/>
            <w:noProof/>
            <w:rtl/>
            <w:lang w:bidi="fa-IR"/>
          </w:rPr>
          <w:t>مؤمن</w:t>
        </w:r>
        <w:r w:rsidR="003638C9" w:rsidRPr="00374A7C">
          <w:rPr>
            <w:rStyle w:val="Hyperlink"/>
            <w:rFonts w:hint="cs"/>
            <w:noProof/>
            <w:rtl/>
            <w:lang w:bidi="fa-IR"/>
          </w:rPr>
          <w:t>ی</w:t>
        </w:r>
        <w:r w:rsidR="003638C9" w:rsidRPr="00374A7C">
          <w:rPr>
            <w:rStyle w:val="Hyperlink"/>
            <w:rFonts w:hint="eastAsia"/>
            <w:noProof/>
            <w:rtl/>
            <w:lang w:bidi="fa-IR"/>
          </w:rPr>
          <w:t>ن</w:t>
        </w:r>
        <w:r w:rsidR="003638C9" w:rsidRPr="00374A7C">
          <w:rPr>
            <w:rStyle w:val="Hyperlink"/>
            <w:noProof/>
            <w:rtl/>
            <w:lang w:bidi="fa-IR"/>
          </w:rPr>
          <w:t xml:space="preserve"> </w:t>
        </w:r>
        <w:r w:rsidR="003638C9" w:rsidRPr="00374A7C">
          <w:rPr>
            <w:rStyle w:val="Hyperlink"/>
            <w:rFonts w:hint="eastAsia"/>
            <w:noProof/>
            <w:rtl/>
            <w:lang w:bidi="fa-IR"/>
          </w:rPr>
          <w:t>مستضعف</w:t>
        </w:r>
        <w:r w:rsidR="003638C9" w:rsidRPr="00374A7C">
          <w:rPr>
            <w:rStyle w:val="Hyperlink"/>
            <w:rFonts w:hint="cs"/>
            <w:noProof/>
            <w:rtl/>
            <w:lang w:bidi="fa-IR"/>
          </w:rPr>
          <w:t>ی</w:t>
        </w:r>
        <w:r w:rsidR="003638C9" w:rsidRPr="00374A7C">
          <w:rPr>
            <w:rStyle w:val="Hyperlink"/>
            <w:rFonts w:hint="eastAsia"/>
            <w:noProof/>
            <w:rtl/>
            <w:lang w:bidi="fa-IR"/>
          </w:rPr>
          <w:t>ن</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Toc424209850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49</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51" w:history="1">
        <w:r w:rsidR="003638C9" w:rsidRPr="00374A7C">
          <w:rPr>
            <w:rStyle w:val="Hyperlink"/>
            <w:noProof/>
            <w:rtl/>
            <w:lang w:bidi="fa-IR"/>
          </w:rPr>
          <w:t xml:space="preserve">1-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بلال</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Toc424209851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51</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52" w:history="1">
        <w:r w:rsidR="003638C9" w:rsidRPr="00374A7C">
          <w:rPr>
            <w:rStyle w:val="Hyperlink"/>
            <w:noProof/>
            <w:rtl/>
            <w:lang w:bidi="fa-IR"/>
          </w:rPr>
          <w:t xml:space="preserve">2-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خباب</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الارت</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Toc424209852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52</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53" w:history="1">
        <w:r w:rsidR="003638C9" w:rsidRPr="00374A7C">
          <w:rPr>
            <w:rStyle w:val="Hyperlink"/>
            <w:rFonts w:hint="eastAsia"/>
            <w:noProof/>
            <w:rtl/>
            <w:lang w:bidi="fa-IR"/>
          </w:rPr>
          <w:t>اهل</w:t>
        </w:r>
        <w:r w:rsidR="003638C9" w:rsidRPr="00374A7C">
          <w:rPr>
            <w:rStyle w:val="Hyperlink"/>
            <w:noProof/>
            <w:rtl/>
            <w:lang w:bidi="fa-IR"/>
          </w:rPr>
          <w:t xml:space="preserve"> </w:t>
        </w:r>
        <w:r w:rsidR="003638C9" w:rsidRPr="00374A7C">
          <w:rPr>
            <w:rStyle w:val="Hyperlink"/>
            <w:rFonts w:hint="eastAsia"/>
            <w:noProof/>
            <w:rtl/>
            <w:lang w:bidi="fa-IR"/>
          </w:rPr>
          <w:t>ب</w:t>
        </w:r>
        <w:r w:rsidR="003638C9" w:rsidRPr="00374A7C">
          <w:rPr>
            <w:rStyle w:val="Hyperlink"/>
            <w:rFonts w:hint="cs"/>
            <w:noProof/>
            <w:rtl/>
            <w:lang w:bidi="fa-IR"/>
          </w:rPr>
          <w:t>ی</w:t>
        </w:r>
        <w:r w:rsidR="003638C9" w:rsidRPr="00374A7C">
          <w:rPr>
            <w:rStyle w:val="Hyperlink"/>
            <w:rFonts w:hint="eastAsia"/>
            <w:noProof/>
            <w:rtl/>
            <w:lang w:bidi="fa-IR"/>
          </w:rPr>
          <w:t>ت</w:t>
        </w:r>
        <w:r w:rsidR="003638C9" w:rsidRPr="00374A7C">
          <w:rPr>
            <w:rStyle w:val="Hyperlink"/>
            <w:noProof/>
            <w:rtl/>
            <w:lang w:bidi="fa-IR"/>
          </w:rPr>
          <w:t xml:space="preserve"> </w:t>
        </w:r>
        <w:r w:rsidR="003638C9" w:rsidRPr="00374A7C">
          <w:rPr>
            <w:rStyle w:val="Hyperlink"/>
            <w:rFonts w:hint="eastAsia"/>
            <w:noProof/>
            <w:rtl/>
            <w:lang w:bidi="fa-IR"/>
          </w:rPr>
          <w:t>اسلام</w:t>
        </w:r>
        <w:r w:rsidR="003638C9" w:rsidRPr="00374A7C">
          <w:rPr>
            <w:rStyle w:val="Hyperlink"/>
            <w:noProof/>
            <w:rtl/>
            <w:lang w:bidi="fa-IR"/>
          </w:rPr>
          <w:t xml:space="preserve">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عمار،</w:t>
        </w:r>
        <w:r w:rsidR="003638C9" w:rsidRPr="00374A7C">
          <w:rPr>
            <w:rStyle w:val="Hyperlink"/>
            <w:noProof/>
            <w:rtl/>
            <w:lang w:bidi="fa-IR"/>
          </w:rPr>
          <w:t xml:space="preserve">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cs"/>
            <w:noProof/>
            <w:rtl/>
            <w:lang w:bidi="fa-IR"/>
          </w:rPr>
          <w:t>ی</w:t>
        </w:r>
        <w:r w:rsidR="003638C9" w:rsidRPr="00374A7C">
          <w:rPr>
            <w:rStyle w:val="Hyperlink"/>
            <w:rFonts w:hint="eastAsia"/>
            <w:noProof/>
            <w:rtl/>
            <w:lang w:bidi="fa-IR"/>
          </w:rPr>
          <w:t>اسر</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سم</w:t>
        </w:r>
        <w:r w:rsidR="003638C9" w:rsidRPr="00374A7C">
          <w:rPr>
            <w:rStyle w:val="Hyperlink"/>
            <w:rFonts w:hint="cs"/>
            <w:noProof/>
            <w:rtl/>
            <w:lang w:bidi="fa-IR"/>
          </w:rPr>
          <w:t>ی</w:t>
        </w:r>
        <w:r w:rsidR="003638C9" w:rsidRPr="00374A7C">
          <w:rPr>
            <w:rStyle w:val="Hyperlink"/>
            <w:rFonts w:hint="eastAsia"/>
            <w:noProof/>
            <w:rtl/>
            <w:lang w:bidi="fa-IR"/>
          </w:rPr>
          <w:t>ه</w:t>
        </w:r>
        <w:r w:rsidR="003638C9" w:rsidRPr="00374A7C">
          <w:rPr>
            <w:rStyle w:val="Hyperlink"/>
            <w:noProof/>
            <w:rtl/>
            <w:lang w:bidi="fa-IR"/>
          </w:rPr>
          <w:t xml:space="preserve"> </w:t>
        </w:r>
        <w:r w:rsidR="003638C9" w:rsidRPr="00374A7C">
          <w:rPr>
            <w:rStyle w:val="Hyperlink"/>
            <w:rFonts w:hint="eastAsia"/>
            <w:noProof/>
            <w:rtl/>
            <w:lang w:bidi="fa-IR"/>
          </w:rPr>
          <w:t>رض</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الله</w:t>
        </w:r>
        <w:r w:rsidR="003638C9" w:rsidRPr="00374A7C">
          <w:rPr>
            <w:rStyle w:val="Hyperlink"/>
            <w:noProof/>
            <w:rtl/>
            <w:lang w:bidi="fa-IR"/>
          </w:rPr>
          <w:t xml:space="preserve"> </w:t>
        </w:r>
        <w:r w:rsidR="003638C9" w:rsidRPr="00374A7C">
          <w:rPr>
            <w:rStyle w:val="Hyperlink"/>
            <w:rFonts w:hint="eastAsia"/>
            <w:noProof/>
            <w:rtl/>
            <w:lang w:bidi="fa-IR"/>
          </w:rPr>
          <w:t>عنهن</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Toc424209853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54</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54" w:history="1">
        <w:r w:rsidR="003638C9" w:rsidRPr="00374A7C">
          <w:rPr>
            <w:rStyle w:val="Hyperlink"/>
            <w:noProof/>
            <w:rtl/>
            <w:lang w:bidi="fa-IR"/>
          </w:rPr>
          <w:t xml:space="preserve">3-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عمار</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Toc424209854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55</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55" w:history="1">
        <w:r w:rsidR="003638C9" w:rsidRPr="00374A7C">
          <w:rPr>
            <w:rStyle w:val="Hyperlink"/>
            <w:noProof/>
            <w:rtl/>
            <w:lang w:bidi="fa-IR"/>
          </w:rPr>
          <w:t xml:space="preserve">4-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سم</w:t>
        </w:r>
        <w:r w:rsidR="003638C9" w:rsidRPr="00374A7C">
          <w:rPr>
            <w:rStyle w:val="Hyperlink"/>
            <w:rFonts w:hint="cs"/>
            <w:noProof/>
            <w:rtl/>
            <w:lang w:bidi="fa-IR"/>
          </w:rPr>
          <w:t>ی</w:t>
        </w:r>
        <w:r w:rsidR="003638C9" w:rsidRPr="00374A7C">
          <w:rPr>
            <w:rStyle w:val="Hyperlink"/>
            <w:rFonts w:hint="eastAsia"/>
            <w:noProof/>
            <w:rtl/>
            <w:lang w:bidi="fa-IR"/>
          </w:rPr>
          <w:t>ه</w:t>
        </w:r>
        <w:r w:rsidR="003638C9" w:rsidRPr="00374A7C">
          <w:rPr>
            <w:rStyle w:val="Hyperlink"/>
            <w:rFonts w:cs="CTraditional Arabic" w:hint="eastAsia"/>
            <w:b/>
            <w:noProof/>
            <w:rtl/>
            <w:lang w:bidi="fa-IR"/>
          </w:rPr>
          <w:t>ل</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Toc424209855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56</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56" w:history="1">
        <w:r w:rsidR="003638C9" w:rsidRPr="00374A7C">
          <w:rPr>
            <w:rStyle w:val="Hyperlink"/>
            <w:noProof/>
            <w:rtl/>
            <w:lang w:bidi="fa-IR"/>
          </w:rPr>
          <w:t xml:space="preserve">5-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cs"/>
            <w:noProof/>
            <w:rtl/>
            <w:lang w:bidi="fa-IR"/>
          </w:rPr>
          <w:t>ی</w:t>
        </w:r>
        <w:r w:rsidR="003638C9" w:rsidRPr="00374A7C">
          <w:rPr>
            <w:rStyle w:val="Hyperlink"/>
            <w:rFonts w:hint="eastAsia"/>
            <w:noProof/>
            <w:rtl/>
            <w:lang w:bidi="fa-IR"/>
          </w:rPr>
          <w:t>اسر</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Toc424209856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59</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57" w:history="1">
        <w:r w:rsidR="003638C9" w:rsidRPr="00374A7C">
          <w:rPr>
            <w:rStyle w:val="Hyperlink"/>
            <w:noProof/>
            <w:rtl/>
            <w:lang w:bidi="fa-IR"/>
          </w:rPr>
          <w:t xml:space="preserve">6-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عبدالله</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cs"/>
            <w:noProof/>
            <w:rtl/>
            <w:lang w:bidi="fa-IR"/>
          </w:rPr>
          <w:t>ی</w:t>
        </w:r>
        <w:r w:rsidR="003638C9" w:rsidRPr="00374A7C">
          <w:rPr>
            <w:rStyle w:val="Hyperlink"/>
            <w:rFonts w:hint="eastAsia"/>
            <w:noProof/>
            <w:rtl/>
            <w:lang w:bidi="fa-IR"/>
          </w:rPr>
          <w:t>اسر</w:t>
        </w:r>
        <w:r w:rsidR="003638C9" w:rsidRPr="00374A7C">
          <w:rPr>
            <w:rStyle w:val="Hyperlink"/>
            <w:rFonts w:cs="CTraditional Arabic" w:hint="eastAsia"/>
            <w:b/>
            <w:noProof/>
            <w:rtl/>
            <w:lang w:bidi="fa-IR"/>
          </w:rPr>
          <w:t>ب</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Toc424209857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60</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58" w:history="1">
        <w:r w:rsidR="003638C9" w:rsidRPr="00374A7C">
          <w:rPr>
            <w:rStyle w:val="Hyperlink"/>
            <w:noProof/>
            <w:rtl/>
            <w:lang w:bidi="fa-IR"/>
          </w:rPr>
          <w:t xml:space="preserve">7-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صه</w:t>
        </w:r>
        <w:r w:rsidR="003638C9" w:rsidRPr="00374A7C">
          <w:rPr>
            <w:rStyle w:val="Hyperlink"/>
            <w:rFonts w:hint="cs"/>
            <w:noProof/>
            <w:rtl/>
            <w:lang w:bidi="fa-IR"/>
          </w:rPr>
          <w:t>ی</w:t>
        </w:r>
        <w:r w:rsidR="003638C9" w:rsidRPr="00374A7C">
          <w:rPr>
            <w:rStyle w:val="Hyperlink"/>
            <w:rFonts w:hint="eastAsia"/>
            <w:noProof/>
            <w:rtl/>
            <w:lang w:bidi="fa-IR"/>
          </w:rPr>
          <w:t>ب</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Toc424209858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60</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59" w:history="1">
        <w:r w:rsidR="003638C9" w:rsidRPr="00374A7C">
          <w:rPr>
            <w:rStyle w:val="Hyperlink"/>
            <w:noProof/>
            <w:rtl/>
            <w:lang w:bidi="fa-IR"/>
          </w:rPr>
          <w:t xml:space="preserve">8-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ابو</w:t>
        </w:r>
        <w:r w:rsidR="003638C9" w:rsidRPr="00374A7C">
          <w:rPr>
            <w:rStyle w:val="Hyperlink"/>
            <w:noProof/>
            <w:rtl/>
            <w:lang w:bidi="fa-IR"/>
          </w:rPr>
          <w:t xml:space="preserve"> </w:t>
        </w:r>
        <w:r w:rsidR="003638C9" w:rsidRPr="00374A7C">
          <w:rPr>
            <w:rStyle w:val="Hyperlink"/>
            <w:rFonts w:hint="eastAsia"/>
            <w:noProof/>
            <w:rtl/>
            <w:lang w:bidi="fa-IR"/>
          </w:rPr>
          <w:t>فک</w:t>
        </w:r>
        <w:r w:rsidR="003638C9" w:rsidRPr="00374A7C">
          <w:rPr>
            <w:rStyle w:val="Hyperlink"/>
            <w:rFonts w:hint="cs"/>
            <w:noProof/>
            <w:rtl/>
            <w:lang w:bidi="fa-IR"/>
          </w:rPr>
          <w:t>ی</w:t>
        </w:r>
        <w:r w:rsidR="003638C9" w:rsidRPr="00374A7C">
          <w:rPr>
            <w:rStyle w:val="Hyperlink"/>
            <w:rFonts w:hint="eastAsia"/>
            <w:noProof/>
            <w:rtl/>
            <w:lang w:bidi="fa-IR"/>
          </w:rPr>
          <w:t>هه</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Toc424209859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61</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60" w:history="1">
        <w:r w:rsidR="003638C9" w:rsidRPr="00374A7C">
          <w:rPr>
            <w:rStyle w:val="Hyperlink"/>
            <w:noProof/>
            <w:rtl/>
            <w:lang w:bidi="fa-IR"/>
          </w:rPr>
          <w:t xml:space="preserve">9-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عامر</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فه</w:t>
        </w:r>
        <w:r w:rsidR="003638C9" w:rsidRPr="00374A7C">
          <w:rPr>
            <w:rStyle w:val="Hyperlink"/>
            <w:rFonts w:hint="cs"/>
            <w:noProof/>
            <w:rtl/>
            <w:lang w:bidi="fa-IR"/>
          </w:rPr>
          <w:t>ی</w:t>
        </w:r>
        <w:r w:rsidR="003638C9" w:rsidRPr="00374A7C">
          <w:rPr>
            <w:rStyle w:val="Hyperlink"/>
            <w:rFonts w:hint="eastAsia"/>
            <w:noProof/>
            <w:rtl/>
            <w:lang w:bidi="fa-IR"/>
          </w:rPr>
          <w:t>ره</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Toc424209860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63</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61" w:history="1">
        <w:r w:rsidR="003638C9" w:rsidRPr="00374A7C">
          <w:rPr>
            <w:rStyle w:val="Hyperlink"/>
            <w:rFonts w:hint="eastAsia"/>
            <w:noProof/>
            <w:rtl/>
            <w:lang w:bidi="fa-IR"/>
          </w:rPr>
          <w:t>رواداشتن</w:t>
        </w:r>
        <w:r w:rsidR="003638C9" w:rsidRPr="00374A7C">
          <w:rPr>
            <w:rStyle w:val="Hyperlink"/>
            <w:noProof/>
            <w:rtl/>
            <w:lang w:bidi="fa-IR"/>
          </w:rPr>
          <w:t xml:space="preserve"> </w:t>
        </w:r>
        <w:r w:rsidR="003638C9" w:rsidRPr="00374A7C">
          <w:rPr>
            <w:rStyle w:val="Hyperlink"/>
            <w:rFonts w:hint="eastAsia"/>
            <w:noProof/>
            <w:rtl/>
            <w:lang w:bidi="fa-IR"/>
          </w:rPr>
          <w:t>جور</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ستم</w:t>
        </w:r>
        <w:r w:rsidR="003638C9" w:rsidRPr="00374A7C">
          <w:rPr>
            <w:rStyle w:val="Hyperlink"/>
            <w:noProof/>
            <w:rtl/>
            <w:lang w:bidi="fa-IR"/>
          </w:rPr>
          <w:t xml:space="preserve"> </w:t>
        </w:r>
        <w:r w:rsidR="003638C9" w:rsidRPr="00374A7C">
          <w:rPr>
            <w:rStyle w:val="Hyperlink"/>
            <w:rFonts w:hint="eastAsia"/>
            <w:noProof/>
            <w:rtl/>
            <w:lang w:bidi="fa-IR"/>
          </w:rPr>
          <w:t>بر</w:t>
        </w:r>
        <w:r w:rsidR="003638C9" w:rsidRPr="00374A7C">
          <w:rPr>
            <w:rStyle w:val="Hyperlink"/>
            <w:noProof/>
            <w:rtl/>
            <w:lang w:bidi="fa-IR"/>
          </w:rPr>
          <w:t xml:space="preserve"> </w:t>
        </w:r>
        <w:r w:rsidR="003638C9" w:rsidRPr="00374A7C">
          <w:rPr>
            <w:rStyle w:val="Hyperlink"/>
            <w:rFonts w:hint="eastAsia"/>
            <w:noProof/>
            <w:rtl/>
            <w:lang w:bidi="fa-IR"/>
          </w:rPr>
          <w:t>زنان</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Toc424209861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64</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62" w:history="1">
        <w:r w:rsidR="003638C9" w:rsidRPr="00374A7C">
          <w:rPr>
            <w:rStyle w:val="Hyperlink"/>
            <w:noProof/>
            <w:rtl/>
            <w:lang w:bidi="fa-IR"/>
          </w:rPr>
          <w:t xml:space="preserve">10-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زن</w:t>
        </w:r>
        <w:r w:rsidR="003638C9" w:rsidRPr="00374A7C">
          <w:rPr>
            <w:rStyle w:val="Hyperlink"/>
            <w:rFonts w:hint="cs"/>
            <w:noProof/>
            <w:rtl/>
            <w:lang w:bidi="fa-IR"/>
          </w:rPr>
          <w:t>ی</w:t>
        </w:r>
        <w:r w:rsidR="003638C9" w:rsidRPr="00374A7C">
          <w:rPr>
            <w:rStyle w:val="Hyperlink"/>
            <w:rFonts w:hint="eastAsia"/>
            <w:noProof/>
            <w:rtl/>
            <w:lang w:bidi="fa-IR"/>
          </w:rPr>
          <w:t>ره</w:t>
        </w:r>
        <w:r w:rsidR="003638C9" w:rsidRPr="00374A7C">
          <w:rPr>
            <w:rStyle w:val="Hyperlink"/>
            <w:rFonts w:cs="CTraditional Arabic" w:hint="eastAsia"/>
            <w:b/>
            <w:noProof/>
            <w:rtl/>
            <w:lang w:bidi="fa-IR"/>
          </w:rPr>
          <w:t>ل</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Toc424209862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65</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63" w:history="1">
        <w:r w:rsidR="003638C9" w:rsidRPr="00374A7C">
          <w:rPr>
            <w:rStyle w:val="Hyperlink"/>
            <w:noProof/>
            <w:rtl/>
            <w:lang w:bidi="fa-IR"/>
          </w:rPr>
          <w:t xml:space="preserve">11-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لب</w:t>
        </w:r>
        <w:r w:rsidR="003638C9" w:rsidRPr="00374A7C">
          <w:rPr>
            <w:rStyle w:val="Hyperlink"/>
            <w:rFonts w:hint="cs"/>
            <w:noProof/>
            <w:rtl/>
            <w:lang w:bidi="fa-IR"/>
          </w:rPr>
          <w:t>ی</w:t>
        </w:r>
        <w:r w:rsidR="003638C9" w:rsidRPr="00374A7C">
          <w:rPr>
            <w:rStyle w:val="Hyperlink"/>
            <w:rFonts w:hint="eastAsia"/>
            <w:noProof/>
            <w:rtl/>
            <w:lang w:bidi="fa-IR"/>
          </w:rPr>
          <w:t>نه</w:t>
        </w:r>
        <w:r w:rsidR="003638C9" w:rsidRPr="00374A7C">
          <w:rPr>
            <w:rStyle w:val="Hyperlink"/>
            <w:rFonts w:cs="CTraditional Arabic" w:hint="eastAsia"/>
            <w:b/>
            <w:noProof/>
            <w:rtl/>
            <w:lang w:bidi="fa-IR"/>
          </w:rPr>
          <w:t>ل</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Toc424209863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66</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64" w:history="1">
        <w:r w:rsidR="003638C9" w:rsidRPr="00374A7C">
          <w:rPr>
            <w:rStyle w:val="Hyperlink"/>
            <w:noProof/>
            <w:rtl/>
            <w:lang w:bidi="fa-IR"/>
          </w:rPr>
          <w:t xml:space="preserve">12 </w:t>
        </w:r>
        <w:r w:rsidR="003638C9" w:rsidRPr="00374A7C">
          <w:rPr>
            <w:rStyle w:val="Hyperlink"/>
            <w:rFonts w:hint="eastAsia"/>
            <w:noProof/>
            <w:rtl/>
            <w:lang w:bidi="fa-IR"/>
          </w:rPr>
          <w:t>و</w:t>
        </w:r>
        <w:r w:rsidR="003638C9" w:rsidRPr="00374A7C">
          <w:rPr>
            <w:rStyle w:val="Hyperlink"/>
            <w:noProof/>
            <w:rtl/>
            <w:lang w:bidi="fa-IR"/>
          </w:rPr>
          <w:t xml:space="preserve"> 13-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نهد</w:t>
        </w:r>
        <w:r w:rsidR="003638C9" w:rsidRPr="00374A7C">
          <w:rPr>
            <w:rStyle w:val="Hyperlink"/>
            <w:rFonts w:hint="cs"/>
            <w:noProof/>
            <w:rtl/>
            <w:lang w:bidi="fa-IR"/>
          </w:rPr>
          <w:t>ی</w:t>
        </w:r>
        <w:r w:rsidR="003638C9" w:rsidRPr="00374A7C">
          <w:rPr>
            <w:rStyle w:val="Hyperlink"/>
            <w:rFonts w:hint="eastAsia"/>
            <w:noProof/>
            <w:rtl/>
            <w:lang w:bidi="fa-IR"/>
          </w:rPr>
          <w:t>ه</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دخترش</w:t>
        </w:r>
        <w:r w:rsidR="003638C9" w:rsidRPr="00374A7C">
          <w:rPr>
            <w:rStyle w:val="Hyperlink"/>
            <w:rFonts w:cs="CTraditional Arabic" w:hint="eastAsia"/>
            <w:b/>
            <w:noProof/>
            <w:rtl/>
            <w:lang w:bidi="fa-IR"/>
          </w:rPr>
          <w:t>ب</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Toc424209864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67</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65" w:history="1">
        <w:r w:rsidR="003638C9" w:rsidRPr="00374A7C">
          <w:rPr>
            <w:rStyle w:val="Hyperlink"/>
            <w:noProof/>
            <w:rtl/>
            <w:lang w:bidi="fa-IR"/>
          </w:rPr>
          <w:t xml:space="preserve">14-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ام</w:t>
        </w:r>
        <w:r w:rsidR="003638C9" w:rsidRPr="00374A7C">
          <w:rPr>
            <w:rStyle w:val="Hyperlink"/>
            <w:noProof/>
            <w:rtl/>
            <w:lang w:bidi="fa-IR"/>
          </w:rPr>
          <w:t xml:space="preserve"> </w:t>
        </w:r>
        <w:r w:rsidR="003638C9" w:rsidRPr="00374A7C">
          <w:rPr>
            <w:rStyle w:val="Hyperlink"/>
            <w:rFonts w:hint="eastAsia"/>
            <w:noProof/>
            <w:rtl/>
            <w:lang w:bidi="fa-IR"/>
          </w:rPr>
          <w:t>عب</w:t>
        </w:r>
        <w:r w:rsidR="003638C9" w:rsidRPr="00374A7C">
          <w:rPr>
            <w:rStyle w:val="Hyperlink"/>
            <w:rFonts w:hint="cs"/>
            <w:noProof/>
            <w:rtl/>
            <w:lang w:bidi="fa-IR"/>
          </w:rPr>
          <w:t>ی</w:t>
        </w:r>
        <w:r w:rsidR="003638C9" w:rsidRPr="00374A7C">
          <w:rPr>
            <w:rStyle w:val="Hyperlink"/>
            <w:rFonts w:hint="eastAsia"/>
            <w:noProof/>
            <w:rtl/>
            <w:lang w:bidi="fa-IR"/>
          </w:rPr>
          <w:t>س</w:t>
        </w:r>
        <w:r w:rsidR="003638C9" w:rsidRPr="00374A7C">
          <w:rPr>
            <w:rStyle w:val="Hyperlink"/>
            <w:rFonts w:cs="CTraditional Arabic" w:hint="eastAsia"/>
            <w:b/>
            <w:noProof/>
            <w:rtl/>
            <w:lang w:bidi="fa-IR"/>
          </w:rPr>
          <w:t>ل</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Toc424209865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67</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66" w:history="1">
        <w:r w:rsidR="003638C9" w:rsidRPr="00374A7C">
          <w:rPr>
            <w:rStyle w:val="Hyperlink"/>
            <w:noProof/>
            <w:rtl/>
            <w:lang w:bidi="fa-IR"/>
          </w:rPr>
          <w:t xml:space="preserve">15-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ام</w:t>
        </w:r>
        <w:r w:rsidR="003638C9" w:rsidRPr="00374A7C">
          <w:rPr>
            <w:rStyle w:val="Hyperlink"/>
            <w:noProof/>
            <w:rtl/>
            <w:lang w:bidi="fa-IR"/>
          </w:rPr>
          <w:t xml:space="preserve"> </w:t>
        </w:r>
        <w:r w:rsidR="003638C9" w:rsidRPr="00374A7C">
          <w:rPr>
            <w:rStyle w:val="Hyperlink"/>
            <w:rFonts w:hint="eastAsia"/>
            <w:noProof/>
            <w:rtl/>
            <w:lang w:bidi="fa-IR"/>
          </w:rPr>
          <w:t>عبدالله</w:t>
        </w:r>
        <w:r w:rsidR="003638C9" w:rsidRPr="00374A7C">
          <w:rPr>
            <w:rStyle w:val="Hyperlink"/>
            <w:rFonts w:cs="CTraditional Arabic" w:hint="eastAsia"/>
            <w:b/>
            <w:noProof/>
            <w:rtl/>
            <w:lang w:bidi="fa-IR"/>
          </w:rPr>
          <w:t>ل</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Toc424209866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69</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67" w:history="1">
        <w:r w:rsidR="003638C9" w:rsidRPr="00374A7C">
          <w:rPr>
            <w:rStyle w:val="Hyperlink"/>
            <w:noProof/>
            <w:rtl/>
            <w:lang w:bidi="fa-IR"/>
          </w:rPr>
          <w:t xml:space="preserve">16-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فاطمه</w:t>
        </w:r>
        <w:r w:rsidR="003638C9" w:rsidRPr="00374A7C">
          <w:rPr>
            <w:rStyle w:val="Hyperlink"/>
            <w:noProof/>
            <w:rtl/>
            <w:lang w:bidi="fa-IR"/>
          </w:rPr>
          <w:t xml:space="preserve"> </w:t>
        </w:r>
        <w:r w:rsidR="003638C9" w:rsidRPr="00374A7C">
          <w:rPr>
            <w:rStyle w:val="Hyperlink"/>
            <w:rFonts w:hint="eastAsia"/>
            <w:noProof/>
            <w:rtl/>
            <w:lang w:bidi="fa-IR"/>
          </w:rPr>
          <w:t>بنت</w:t>
        </w:r>
        <w:r w:rsidR="003638C9" w:rsidRPr="00374A7C">
          <w:rPr>
            <w:rStyle w:val="Hyperlink"/>
            <w:noProof/>
            <w:rtl/>
            <w:lang w:bidi="fa-IR"/>
          </w:rPr>
          <w:t xml:space="preserve"> </w:t>
        </w:r>
        <w:r w:rsidR="003638C9" w:rsidRPr="00374A7C">
          <w:rPr>
            <w:rStyle w:val="Hyperlink"/>
            <w:rFonts w:hint="eastAsia"/>
            <w:noProof/>
            <w:rtl/>
            <w:lang w:bidi="fa-IR"/>
          </w:rPr>
          <w:t>خطاب</w:t>
        </w:r>
        <w:r w:rsidR="003638C9" w:rsidRPr="00374A7C">
          <w:rPr>
            <w:rStyle w:val="Hyperlink"/>
            <w:rFonts w:cs="CTraditional Arabic" w:hint="eastAsia"/>
            <w:b/>
            <w:noProof/>
            <w:rtl/>
            <w:lang w:bidi="fa-IR"/>
          </w:rPr>
          <w:t>ب</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Toc424209867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70</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68" w:history="1">
        <w:r w:rsidR="003638C9" w:rsidRPr="00374A7C">
          <w:rPr>
            <w:rStyle w:val="Hyperlink"/>
            <w:rFonts w:hint="eastAsia"/>
            <w:noProof/>
            <w:rtl/>
            <w:lang w:bidi="fa-IR"/>
          </w:rPr>
          <w:t>مظلوم</w:t>
        </w:r>
        <w:r w:rsidR="003638C9" w:rsidRPr="00374A7C">
          <w:rPr>
            <w:rStyle w:val="Hyperlink"/>
            <w:rFonts w:hint="cs"/>
            <w:noProof/>
            <w:rtl/>
            <w:lang w:bidi="fa-IR"/>
          </w:rPr>
          <w:t>ی</w:t>
        </w:r>
        <w:r w:rsidR="003638C9" w:rsidRPr="00374A7C">
          <w:rPr>
            <w:rStyle w:val="Hyperlink"/>
            <w:rFonts w:hint="eastAsia"/>
            <w:noProof/>
            <w:rtl/>
            <w:lang w:bidi="fa-IR"/>
          </w:rPr>
          <w:t>ت</w:t>
        </w:r>
        <w:r w:rsidR="003638C9" w:rsidRPr="00374A7C">
          <w:rPr>
            <w:rStyle w:val="Hyperlink"/>
            <w:noProof/>
            <w:rtl/>
            <w:lang w:bidi="fa-IR"/>
          </w:rPr>
          <w:t xml:space="preserve"> </w:t>
        </w:r>
        <w:r w:rsidR="003638C9" w:rsidRPr="00374A7C">
          <w:rPr>
            <w:rStyle w:val="Hyperlink"/>
            <w:rFonts w:hint="eastAsia"/>
            <w:noProof/>
            <w:rtl/>
            <w:lang w:bidi="fa-IR"/>
          </w:rPr>
          <w:t>خواهر</w:t>
        </w:r>
        <w:r w:rsidR="003638C9" w:rsidRPr="00374A7C">
          <w:rPr>
            <w:rStyle w:val="Hyperlink"/>
            <w:noProof/>
            <w:rtl/>
            <w:lang w:bidi="fa-IR"/>
          </w:rPr>
          <w:t xml:space="preserve"> </w:t>
        </w:r>
        <w:r w:rsidR="003638C9" w:rsidRPr="00374A7C">
          <w:rPr>
            <w:rStyle w:val="Hyperlink"/>
            <w:rFonts w:hint="eastAsia"/>
            <w:noProof/>
            <w:rtl/>
            <w:lang w:bidi="fa-IR"/>
          </w:rPr>
          <w:t>سبب</w:t>
        </w:r>
        <w:r w:rsidR="003638C9" w:rsidRPr="00374A7C">
          <w:rPr>
            <w:rStyle w:val="Hyperlink"/>
            <w:noProof/>
            <w:rtl/>
            <w:lang w:bidi="fa-IR"/>
          </w:rPr>
          <w:t xml:space="preserve"> </w:t>
        </w:r>
        <w:r w:rsidR="003638C9" w:rsidRPr="00374A7C">
          <w:rPr>
            <w:rStyle w:val="Hyperlink"/>
            <w:rFonts w:hint="eastAsia"/>
            <w:noProof/>
            <w:rtl/>
            <w:lang w:bidi="fa-IR"/>
          </w:rPr>
          <w:t>هدا</w:t>
        </w:r>
        <w:r w:rsidR="003638C9" w:rsidRPr="00374A7C">
          <w:rPr>
            <w:rStyle w:val="Hyperlink"/>
            <w:rFonts w:hint="cs"/>
            <w:noProof/>
            <w:rtl/>
            <w:lang w:bidi="fa-IR"/>
          </w:rPr>
          <w:t>ی</w:t>
        </w:r>
        <w:r w:rsidR="003638C9" w:rsidRPr="00374A7C">
          <w:rPr>
            <w:rStyle w:val="Hyperlink"/>
            <w:rFonts w:hint="eastAsia"/>
            <w:noProof/>
            <w:rtl/>
            <w:lang w:bidi="fa-IR"/>
          </w:rPr>
          <w:t>ت</w:t>
        </w:r>
        <w:r w:rsidR="003638C9" w:rsidRPr="00374A7C">
          <w:rPr>
            <w:rStyle w:val="Hyperlink"/>
            <w:noProof/>
            <w:rtl/>
            <w:lang w:bidi="fa-IR"/>
          </w:rPr>
          <w:t xml:space="preserve"> </w:t>
        </w:r>
        <w:r w:rsidR="003638C9" w:rsidRPr="00374A7C">
          <w:rPr>
            <w:rStyle w:val="Hyperlink"/>
            <w:rFonts w:hint="eastAsia"/>
            <w:noProof/>
            <w:rtl/>
            <w:lang w:bidi="fa-IR"/>
          </w:rPr>
          <w:t>برادر</w:t>
        </w:r>
        <w:r w:rsidR="003638C9" w:rsidRPr="00374A7C">
          <w:rPr>
            <w:rStyle w:val="Hyperlink"/>
            <w:noProof/>
            <w:rtl/>
            <w:lang w:bidi="fa-IR"/>
          </w:rPr>
          <w:t xml:space="preserve"> </w:t>
        </w:r>
        <w:r w:rsidR="003638C9" w:rsidRPr="00374A7C">
          <w:rPr>
            <w:rStyle w:val="Hyperlink"/>
            <w:rFonts w:hint="eastAsia"/>
            <w:noProof/>
            <w:rtl/>
            <w:lang w:bidi="fa-IR"/>
          </w:rPr>
          <w:t>م</w:t>
        </w:r>
        <w:r w:rsidR="003638C9" w:rsidRPr="00374A7C">
          <w:rPr>
            <w:rStyle w:val="Hyperlink"/>
            <w:rFonts w:hint="cs"/>
            <w:noProof/>
            <w:rtl/>
            <w:lang w:bidi="fa-IR"/>
          </w:rPr>
          <w:t>ی‌</w:t>
        </w:r>
        <w:r w:rsidR="003638C9" w:rsidRPr="00374A7C">
          <w:rPr>
            <w:rStyle w:val="Hyperlink"/>
            <w:rFonts w:hint="eastAsia"/>
            <w:noProof/>
            <w:rtl/>
            <w:lang w:bidi="fa-IR"/>
          </w:rPr>
          <w:t>شود</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Toc424209868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70</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69" w:history="1">
        <w:r w:rsidR="003638C9" w:rsidRPr="00374A7C">
          <w:rPr>
            <w:rStyle w:val="Hyperlink"/>
            <w:rFonts w:hint="eastAsia"/>
            <w:noProof/>
            <w:rtl/>
            <w:lang w:bidi="fa-IR"/>
          </w:rPr>
          <w:t>نمون</w:t>
        </w:r>
        <w:r w:rsidR="003638C9" w:rsidRPr="00374A7C">
          <w:rPr>
            <w:rStyle w:val="Hyperlink"/>
            <w:rFonts w:hint="cs"/>
            <w:noProof/>
            <w:rtl/>
            <w:lang w:bidi="fa-IR"/>
          </w:rPr>
          <w:t>ۀ</w:t>
        </w:r>
        <w:r w:rsidR="003638C9" w:rsidRPr="00374A7C">
          <w:rPr>
            <w:rStyle w:val="Hyperlink"/>
            <w:noProof/>
            <w:rtl/>
            <w:lang w:bidi="fa-IR"/>
          </w:rPr>
          <w:t xml:space="preserve"> </w:t>
        </w:r>
        <w:r w:rsidR="003638C9" w:rsidRPr="00374A7C">
          <w:rPr>
            <w:rStyle w:val="Hyperlink"/>
            <w:rFonts w:hint="eastAsia"/>
            <w:noProof/>
            <w:rtl/>
            <w:lang w:bidi="fa-IR"/>
          </w:rPr>
          <w:t>بارز</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زر</w:t>
        </w:r>
        <w:r w:rsidR="003638C9" w:rsidRPr="00374A7C">
          <w:rPr>
            <w:rStyle w:val="Hyperlink"/>
            <w:rFonts w:hint="cs"/>
            <w:noProof/>
            <w:rtl/>
            <w:lang w:bidi="fa-IR"/>
          </w:rPr>
          <w:t>ی</w:t>
        </w:r>
        <w:r w:rsidR="003638C9" w:rsidRPr="00374A7C">
          <w:rPr>
            <w:rStyle w:val="Hyperlink"/>
            <w:rFonts w:hint="eastAsia"/>
            <w:noProof/>
            <w:rtl/>
            <w:lang w:bidi="fa-IR"/>
          </w:rPr>
          <w:t>ن</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از</w:t>
        </w:r>
        <w:r w:rsidR="003638C9" w:rsidRPr="00374A7C">
          <w:rPr>
            <w:rStyle w:val="Hyperlink"/>
            <w:noProof/>
            <w:rtl/>
            <w:lang w:bidi="fa-IR"/>
          </w:rPr>
          <w:t xml:space="preserve"> </w:t>
        </w:r>
        <w:r w:rsidR="003638C9" w:rsidRPr="00374A7C">
          <w:rPr>
            <w:rStyle w:val="Hyperlink"/>
            <w:rFonts w:hint="eastAsia"/>
            <w:noProof/>
            <w:rtl/>
            <w:lang w:bidi="fa-IR"/>
          </w:rPr>
          <w:t>فضائل</w:t>
        </w:r>
        <w:r w:rsidR="003638C9" w:rsidRPr="00374A7C">
          <w:rPr>
            <w:rStyle w:val="Hyperlink"/>
            <w:noProof/>
            <w:rtl/>
            <w:lang w:bidi="fa-IR"/>
          </w:rPr>
          <w:t xml:space="preserve"> </w:t>
        </w:r>
        <w:r w:rsidR="003638C9" w:rsidRPr="00374A7C">
          <w:rPr>
            <w:rStyle w:val="Hyperlink"/>
            <w:rFonts w:hint="eastAsia"/>
            <w:noProof/>
            <w:rtl/>
            <w:lang w:bidi="fa-IR"/>
          </w:rPr>
          <w:t>صد</w:t>
        </w:r>
        <w:r w:rsidR="003638C9" w:rsidRPr="00374A7C">
          <w:rPr>
            <w:rStyle w:val="Hyperlink"/>
            <w:rFonts w:hint="cs"/>
            <w:noProof/>
            <w:rtl/>
            <w:lang w:bidi="fa-IR"/>
          </w:rPr>
          <w:t>ی</w:t>
        </w:r>
        <w:r w:rsidR="003638C9" w:rsidRPr="00374A7C">
          <w:rPr>
            <w:rStyle w:val="Hyperlink"/>
            <w:rFonts w:hint="eastAsia"/>
            <w:noProof/>
            <w:rtl/>
            <w:lang w:bidi="fa-IR"/>
          </w:rPr>
          <w:t>ق</w:t>
        </w:r>
        <w:r w:rsidR="003638C9" w:rsidRPr="00374A7C">
          <w:rPr>
            <w:rStyle w:val="Hyperlink"/>
            <w:noProof/>
            <w:rtl/>
            <w:lang w:bidi="fa-IR"/>
          </w:rPr>
          <w:t xml:space="preserve"> </w:t>
        </w:r>
        <w:r w:rsidR="003638C9" w:rsidRPr="00374A7C">
          <w:rPr>
            <w:rStyle w:val="Hyperlink"/>
            <w:rFonts w:hint="eastAsia"/>
            <w:noProof/>
            <w:rtl/>
            <w:lang w:bidi="fa-IR"/>
          </w:rPr>
          <w:t>اکبر</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Toc424209869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72</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70" w:history="1">
        <w:r w:rsidR="003638C9" w:rsidRPr="00374A7C">
          <w:rPr>
            <w:rStyle w:val="Hyperlink"/>
            <w:rFonts w:hint="eastAsia"/>
            <w:noProof/>
            <w:rtl/>
            <w:lang w:bidi="fa-IR"/>
          </w:rPr>
          <w:t>مظلوم</w:t>
        </w:r>
        <w:r w:rsidR="003638C9" w:rsidRPr="00374A7C">
          <w:rPr>
            <w:rStyle w:val="Hyperlink"/>
            <w:rFonts w:hint="cs"/>
            <w:noProof/>
            <w:rtl/>
            <w:lang w:bidi="fa-IR"/>
          </w:rPr>
          <w:t>ی</w:t>
        </w:r>
        <w:r w:rsidR="003638C9" w:rsidRPr="00374A7C">
          <w:rPr>
            <w:rStyle w:val="Hyperlink"/>
            <w:rFonts w:hint="eastAsia"/>
            <w:noProof/>
            <w:rtl/>
            <w:lang w:bidi="fa-IR"/>
          </w:rPr>
          <w:t>ت</w:t>
        </w:r>
        <w:r w:rsidR="003638C9" w:rsidRPr="00374A7C">
          <w:rPr>
            <w:rStyle w:val="Hyperlink"/>
            <w:noProof/>
            <w:rtl/>
            <w:lang w:bidi="fa-IR"/>
          </w:rPr>
          <w:t xml:space="preserve">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بلال</w:t>
        </w:r>
        <w:r w:rsidR="003638C9" w:rsidRPr="00374A7C">
          <w:rPr>
            <w:rStyle w:val="Hyperlink"/>
            <w:rFonts w:cs="CTraditional Arabic" w:hint="eastAsia"/>
            <w:b/>
            <w:noProof/>
            <w:rtl/>
            <w:lang w:bidi="fa-IR"/>
          </w:rPr>
          <w:t>س</w:t>
        </w:r>
        <w:r w:rsidR="003638C9" w:rsidRPr="00374A7C">
          <w:rPr>
            <w:rStyle w:val="Hyperlink"/>
            <w:rFonts w:cs="CTraditional Arabic"/>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آزاد</w:t>
        </w:r>
        <w:r w:rsidR="003638C9" w:rsidRPr="00374A7C">
          <w:rPr>
            <w:rStyle w:val="Hyperlink"/>
            <w:rFonts w:hint="cs"/>
            <w:noProof/>
            <w:rtl/>
            <w:lang w:bidi="fa-IR"/>
          </w:rPr>
          <w:t>ی</w:t>
        </w:r>
        <w:r w:rsidR="003638C9" w:rsidRPr="00374A7C">
          <w:rPr>
            <w:rStyle w:val="Hyperlink"/>
            <w:rFonts w:hint="eastAsia"/>
            <w:noProof/>
            <w:rtl/>
            <w:lang w:bidi="fa-IR"/>
          </w:rPr>
          <w:t>ش</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Toc424209870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73</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71" w:history="1">
        <w:r w:rsidR="003638C9" w:rsidRPr="00374A7C">
          <w:rPr>
            <w:rStyle w:val="Hyperlink"/>
            <w:noProof/>
            <w:rtl/>
            <w:lang w:bidi="fa-IR"/>
          </w:rPr>
          <w:t xml:space="preserve">17-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ام</w:t>
        </w:r>
        <w:r w:rsidR="003638C9" w:rsidRPr="00374A7C">
          <w:rPr>
            <w:rStyle w:val="Hyperlink"/>
            <w:noProof/>
            <w:rtl/>
            <w:lang w:bidi="fa-IR"/>
          </w:rPr>
          <w:t xml:space="preserve"> </w:t>
        </w:r>
        <w:r w:rsidR="003638C9" w:rsidRPr="00374A7C">
          <w:rPr>
            <w:rStyle w:val="Hyperlink"/>
            <w:rFonts w:hint="eastAsia"/>
            <w:noProof/>
            <w:rtl/>
            <w:lang w:bidi="fa-IR"/>
          </w:rPr>
          <w:t>سلمه</w:t>
        </w:r>
        <w:r w:rsidR="003638C9" w:rsidRPr="00374A7C">
          <w:rPr>
            <w:rStyle w:val="Hyperlink"/>
            <w:rFonts w:cs="CTraditional Arabic" w:hint="eastAsia"/>
            <w:b/>
            <w:noProof/>
            <w:rtl/>
            <w:lang w:bidi="fa-IR"/>
          </w:rPr>
          <w:t>ب</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Toc424209871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75</w:t>
        </w:r>
        <w:r w:rsidR="003638C9">
          <w:rPr>
            <w:noProof/>
            <w:webHidden/>
            <w:rtl/>
          </w:rPr>
          <w:fldChar w:fldCharType="end"/>
        </w:r>
      </w:hyperlink>
    </w:p>
    <w:p w:rsidR="003638C9" w:rsidRDefault="003F6895">
      <w:pPr>
        <w:pStyle w:val="TOC1"/>
        <w:tabs>
          <w:tab w:val="right" w:leader="dot" w:pos="6226"/>
        </w:tabs>
        <w:rPr>
          <w:rFonts w:asciiTheme="minorHAnsi" w:eastAsiaTheme="minorEastAsia" w:hAnsiTheme="minorHAnsi" w:cstheme="minorBidi"/>
          <w:bCs w:val="0"/>
          <w:noProof/>
          <w:sz w:val="22"/>
          <w:szCs w:val="22"/>
          <w:rtl/>
        </w:rPr>
      </w:pPr>
      <w:hyperlink w:anchor="_Toc424209872" w:history="1">
        <w:r w:rsidR="003638C9" w:rsidRPr="00374A7C">
          <w:rPr>
            <w:rStyle w:val="Hyperlink"/>
            <w:rFonts w:hint="eastAsia"/>
            <w:noProof/>
            <w:rtl/>
            <w:lang w:bidi="fa-IR"/>
          </w:rPr>
          <w:t>رو</w:t>
        </w:r>
        <w:r w:rsidR="003638C9" w:rsidRPr="00374A7C">
          <w:rPr>
            <w:rStyle w:val="Hyperlink"/>
            <w:rFonts w:hint="cs"/>
            <w:noProof/>
            <w:rtl/>
            <w:lang w:bidi="fa-IR"/>
          </w:rPr>
          <w:t>ی</w:t>
        </w:r>
        <w:r w:rsidR="003638C9" w:rsidRPr="00374A7C">
          <w:rPr>
            <w:rStyle w:val="Hyperlink"/>
            <w:rFonts w:hint="eastAsia"/>
            <w:noProof/>
            <w:rtl/>
            <w:lang w:bidi="fa-IR"/>
          </w:rPr>
          <w:t>داد</w:t>
        </w:r>
        <w:r w:rsidR="003638C9" w:rsidRPr="00374A7C">
          <w:rPr>
            <w:rStyle w:val="Hyperlink"/>
            <w:noProof/>
            <w:rtl/>
            <w:lang w:bidi="fa-IR"/>
          </w:rPr>
          <w:t xml:space="preserve"> </w:t>
        </w:r>
        <w:r w:rsidR="003638C9" w:rsidRPr="00374A7C">
          <w:rPr>
            <w:rStyle w:val="Hyperlink"/>
            <w:rFonts w:hint="eastAsia"/>
            <w:noProof/>
            <w:rtl/>
            <w:lang w:bidi="fa-IR"/>
          </w:rPr>
          <w:t>اذ</w:t>
        </w:r>
        <w:r w:rsidR="003638C9" w:rsidRPr="00374A7C">
          <w:rPr>
            <w:rStyle w:val="Hyperlink"/>
            <w:rFonts w:hint="cs"/>
            <w:noProof/>
            <w:rtl/>
            <w:lang w:bidi="fa-IR"/>
          </w:rPr>
          <w:t>ی</w:t>
        </w:r>
        <w:r w:rsidR="003638C9" w:rsidRPr="00374A7C">
          <w:rPr>
            <w:rStyle w:val="Hyperlink"/>
            <w:rFonts w:hint="eastAsia"/>
            <w:noProof/>
            <w:rtl/>
            <w:lang w:bidi="fa-IR"/>
          </w:rPr>
          <w:t>ت</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آزار</w:t>
        </w:r>
        <w:r w:rsidR="003638C9" w:rsidRPr="00374A7C">
          <w:rPr>
            <w:rStyle w:val="Hyperlink"/>
            <w:noProof/>
            <w:rtl/>
            <w:lang w:bidi="fa-IR"/>
          </w:rPr>
          <w:t xml:space="preserve"> </w:t>
        </w:r>
        <w:r w:rsidR="003638C9" w:rsidRPr="00374A7C">
          <w:rPr>
            <w:rStyle w:val="Hyperlink"/>
            <w:rFonts w:hint="eastAsia"/>
            <w:noProof/>
            <w:rtl/>
            <w:lang w:bidi="fa-IR"/>
          </w:rPr>
          <w:t>جانگداز</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روح</w:t>
        </w:r>
        <w:r w:rsidR="003638C9" w:rsidRPr="00374A7C">
          <w:rPr>
            <w:rStyle w:val="Hyperlink"/>
            <w:rFonts w:hint="eastAsia"/>
            <w:noProof/>
            <w:lang w:bidi="fa-IR"/>
          </w:rPr>
          <w:t>‌</w:t>
        </w:r>
        <w:r w:rsidR="003638C9" w:rsidRPr="00374A7C">
          <w:rPr>
            <w:rStyle w:val="Hyperlink"/>
            <w:rFonts w:hint="eastAsia"/>
            <w:noProof/>
            <w:rtl/>
            <w:lang w:bidi="fa-IR"/>
          </w:rPr>
          <w:t>فرسا</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احرار</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عزت‌مندان</w:t>
        </w:r>
        <w:r w:rsidR="003638C9" w:rsidRPr="00374A7C">
          <w:rPr>
            <w:rStyle w:val="Hyperlink"/>
            <w:noProof/>
            <w:rtl/>
            <w:lang w:bidi="fa-IR"/>
          </w:rPr>
          <w:t xml:space="preserve"> </w:t>
        </w:r>
        <w:r w:rsidR="003638C9" w:rsidRPr="00374A7C">
          <w:rPr>
            <w:rStyle w:val="Hyperlink"/>
            <w:rFonts w:hint="eastAsia"/>
            <w:noProof/>
            <w:rtl/>
            <w:lang w:bidi="fa-IR"/>
          </w:rPr>
          <w:t>سابق</w:t>
        </w:r>
        <w:r w:rsidR="003638C9" w:rsidRPr="00374A7C">
          <w:rPr>
            <w:rStyle w:val="Hyperlink"/>
            <w:rFonts w:hint="cs"/>
            <w:noProof/>
            <w:rtl/>
            <w:lang w:bidi="fa-IR"/>
          </w:rPr>
          <w:t>ی</w:t>
        </w:r>
        <w:r w:rsidR="003638C9" w:rsidRPr="00374A7C">
          <w:rPr>
            <w:rStyle w:val="Hyperlink"/>
            <w:rFonts w:hint="eastAsia"/>
            <w:noProof/>
            <w:rtl/>
            <w:lang w:bidi="fa-IR"/>
          </w:rPr>
          <w:t>ن</w:t>
        </w:r>
        <w:r w:rsidR="003638C9" w:rsidRPr="00374A7C">
          <w:rPr>
            <w:rStyle w:val="Hyperlink"/>
            <w:noProof/>
            <w:rtl/>
            <w:lang w:bidi="fa-IR"/>
          </w:rPr>
          <w:t xml:space="preserve"> </w:t>
        </w:r>
        <w:r w:rsidR="003638C9" w:rsidRPr="00374A7C">
          <w:rPr>
            <w:rStyle w:val="Hyperlink"/>
            <w:rFonts w:hint="eastAsia"/>
            <w:noProof/>
            <w:rtl/>
            <w:lang w:bidi="fa-IR"/>
          </w:rPr>
          <w:t>اول</w:t>
        </w:r>
        <w:r w:rsidR="003638C9" w:rsidRPr="00374A7C">
          <w:rPr>
            <w:rStyle w:val="Hyperlink"/>
            <w:rFonts w:hint="cs"/>
            <w:noProof/>
            <w:rtl/>
            <w:lang w:bidi="fa-IR"/>
          </w:rPr>
          <w:t>ی</w:t>
        </w:r>
        <w:r w:rsidR="003638C9" w:rsidRPr="00374A7C">
          <w:rPr>
            <w:rStyle w:val="Hyperlink"/>
            <w:rFonts w:hint="eastAsia"/>
            <w:noProof/>
            <w:rtl/>
            <w:lang w:bidi="fa-IR"/>
          </w:rPr>
          <w:t>ن</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Toc424209872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77</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73" w:history="1">
        <w:r w:rsidR="003638C9" w:rsidRPr="00374A7C">
          <w:rPr>
            <w:rStyle w:val="Hyperlink"/>
            <w:noProof/>
            <w:rtl/>
            <w:lang w:bidi="fa-IR"/>
          </w:rPr>
          <w:t xml:space="preserve">18-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ابوبکر</w:t>
        </w:r>
        <w:r w:rsidR="003638C9" w:rsidRPr="00374A7C">
          <w:rPr>
            <w:rStyle w:val="Hyperlink"/>
            <w:noProof/>
            <w:rtl/>
            <w:lang w:bidi="fa-IR"/>
          </w:rPr>
          <w:t xml:space="preserve"> </w:t>
        </w:r>
        <w:r w:rsidR="003638C9" w:rsidRPr="00374A7C">
          <w:rPr>
            <w:rStyle w:val="Hyperlink"/>
            <w:rFonts w:hint="eastAsia"/>
            <w:noProof/>
            <w:rtl/>
            <w:lang w:bidi="fa-IR"/>
          </w:rPr>
          <w:t>صد</w:t>
        </w:r>
        <w:r w:rsidR="003638C9" w:rsidRPr="00374A7C">
          <w:rPr>
            <w:rStyle w:val="Hyperlink"/>
            <w:rFonts w:hint="cs"/>
            <w:noProof/>
            <w:rtl/>
            <w:lang w:bidi="fa-IR"/>
          </w:rPr>
          <w:t>ی</w:t>
        </w:r>
        <w:r w:rsidR="003638C9" w:rsidRPr="00374A7C">
          <w:rPr>
            <w:rStyle w:val="Hyperlink"/>
            <w:rFonts w:hint="eastAsia"/>
            <w:noProof/>
            <w:rtl/>
            <w:lang w:bidi="fa-IR"/>
          </w:rPr>
          <w:t>ق</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Toc424209873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78</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74" w:history="1">
        <w:r w:rsidR="003638C9" w:rsidRPr="00374A7C">
          <w:rPr>
            <w:rStyle w:val="Hyperlink"/>
            <w:noProof/>
            <w:rtl/>
            <w:lang w:bidi="fa-IR"/>
          </w:rPr>
          <w:t xml:space="preserve">19-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عمر</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Toc424209874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85</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75" w:history="1">
        <w:r w:rsidR="003638C9" w:rsidRPr="00374A7C">
          <w:rPr>
            <w:rStyle w:val="Hyperlink"/>
            <w:rFonts w:hint="eastAsia"/>
            <w:noProof/>
            <w:rtl/>
            <w:lang w:bidi="fa-IR"/>
          </w:rPr>
          <w:t>اسلام</w:t>
        </w:r>
        <w:r w:rsidR="003638C9" w:rsidRPr="00374A7C">
          <w:rPr>
            <w:rStyle w:val="Hyperlink"/>
            <w:noProof/>
            <w:rtl/>
            <w:lang w:bidi="fa-IR"/>
          </w:rPr>
          <w:t xml:space="preserve"> </w:t>
        </w:r>
        <w:r w:rsidR="003638C9" w:rsidRPr="00374A7C">
          <w:rPr>
            <w:rStyle w:val="Hyperlink"/>
            <w:rFonts w:hint="eastAsia"/>
            <w:noProof/>
            <w:rtl/>
            <w:lang w:bidi="fa-IR"/>
          </w:rPr>
          <w:t>عمر</w:t>
        </w:r>
        <w:r w:rsidR="003638C9" w:rsidRPr="00374A7C">
          <w:rPr>
            <w:rStyle w:val="Hyperlink"/>
            <w:rFonts w:cs="CTraditional Arabic" w:hint="eastAsia"/>
            <w:b/>
            <w:noProof/>
            <w:rtl/>
            <w:lang w:bidi="fa-IR"/>
          </w:rPr>
          <w:t>س</w:t>
        </w:r>
        <w:r w:rsidR="003638C9" w:rsidRPr="00374A7C">
          <w:rPr>
            <w:rStyle w:val="Hyperlink"/>
            <w:rFonts w:cs="CTraditional Arabic"/>
            <w:noProof/>
            <w:rtl/>
            <w:lang w:bidi="fa-IR"/>
          </w:rPr>
          <w:t xml:space="preserve"> </w:t>
        </w:r>
        <w:r w:rsidR="003638C9" w:rsidRPr="00374A7C">
          <w:rPr>
            <w:rStyle w:val="Hyperlink"/>
            <w:rFonts w:hint="eastAsia"/>
            <w:noProof/>
            <w:rtl/>
            <w:lang w:bidi="fa-IR"/>
          </w:rPr>
          <w:t>موجب</w:t>
        </w:r>
        <w:r w:rsidR="003638C9" w:rsidRPr="00374A7C">
          <w:rPr>
            <w:rStyle w:val="Hyperlink"/>
            <w:noProof/>
            <w:rtl/>
            <w:lang w:bidi="fa-IR"/>
          </w:rPr>
          <w:t xml:space="preserve"> </w:t>
        </w:r>
        <w:r w:rsidR="003638C9" w:rsidRPr="00374A7C">
          <w:rPr>
            <w:rStyle w:val="Hyperlink"/>
            <w:rFonts w:hint="eastAsia"/>
            <w:noProof/>
            <w:rtl/>
            <w:lang w:bidi="fa-IR"/>
          </w:rPr>
          <w:t>عزت</w:t>
        </w:r>
        <w:r w:rsidR="003638C9" w:rsidRPr="00374A7C">
          <w:rPr>
            <w:rStyle w:val="Hyperlink"/>
            <w:noProof/>
            <w:rtl/>
            <w:lang w:bidi="fa-IR"/>
          </w:rPr>
          <w:t xml:space="preserve"> (</w:t>
        </w:r>
        <w:r w:rsidR="003638C9" w:rsidRPr="00374A7C">
          <w:rPr>
            <w:rStyle w:val="Hyperlink"/>
            <w:rFonts w:hint="eastAsia"/>
            <w:noProof/>
            <w:rtl/>
            <w:lang w:bidi="fa-IR"/>
          </w:rPr>
          <w:t>غلبه</w:t>
        </w:r>
        <w:r w:rsidR="003638C9" w:rsidRPr="00374A7C">
          <w:rPr>
            <w:rStyle w:val="Hyperlink"/>
            <w:noProof/>
            <w:rtl/>
            <w:lang w:bidi="fa-IR"/>
          </w:rPr>
          <w:t xml:space="preserve">) </w:t>
        </w:r>
        <w:r w:rsidR="003638C9" w:rsidRPr="00374A7C">
          <w:rPr>
            <w:rStyle w:val="Hyperlink"/>
            <w:rFonts w:hint="eastAsia"/>
            <w:noProof/>
            <w:rtl/>
            <w:lang w:bidi="fa-IR"/>
          </w:rPr>
          <w:t>اسلام</w:t>
        </w:r>
        <w:r w:rsidR="003638C9" w:rsidRPr="00374A7C">
          <w:rPr>
            <w:rStyle w:val="Hyperlink"/>
            <w:noProof/>
            <w:rtl/>
            <w:lang w:bidi="fa-IR"/>
          </w:rPr>
          <w:t xml:space="preserve"> </w:t>
        </w:r>
        <w:r w:rsidR="003638C9" w:rsidRPr="00374A7C">
          <w:rPr>
            <w:rStyle w:val="Hyperlink"/>
            <w:rFonts w:hint="eastAsia"/>
            <w:noProof/>
            <w:rtl/>
            <w:lang w:bidi="fa-IR"/>
          </w:rPr>
          <w:t>است</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Toc424209875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89</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76" w:history="1">
        <w:r w:rsidR="003638C9" w:rsidRPr="00374A7C">
          <w:rPr>
            <w:rStyle w:val="Hyperlink"/>
            <w:noProof/>
            <w:rtl/>
            <w:lang w:bidi="fa-IR"/>
          </w:rPr>
          <w:t xml:space="preserve">20-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عثمان</w:t>
        </w:r>
        <w:r w:rsidR="003638C9" w:rsidRPr="00374A7C">
          <w:rPr>
            <w:rStyle w:val="Hyperlink"/>
            <w:noProof/>
            <w:rtl/>
            <w:lang w:bidi="fa-IR"/>
          </w:rPr>
          <w:t xml:space="preserve"> </w:t>
        </w:r>
        <w:r w:rsidR="003638C9" w:rsidRPr="00374A7C">
          <w:rPr>
            <w:rStyle w:val="Hyperlink"/>
            <w:rFonts w:hint="eastAsia"/>
            <w:noProof/>
            <w:rtl/>
            <w:lang w:bidi="fa-IR"/>
          </w:rPr>
          <w:t>ذ</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النور</w:t>
        </w:r>
        <w:r w:rsidR="003638C9" w:rsidRPr="00374A7C">
          <w:rPr>
            <w:rStyle w:val="Hyperlink"/>
            <w:rFonts w:hint="cs"/>
            <w:noProof/>
            <w:rtl/>
            <w:lang w:bidi="fa-IR"/>
          </w:rPr>
          <w:t>ی</w:t>
        </w:r>
        <w:r w:rsidR="003638C9" w:rsidRPr="00374A7C">
          <w:rPr>
            <w:rStyle w:val="Hyperlink"/>
            <w:rFonts w:hint="eastAsia"/>
            <w:noProof/>
            <w:rtl/>
            <w:lang w:bidi="fa-IR"/>
          </w:rPr>
          <w:t>ن</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Toc424209876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90</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77" w:history="1">
        <w:r w:rsidR="003638C9" w:rsidRPr="00374A7C">
          <w:rPr>
            <w:rStyle w:val="Hyperlink"/>
            <w:noProof/>
            <w:rtl/>
            <w:lang w:bidi="fa-IR"/>
          </w:rPr>
          <w:t xml:space="preserve">21-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زب</w:t>
        </w:r>
        <w:r w:rsidR="003638C9" w:rsidRPr="00374A7C">
          <w:rPr>
            <w:rStyle w:val="Hyperlink"/>
            <w:rFonts w:hint="cs"/>
            <w:noProof/>
            <w:rtl/>
            <w:lang w:bidi="fa-IR"/>
          </w:rPr>
          <w:t>ی</w:t>
        </w:r>
        <w:r w:rsidR="003638C9" w:rsidRPr="00374A7C">
          <w:rPr>
            <w:rStyle w:val="Hyperlink"/>
            <w:rFonts w:hint="eastAsia"/>
            <w:noProof/>
            <w:rtl/>
            <w:lang w:bidi="fa-IR"/>
          </w:rPr>
          <w:t>ر</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Toc424209877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90</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78" w:history="1">
        <w:r w:rsidR="003638C9" w:rsidRPr="00374A7C">
          <w:rPr>
            <w:rStyle w:val="Hyperlink"/>
            <w:noProof/>
            <w:rtl/>
            <w:lang w:bidi="fa-IR"/>
          </w:rPr>
          <w:t xml:space="preserve">22-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طلحه</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Toc424209878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91</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79" w:history="1">
        <w:r w:rsidR="003638C9" w:rsidRPr="00374A7C">
          <w:rPr>
            <w:rStyle w:val="Hyperlink"/>
            <w:noProof/>
            <w:rtl/>
            <w:lang w:bidi="fa-IR"/>
          </w:rPr>
          <w:t xml:space="preserve">23-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سعد</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اب</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وقاص</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Toc424209879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91</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80" w:history="1">
        <w:r w:rsidR="003638C9" w:rsidRPr="00374A7C">
          <w:rPr>
            <w:rStyle w:val="Hyperlink"/>
            <w:noProof/>
            <w:rtl/>
            <w:lang w:bidi="fa-IR"/>
          </w:rPr>
          <w:t xml:space="preserve">24-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عامر</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اب</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وقاص</w:t>
        </w:r>
        <w:r w:rsidR="003638C9" w:rsidRPr="00374A7C">
          <w:rPr>
            <w:rStyle w:val="Hyperlink"/>
            <w:rFonts w:cs="CTraditional Arabic" w:hint="eastAsia"/>
            <w:b/>
            <w:noProof/>
            <w:rtl/>
            <w:lang w:bidi="fa-IR"/>
          </w:rPr>
          <w:t>س</w:t>
        </w:r>
        <w:r w:rsidR="003638C9" w:rsidRPr="00374A7C">
          <w:rPr>
            <w:rStyle w:val="Hyperlink"/>
            <w:rFonts w:cs="CTraditional Arabic"/>
            <w:noProof/>
            <w:rtl/>
            <w:lang w:bidi="fa-IR"/>
          </w:rPr>
          <w:t xml:space="preserve"> </w:t>
        </w:r>
        <w:r w:rsidR="003638C9" w:rsidRPr="00374A7C">
          <w:rPr>
            <w:rStyle w:val="Hyperlink"/>
            <w:rFonts w:hint="eastAsia"/>
            <w:noProof/>
            <w:rtl/>
            <w:lang w:bidi="fa-IR"/>
          </w:rPr>
          <w:t>برادر</w:t>
        </w:r>
        <w:r w:rsidR="003638C9" w:rsidRPr="00374A7C">
          <w:rPr>
            <w:rStyle w:val="Hyperlink"/>
            <w:noProof/>
            <w:rtl/>
            <w:lang w:bidi="fa-IR"/>
          </w:rPr>
          <w:t xml:space="preserve">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سعد</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اب</w:t>
        </w:r>
        <w:r w:rsidR="003638C9" w:rsidRPr="00374A7C">
          <w:rPr>
            <w:rStyle w:val="Hyperlink"/>
            <w:rFonts w:hint="cs"/>
            <w:noProof/>
            <w:rtl/>
            <w:lang w:bidi="fa-IR"/>
          </w:rPr>
          <w:t>ی</w:t>
        </w:r>
        <w:r w:rsidR="003638C9" w:rsidRPr="00374A7C">
          <w:rPr>
            <w:rStyle w:val="Hyperlink"/>
            <w:rFonts w:hint="eastAsia"/>
            <w:noProof/>
            <w:lang w:bidi="fa-IR"/>
          </w:rPr>
          <w:t>‌</w:t>
        </w:r>
        <w:r w:rsidR="003638C9" w:rsidRPr="00374A7C">
          <w:rPr>
            <w:rStyle w:val="Hyperlink"/>
            <w:rFonts w:hint="eastAsia"/>
            <w:noProof/>
            <w:rtl/>
            <w:lang w:bidi="fa-IR"/>
          </w:rPr>
          <w:t>وقاص</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Toc424209880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93</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81" w:history="1">
        <w:r w:rsidR="003638C9" w:rsidRPr="00374A7C">
          <w:rPr>
            <w:rStyle w:val="Hyperlink"/>
            <w:noProof/>
            <w:rtl/>
            <w:lang w:bidi="fa-IR"/>
          </w:rPr>
          <w:t xml:space="preserve">25-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ابوذر</w:t>
        </w:r>
        <w:r w:rsidR="003638C9" w:rsidRPr="00374A7C">
          <w:rPr>
            <w:rStyle w:val="Hyperlink"/>
            <w:noProof/>
            <w:rtl/>
            <w:lang w:bidi="fa-IR"/>
          </w:rPr>
          <w:t xml:space="preserve"> </w:t>
        </w:r>
        <w:r w:rsidR="003638C9" w:rsidRPr="00374A7C">
          <w:rPr>
            <w:rStyle w:val="Hyperlink"/>
            <w:rFonts w:hint="eastAsia"/>
            <w:noProof/>
            <w:rtl/>
            <w:lang w:bidi="fa-IR"/>
          </w:rPr>
          <w:t>غفار</w:t>
        </w:r>
        <w:r w:rsidR="003638C9" w:rsidRPr="00374A7C">
          <w:rPr>
            <w:rStyle w:val="Hyperlink"/>
            <w:rFonts w:hint="cs"/>
            <w:noProof/>
            <w:rtl/>
            <w:lang w:bidi="fa-IR"/>
          </w:rPr>
          <w:t>ی</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Toc424209881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95</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82" w:history="1">
        <w:r w:rsidR="003638C9" w:rsidRPr="00374A7C">
          <w:rPr>
            <w:rStyle w:val="Hyperlink"/>
            <w:noProof/>
            <w:rtl/>
            <w:lang w:bidi="fa-IR"/>
          </w:rPr>
          <w:t xml:space="preserve">26-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خالد</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سع</w:t>
        </w:r>
        <w:r w:rsidR="003638C9" w:rsidRPr="00374A7C">
          <w:rPr>
            <w:rStyle w:val="Hyperlink"/>
            <w:rFonts w:hint="cs"/>
            <w:noProof/>
            <w:rtl/>
            <w:lang w:bidi="fa-IR"/>
          </w:rPr>
          <w:t>ی</w:t>
        </w:r>
        <w:r w:rsidR="003638C9" w:rsidRPr="00374A7C">
          <w:rPr>
            <w:rStyle w:val="Hyperlink"/>
            <w:rFonts w:hint="eastAsia"/>
            <w:noProof/>
            <w:rtl/>
            <w:lang w:bidi="fa-IR"/>
          </w:rPr>
          <w:t>د</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Toc424209882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96</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83" w:history="1">
        <w:r w:rsidR="003638C9" w:rsidRPr="00374A7C">
          <w:rPr>
            <w:rStyle w:val="Hyperlink"/>
            <w:noProof/>
            <w:rtl/>
            <w:lang w:bidi="fa-IR"/>
          </w:rPr>
          <w:t xml:space="preserve">27-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عبدالله</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مسعود</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Toc424209883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99</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84" w:history="1">
        <w:r w:rsidR="003638C9" w:rsidRPr="00374A7C">
          <w:rPr>
            <w:rStyle w:val="Hyperlink"/>
            <w:noProof/>
            <w:rtl/>
            <w:lang w:bidi="fa-IR"/>
          </w:rPr>
          <w:t xml:space="preserve">28-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سع</w:t>
        </w:r>
        <w:r w:rsidR="003638C9" w:rsidRPr="00374A7C">
          <w:rPr>
            <w:rStyle w:val="Hyperlink"/>
            <w:rFonts w:hint="cs"/>
            <w:noProof/>
            <w:rtl/>
            <w:lang w:bidi="fa-IR"/>
          </w:rPr>
          <w:t>ی</w:t>
        </w:r>
        <w:r w:rsidR="003638C9" w:rsidRPr="00374A7C">
          <w:rPr>
            <w:rStyle w:val="Hyperlink"/>
            <w:rFonts w:hint="eastAsia"/>
            <w:noProof/>
            <w:rtl/>
            <w:lang w:bidi="fa-IR"/>
          </w:rPr>
          <w:t>د</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ز</w:t>
        </w:r>
        <w:r w:rsidR="003638C9" w:rsidRPr="00374A7C">
          <w:rPr>
            <w:rStyle w:val="Hyperlink"/>
            <w:rFonts w:hint="cs"/>
            <w:noProof/>
            <w:rtl/>
            <w:lang w:bidi="fa-IR"/>
          </w:rPr>
          <w:t>ی</w:t>
        </w:r>
        <w:r w:rsidR="003638C9" w:rsidRPr="00374A7C">
          <w:rPr>
            <w:rStyle w:val="Hyperlink"/>
            <w:rFonts w:hint="eastAsia"/>
            <w:noProof/>
            <w:rtl/>
            <w:lang w:bidi="fa-IR"/>
          </w:rPr>
          <w:t>د</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Toc424209884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101</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85" w:history="1">
        <w:r w:rsidR="003638C9" w:rsidRPr="00374A7C">
          <w:rPr>
            <w:rStyle w:val="Hyperlink"/>
            <w:noProof/>
            <w:rtl/>
            <w:lang w:bidi="fa-IR"/>
          </w:rPr>
          <w:t xml:space="preserve">29-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عثمان</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مظعون</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Toc424209885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103</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86" w:history="1">
        <w:r w:rsidR="003638C9" w:rsidRPr="00374A7C">
          <w:rPr>
            <w:rStyle w:val="Hyperlink"/>
            <w:rFonts w:hint="eastAsia"/>
            <w:noProof/>
            <w:rtl/>
            <w:lang w:bidi="fa-IR"/>
          </w:rPr>
          <w:t>داستان</w:t>
        </w:r>
        <w:r w:rsidR="003638C9" w:rsidRPr="00374A7C">
          <w:rPr>
            <w:rStyle w:val="Hyperlink"/>
            <w:noProof/>
            <w:rtl/>
            <w:lang w:bidi="fa-IR"/>
          </w:rPr>
          <w:t xml:space="preserve"> </w:t>
        </w:r>
        <w:r w:rsidR="003638C9" w:rsidRPr="00374A7C">
          <w:rPr>
            <w:rStyle w:val="Hyperlink"/>
            <w:rFonts w:hint="eastAsia"/>
            <w:noProof/>
            <w:rtl/>
            <w:lang w:bidi="fa-IR"/>
          </w:rPr>
          <w:t>اسارت</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زندان</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صحابه</w:t>
        </w:r>
        <w:r w:rsidR="003638C9" w:rsidRPr="00374A7C">
          <w:rPr>
            <w:rStyle w:val="Hyperlink"/>
            <w:noProof/>
            <w:rtl/>
            <w:lang w:bidi="fa-IR"/>
          </w:rPr>
          <w:t xml:space="preserve"> </w:t>
        </w:r>
        <w:r w:rsidR="003638C9" w:rsidRPr="00374A7C">
          <w:rPr>
            <w:rStyle w:val="Hyperlink"/>
            <w:rFonts w:hint="eastAsia"/>
            <w:noProof/>
            <w:rtl/>
            <w:lang w:bidi="fa-IR"/>
          </w:rPr>
          <w:t>کرام</w:t>
        </w:r>
        <w:r w:rsidR="003638C9" w:rsidRPr="00374A7C">
          <w:rPr>
            <w:rStyle w:val="Hyperlink"/>
            <w:noProof/>
            <w:rtl/>
            <w:lang w:bidi="fa-IR"/>
          </w:rPr>
          <w:t xml:space="preserve"> </w:t>
        </w:r>
        <w:r w:rsidR="003638C9" w:rsidRPr="00374A7C">
          <w:rPr>
            <w:rStyle w:val="Hyperlink"/>
            <w:rFonts w:hint="eastAsia"/>
            <w:noProof/>
            <w:rtl/>
            <w:lang w:bidi="fa-IR"/>
          </w:rPr>
          <w:t>قد</w:t>
        </w:r>
        <w:r w:rsidR="003638C9" w:rsidRPr="00374A7C">
          <w:rPr>
            <w:rStyle w:val="Hyperlink"/>
            <w:rFonts w:hint="cs"/>
            <w:noProof/>
            <w:rtl/>
            <w:lang w:bidi="fa-IR"/>
          </w:rPr>
          <w:t>ی</w:t>
        </w:r>
        <w:r w:rsidR="003638C9" w:rsidRPr="00374A7C">
          <w:rPr>
            <w:rStyle w:val="Hyperlink"/>
            <w:rFonts w:hint="eastAsia"/>
            <w:noProof/>
            <w:rtl/>
            <w:lang w:bidi="fa-IR"/>
          </w:rPr>
          <w:t>م</w:t>
        </w:r>
        <w:r w:rsidR="003638C9" w:rsidRPr="00374A7C">
          <w:rPr>
            <w:rStyle w:val="Hyperlink"/>
            <w:noProof/>
            <w:rtl/>
            <w:lang w:bidi="fa-IR"/>
          </w:rPr>
          <w:t xml:space="preserve"> </w:t>
        </w:r>
        <w:r w:rsidR="003638C9" w:rsidRPr="00374A7C">
          <w:rPr>
            <w:rStyle w:val="Hyperlink"/>
            <w:rFonts w:hint="eastAsia"/>
            <w:noProof/>
            <w:rtl/>
            <w:lang w:bidi="fa-IR"/>
          </w:rPr>
          <w:t>الاسلام</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Toc424209886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107</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87" w:history="1">
        <w:r w:rsidR="003638C9" w:rsidRPr="00374A7C">
          <w:rPr>
            <w:rStyle w:val="Hyperlink"/>
            <w:noProof/>
            <w:rtl/>
            <w:lang w:bidi="fa-IR"/>
          </w:rPr>
          <w:t xml:space="preserve">30-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ع</w:t>
        </w:r>
        <w:r w:rsidR="003638C9" w:rsidRPr="00374A7C">
          <w:rPr>
            <w:rStyle w:val="Hyperlink"/>
            <w:rFonts w:hint="cs"/>
            <w:noProof/>
            <w:rtl/>
            <w:lang w:bidi="fa-IR"/>
          </w:rPr>
          <w:t>ی</w:t>
        </w:r>
        <w:r w:rsidR="003638C9" w:rsidRPr="00374A7C">
          <w:rPr>
            <w:rStyle w:val="Hyperlink"/>
            <w:rFonts w:hint="eastAsia"/>
            <w:noProof/>
            <w:rtl/>
            <w:lang w:bidi="fa-IR"/>
          </w:rPr>
          <w:t>اش</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اب</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رب</w:t>
        </w:r>
        <w:r w:rsidR="003638C9" w:rsidRPr="00374A7C">
          <w:rPr>
            <w:rStyle w:val="Hyperlink"/>
            <w:rFonts w:hint="cs"/>
            <w:noProof/>
            <w:rtl/>
            <w:lang w:bidi="fa-IR"/>
          </w:rPr>
          <w:t>ی</w:t>
        </w:r>
        <w:r w:rsidR="003638C9" w:rsidRPr="00374A7C">
          <w:rPr>
            <w:rStyle w:val="Hyperlink"/>
            <w:rFonts w:hint="eastAsia"/>
            <w:noProof/>
            <w:rtl/>
            <w:lang w:bidi="fa-IR"/>
          </w:rPr>
          <w:t>عه</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Toc424209887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107</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88" w:history="1">
        <w:r w:rsidR="003638C9" w:rsidRPr="00374A7C">
          <w:rPr>
            <w:rStyle w:val="Hyperlink"/>
            <w:noProof/>
            <w:rtl/>
            <w:lang w:bidi="fa-IR"/>
          </w:rPr>
          <w:t xml:space="preserve">31- </w:t>
        </w:r>
        <w:r w:rsidR="003638C9" w:rsidRPr="00374A7C">
          <w:rPr>
            <w:rStyle w:val="Hyperlink"/>
            <w:rFonts w:hint="eastAsia"/>
            <w:noProof/>
            <w:rtl/>
            <w:lang w:bidi="fa-IR"/>
          </w:rPr>
          <w:t>سلمه</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هشام</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Toc424209888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108</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89" w:history="1">
        <w:r w:rsidR="003638C9" w:rsidRPr="00374A7C">
          <w:rPr>
            <w:rStyle w:val="Hyperlink"/>
            <w:noProof/>
            <w:rtl/>
            <w:lang w:bidi="fa-IR"/>
          </w:rPr>
          <w:t xml:space="preserve">32-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ول</w:t>
        </w:r>
        <w:r w:rsidR="003638C9" w:rsidRPr="00374A7C">
          <w:rPr>
            <w:rStyle w:val="Hyperlink"/>
            <w:rFonts w:hint="cs"/>
            <w:noProof/>
            <w:rtl/>
            <w:lang w:bidi="fa-IR"/>
          </w:rPr>
          <w:t>ی</w:t>
        </w:r>
        <w:r w:rsidR="003638C9" w:rsidRPr="00374A7C">
          <w:rPr>
            <w:rStyle w:val="Hyperlink"/>
            <w:rFonts w:hint="eastAsia"/>
            <w:noProof/>
            <w:rtl/>
            <w:lang w:bidi="fa-IR"/>
          </w:rPr>
          <w:t>د</w:t>
        </w:r>
        <w:r w:rsidR="003638C9" w:rsidRPr="00374A7C">
          <w:rPr>
            <w:rStyle w:val="Hyperlink"/>
            <w:rFonts w:cs="CTraditional Arabic" w:hint="eastAsia"/>
            <w:b/>
            <w:noProof/>
            <w:rtl/>
            <w:lang w:bidi="fa-IR"/>
          </w:rPr>
          <w:t>س</w:t>
        </w:r>
        <w:r w:rsidR="003638C9" w:rsidRPr="00374A7C">
          <w:rPr>
            <w:rStyle w:val="Hyperlink"/>
            <w:rFonts w:cs="CTraditional Arabic"/>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ول</w:t>
        </w:r>
        <w:r w:rsidR="003638C9" w:rsidRPr="00374A7C">
          <w:rPr>
            <w:rStyle w:val="Hyperlink"/>
            <w:rFonts w:hint="cs"/>
            <w:noProof/>
            <w:rtl/>
            <w:lang w:bidi="fa-IR"/>
          </w:rPr>
          <w:t>ی</w:t>
        </w:r>
        <w:r w:rsidR="003638C9" w:rsidRPr="00374A7C">
          <w:rPr>
            <w:rStyle w:val="Hyperlink"/>
            <w:rFonts w:hint="eastAsia"/>
            <w:noProof/>
            <w:rtl/>
            <w:lang w:bidi="fa-IR"/>
          </w:rPr>
          <w:t>د</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مغ</w:t>
        </w:r>
        <w:r w:rsidR="003638C9" w:rsidRPr="00374A7C">
          <w:rPr>
            <w:rStyle w:val="Hyperlink"/>
            <w:rFonts w:hint="cs"/>
            <w:noProof/>
            <w:rtl/>
            <w:lang w:bidi="fa-IR"/>
          </w:rPr>
          <w:t>ی</w:t>
        </w:r>
        <w:r w:rsidR="003638C9" w:rsidRPr="00374A7C">
          <w:rPr>
            <w:rStyle w:val="Hyperlink"/>
            <w:rFonts w:hint="eastAsia"/>
            <w:noProof/>
            <w:rtl/>
            <w:lang w:bidi="fa-IR"/>
          </w:rPr>
          <w:t>ره</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Toc424209889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109</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90" w:history="1">
        <w:r w:rsidR="003638C9" w:rsidRPr="00374A7C">
          <w:rPr>
            <w:rStyle w:val="Hyperlink"/>
            <w:rFonts w:hint="eastAsia"/>
            <w:noProof/>
            <w:rtl/>
            <w:lang w:bidi="fa-IR"/>
          </w:rPr>
          <w:t>تصم</w:t>
        </w:r>
        <w:r w:rsidR="003638C9" w:rsidRPr="00374A7C">
          <w:rPr>
            <w:rStyle w:val="Hyperlink"/>
            <w:rFonts w:hint="cs"/>
            <w:noProof/>
            <w:rtl/>
            <w:lang w:bidi="fa-IR"/>
          </w:rPr>
          <w:t>ی</w:t>
        </w:r>
        <w:r w:rsidR="003638C9" w:rsidRPr="00374A7C">
          <w:rPr>
            <w:rStyle w:val="Hyperlink"/>
            <w:rFonts w:hint="eastAsia"/>
            <w:noProof/>
            <w:rtl/>
            <w:lang w:bidi="fa-IR"/>
          </w:rPr>
          <w:t>م</w:t>
        </w:r>
        <w:r w:rsidR="003638C9" w:rsidRPr="00374A7C">
          <w:rPr>
            <w:rStyle w:val="Hyperlink"/>
            <w:noProof/>
            <w:rtl/>
            <w:lang w:bidi="fa-IR"/>
          </w:rPr>
          <w:t xml:space="preserve"> </w:t>
        </w:r>
        <w:r w:rsidR="003638C9" w:rsidRPr="00374A7C">
          <w:rPr>
            <w:rStyle w:val="Hyperlink"/>
            <w:rFonts w:hint="eastAsia"/>
            <w:noProof/>
            <w:rtl/>
            <w:lang w:bidi="fa-IR"/>
          </w:rPr>
          <w:t>قر</w:t>
        </w:r>
        <w:r w:rsidR="003638C9" w:rsidRPr="00374A7C">
          <w:rPr>
            <w:rStyle w:val="Hyperlink"/>
            <w:rFonts w:hint="cs"/>
            <w:noProof/>
            <w:rtl/>
            <w:lang w:bidi="fa-IR"/>
          </w:rPr>
          <w:t>ی</w:t>
        </w:r>
        <w:r w:rsidR="003638C9" w:rsidRPr="00374A7C">
          <w:rPr>
            <w:rStyle w:val="Hyperlink"/>
            <w:rFonts w:hint="eastAsia"/>
            <w:noProof/>
            <w:rtl/>
            <w:lang w:bidi="fa-IR"/>
          </w:rPr>
          <w:t>ش</w:t>
        </w:r>
        <w:r w:rsidR="003638C9" w:rsidRPr="00374A7C">
          <w:rPr>
            <w:rStyle w:val="Hyperlink"/>
            <w:noProof/>
            <w:rtl/>
            <w:lang w:bidi="fa-IR"/>
          </w:rPr>
          <w:t xml:space="preserve"> </w:t>
        </w:r>
        <w:r w:rsidR="003638C9" w:rsidRPr="00374A7C">
          <w:rPr>
            <w:rStyle w:val="Hyperlink"/>
            <w:rFonts w:hint="eastAsia"/>
            <w:noProof/>
            <w:rtl/>
            <w:lang w:bidi="fa-IR"/>
          </w:rPr>
          <w:t>در</w:t>
        </w:r>
        <w:r w:rsidR="003638C9" w:rsidRPr="00374A7C">
          <w:rPr>
            <w:rStyle w:val="Hyperlink"/>
            <w:noProof/>
            <w:rtl/>
            <w:lang w:bidi="fa-IR"/>
          </w:rPr>
          <w:t xml:space="preserve"> </w:t>
        </w:r>
        <w:r w:rsidR="003638C9" w:rsidRPr="00374A7C">
          <w:rPr>
            <w:rStyle w:val="Hyperlink"/>
            <w:rFonts w:hint="eastAsia"/>
            <w:noProof/>
            <w:rtl/>
            <w:lang w:bidi="fa-IR"/>
          </w:rPr>
          <w:t>باره</w:t>
        </w:r>
        <w:r w:rsidR="003638C9" w:rsidRPr="00374A7C">
          <w:rPr>
            <w:rStyle w:val="Hyperlink"/>
            <w:noProof/>
            <w:rtl/>
            <w:lang w:bidi="fa-IR"/>
          </w:rPr>
          <w:t xml:space="preserve"> </w:t>
        </w:r>
        <w:r w:rsidR="003638C9" w:rsidRPr="00374A7C">
          <w:rPr>
            <w:rStyle w:val="Hyperlink"/>
            <w:rFonts w:hint="eastAsia"/>
            <w:noProof/>
            <w:rtl/>
            <w:lang w:bidi="fa-IR"/>
          </w:rPr>
          <w:t>قتل</w:t>
        </w:r>
        <w:r w:rsidR="003638C9" w:rsidRPr="00374A7C">
          <w:rPr>
            <w:rStyle w:val="Hyperlink"/>
            <w:noProof/>
            <w:rtl/>
            <w:lang w:bidi="fa-IR"/>
          </w:rPr>
          <w:t xml:space="preserve"> </w:t>
        </w:r>
        <w:r w:rsidR="003638C9" w:rsidRPr="00374A7C">
          <w:rPr>
            <w:rStyle w:val="Hyperlink"/>
            <w:rFonts w:hint="eastAsia"/>
            <w:noProof/>
            <w:rtl/>
            <w:lang w:bidi="fa-IR"/>
          </w:rPr>
          <w:t>آن</w:t>
        </w:r>
        <w:r w:rsidR="003638C9" w:rsidRPr="00374A7C">
          <w:rPr>
            <w:rStyle w:val="Hyperlink"/>
            <w:noProof/>
            <w:rtl/>
            <w:lang w:bidi="fa-IR"/>
          </w:rPr>
          <w:t xml:space="preserve"> </w:t>
        </w:r>
        <w:r w:rsidR="003638C9" w:rsidRPr="00374A7C">
          <w:rPr>
            <w:rStyle w:val="Hyperlink"/>
            <w:rFonts w:hint="eastAsia"/>
            <w:noProof/>
            <w:rtl/>
            <w:lang w:bidi="fa-IR"/>
          </w:rPr>
          <w:t>هرسه</w:t>
        </w:r>
        <w:r w:rsidR="003638C9" w:rsidRPr="00374A7C">
          <w:rPr>
            <w:rStyle w:val="Hyperlink"/>
            <w:noProof/>
            <w:rtl/>
            <w:lang w:bidi="fa-IR"/>
          </w:rPr>
          <w:t xml:space="preserve"> </w:t>
        </w:r>
        <w:r w:rsidR="003638C9" w:rsidRPr="00374A7C">
          <w:rPr>
            <w:rStyle w:val="Hyperlink"/>
            <w:rFonts w:hint="eastAsia"/>
            <w:noProof/>
            <w:rtl/>
            <w:lang w:bidi="fa-IR"/>
          </w:rPr>
          <w:t>حضرات</w:t>
        </w:r>
        <w:r w:rsidR="003638C9" w:rsidRPr="00374A7C">
          <w:rPr>
            <w:rStyle w:val="Hyperlink"/>
            <w:rFonts w:cs="CTraditional Arabic" w:hint="eastAsia"/>
            <w:b/>
            <w:noProof/>
            <w:rtl/>
            <w:lang w:bidi="fa-IR"/>
          </w:rPr>
          <w:t>ش</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Toc424209890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111</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91" w:history="1">
        <w:r w:rsidR="003638C9" w:rsidRPr="00374A7C">
          <w:rPr>
            <w:rStyle w:val="Hyperlink"/>
            <w:noProof/>
            <w:rtl/>
            <w:lang w:bidi="fa-IR"/>
          </w:rPr>
          <w:t xml:space="preserve">33-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مصعب</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عم</w:t>
        </w:r>
        <w:r w:rsidR="003638C9" w:rsidRPr="00374A7C">
          <w:rPr>
            <w:rStyle w:val="Hyperlink"/>
            <w:rFonts w:hint="cs"/>
            <w:noProof/>
            <w:rtl/>
            <w:lang w:bidi="fa-IR"/>
          </w:rPr>
          <w:t>ی</w:t>
        </w:r>
        <w:r w:rsidR="003638C9" w:rsidRPr="00374A7C">
          <w:rPr>
            <w:rStyle w:val="Hyperlink"/>
            <w:rFonts w:hint="eastAsia"/>
            <w:noProof/>
            <w:rtl/>
            <w:lang w:bidi="fa-IR"/>
          </w:rPr>
          <w:t>ر</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Toc424209891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112</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92" w:history="1">
        <w:r w:rsidR="003638C9" w:rsidRPr="00374A7C">
          <w:rPr>
            <w:rStyle w:val="Hyperlink"/>
            <w:noProof/>
            <w:rtl/>
            <w:lang w:bidi="fa-IR"/>
          </w:rPr>
          <w:t xml:space="preserve">34-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هشام</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عاص</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Toc424209892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113</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93" w:history="1">
        <w:r w:rsidR="003638C9" w:rsidRPr="00374A7C">
          <w:rPr>
            <w:rStyle w:val="Hyperlink"/>
            <w:rFonts w:hint="cs"/>
            <w:noProof/>
            <w:rtl/>
            <w:lang w:bidi="fa-IR"/>
          </w:rPr>
          <w:t>ی</w:t>
        </w:r>
        <w:r w:rsidR="003638C9" w:rsidRPr="00374A7C">
          <w:rPr>
            <w:rStyle w:val="Hyperlink"/>
            <w:rFonts w:hint="eastAsia"/>
            <w:noProof/>
            <w:rtl/>
            <w:lang w:bidi="fa-IR"/>
          </w:rPr>
          <w:t>ک</w:t>
        </w:r>
        <w:r w:rsidR="003638C9" w:rsidRPr="00374A7C">
          <w:rPr>
            <w:rStyle w:val="Hyperlink"/>
            <w:noProof/>
            <w:rtl/>
            <w:lang w:bidi="fa-IR"/>
          </w:rPr>
          <w:t xml:space="preserve"> </w:t>
        </w:r>
        <w:r w:rsidR="003638C9" w:rsidRPr="00374A7C">
          <w:rPr>
            <w:rStyle w:val="Hyperlink"/>
            <w:rFonts w:hint="eastAsia"/>
            <w:noProof/>
            <w:rtl/>
            <w:lang w:bidi="fa-IR"/>
          </w:rPr>
          <w:t>واقعه‌ا</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ا</w:t>
        </w:r>
        <w:r w:rsidR="003638C9" w:rsidRPr="00374A7C">
          <w:rPr>
            <w:rStyle w:val="Hyperlink"/>
            <w:rFonts w:hint="cs"/>
            <w:noProof/>
            <w:rtl/>
            <w:lang w:bidi="fa-IR"/>
          </w:rPr>
          <w:t>ی</w:t>
        </w:r>
        <w:r w:rsidR="003638C9" w:rsidRPr="00374A7C">
          <w:rPr>
            <w:rStyle w:val="Hyperlink"/>
            <w:rFonts w:hint="eastAsia"/>
            <w:noProof/>
            <w:rtl/>
            <w:lang w:bidi="fa-IR"/>
          </w:rPr>
          <w:t>مان‌افروز</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آموزنده</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Toc424209893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114</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94" w:history="1">
        <w:r w:rsidR="003638C9" w:rsidRPr="00374A7C">
          <w:rPr>
            <w:rStyle w:val="Hyperlink"/>
            <w:rFonts w:hint="eastAsia"/>
            <w:noProof/>
            <w:rtl/>
            <w:lang w:bidi="fa-IR"/>
          </w:rPr>
          <w:t>روشن‌تر</w:t>
        </w:r>
        <w:r w:rsidR="003638C9" w:rsidRPr="00374A7C">
          <w:rPr>
            <w:rStyle w:val="Hyperlink"/>
            <w:rFonts w:hint="cs"/>
            <w:noProof/>
            <w:rtl/>
            <w:lang w:bidi="fa-IR"/>
          </w:rPr>
          <w:t>ی</w:t>
        </w:r>
        <w:r w:rsidR="003638C9" w:rsidRPr="00374A7C">
          <w:rPr>
            <w:rStyle w:val="Hyperlink"/>
            <w:rFonts w:hint="eastAsia"/>
            <w:noProof/>
            <w:rtl/>
            <w:lang w:bidi="fa-IR"/>
          </w:rPr>
          <w:t>ن</w:t>
        </w:r>
        <w:r w:rsidR="003638C9" w:rsidRPr="00374A7C">
          <w:rPr>
            <w:rStyle w:val="Hyperlink"/>
            <w:noProof/>
            <w:rtl/>
            <w:lang w:bidi="fa-IR"/>
          </w:rPr>
          <w:t xml:space="preserve"> </w:t>
        </w:r>
        <w:r w:rsidR="003638C9" w:rsidRPr="00374A7C">
          <w:rPr>
            <w:rStyle w:val="Hyperlink"/>
            <w:rFonts w:hint="eastAsia"/>
            <w:noProof/>
            <w:rtl/>
            <w:lang w:bidi="fa-IR"/>
          </w:rPr>
          <w:t>کردار</w:t>
        </w:r>
        <w:r w:rsidR="003638C9" w:rsidRPr="00374A7C">
          <w:rPr>
            <w:rStyle w:val="Hyperlink"/>
            <w:noProof/>
            <w:rtl/>
            <w:lang w:bidi="fa-IR"/>
          </w:rPr>
          <w:t xml:space="preserve"> </w:t>
        </w:r>
        <w:r w:rsidR="003638C9" w:rsidRPr="00374A7C">
          <w:rPr>
            <w:rStyle w:val="Hyperlink"/>
            <w:rFonts w:hint="eastAsia"/>
            <w:noProof/>
            <w:rtl/>
            <w:lang w:bidi="fa-IR"/>
          </w:rPr>
          <w:t>نمونه</w:t>
        </w:r>
        <w:r w:rsidR="003638C9" w:rsidRPr="00374A7C">
          <w:rPr>
            <w:rStyle w:val="Hyperlink"/>
            <w:noProof/>
            <w:rtl/>
            <w:lang w:bidi="fa-IR"/>
          </w:rPr>
          <w:t xml:space="preserve"> </w:t>
        </w:r>
        <w:r w:rsidR="003638C9" w:rsidRPr="00374A7C">
          <w:rPr>
            <w:rStyle w:val="Hyperlink"/>
            <w:rFonts w:hint="eastAsia"/>
            <w:noProof/>
            <w:rtl/>
            <w:lang w:bidi="fa-IR"/>
          </w:rPr>
          <w:t>در</w:t>
        </w:r>
        <w:r w:rsidR="003638C9" w:rsidRPr="00374A7C">
          <w:rPr>
            <w:rStyle w:val="Hyperlink"/>
            <w:noProof/>
            <w:rtl/>
            <w:lang w:bidi="fa-IR"/>
          </w:rPr>
          <w:t xml:space="preserve"> </w:t>
        </w:r>
        <w:r w:rsidR="003638C9" w:rsidRPr="00374A7C">
          <w:rPr>
            <w:rStyle w:val="Hyperlink"/>
            <w:rFonts w:hint="eastAsia"/>
            <w:noProof/>
            <w:rtl/>
            <w:lang w:bidi="fa-IR"/>
          </w:rPr>
          <w:t>تار</w:t>
        </w:r>
        <w:r w:rsidR="003638C9" w:rsidRPr="00374A7C">
          <w:rPr>
            <w:rStyle w:val="Hyperlink"/>
            <w:rFonts w:hint="cs"/>
            <w:noProof/>
            <w:rtl/>
            <w:lang w:bidi="fa-IR"/>
          </w:rPr>
          <w:t>ی</w:t>
        </w:r>
        <w:r w:rsidR="003638C9" w:rsidRPr="00374A7C">
          <w:rPr>
            <w:rStyle w:val="Hyperlink"/>
            <w:rFonts w:hint="eastAsia"/>
            <w:noProof/>
            <w:rtl/>
            <w:lang w:bidi="fa-IR"/>
          </w:rPr>
          <w:t>خ</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Toc424209894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116</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95" w:history="1">
        <w:r w:rsidR="003638C9" w:rsidRPr="00374A7C">
          <w:rPr>
            <w:rStyle w:val="Hyperlink"/>
            <w:noProof/>
            <w:rtl/>
            <w:lang w:bidi="fa-IR"/>
          </w:rPr>
          <w:t xml:space="preserve">35- 36-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عبدالله</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سه</w:t>
        </w:r>
        <w:r w:rsidR="003638C9" w:rsidRPr="00374A7C">
          <w:rPr>
            <w:rStyle w:val="Hyperlink"/>
            <w:rFonts w:hint="cs"/>
            <w:noProof/>
            <w:rtl/>
            <w:lang w:bidi="fa-IR"/>
          </w:rPr>
          <w:t>ی</w:t>
        </w:r>
        <w:r w:rsidR="003638C9" w:rsidRPr="00374A7C">
          <w:rPr>
            <w:rStyle w:val="Hyperlink"/>
            <w:rFonts w:hint="eastAsia"/>
            <w:noProof/>
            <w:rtl/>
            <w:lang w:bidi="fa-IR"/>
          </w:rPr>
          <w:t>ل</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ابوجندل</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سه</w:t>
        </w:r>
        <w:r w:rsidR="003638C9" w:rsidRPr="00374A7C">
          <w:rPr>
            <w:rStyle w:val="Hyperlink"/>
            <w:rFonts w:hint="cs"/>
            <w:noProof/>
            <w:rtl/>
            <w:lang w:bidi="fa-IR"/>
          </w:rPr>
          <w:t>ی</w:t>
        </w:r>
        <w:r w:rsidR="003638C9" w:rsidRPr="00374A7C">
          <w:rPr>
            <w:rStyle w:val="Hyperlink"/>
            <w:rFonts w:hint="eastAsia"/>
            <w:noProof/>
            <w:rtl/>
            <w:lang w:bidi="fa-IR"/>
          </w:rPr>
          <w:t>ل</w:t>
        </w:r>
        <w:r w:rsidR="003638C9" w:rsidRPr="00374A7C">
          <w:rPr>
            <w:rStyle w:val="Hyperlink"/>
            <w:rFonts w:cs="CTraditional Arabic" w:hint="eastAsia"/>
            <w:b/>
            <w:noProof/>
            <w:rtl/>
            <w:lang w:bidi="fa-IR"/>
          </w:rPr>
          <w:t>ش</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Toc424209895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118</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96" w:history="1">
        <w:r w:rsidR="003638C9" w:rsidRPr="00374A7C">
          <w:rPr>
            <w:rStyle w:val="Hyperlink"/>
            <w:noProof/>
            <w:rtl/>
            <w:lang w:bidi="fa-IR"/>
          </w:rPr>
          <w:t xml:space="preserve">37-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ابو</w:t>
        </w:r>
        <w:r w:rsidR="003638C9" w:rsidRPr="00374A7C">
          <w:rPr>
            <w:rStyle w:val="Hyperlink"/>
            <w:noProof/>
            <w:rtl/>
            <w:lang w:bidi="fa-IR"/>
          </w:rPr>
          <w:t xml:space="preserve"> </w:t>
        </w:r>
        <w:r w:rsidR="003638C9" w:rsidRPr="00374A7C">
          <w:rPr>
            <w:rStyle w:val="Hyperlink"/>
            <w:rFonts w:hint="eastAsia"/>
            <w:noProof/>
            <w:rtl/>
            <w:lang w:bidi="fa-IR"/>
          </w:rPr>
          <w:t>بص</w:t>
        </w:r>
        <w:r w:rsidR="003638C9" w:rsidRPr="00374A7C">
          <w:rPr>
            <w:rStyle w:val="Hyperlink"/>
            <w:rFonts w:hint="cs"/>
            <w:noProof/>
            <w:rtl/>
            <w:lang w:bidi="fa-IR"/>
          </w:rPr>
          <w:t>ی</w:t>
        </w:r>
        <w:r w:rsidR="003638C9" w:rsidRPr="00374A7C">
          <w:rPr>
            <w:rStyle w:val="Hyperlink"/>
            <w:rFonts w:hint="eastAsia"/>
            <w:noProof/>
            <w:rtl/>
            <w:lang w:bidi="fa-IR"/>
          </w:rPr>
          <w:t>ر</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Toc424209896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122</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97" w:history="1">
        <w:r w:rsidR="003638C9" w:rsidRPr="00374A7C">
          <w:rPr>
            <w:rStyle w:val="Hyperlink"/>
            <w:noProof/>
            <w:rtl/>
            <w:lang w:bidi="fa-IR"/>
          </w:rPr>
          <w:t xml:space="preserve">107-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طل</w:t>
        </w:r>
        <w:r w:rsidR="003638C9" w:rsidRPr="00374A7C">
          <w:rPr>
            <w:rStyle w:val="Hyperlink"/>
            <w:rFonts w:hint="cs"/>
            <w:noProof/>
            <w:rtl/>
            <w:lang w:bidi="fa-IR"/>
          </w:rPr>
          <w:t>ی</w:t>
        </w:r>
        <w:r w:rsidR="003638C9" w:rsidRPr="00374A7C">
          <w:rPr>
            <w:rStyle w:val="Hyperlink"/>
            <w:rFonts w:hint="eastAsia"/>
            <w:noProof/>
            <w:rtl/>
            <w:lang w:bidi="fa-IR"/>
          </w:rPr>
          <w:t>ب</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عم</w:t>
        </w:r>
        <w:r w:rsidR="003638C9" w:rsidRPr="00374A7C">
          <w:rPr>
            <w:rStyle w:val="Hyperlink"/>
            <w:rFonts w:hint="cs"/>
            <w:noProof/>
            <w:rtl/>
            <w:lang w:bidi="fa-IR"/>
          </w:rPr>
          <w:t>ی</w:t>
        </w:r>
        <w:r w:rsidR="003638C9" w:rsidRPr="00374A7C">
          <w:rPr>
            <w:rStyle w:val="Hyperlink"/>
            <w:rFonts w:hint="eastAsia"/>
            <w:noProof/>
            <w:rtl/>
            <w:lang w:bidi="fa-IR"/>
          </w:rPr>
          <w:t>ر</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Toc424209897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123</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98" w:history="1">
        <w:r w:rsidR="003638C9" w:rsidRPr="00374A7C">
          <w:rPr>
            <w:rStyle w:val="Hyperlink"/>
            <w:rFonts w:hint="eastAsia"/>
            <w:noProof/>
            <w:rtl/>
            <w:lang w:bidi="fa-IR"/>
          </w:rPr>
          <w:t>عر</w:t>
        </w:r>
        <w:r w:rsidR="003638C9" w:rsidRPr="00374A7C">
          <w:rPr>
            <w:rStyle w:val="Hyperlink"/>
            <w:rFonts w:hint="cs"/>
            <w:noProof/>
            <w:rtl/>
            <w:lang w:bidi="fa-IR"/>
          </w:rPr>
          <w:t>ی</w:t>
        </w:r>
        <w:r w:rsidR="003638C9" w:rsidRPr="00374A7C">
          <w:rPr>
            <w:rStyle w:val="Hyperlink"/>
            <w:rFonts w:hint="eastAsia"/>
            <w:noProof/>
            <w:rtl/>
            <w:lang w:bidi="fa-IR"/>
          </w:rPr>
          <w:t>ان</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تشنگ</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صحابه</w:t>
        </w:r>
        <w:r w:rsidR="003638C9" w:rsidRPr="00374A7C">
          <w:rPr>
            <w:rStyle w:val="Hyperlink"/>
            <w:rFonts w:cs="CTraditional Arabic" w:hint="eastAsia"/>
            <w:b/>
            <w:noProof/>
            <w:rtl/>
            <w:lang w:bidi="fa-IR"/>
          </w:rPr>
          <w:t>ش</w:t>
        </w:r>
        <w:r w:rsidR="003638C9" w:rsidRPr="00374A7C">
          <w:rPr>
            <w:rStyle w:val="Hyperlink"/>
            <w:noProof/>
            <w:rtl/>
            <w:lang w:bidi="fa-IR"/>
          </w:rPr>
          <w:t xml:space="preserve"> </w:t>
        </w:r>
        <w:r w:rsidR="003638C9" w:rsidRPr="00374A7C">
          <w:rPr>
            <w:rStyle w:val="Hyperlink"/>
            <w:rFonts w:hint="eastAsia"/>
            <w:noProof/>
            <w:rtl/>
            <w:lang w:bidi="fa-IR"/>
          </w:rPr>
          <w:t>به</w:t>
        </w:r>
        <w:r w:rsidR="003638C9" w:rsidRPr="00374A7C">
          <w:rPr>
            <w:rStyle w:val="Hyperlink"/>
            <w:noProof/>
            <w:rtl/>
            <w:lang w:bidi="fa-IR"/>
          </w:rPr>
          <w:t xml:space="preserve"> </w:t>
        </w:r>
        <w:r w:rsidR="003638C9" w:rsidRPr="00374A7C">
          <w:rPr>
            <w:rStyle w:val="Hyperlink"/>
            <w:rFonts w:hint="eastAsia"/>
            <w:noProof/>
            <w:rtl/>
            <w:lang w:bidi="fa-IR"/>
          </w:rPr>
          <w:t>خاطر</w:t>
        </w:r>
        <w:r w:rsidR="003638C9" w:rsidRPr="00374A7C">
          <w:rPr>
            <w:rStyle w:val="Hyperlink"/>
            <w:noProof/>
            <w:rtl/>
            <w:lang w:bidi="fa-IR"/>
          </w:rPr>
          <w:t xml:space="preserve"> </w:t>
        </w:r>
        <w:r w:rsidR="003638C9" w:rsidRPr="00374A7C">
          <w:rPr>
            <w:rStyle w:val="Hyperlink"/>
            <w:rFonts w:hint="eastAsia"/>
            <w:noProof/>
            <w:rtl/>
            <w:lang w:bidi="fa-IR"/>
          </w:rPr>
          <w:t>اسلام</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Toc424209898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124</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899" w:history="1">
        <w:r w:rsidR="003638C9" w:rsidRPr="00374A7C">
          <w:rPr>
            <w:rStyle w:val="Hyperlink"/>
            <w:noProof/>
            <w:rtl/>
            <w:lang w:bidi="fa-IR"/>
          </w:rPr>
          <w:t xml:space="preserve">108-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عبدالله</w:t>
        </w:r>
        <w:r w:rsidR="003638C9" w:rsidRPr="00374A7C">
          <w:rPr>
            <w:rStyle w:val="Hyperlink"/>
            <w:noProof/>
            <w:rtl/>
            <w:lang w:bidi="fa-IR"/>
          </w:rPr>
          <w:t xml:space="preserve"> </w:t>
        </w:r>
        <w:r w:rsidR="003638C9" w:rsidRPr="00374A7C">
          <w:rPr>
            <w:rStyle w:val="Hyperlink"/>
            <w:rFonts w:hint="eastAsia"/>
            <w:noProof/>
            <w:rtl/>
            <w:lang w:bidi="fa-IR"/>
          </w:rPr>
          <w:t>ذوالبجاد</w:t>
        </w:r>
        <w:r w:rsidR="003638C9" w:rsidRPr="00374A7C">
          <w:rPr>
            <w:rStyle w:val="Hyperlink"/>
            <w:rFonts w:hint="cs"/>
            <w:noProof/>
            <w:rtl/>
            <w:lang w:bidi="fa-IR"/>
          </w:rPr>
          <w:t>ی</w:t>
        </w:r>
        <w:r w:rsidR="003638C9" w:rsidRPr="00374A7C">
          <w:rPr>
            <w:rStyle w:val="Hyperlink"/>
            <w:rFonts w:hint="eastAsia"/>
            <w:noProof/>
            <w:rtl/>
            <w:lang w:bidi="fa-IR"/>
          </w:rPr>
          <w:t>ن</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Toc424209899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124</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00" w:history="1">
        <w:r w:rsidR="003638C9" w:rsidRPr="00374A7C">
          <w:rPr>
            <w:rStyle w:val="Hyperlink"/>
            <w:noProof/>
            <w:rtl/>
            <w:lang w:bidi="fa-IR"/>
          </w:rPr>
          <w:t xml:space="preserve">109-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ابوامامه</w:t>
        </w:r>
        <w:r w:rsidR="003638C9" w:rsidRPr="00374A7C">
          <w:rPr>
            <w:rStyle w:val="Hyperlink"/>
            <w:noProof/>
            <w:rtl/>
            <w:lang w:bidi="fa-IR"/>
          </w:rPr>
          <w:t xml:space="preserve"> </w:t>
        </w:r>
        <w:r w:rsidR="003638C9" w:rsidRPr="00374A7C">
          <w:rPr>
            <w:rStyle w:val="Hyperlink"/>
            <w:rFonts w:hint="eastAsia"/>
            <w:noProof/>
            <w:rtl/>
            <w:lang w:bidi="fa-IR"/>
          </w:rPr>
          <w:t>باهل</w:t>
        </w:r>
        <w:r w:rsidR="003638C9" w:rsidRPr="00374A7C">
          <w:rPr>
            <w:rStyle w:val="Hyperlink"/>
            <w:rFonts w:hint="cs"/>
            <w:noProof/>
            <w:rtl/>
            <w:lang w:bidi="fa-IR"/>
          </w:rPr>
          <w:t>ی</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Toc424209900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125</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01" w:history="1">
        <w:r w:rsidR="003638C9" w:rsidRPr="00374A7C">
          <w:rPr>
            <w:rStyle w:val="Hyperlink"/>
            <w:noProof/>
            <w:rtl/>
            <w:lang w:bidi="fa-IR"/>
          </w:rPr>
          <w:t xml:space="preserve">110-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ابو</w:t>
        </w:r>
        <w:r w:rsidR="003638C9" w:rsidRPr="00374A7C">
          <w:rPr>
            <w:rStyle w:val="Hyperlink"/>
            <w:noProof/>
            <w:rtl/>
            <w:lang w:bidi="fa-IR"/>
          </w:rPr>
          <w:t xml:space="preserve"> </w:t>
        </w:r>
        <w:r w:rsidR="003638C9" w:rsidRPr="00374A7C">
          <w:rPr>
            <w:rStyle w:val="Hyperlink"/>
            <w:rFonts w:hint="eastAsia"/>
            <w:noProof/>
            <w:rtl/>
            <w:lang w:bidi="fa-IR"/>
          </w:rPr>
          <w:t>رافع</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Toc424209901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126</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02" w:history="1">
        <w:r w:rsidR="003638C9" w:rsidRPr="00374A7C">
          <w:rPr>
            <w:rStyle w:val="Hyperlink"/>
            <w:rFonts w:hint="eastAsia"/>
            <w:noProof/>
            <w:rtl/>
            <w:lang w:bidi="fa-IR"/>
          </w:rPr>
          <w:t>داستان</w:t>
        </w:r>
        <w:r w:rsidR="003638C9" w:rsidRPr="00374A7C">
          <w:rPr>
            <w:rStyle w:val="Hyperlink"/>
            <w:noProof/>
            <w:rtl/>
            <w:lang w:bidi="fa-IR"/>
          </w:rPr>
          <w:t xml:space="preserve"> </w:t>
        </w:r>
        <w:r w:rsidR="003638C9" w:rsidRPr="00374A7C">
          <w:rPr>
            <w:rStyle w:val="Hyperlink"/>
            <w:rFonts w:hint="eastAsia"/>
            <w:noProof/>
            <w:rtl/>
            <w:lang w:bidi="fa-IR"/>
          </w:rPr>
          <w:t>ناتمام</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Toc424209902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127</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03" w:history="1">
        <w:r w:rsidR="003638C9" w:rsidRPr="00374A7C">
          <w:rPr>
            <w:rStyle w:val="Hyperlink"/>
            <w:rFonts w:hint="eastAsia"/>
            <w:noProof/>
            <w:rtl/>
            <w:lang w:bidi="fa-IR"/>
          </w:rPr>
          <w:t>ب</w:t>
        </w:r>
        <w:r w:rsidR="003638C9" w:rsidRPr="00374A7C">
          <w:rPr>
            <w:rStyle w:val="Hyperlink"/>
            <w:rFonts w:hint="cs"/>
            <w:noProof/>
            <w:rtl/>
            <w:lang w:bidi="fa-IR"/>
          </w:rPr>
          <w:t>ی</w:t>
        </w:r>
        <w:r w:rsidR="003638C9" w:rsidRPr="00374A7C">
          <w:rPr>
            <w:rStyle w:val="Hyperlink"/>
            <w:rFonts w:hint="eastAsia"/>
            <w:noProof/>
            <w:rtl/>
            <w:lang w:bidi="fa-IR"/>
          </w:rPr>
          <w:t>ان</w:t>
        </w:r>
        <w:r w:rsidR="003638C9" w:rsidRPr="00374A7C">
          <w:rPr>
            <w:rStyle w:val="Hyperlink"/>
            <w:noProof/>
            <w:rtl/>
            <w:lang w:bidi="fa-IR"/>
          </w:rPr>
          <w:t xml:space="preserve"> </w:t>
        </w:r>
        <w:r w:rsidR="003638C9" w:rsidRPr="00374A7C">
          <w:rPr>
            <w:rStyle w:val="Hyperlink"/>
            <w:rFonts w:hint="eastAsia"/>
            <w:noProof/>
            <w:rtl/>
            <w:lang w:bidi="fa-IR"/>
          </w:rPr>
          <w:t>مظلوم</w:t>
        </w:r>
        <w:r w:rsidR="003638C9" w:rsidRPr="00374A7C">
          <w:rPr>
            <w:rStyle w:val="Hyperlink"/>
            <w:rFonts w:hint="cs"/>
            <w:noProof/>
            <w:rtl/>
            <w:lang w:bidi="fa-IR"/>
          </w:rPr>
          <w:t>ی</w:t>
        </w:r>
        <w:r w:rsidR="003638C9" w:rsidRPr="00374A7C">
          <w:rPr>
            <w:rStyle w:val="Hyperlink"/>
            <w:rFonts w:hint="eastAsia"/>
            <w:noProof/>
            <w:rtl/>
            <w:lang w:bidi="fa-IR"/>
          </w:rPr>
          <w:t>ت</w:t>
        </w:r>
        <w:r w:rsidR="003638C9" w:rsidRPr="00374A7C">
          <w:rPr>
            <w:rStyle w:val="Hyperlink"/>
            <w:noProof/>
            <w:rtl/>
            <w:lang w:bidi="fa-IR"/>
          </w:rPr>
          <w:t xml:space="preserve"> </w:t>
        </w:r>
        <w:r w:rsidR="003638C9" w:rsidRPr="00374A7C">
          <w:rPr>
            <w:rStyle w:val="Hyperlink"/>
            <w:rFonts w:hint="eastAsia"/>
            <w:noProof/>
            <w:rtl/>
            <w:lang w:bidi="fa-IR"/>
          </w:rPr>
          <w:t>صحابه</w:t>
        </w:r>
        <w:r w:rsidR="003638C9" w:rsidRPr="00374A7C">
          <w:rPr>
            <w:rStyle w:val="Hyperlink"/>
            <w:noProof/>
            <w:rtl/>
            <w:lang w:bidi="fa-IR"/>
          </w:rPr>
          <w:t xml:space="preserve"> </w:t>
        </w:r>
        <w:r w:rsidR="003638C9" w:rsidRPr="00374A7C">
          <w:rPr>
            <w:rStyle w:val="Hyperlink"/>
            <w:rFonts w:hint="eastAsia"/>
            <w:noProof/>
            <w:rtl/>
            <w:lang w:bidi="fa-IR"/>
          </w:rPr>
          <w:t>کرام</w:t>
        </w:r>
        <w:r w:rsidR="003638C9" w:rsidRPr="00374A7C">
          <w:rPr>
            <w:rStyle w:val="Hyperlink"/>
            <w:rFonts w:cs="CTraditional Arabic" w:hint="eastAsia"/>
            <w:b/>
            <w:noProof/>
            <w:rtl/>
            <w:lang w:bidi="fa-IR"/>
          </w:rPr>
          <w:t>ش</w:t>
        </w:r>
        <w:r w:rsidR="003638C9" w:rsidRPr="00374A7C">
          <w:rPr>
            <w:rStyle w:val="Hyperlink"/>
            <w:noProof/>
            <w:rtl/>
            <w:lang w:bidi="fa-IR"/>
          </w:rPr>
          <w:t xml:space="preserve"> </w:t>
        </w:r>
        <w:r w:rsidR="003638C9" w:rsidRPr="00374A7C">
          <w:rPr>
            <w:rStyle w:val="Hyperlink"/>
            <w:rFonts w:hint="eastAsia"/>
            <w:noProof/>
            <w:rtl/>
            <w:lang w:bidi="fa-IR"/>
          </w:rPr>
          <w:t>در</w:t>
        </w:r>
        <w:r w:rsidR="003638C9" w:rsidRPr="00374A7C">
          <w:rPr>
            <w:rStyle w:val="Hyperlink"/>
            <w:noProof/>
            <w:rtl/>
            <w:lang w:bidi="fa-IR"/>
          </w:rPr>
          <w:t xml:space="preserve"> </w:t>
        </w:r>
        <w:r w:rsidR="003638C9" w:rsidRPr="00374A7C">
          <w:rPr>
            <w:rStyle w:val="Hyperlink"/>
            <w:rFonts w:hint="eastAsia"/>
            <w:noProof/>
            <w:rtl/>
            <w:lang w:bidi="fa-IR"/>
          </w:rPr>
          <w:t>قرآن</w:t>
        </w:r>
        <w:r w:rsidR="003638C9" w:rsidRPr="00374A7C">
          <w:rPr>
            <w:rStyle w:val="Hyperlink"/>
            <w:noProof/>
            <w:rtl/>
            <w:lang w:bidi="fa-IR"/>
          </w:rPr>
          <w:t xml:space="preserve"> </w:t>
        </w:r>
        <w:r w:rsidR="003638C9" w:rsidRPr="00374A7C">
          <w:rPr>
            <w:rStyle w:val="Hyperlink"/>
            <w:rFonts w:hint="eastAsia"/>
            <w:noProof/>
            <w:rtl/>
            <w:lang w:bidi="fa-IR"/>
          </w:rPr>
          <w:t>مج</w:t>
        </w:r>
        <w:r w:rsidR="003638C9" w:rsidRPr="00374A7C">
          <w:rPr>
            <w:rStyle w:val="Hyperlink"/>
            <w:rFonts w:hint="cs"/>
            <w:noProof/>
            <w:rtl/>
            <w:lang w:bidi="fa-IR"/>
          </w:rPr>
          <w:t>ی</w:t>
        </w:r>
        <w:r w:rsidR="003638C9" w:rsidRPr="00374A7C">
          <w:rPr>
            <w:rStyle w:val="Hyperlink"/>
            <w:rFonts w:hint="eastAsia"/>
            <w:noProof/>
            <w:rtl/>
            <w:lang w:bidi="fa-IR"/>
          </w:rPr>
          <w:t>د</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Toc424209903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127</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04" w:history="1">
        <w:r w:rsidR="003638C9" w:rsidRPr="00374A7C">
          <w:rPr>
            <w:rStyle w:val="Hyperlink"/>
            <w:rFonts w:hint="eastAsia"/>
            <w:noProof/>
            <w:rtl/>
            <w:lang w:bidi="fa-IR"/>
          </w:rPr>
          <w:t>علت</w:t>
        </w:r>
        <w:r w:rsidR="003638C9" w:rsidRPr="00374A7C">
          <w:rPr>
            <w:rStyle w:val="Hyperlink"/>
            <w:noProof/>
            <w:rtl/>
            <w:lang w:bidi="fa-IR"/>
          </w:rPr>
          <w:t xml:space="preserve"> </w:t>
        </w:r>
        <w:r w:rsidR="003638C9" w:rsidRPr="00374A7C">
          <w:rPr>
            <w:rStyle w:val="Hyperlink"/>
            <w:rFonts w:hint="eastAsia"/>
            <w:noProof/>
            <w:rtl/>
            <w:lang w:bidi="fa-IR"/>
          </w:rPr>
          <w:t>اساس</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هجرت،</w:t>
        </w:r>
        <w:r w:rsidR="003638C9" w:rsidRPr="00374A7C">
          <w:rPr>
            <w:rStyle w:val="Hyperlink"/>
            <w:noProof/>
            <w:rtl/>
            <w:lang w:bidi="fa-IR"/>
          </w:rPr>
          <w:t xml:space="preserve"> </w:t>
        </w:r>
        <w:r w:rsidR="003638C9" w:rsidRPr="00374A7C">
          <w:rPr>
            <w:rStyle w:val="Hyperlink"/>
            <w:rFonts w:hint="eastAsia"/>
            <w:noProof/>
            <w:rtl/>
            <w:lang w:bidi="fa-IR"/>
          </w:rPr>
          <w:t>مظلوم</w:t>
        </w:r>
        <w:r w:rsidR="003638C9" w:rsidRPr="00374A7C">
          <w:rPr>
            <w:rStyle w:val="Hyperlink"/>
            <w:rFonts w:hint="cs"/>
            <w:noProof/>
            <w:rtl/>
            <w:lang w:bidi="fa-IR"/>
          </w:rPr>
          <w:t>ی</w:t>
        </w:r>
        <w:r w:rsidR="003638C9" w:rsidRPr="00374A7C">
          <w:rPr>
            <w:rStyle w:val="Hyperlink"/>
            <w:rFonts w:hint="eastAsia"/>
            <w:noProof/>
            <w:rtl/>
            <w:lang w:bidi="fa-IR"/>
          </w:rPr>
          <w:t>ت</w:t>
        </w:r>
        <w:r w:rsidR="003638C9" w:rsidRPr="00374A7C">
          <w:rPr>
            <w:rStyle w:val="Hyperlink"/>
            <w:noProof/>
            <w:rtl/>
            <w:lang w:bidi="fa-IR"/>
          </w:rPr>
          <w:t xml:space="preserve"> </w:t>
        </w:r>
        <w:r w:rsidR="003638C9" w:rsidRPr="00374A7C">
          <w:rPr>
            <w:rStyle w:val="Hyperlink"/>
            <w:rFonts w:hint="eastAsia"/>
            <w:noProof/>
            <w:rtl/>
            <w:lang w:bidi="fa-IR"/>
          </w:rPr>
          <w:t>صحابه</w:t>
        </w:r>
        <w:r w:rsidR="003638C9" w:rsidRPr="00374A7C">
          <w:rPr>
            <w:rStyle w:val="Hyperlink"/>
            <w:rFonts w:cs="CTraditional Arabic" w:hint="eastAsia"/>
            <w:b/>
            <w:noProof/>
            <w:rtl/>
            <w:lang w:bidi="fa-IR"/>
          </w:rPr>
          <w:t>ش</w:t>
        </w:r>
        <w:r w:rsidR="003638C9" w:rsidRPr="00374A7C">
          <w:rPr>
            <w:rStyle w:val="Hyperlink"/>
            <w:noProof/>
            <w:rtl/>
            <w:lang w:bidi="fa-IR"/>
          </w:rPr>
          <w:t xml:space="preserve"> </w:t>
        </w:r>
        <w:r w:rsidR="003638C9" w:rsidRPr="00374A7C">
          <w:rPr>
            <w:rStyle w:val="Hyperlink"/>
            <w:rFonts w:hint="eastAsia"/>
            <w:noProof/>
            <w:rtl/>
            <w:lang w:bidi="fa-IR"/>
          </w:rPr>
          <w:t>است</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Toc424209904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129</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05" w:history="1">
        <w:r w:rsidR="003638C9" w:rsidRPr="00374A7C">
          <w:rPr>
            <w:rStyle w:val="Hyperlink"/>
            <w:rFonts w:hint="eastAsia"/>
            <w:noProof/>
            <w:rtl/>
            <w:lang w:bidi="fa-IR"/>
          </w:rPr>
          <w:t>علت</w:t>
        </w:r>
        <w:r w:rsidR="003638C9" w:rsidRPr="00374A7C">
          <w:rPr>
            <w:rStyle w:val="Hyperlink"/>
            <w:noProof/>
            <w:rtl/>
            <w:lang w:bidi="fa-IR"/>
          </w:rPr>
          <w:t xml:space="preserve"> </w:t>
        </w:r>
        <w:r w:rsidR="003638C9" w:rsidRPr="00374A7C">
          <w:rPr>
            <w:rStyle w:val="Hyperlink"/>
            <w:rFonts w:hint="eastAsia"/>
            <w:noProof/>
            <w:rtl/>
            <w:lang w:bidi="fa-IR"/>
          </w:rPr>
          <w:t>اساس</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جهاد</w:t>
        </w:r>
        <w:r w:rsidR="003638C9" w:rsidRPr="00374A7C">
          <w:rPr>
            <w:rStyle w:val="Hyperlink"/>
            <w:noProof/>
            <w:rtl/>
            <w:lang w:bidi="fa-IR"/>
          </w:rPr>
          <w:t xml:space="preserve"> </w:t>
        </w:r>
        <w:r w:rsidR="003638C9" w:rsidRPr="00374A7C">
          <w:rPr>
            <w:rStyle w:val="Hyperlink"/>
            <w:rFonts w:hint="eastAsia"/>
            <w:noProof/>
            <w:rtl/>
            <w:lang w:bidi="fa-IR"/>
          </w:rPr>
          <w:t>ن</w:t>
        </w:r>
        <w:r w:rsidR="003638C9" w:rsidRPr="00374A7C">
          <w:rPr>
            <w:rStyle w:val="Hyperlink"/>
            <w:rFonts w:hint="cs"/>
            <w:noProof/>
            <w:rtl/>
            <w:lang w:bidi="fa-IR"/>
          </w:rPr>
          <w:t>ی</w:t>
        </w:r>
        <w:r w:rsidR="003638C9" w:rsidRPr="00374A7C">
          <w:rPr>
            <w:rStyle w:val="Hyperlink"/>
            <w:rFonts w:hint="eastAsia"/>
            <w:noProof/>
            <w:rtl/>
            <w:lang w:bidi="fa-IR"/>
          </w:rPr>
          <w:t>ز</w:t>
        </w:r>
        <w:r w:rsidR="003638C9" w:rsidRPr="00374A7C">
          <w:rPr>
            <w:rStyle w:val="Hyperlink"/>
            <w:noProof/>
            <w:rtl/>
            <w:lang w:bidi="fa-IR"/>
          </w:rPr>
          <w:t xml:space="preserve"> </w:t>
        </w:r>
        <w:r w:rsidR="003638C9" w:rsidRPr="00374A7C">
          <w:rPr>
            <w:rStyle w:val="Hyperlink"/>
            <w:rFonts w:hint="eastAsia"/>
            <w:noProof/>
            <w:rtl/>
            <w:lang w:bidi="fa-IR"/>
          </w:rPr>
          <w:t>مظلوم</w:t>
        </w:r>
        <w:r w:rsidR="003638C9" w:rsidRPr="00374A7C">
          <w:rPr>
            <w:rStyle w:val="Hyperlink"/>
            <w:rFonts w:hint="cs"/>
            <w:noProof/>
            <w:rtl/>
            <w:lang w:bidi="fa-IR"/>
          </w:rPr>
          <w:t>ی</w:t>
        </w:r>
        <w:r w:rsidR="003638C9" w:rsidRPr="00374A7C">
          <w:rPr>
            <w:rStyle w:val="Hyperlink"/>
            <w:rFonts w:hint="eastAsia"/>
            <w:noProof/>
            <w:rtl/>
            <w:lang w:bidi="fa-IR"/>
          </w:rPr>
          <w:t>ت</w:t>
        </w:r>
        <w:r w:rsidR="003638C9" w:rsidRPr="00374A7C">
          <w:rPr>
            <w:rStyle w:val="Hyperlink"/>
            <w:noProof/>
            <w:rtl/>
            <w:lang w:bidi="fa-IR"/>
          </w:rPr>
          <w:t xml:space="preserve"> </w:t>
        </w:r>
        <w:r w:rsidR="003638C9" w:rsidRPr="00374A7C">
          <w:rPr>
            <w:rStyle w:val="Hyperlink"/>
            <w:rFonts w:hint="eastAsia"/>
            <w:noProof/>
            <w:rtl/>
            <w:lang w:bidi="fa-IR"/>
          </w:rPr>
          <w:t>صحابه</w:t>
        </w:r>
        <w:r w:rsidR="003638C9" w:rsidRPr="00374A7C">
          <w:rPr>
            <w:rStyle w:val="Hyperlink"/>
            <w:rFonts w:cs="CTraditional Arabic" w:hint="eastAsia"/>
            <w:b/>
            <w:noProof/>
            <w:rtl/>
            <w:lang w:bidi="fa-IR"/>
          </w:rPr>
          <w:t>ش</w:t>
        </w:r>
        <w:r w:rsidR="003638C9" w:rsidRPr="00374A7C">
          <w:rPr>
            <w:rStyle w:val="Hyperlink"/>
            <w:noProof/>
            <w:rtl/>
            <w:lang w:bidi="fa-IR"/>
          </w:rPr>
          <w:t xml:space="preserve"> </w:t>
        </w:r>
        <w:r w:rsidR="003638C9" w:rsidRPr="00374A7C">
          <w:rPr>
            <w:rStyle w:val="Hyperlink"/>
            <w:rFonts w:hint="eastAsia"/>
            <w:noProof/>
            <w:rtl/>
            <w:lang w:bidi="fa-IR"/>
          </w:rPr>
          <w:t>است</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Toc424209905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130</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06" w:history="1">
        <w:r w:rsidR="003638C9" w:rsidRPr="00374A7C">
          <w:rPr>
            <w:rStyle w:val="Hyperlink"/>
            <w:rFonts w:hint="eastAsia"/>
            <w:noProof/>
            <w:rtl/>
            <w:lang w:bidi="fa-IR"/>
          </w:rPr>
          <w:t>اذ</w:t>
        </w:r>
        <w:r w:rsidR="003638C9" w:rsidRPr="00374A7C">
          <w:rPr>
            <w:rStyle w:val="Hyperlink"/>
            <w:rFonts w:hint="cs"/>
            <w:noProof/>
            <w:rtl/>
            <w:lang w:bidi="fa-IR"/>
          </w:rPr>
          <w:t>ی</w:t>
        </w:r>
        <w:r w:rsidR="003638C9" w:rsidRPr="00374A7C">
          <w:rPr>
            <w:rStyle w:val="Hyperlink"/>
            <w:rFonts w:hint="eastAsia"/>
            <w:noProof/>
            <w:rtl/>
            <w:lang w:bidi="fa-IR"/>
          </w:rPr>
          <w:t>ت</w:t>
        </w:r>
        <w:r w:rsidR="003638C9" w:rsidRPr="00374A7C">
          <w:rPr>
            <w:rStyle w:val="Hyperlink"/>
            <w:noProof/>
            <w:rtl/>
            <w:lang w:bidi="fa-IR"/>
          </w:rPr>
          <w:t xml:space="preserve"> </w:t>
        </w:r>
        <w:r w:rsidR="003638C9" w:rsidRPr="00374A7C">
          <w:rPr>
            <w:rStyle w:val="Hyperlink"/>
            <w:rFonts w:hint="eastAsia"/>
            <w:noProof/>
            <w:rtl/>
            <w:lang w:bidi="fa-IR"/>
          </w:rPr>
          <w:t>شدن</w:t>
        </w:r>
        <w:r w:rsidR="003638C9" w:rsidRPr="00374A7C">
          <w:rPr>
            <w:rStyle w:val="Hyperlink"/>
            <w:noProof/>
            <w:rtl/>
            <w:lang w:bidi="fa-IR"/>
          </w:rPr>
          <w:t xml:space="preserve"> </w:t>
        </w:r>
        <w:r w:rsidR="003638C9" w:rsidRPr="00374A7C">
          <w:rPr>
            <w:rStyle w:val="Hyperlink"/>
            <w:rFonts w:hint="eastAsia"/>
            <w:noProof/>
            <w:rtl/>
            <w:lang w:bidi="fa-IR"/>
          </w:rPr>
          <w:t>در</w:t>
        </w:r>
        <w:r w:rsidR="003638C9" w:rsidRPr="00374A7C">
          <w:rPr>
            <w:rStyle w:val="Hyperlink"/>
            <w:noProof/>
            <w:rtl/>
            <w:lang w:bidi="fa-IR"/>
          </w:rPr>
          <w:t xml:space="preserve"> </w:t>
        </w:r>
        <w:r w:rsidR="003638C9" w:rsidRPr="00374A7C">
          <w:rPr>
            <w:rStyle w:val="Hyperlink"/>
            <w:rFonts w:hint="eastAsia"/>
            <w:noProof/>
            <w:rtl/>
            <w:lang w:bidi="fa-IR"/>
          </w:rPr>
          <w:t>راه</w:t>
        </w:r>
        <w:r w:rsidR="003638C9" w:rsidRPr="00374A7C">
          <w:rPr>
            <w:rStyle w:val="Hyperlink"/>
            <w:noProof/>
            <w:rtl/>
            <w:lang w:bidi="fa-IR"/>
          </w:rPr>
          <w:t xml:space="preserve"> </w:t>
        </w:r>
        <w:r w:rsidR="003638C9" w:rsidRPr="00374A7C">
          <w:rPr>
            <w:rStyle w:val="Hyperlink"/>
            <w:rFonts w:hint="eastAsia"/>
            <w:noProof/>
            <w:rtl/>
            <w:lang w:bidi="fa-IR"/>
          </w:rPr>
          <w:t>خدا</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Toc424209906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131</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07" w:history="1">
        <w:r w:rsidR="003638C9" w:rsidRPr="00374A7C">
          <w:rPr>
            <w:rStyle w:val="Hyperlink"/>
            <w:rFonts w:hint="eastAsia"/>
            <w:noProof/>
            <w:rtl/>
            <w:lang w:bidi="fa-IR"/>
          </w:rPr>
          <w:t>هجرت</w:t>
        </w:r>
        <w:r w:rsidR="003638C9" w:rsidRPr="00374A7C">
          <w:rPr>
            <w:rStyle w:val="Hyperlink"/>
            <w:noProof/>
            <w:rtl/>
            <w:lang w:bidi="fa-IR"/>
          </w:rPr>
          <w:t xml:space="preserve"> </w:t>
        </w:r>
        <w:r w:rsidR="003638C9" w:rsidRPr="00374A7C">
          <w:rPr>
            <w:rStyle w:val="Hyperlink"/>
            <w:rFonts w:hint="eastAsia"/>
            <w:noProof/>
            <w:rtl/>
            <w:lang w:bidi="fa-IR"/>
          </w:rPr>
          <w:t>به</w:t>
        </w:r>
        <w:r w:rsidR="003638C9" w:rsidRPr="00374A7C">
          <w:rPr>
            <w:rStyle w:val="Hyperlink"/>
            <w:noProof/>
            <w:rtl/>
            <w:lang w:bidi="fa-IR"/>
          </w:rPr>
          <w:t xml:space="preserve"> </w:t>
        </w:r>
        <w:r w:rsidR="003638C9" w:rsidRPr="00374A7C">
          <w:rPr>
            <w:rStyle w:val="Hyperlink"/>
            <w:rFonts w:hint="eastAsia"/>
            <w:noProof/>
            <w:rtl/>
            <w:lang w:bidi="fa-IR"/>
          </w:rPr>
          <w:t>حبشه</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Toc424209907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132</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08" w:history="1">
        <w:r w:rsidR="003638C9" w:rsidRPr="00374A7C">
          <w:rPr>
            <w:rStyle w:val="Hyperlink"/>
            <w:rFonts w:hint="eastAsia"/>
            <w:noProof/>
            <w:rtl/>
            <w:lang w:bidi="fa-IR"/>
          </w:rPr>
          <w:t>هجرت</w:t>
        </w:r>
        <w:r w:rsidR="003638C9" w:rsidRPr="00374A7C">
          <w:rPr>
            <w:rStyle w:val="Hyperlink"/>
            <w:noProof/>
            <w:rtl/>
            <w:lang w:bidi="fa-IR"/>
          </w:rPr>
          <w:t xml:space="preserve"> </w:t>
        </w:r>
        <w:r w:rsidR="003638C9" w:rsidRPr="00374A7C">
          <w:rPr>
            <w:rStyle w:val="Hyperlink"/>
            <w:rFonts w:hint="eastAsia"/>
            <w:noProof/>
            <w:rtl/>
            <w:lang w:bidi="fa-IR"/>
          </w:rPr>
          <w:t>دوم</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Toc424209908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136</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09" w:history="1">
        <w:r w:rsidR="003638C9" w:rsidRPr="00374A7C">
          <w:rPr>
            <w:rStyle w:val="Hyperlink"/>
            <w:rFonts w:hint="eastAsia"/>
            <w:noProof/>
            <w:rtl/>
            <w:lang w:bidi="fa-IR"/>
          </w:rPr>
          <w:t>تعداد</w:t>
        </w:r>
        <w:r w:rsidR="003638C9" w:rsidRPr="00374A7C">
          <w:rPr>
            <w:rStyle w:val="Hyperlink"/>
            <w:noProof/>
            <w:rtl/>
            <w:lang w:bidi="fa-IR"/>
          </w:rPr>
          <w:t xml:space="preserve"> </w:t>
        </w:r>
        <w:r w:rsidR="003638C9" w:rsidRPr="00374A7C">
          <w:rPr>
            <w:rStyle w:val="Hyperlink"/>
            <w:rFonts w:hint="eastAsia"/>
            <w:noProof/>
            <w:rtl/>
            <w:lang w:bidi="fa-IR"/>
          </w:rPr>
          <w:t>مهاجران</w:t>
        </w:r>
        <w:r w:rsidR="003638C9" w:rsidRPr="00374A7C">
          <w:rPr>
            <w:rStyle w:val="Hyperlink"/>
            <w:rFonts w:cs="CTraditional Arabic" w:hint="eastAsia"/>
            <w:b/>
            <w:noProof/>
            <w:rtl/>
            <w:lang w:bidi="fa-IR"/>
          </w:rPr>
          <w:t>ش</w:t>
        </w:r>
        <w:r w:rsidR="003638C9" w:rsidRPr="00374A7C">
          <w:rPr>
            <w:rStyle w:val="Hyperlink"/>
            <w:noProof/>
            <w:rtl/>
            <w:lang w:bidi="fa-IR"/>
          </w:rPr>
          <w:t xml:space="preserve"> </w:t>
        </w:r>
        <w:r w:rsidR="003638C9" w:rsidRPr="00374A7C">
          <w:rPr>
            <w:rStyle w:val="Hyperlink"/>
            <w:rFonts w:hint="eastAsia"/>
            <w:noProof/>
            <w:rtl/>
            <w:lang w:bidi="fa-IR"/>
          </w:rPr>
          <w:t>هجرت</w:t>
        </w:r>
        <w:r w:rsidR="003638C9" w:rsidRPr="00374A7C">
          <w:rPr>
            <w:rStyle w:val="Hyperlink"/>
            <w:noProof/>
            <w:rtl/>
            <w:lang w:bidi="fa-IR"/>
          </w:rPr>
          <w:t xml:space="preserve"> </w:t>
        </w:r>
        <w:r w:rsidR="003638C9" w:rsidRPr="00374A7C">
          <w:rPr>
            <w:rStyle w:val="Hyperlink"/>
            <w:rFonts w:hint="eastAsia"/>
            <w:noProof/>
            <w:rtl/>
            <w:lang w:bidi="fa-IR"/>
          </w:rPr>
          <w:t>دوم</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Toc424209909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137</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10" w:history="1">
        <w:r w:rsidR="003638C9" w:rsidRPr="00374A7C">
          <w:rPr>
            <w:rStyle w:val="Hyperlink"/>
            <w:rFonts w:hint="eastAsia"/>
            <w:noProof/>
            <w:rtl/>
            <w:lang w:bidi="fa-IR"/>
          </w:rPr>
          <w:t>هجرت</w:t>
        </w:r>
        <w:r w:rsidR="003638C9" w:rsidRPr="00374A7C">
          <w:rPr>
            <w:rStyle w:val="Hyperlink"/>
            <w:noProof/>
            <w:rtl/>
            <w:lang w:bidi="fa-IR"/>
          </w:rPr>
          <w:t xml:space="preserve"> </w:t>
        </w:r>
        <w:r w:rsidR="003638C9" w:rsidRPr="00374A7C">
          <w:rPr>
            <w:rStyle w:val="Hyperlink"/>
            <w:rFonts w:hint="eastAsia"/>
            <w:noProof/>
            <w:rtl/>
            <w:lang w:bidi="fa-IR"/>
          </w:rPr>
          <w:t>به</w:t>
        </w:r>
        <w:r w:rsidR="003638C9" w:rsidRPr="00374A7C">
          <w:rPr>
            <w:rStyle w:val="Hyperlink"/>
            <w:noProof/>
            <w:rtl/>
            <w:lang w:bidi="fa-IR"/>
          </w:rPr>
          <w:t xml:space="preserve"> </w:t>
        </w:r>
        <w:r w:rsidR="003638C9" w:rsidRPr="00374A7C">
          <w:rPr>
            <w:rStyle w:val="Hyperlink"/>
            <w:rFonts w:hint="eastAsia"/>
            <w:noProof/>
            <w:rtl/>
            <w:lang w:bidi="fa-IR"/>
          </w:rPr>
          <w:t>مد</w:t>
        </w:r>
        <w:r w:rsidR="003638C9" w:rsidRPr="00374A7C">
          <w:rPr>
            <w:rStyle w:val="Hyperlink"/>
            <w:rFonts w:hint="cs"/>
            <w:noProof/>
            <w:rtl/>
            <w:lang w:bidi="fa-IR"/>
          </w:rPr>
          <w:t>ی</w:t>
        </w:r>
        <w:r w:rsidR="003638C9" w:rsidRPr="00374A7C">
          <w:rPr>
            <w:rStyle w:val="Hyperlink"/>
            <w:rFonts w:hint="eastAsia"/>
            <w:noProof/>
            <w:rtl/>
            <w:lang w:bidi="fa-IR"/>
          </w:rPr>
          <w:t>نه</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Toc424209910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137</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11" w:history="1">
        <w:r w:rsidR="003638C9" w:rsidRPr="00374A7C">
          <w:rPr>
            <w:rStyle w:val="Hyperlink"/>
            <w:rFonts w:hint="eastAsia"/>
            <w:noProof/>
            <w:rtl/>
            <w:lang w:bidi="fa-IR"/>
          </w:rPr>
          <w:t>ب</w:t>
        </w:r>
        <w:r w:rsidR="003638C9" w:rsidRPr="00374A7C">
          <w:rPr>
            <w:rStyle w:val="Hyperlink"/>
            <w:rFonts w:hint="cs"/>
            <w:noProof/>
            <w:rtl/>
            <w:lang w:bidi="fa-IR"/>
          </w:rPr>
          <w:t>ی</w:t>
        </w:r>
        <w:r w:rsidR="003638C9" w:rsidRPr="00374A7C">
          <w:rPr>
            <w:rStyle w:val="Hyperlink"/>
            <w:rFonts w:hint="eastAsia"/>
            <w:noProof/>
            <w:rtl/>
            <w:lang w:bidi="fa-IR"/>
          </w:rPr>
          <w:t>ان</w:t>
        </w:r>
        <w:r w:rsidR="003638C9" w:rsidRPr="00374A7C">
          <w:rPr>
            <w:rStyle w:val="Hyperlink"/>
            <w:noProof/>
            <w:rtl/>
            <w:lang w:bidi="fa-IR"/>
          </w:rPr>
          <w:t xml:space="preserve"> </w:t>
        </w:r>
        <w:r w:rsidR="003638C9" w:rsidRPr="00374A7C">
          <w:rPr>
            <w:rStyle w:val="Hyperlink"/>
            <w:rFonts w:hint="eastAsia"/>
            <w:noProof/>
            <w:rtl/>
            <w:lang w:bidi="fa-IR"/>
          </w:rPr>
          <w:t>هجرت</w:t>
        </w:r>
        <w:r w:rsidR="003638C9" w:rsidRPr="00374A7C">
          <w:rPr>
            <w:rStyle w:val="Hyperlink"/>
            <w:noProof/>
            <w:rtl/>
            <w:lang w:bidi="fa-IR"/>
          </w:rPr>
          <w:t xml:space="preserve"> </w:t>
        </w:r>
        <w:r w:rsidR="003638C9" w:rsidRPr="00374A7C">
          <w:rPr>
            <w:rStyle w:val="Hyperlink"/>
            <w:rFonts w:hint="eastAsia"/>
            <w:noProof/>
            <w:rtl/>
            <w:lang w:bidi="fa-IR"/>
          </w:rPr>
          <w:t>در</w:t>
        </w:r>
        <w:r w:rsidR="003638C9" w:rsidRPr="00374A7C">
          <w:rPr>
            <w:rStyle w:val="Hyperlink"/>
            <w:noProof/>
            <w:rtl/>
            <w:lang w:bidi="fa-IR"/>
          </w:rPr>
          <w:t xml:space="preserve"> </w:t>
        </w:r>
        <w:r w:rsidR="003638C9" w:rsidRPr="00374A7C">
          <w:rPr>
            <w:rStyle w:val="Hyperlink"/>
            <w:rFonts w:hint="eastAsia"/>
            <w:noProof/>
            <w:rtl/>
            <w:lang w:bidi="fa-IR"/>
          </w:rPr>
          <w:t>قرآن</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Toc424209911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138</w:t>
        </w:r>
        <w:r w:rsidR="003638C9">
          <w:rPr>
            <w:noProof/>
            <w:webHidden/>
            <w:rtl/>
          </w:rPr>
          <w:fldChar w:fldCharType="end"/>
        </w:r>
      </w:hyperlink>
    </w:p>
    <w:p w:rsidR="003638C9" w:rsidRDefault="003F6895">
      <w:pPr>
        <w:pStyle w:val="TOC1"/>
        <w:tabs>
          <w:tab w:val="right" w:leader="dot" w:pos="6226"/>
        </w:tabs>
        <w:rPr>
          <w:rFonts w:asciiTheme="minorHAnsi" w:eastAsiaTheme="minorEastAsia" w:hAnsiTheme="minorHAnsi" w:cstheme="minorBidi"/>
          <w:bCs w:val="0"/>
          <w:noProof/>
          <w:sz w:val="22"/>
          <w:szCs w:val="22"/>
          <w:rtl/>
        </w:rPr>
      </w:pPr>
      <w:hyperlink w:anchor="_Toc424209912" w:history="1">
        <w:r w:rsidR="003638C9" w:rsidRPr="00374A7C">
          <w:rPr>
            <w:rStyle w:val="Hyperlink"/>
            <w:rFonts w:hint="eastAsia"/>
            <w:noProof/>
            <w:rtl/>
            <w:lang w:bidi="fa-IR"/>
          </w:rPr>
          <w:t>فضائل</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مناقب</w:t>
        </w:r>
        <w:r w:rsidR="003638C9" w:rsidRPr="00374A7C">
          <w:rPr>
            <w:rStyle w:val="Hyperlink"/>
            <w:noProof/>
            <w:rtl/>
            <w:lang w:bidi="fa-IR"/>
          </w:rPr>
          <w:t xml:space="preserve"> </w:t>
        </w:r>
        <w:r w:rsidR="003638C9" w:rsidRPr="00374A7C">
          <w:rPr>
            <w:rStyle w:val="Hyperlink"/>
            <w:rFonts w:hint="eastAsia"/>
            <w:noProof/>
            <w:rtl/>
            <w:lang w:bidi="fa-IR"/>
          </w:rPr>
          <w:t>حضرات</w:t>
        </w:r>
        <w:r w:rsidR="003638C9" w:rsidRPr="00374A7C">
          <w:rPr>
            <w:rStyle w:val="Hyperlink"/>
            <w:noProof/>
            <w:rtl/>
            <w:lang w:bidi="fa-IR"/>
          </w:rPr>
          <w:t xml:space="preserve"> </w:t>
        </w:r>
        <w:r w:rsidR="003638C9" w:rsidRPr="00374A7C">
          <w:rPr>
            <w:rStyle w:val="Hyperlink"/>
            <w:rFonts w:hint="eastAsia"/>
            <w:noProof/>
            <w:rtl/>
            <w:lang w:bidi="fa-IR"/>
          </w:rPr>
          <w:t>مهاجران</w:t>
        </w:r>
        <w:r w:rsidR="003638C9" w:rsidRPr="00A62F6A">
          <w:rPr>
            <w:rStyle w:val="Hyperlink"/>
            <w:rFonts w:cs="CTraditional Arabic" w:hint="eastAsia"/>
            <w:bCs w:val="0"/>
            <w:noProof/>
            <w:rtl/>
            <w:lang w:bidi="fa-IR"/>
          </w:rPr>
          <w:t>ش</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Toc424209912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143</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13" w:history="1">
        <w:r w:rsidR="003638C9" w:rsidRPr="00374A7C">
          <w:rPr>
            <w:rStyle w:val="Hyperlink"/>
            <w:rFonts w:hint="eastAsia"/>
            <w:noProof/>
            <w:rtl/>
            <w:lang w:bidi="fa-IR"/>
          </w:rPr>
          <w:t>مقام</w:t>
        </w:r>
        <w:r w:rsidR="003638C9" w:rsidRPr="00374A7C">
          <w:rPr>
            <w:rStyle w:val="Hyperlink"/>
            <w:noProof/>
            <w:rtl/>
            <w:lang w:bidi="fa-IR"/>
          </w:rPr>
          <w:t xml:space="preserve"> </w:t>
        </w:r>
        <w:r w:rsidR="003638C9" w:rsidRPr="00374A7C">
          <w:rPr>
            <w:rStyle w:val="Hyperlink"/>
            <w:rFonts w:hint="eastAsia"/>
            <w:noProof/>
            <w:rtl/>
            <w:lang w:bidi="fa-IR"/>
          </w:rPr>
          <w:t>ارفع</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اعل</w:t>
        </w:r>
        <w:r w:rsidR="003638C9" w:rsidRPr="00374A7C">
          <w:rPr>
            <w:rStyle w:val="Hyperlink"/>
            <w:rFonts w:hint="cs"/>
            <w:noProof/>
            <w:rtl/>
            <w:lang w:bidi="fa-IR"/>
          </w:rPr>
          <w:t>ی</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Toc424209913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144</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14" w:history="1">
        <w:r w:rsidR="003638C9" w:rsidRPr="00374A7C">
          <w:rPr>
            <w:rStyle w:val="Hyperlink"/>
            <w:rFonts w:hint="eastAsia"/>
            <w:noProof/>
            <w:rtl/>
            <w:lang w:bidi="fa-IR"/>
          </w:rPr>
          <w:t>ضم</w:t>
        </w:r>
        <w:r w:rsidR="003638C9" w:rsidRPr="00374A7C">
          <w:rPr>
            <w:rStyle w:val="Hyperlink"/>
            <w:rFonts w:hint="cs"/>
            <w:noProof/>
            <w:rtl/>
            <w:lang w:bidi="fa-IR"/>
          </w:rPr>
          <w:t>ی</w:t>
        </w:r>
        <w:r w:rsidR="003638C9" w:rsidRPr="00374A7C">
          <w:rPr>
            <w:rStyle w:val="Hyperlink"/>
            <w:rFonts w:hint="eastAsia"/>
            <w:noProof/>
            <w:rtl/>
            <w:lang w:bidi="fa-IR"/>
          </w:rPr>
          <w:t>مه</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Toc424209914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146</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15" w:history="1">
        <w:r w:rsidR="003638C9" w:rsidRPr="00374A7C">
          <w:rPr>
            <w:rStyle w:val="Hyperlink"/>
            <w:rFonts w:hint="eastAsia"/>
            <w:noProof/>
            <w:rtl/>
            <w:lang w:bidi="fa-IR"/>
          </w:rPr>
          <w:t>فداکار</w:t>
        </w:r>
        <w:r w:rsidR="003638C9" w:rsidRPr="00374A7C">
          <w:rPr>
            <w:rStyle w:val="Hyperlink"/>
            <w:rFonts w:hint="cs"/>
            <w:noProof/>
            <w:rtl/>
            <w:lang w:bidi="fa-IR"/>
          </w:rPr>
          <w:t>ی</w:t>
        </w:r>
        <w:r w:rsidR="003638C9" w:rsidRPr="00374A7C">
          <w:rPr>
            <w:rStyle w:val="Hyperlink"/>
            <w:noProof/>
            <w:rtl/>
            <w:lang w:bidi="fa-IR"/>
          </w:rPr>
          <w:t xml:space="preserve"> </w:t>
        </w:r>
        <w:r w:rsidR="003638C9" w:rsidRPr="00374A7C">
          <w:rPr>
            <w:rStyle w:val="Hyperlink"/>
            <w:rFonts w:hint="eastAsia"/>
            <w:noProof/>
            <w:rtl/>
            <w:lang w:bidi="fa-IR"/>
          </w:rPr>
          <w:t>و</w:t>
        </w:r>
        <w:r w:rsidR="003638C9" w:rsidRPr="00374A7C">
          <w:rPr>
            <w:rStyle w:val="Hyperlink"/>
            <w:noProof/>
            <w:rtl/>
            <w:lang w:bidi="fa-IR"/>
          </w:rPr>
          <w:t xml:space="preserve"> </w:t>
        </w:r>
        <w:r w:rsidR="003638C9" w:rsidRPr="00374A7C">
          <w:rPr>
            <w:rStyle w:val="Hyperlink"/>
            <w:rFonts w:hint="eastAsia"/>
            <w:noProof/>
            <w:rtl/>
            <w:lang w:bidi="fa-IR"/>
          </w:rPr>
          <w:t>نثار</w:t>
        </w:r>
        <w:r w:rsidR="003638C9" w:rsidRPr="00374A7C">
          <w:rPr>
            <w:rStyle w:val="Hyperlink"/>
            <w:noProof/>
            <w:rtl/>
            <w:lang w:bidi="fa-IR"/>
          </w:rPr>
          <w:t xml:space="preserve"> </w:t>
        </w:r>
        <w:r w:rsidR="003638C9" w:rsidRPr="00374A7C">
          <w:rPr>
            <w:rStyle w:val="Hyperlink"/>
            <w:rFonts w:hint="eastAsia"/>
            <w:noProof/>
            <w:rtl/>
            <w:lang w:bidi="fa-IR"/>
          </w:rPr>
          <w:t>جان</w:t>
        </w:r>
        <w:r w:rsidR="003638C9" w:rsidRPr="00374A7C">
          <w:rPr>
            <w:rStyle w:val="Hyperlink"/>
            <w:noProof/>
            <w:rtl/>
            <w:lang w:bidi="fa-IR"/>
          </w:rPr>
          <w:t xml:space="preserve"> </w:t>
        </w:r>
        <w:r w:rsidR="003638C9" w:rsidRPr="00374A7C">
          <w:rPr>
            <w:rStyle w:val="Hyperlink"/>
            <w:rFonts w:hint="eastAsia"/>
            <w:noProof/>
            <w:rtl/>
            <w:lang w:bidi="fa-IR"/>
          </w:rPr>
          <w:t>در</w:t>
        </w:r>
        <w:r w:rsidR="003638C9" w:rsidRPr="00374A7C">
          <w:rPr>
            <w:rStyle w:val="Hyperlink"/>
            <w:noProof/>
            <w:rtl/>
            <w:lang w:bidi="fa-IR"/>
          </w:rPr>
          <w:t xml:space="preserve"> </w:t>
        </w:r>
        <w:r w:rsidR="003638C9" w:rsidRPr="00374A7C">
          <w:rPr>
            <w:rStyle w:val="Hyperlink"/>
            <w:rFonts w:hint="eastAsia"/>
            <w:noProof/>
            <w:rtl/>
            <w:lang w:bidi="fa-IR"/>
          </w:rPr>
          <w:t>راه</w:t>
        </w:r>
        <w:r w:rsidR="003638C9" w:rsidRPr="00374A7C">
          <w:rPr>
            <w:rStyle w:val="Hyperlink"/>
            <w:noProof/>
            <w:rtl/>
            <w:lang w:bidi="fa-IR"/>
          </w:rPr>
          <w:t xml:space="preserve"> </w:t>
        </w:r>
        <w:r w:rsidR="003638C9" w:rsidRPr="00374A7C">
          <w:rPr>
            <w:rStyle w:val="Hyperlink"/>
            <w:rFonts w:hint="eastAsia"/>
            <w:noProof/>
            <w:rtl/>
            <w:lang w:bidi="fa-IR"/>
          </w:rPr>
          <w:t>د</w:t>
        </w:r>
        <w:r w:rsidR="003638C9" w:rsidRPr="00374A7C">
          <w:rPr>
            <w:rStyle w:val="Hyperlink"/>
            <w:rFonts w:hint="cs"/>
            <w:noProof/>
            <w:rtl/>
            <w:lang w:bidi="fa-IR"/>
          </w:rPr>
          <w:t>ی</w:t>
        </w:r>
        <w:r w:rsidR="003638C9" w:rsidRPr="00374A7C">
          <w:rPr>
            <w:rStyle w:val="Hyperlink"/>
            <w:rFonts w:hint="eastAsia"/>
            <w:noProof/>
            <w:rtl/>
            <w:lang w:bidi="fa-IR"/>
          </w:rPr>
          <w:t>ن</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Toc424209915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147</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16" w:history="1">
        <w:r w:rsidR="003638C9" w:rsidRPr="00374A7C">
          <w:rPr>
            <w:rStyle w:val="Hyperlink"/>
            <w:noProof/>
            <w:rtl/>
            <w:lang w:bidi="fa-IR"/>
          </w:rPr>
          <w:t xml:space="preserve">1-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عروه</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مسعود</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Toc424209916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147</w:t>
        </w:r>
        <w:r w:rsidR="003638C9">
          <w:rPr>
            <w:noProof/>
            <w:webHidden/>
            <w:rtl/>
          </w:rPr>
          <w:fldChar w:fldCharType="end"/>
        </w:r>
      </w:hyperlink>
    </w:p>
    <w:p w:rsidR="003638C9" w:rsidRDefault="003F6895">
      <w:pPr>
        <w:pStyle w:val="TOC2"/>
        <w:tabs>
          <w:tab w:val="right" w:leader="dot" w:pos="6226"/>
        </w:tabs>
        <w:rPr>
          <w:rFonts w:asciiTheme="minorHAnsi" w:eastAsiaTheme="minorEastAsia" w:hAnsiTheme="minorHAnsi" w:cstheme="minorBidi"/>
          <w:noProof/>
          <w:sz w:val="22"/>
          <w:szCs w:val="22"/>
          <w:rtl/>
        </w:rPr>
      </w:pPr>
      <w:hyperlink w:anchor="_Toc424209917" w:history="1">
        <w:r w:rsidR="003638C9" w:rsidRPr="00374A7C">
          <w:rPr>
            <w:rStyle w:val="Hyperlink"/>
            <w:noProof/>
            <w:rtl/>
            <w:lang w:bidi="fa-IR"/>
          </w:rPr>
          <w:t xml:space="preserve">2- </w:t>
        </w:r>
        <w:r w:rsidR="003638C9" w:rsidRPr="00374A7C">
          <w:rPr>
            <w:rStyle w:val="Hyperlink"/>
            <w:rFonts w:hint="eastAsia"/>
            <w:noProof/>
            <w:rtl/>
            <w:lang w:bidi="fa-IR"/>
          </w:rPr>
          <w:t>حضرت</w:t>
        </w:r>
        <w:r w:rsidR="003638C9" w:rsidRPr="00374A7C">
          <w:rPr>
            <w:rStyle w:val="Hyperlink"/>
            <w:noProof/>
            <w:rtl/>
            <w:lang w:bidi="fa-IR"/>
          </w:rPr>
          <w:t xml:space="preserve"> </w:t>
        </w:r>
        <w:r w:rsidR="003638C9" w:rsidRPr="00374A7C">
          <w:rPr>
            <w:rStyle w:val="Hyperlink"/>
            <w:rFonts w:hint="eastAsia"/>
            <w:noProof/>
            <w:rtl/>
            <w:lang w:bidi="fa-IR"/>
          </w:rPr>
          <w:t>عبدالله</w:t>
        </w:r>
        <w:r w:rsidR="003638C9" w:rsidRPr="00374A7C">
          <w:rPr>
            <w:rStyle w:val="Hyperlink"/>
            <w:noProof/>
            <w:rtl/>
            <w:lang w:bidi="fa-IR"/>
          </w:rPr>
          <w:t xml:space="preserve"> </w:t>
        </w:r>
        <w:r w:rsidR="003638C9" w:rsidRPr="00374A7C">
          <w:rPr>
            <w:rStyle w:val="Hyperlink"/>
            <w:rFonts w:hint="eastAsia"/>
            <w:noProof/>
            <w:rtl/>
            <w:lang w:bidi="fa-IR"/>
          </w:rPr>
          <w:t>بن</w:t>
        </w:r>
        <w:r w:rsidR="003638C9" w:rsidRPr="00374A7C">
          <w:rPr>
            <w:rStyle w:val="Hyperlink"/>
            <w:noProof/>
            <w:rtl/>
            <w:lang w:bidi="fa-IR"/>
          </w:rPr>
          <w:t xml:space="preserve"> </w:t>
        </w:r>
        <w:r w:rsidR="003638C9" w:rsidRPr="00374A7C">
          <w:rPr>
            <w:rStyle w:val="Hyperlink"/>
            <w:rFonts w:hint="eastAsia"/>
            <w:noProof/>
            <w:rtl/>
            <w:lang w:bidi="fa-IR"/>
          </w:rPr>
          <w:t>حذافه</w:t>
        </w:r>
        <w:r w:rsidR="003638C9" w:rsidRPr="00374A7C">
          <w:rPr>
            <w:rStyle w:val="Hyperlink"/>
            <w:rFonts w:cs="CTraditional Arabic" w:hint="eastAsia"/>
            <w:b/>
            <w:noProof/>
            <w:rtl/>
            <w:lang w:bidi="fa-IR"/>
          </w:rPr>
          <w:t>س</w:t>
        </w:r>
        <w:r w:rsidR="003638C9" w:rsidRPr="00374A7C">
          <w:rPr>
            <w:rStyle w:val="Hyperlink"/>
            <w:noProof/>
            <w:rtl/>
            <w:lang w:bidi="fa-IR"/>
          </w:rPr>
          <w:t>:</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Toc424209917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149</w:t>
        </w:r>
        <w:r w:rsidR="003638C9">
          <w:rPr>
            <w:noProof/>
            <w:webHidden/>
            <w:rtl/>
          </w:rPr>
          <w:fldChar w:fldCharType="end"/>
        </w:r>
      </w:hyperlink>
    </w:p>
    <w:p w:rsidR="003638C9" w:rsidRDefault="003F6895">
      <w:pPr>
        <w:pStyle w:val="TOC1"/>
        <w:tabs>
          <w:tab w:val="right" w:leader="dot" w:pos="6226"/>
        </w:tabs>
        <w:rPr>
          <w:rFonts w:asciiTheme="minorHAnsi" w:eastAsiaTheme="minorEastAsia" w:hAnsiTheme="minorHAnsi" w:cstheme="minorBidi"/>
          <w:bCs w:val="0"/>
          <w:noProof/>
          <w:sz w:val="22"/>
          <w:szCs w:val="22"/>
          <w:rtl/>
        </w:rPr>
      </w:pPr>
      <w:hyperlink w:anchor="_Toc424209918" w:history="1">
        <w:r w:rsidR="003638C9" w:rsidRPr="00374A7C">
          <w:rPr>
            <w:rStyle w:val="Hyperlink"/>
            <w:rFonts w:hint="eastAsia"/>
            <w:noProof/>
            <w:rtl/>
            <w:lang w:bidi="fa-IR"/>
          </w:rPr>
          <w:t>دعاء</w:t>
        </w:r>
        <w:r w:rsidR="003638C9">
          <w:rPr>
            <w:noProof/>
            <w:webHidden/>
            <w:rtl/>
          </w:rPr>
          <w:tab/>
        </w:r>
        <w:r w:rsidR="003638C9">
          <w:rPr>
            <w:noProof/>
            <w:webHidden/>
            <w:rtl/>
          </w:rPr>
          <w:fldChar w:fldCharType="begin"/>
        </w:r>
        <w:r w:rsidR="003638C9">
          <w:rPr>
            <w:noProof/>
            <w:webHidden/>
            <w:rtl/>
          </w:rPr>
          <w:instrText xml:space="preserve"> </w:instrText>
        </w:r>
        <w:r w:rsidR="003638C9">
          <w:rPr>
            <w:noProof/>
            <w:webHidden/>
          </w:rPr>
          <w:instrText>PAGEREF</w:instrText>
        </w:r>
        <w:r w:rsidR="003638C9">
          <w:rPr>
            <w:noProof/>
            <w:webHidden/>
            <w:rtl/>
          </w:rPr>
          <w:instrText xml:space="preserve"> _</w:instrText>
        </w:r>
        <w:r w:rsidR="003638C9">
          <w:rPr>
            <w:noProof/>
            <w:webHidden/>
          </w:rPr>
          <w:instrText>Toc424209918 \h</w:instrText>
        </w:r>
        <w:r w:rsidR="003638C9">
          <w:rPr>
            <w:noProof/>
            <w:webHidden/>
            <w:rtl/>
          </w:rPr>
          <w:instrText xml:space="preserve"> </w:instrText>
        </w:r>
        <w:r w:rsidR="003638C9">
          <w:rPr>
            <w:noProof/>
            <w:webHidden/>
            <w:rtl/>
          </w:rPr>
        </w:r>
        <w:r w:rsidR="003638C9">
          <w:rPr>
            <w:noProof/>
            <w:webHidden/>
            <w:rtl/>
          </w:rPr>
          <w:fldChar w:fldCharType="separate"/>
        </w:r>
        <w:r w:rsidR="00137FFB">
          <w:rPr>
            <w:noProof/>
            <w:webHidden/>
            <w:rtl/>
          </w:rPr>
          <w:t>153</w:t>
        </w:r>
        <w:r w:rsidR="003638C9">
          <w:rPr>
            <w:noProof/>
            <w:webHidden/>
            <w:rtl/>
          </w:rPr>
          <w:fldChar w:fldCharType="end"/>
        </w:r>
      </w:hyperlink>
    </w:p>
    <w:p w:rsidR="00906D7F" w:rsidRPr="00EB4951" w:rsidRDefault="003638C9" w:rsidP="00A62F6A">
      <w:pPr>
        <w:jc w:val="both"/>
        <w:rPr>
          <w:rStyle w:val="Char3"/>
          <w:rtl/>
        </w:rPr>
      </w:pPr>
      <w:r>
        <w:rPr>
          <w:rFonts w:ascii="IRYakout" w:hAnsi="IRYakout" w:cs="IRYakout"/>
          <w:bCs/>
          <w:rtl/>
          <w:lang w:bidi="fa-IR"/>
        </w:rPr>
        <w:fldChar w:fldCharType="end"/>
      </w:r>
    </w:p>
    <w:p w:rsidR="009D65F1" w:rsidRPr="00EB4951" w:rsidRDefault="009D65F1" w:rsidP="00FD77E4">
      <w:pPr>
        <w:jc w:val="both"/>
        <w:rPr>
          <w:rStyle w:val="Char3"/>
          <w:rtl/>
        </w:rPr>
        <w:sectPr w:rsidR="009D65F1" w:rsidRPr="00EB4951" w:rsidSect="00F5360D">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754CD2" w:rsidRDefault="00306FD1" w:rsidP="00C60A6B">
      <w:pPr>
        <w:pStyle w:val="a"/>
        <w:rPr>
          <w:rtl/>
        </w:rPr>
      </w:pPr>
      <w:bookmarkStart w:id="1" w:name="_Toc424209842"/>
      <w:r>
        <w:rPr>
          <w:rFonts w:hint="cs"/>
          <w:rtl/>
        </w:rPr>
        <w:lastRenderedPageBreak/>
        <w:t>مقدمۀ</w:t>
      </w:r>
      <w:r w:rsidR="00D47EF8" w:rsidRPr="00A35935">
        <w:rPr>
          <w:rFonts w:hint="cs"/>
          <w:rtl/>
        </w:rPr>
        <w:t xml:space="preserve"> مترجم</w:t>
      </w:r>
      <w:bookmarkEnd w:id="1"/>
    </w:p>
    <w:p w:rsidR="00102E08" w:rsidRPr="005924A6" w:rsidRDefault="00EE47C8" w:rsidP="003F1334">
      <w:pPr>
        <w:pStyle w:val="a2"/>
        <w:rPr>
          <w:rtl/>
        </w:rPr>
      </w:pPr>
      <w:r w:rsidRPr="005924A6">
        <w:rPr>
          <w:rFonts w:hint="cs"/>
          <w:rtl/>
        </w:rPr>
        <w:t>الحمد لله، المتفرد المتوحد بالعظمة والجلال، عالم الغيب والشهادة الكبير المتعال، ونشكره على نعم</w:t>
      </w:r>
      <w:r w:rsidR="009A22A2">
        <w:rPr>
          <w:rFonts w:hint="cs"/>
          <w:rtl/>
        </w:rPr>
        <w:t>ة</w:t>
      </w:r>
      <w:r w:rsidRPr="005924A6">
        <w:rPr>
          <w:rFonts w:hint="cs"/>
          <w:rtl/>
        </w:rPr>
        <w:t xml:space="preserve"> المتداومة المتعاقبة علينا بالغدو والآصال، اللهم صل وسلم وبارك على سيد الوجود، سيدنا محمد نبي الرحمة وسيد الأمة، المستغني عن جميع المادحين في الجمال والكمال وعلى آله الطبيين، وصحابته الأكرمين من المهاجرين والأنصار، الذين بذلوا غاية جهودهم الممكن، في نشر الدعوة الإسلامية بتضحية الأنفس والآهلين </w:t>
      </w:r>
      <w:r w:rsidR="00605C32" w:rsidRPr="005924A6">
        <w:rPr>
          <w:rFonts w:hint="cs"/>
          <w:rtl/>
        </w:rPr>
        <w:t xml:space="preserve">والأموال، الذين لم يفتروا عن عبادة ربهم في أي حال ولم يتقاعدوا عن المكابدة والمجاهدة والقتال، وناضلوا في سبيل خالقهم حق النضال حتى </w:t>
      </w:r>
      <w:r w:rsidR="009A22A2">
        <w:rPr>
          <w:rFonts w:hint="cs"/>
          <w:rtl/>
        </w:rPr>
        <w:t>أ</w:t>
      </w:r>
      <w:r w:rsidR="00605C32" w:rsidRPr="005924A6">
        <w:rPr>
          <w:rFonts w:hint="cs"/>
          <w:rtl/>
        </w:rPr>
        <w:t>رتفعت ألوية التوحيد وخفقت رايات الإسلام واهتزت أعلام الشريعة المحمدية في بطون الأودية وعلى قلل الجبال، اللهم ارض عنهم جميعاً رضا دائماً سرمداً أبدياً، لا يزول ولا يزال، وارزقنا الاهتدأ</w:t>
      </w:r>
      <w:r w:rsidR="00664852">
        <w:rPr>
          <w:rFonts w:hint="cs"/>
          <w:rtl/>
        </w:rPr>
        <w:t xml:space="preserve"> </w:t>
      </w:r>
      <w:r w:rsidR="00605C32" w:rsidRPr="005924A6">
        <w:rPr>
          <w:rFonts w:hint="cs"/>
          <w:rtl/>
        </w:rPr>
        <w:t xml:space="preserve">بهديهم </w:t>
      </w:r>
      <w:r w:rsidR="00CE3710" w:rsidRPr="005924A6">
        <w:rPr>
          <w:rFonts w:hint="cs"/>
          <w:rtl/>
        </w:rPr>
        <w:t>و</w:t>
      </w:r>
      <w:r w:rsidR="00664852">
        <w:rPr>
          <w:rFonts w:hint="cs"/>
          <w:rtl/>
        </w:rPr>
        <w:t xml:space="preserve"> الا</w:t>
      </w:r>
      <w:r w:rsidR="00CE3710" w:rsidRPr="005924A6">
        <w:rPr>
          <w:rFonts w:hint="cs"/>
          <w:rtl/>
        </w:rPr>
        <w:t>قتدأ بسيرتهم الكريمة في جميع الخصال وصالح الأعمال، وارض عنا بفضلك وكرمك يا ذالمن والجود والنوال ويا من تنزهت وتقدست وتعاليت عن الحدوث والنقص والزوال.</w:t>
      </w:r>
    </w:p>
    <w:p w:rsidR="00846A31" w:rsidRDefault="00102E08" w:rsidP="001714A2">
      <w:pPr>
        <w:pStyle w:val="a3"/>
        <w:rPr>
          <w:rtl/>
        </w:rPr>
      </w:pPr>
      <w:r>
        <w:rPr>
          <w:rFonts w:hint="cs"/>
          <w:rtl/>
        </w:rPr>
        <w:t>اما بعد! هزار و چهار صد سال پیش، زمانی که دنیا در گرداب ظلمت‌های کفر و ضلالت، و در</w:t>
      </w:r>
      <w:r w:rsidR="00441933">
        <w:rPr>
          <w:rFonts w:hint="cs"/>
          <w:rtl/>
        </w:rPr>
        <w:t xml:space="preserve"> امواج متلاطم طوفان شرک و جهالت، سفاهت و انواع گمراهی‌ها سقوط کرده بود، و فرزندان آدم</w:t>
      </w:r>
      <w:r w:rsidR="00FB3443">
        <w:rPr>
          <w:rFonts w:cs="CTraditional Arabic" w:hint="cs"/>
          <w:rtl/>
        </w:rPr>
        <w:t>÷</w:t>
      </w:r>
      <w:r w:rsidR="00441933">
        <w:rPr>
          <w:rFonts w:hint="cs"/>
          <w:rtl/>
        </w:rPr>
        <w:t xml:space="preserve"> راه روشن انسانیت را فراموش کرده، آیین آدمیت را پس پشت انداخته بودند، ظلمت کفر و شرک </w:t>
      </w:r>
      <w:r w:rsidR="00441933">
        <w:rPr>
          <w:rFonts w:hint="cs"/>
          <w:rtl/>
        </w:rPr>
        <w:lastRenderedPageBreak/>
        <w:t>و جهالت جهان‌هستی را از شرق تا غرب و از شمال تا جنوب فرا گرفته بود، ناگهان از میان کوه‌های سر به فلک‌کشید</w:t>
      </w:r>
      <w:r w:rsidR="001714A2">
        <w:rPr>
          <w:rFonts w:hint="cs"/>
          <w:rtl/>
        </w:rPr>
        <w:t>ۀ</w:t>
      </w:r>
      <w:r w:rsidR="00441933">
        <w:rPr>
          <w:rFonts w:hint="cs"/>
          <w:rtl/>
        </w:rPr>
        <w:t xml:space="preserve"> سرزمین بطحا، آفتاب عالمتاب رشد و هدایت، و خورشید درخشان </w:t>
      </w:r>
      <w:r w:rsidR="00B841FB">
        <w:rPr>
          <w:rFonts w:hint="cs"/>
          <w:rtl/>
        </w:rPr>
        <w:t>رسالت، با اشع</w:t>
      </w:r>
      <w:r w:rsidR="001714A2">
        <w:rPr>
          <w:rFonts w:hint="cs"/>
          <w:rtl/>
        </w:rPr>
        <w:t>ۀ</w:t>
      </w:r>
      <w:r w:rsidR="00B841FB">
        <w:rPr>
          <w:rFonts w:hint="cs"/>
          <w:rtl/>
        </w:rPr>
        <w:t xml:space="preserve"> عالمگیرش بر افق عالم طلوع کرده، جهان بشریت را با آیین انسانیت آشنا، و ظلمت‌کد</w:t>
      </w:r>
      <w:r w:rsidR="001714A2">
        <w:rPr>
          <w:rFonts w:hint="cs"/>
          <w:rtl/>
        </w:rPr>
        <w:t>ۀ</w:t>
      </w:r>
      <w:r w:rsidR="00B841FB">
        <w:rPr>
          <w:rFonts w:hint="cs"/>
          <w:rtl/>
        </w:rPr>
        <w:t xml:space="preserve"> دنیا را تحت الشعاع انوار نبوت قرار داده منور ساخت.</w:t>
      </w:r>
    </w:p>
    <w:p w:rsidR="009C7713" w:rsidRPr="00EB4951" w:rsidRDefault="009C7713" w:rsidP="00333FF9">
      <w:pPr>
        <w:ind w:left="1416" w:right="1560"/>
        <w:jc w:val="lowKashida"/>
        <w:rPr>
          <w:rStyle w:val="Char3"/>
          <w:rtl/>
        </w:rPr>
      </w:pPr>
      <w:r w:rsidRPr="00EB4951">
        <w:rPr>
          <w:rStyle w:val="Char3"/>
          <w:rFonts w:hint="cs"/>
          <w:rtl/>
        </w:rPr>
        <w:t>ای مکه را ز یُمن قدوم تو صد شرف</w:t>
      </w:r>
      <w:r w:rsidRPr="00EB4951">
        <w:rPr>
          <w:rStyle w:val="Char3"/>
          <w:rFonts w:hint="cs"/>
          <w:rtl/>
        </w:rPr>
        <w:br/>
        <w:t>وی مروه را، ز مقدم پاک تو، صد صفا</w:t>
      </w:r>
      <w:r w:rsidRPr="00EB4951">
        <w:rPr>
          <w:rStyle w:val="Char3"/>
          <w:rFonts w:hint="cs"/>
          <w:rtl/>
        </w:rPr>
        <w:br/>
        <w:t>بطحا زنور طلعت تو، یافته فروغ</w:t>
      </w:r>
      <w:r w:rsidRPr="00EB4951">
        <w:rPr>
          <w:rStyle w:val="Char3"/>
          <w:rFonts w:hint="cs"/>
          <w:rtl/>
        </w:rPr>
        <w:br/>
        <w:t>یثرب زخاک پای تو با رونق و فزا</w:t>
      </w:r>
      <w:r w:rsidRPr="00EB4951">
        <w:rPr>
          <w:rStyle w:val="Char3"/>
          <w:rFonts w:hint="cs"/>
          <w:rtl/>
        </w:rPr>
        <w:br/>
      </w:r>
    </w:p>
    <w:p w:rsidR="009C7713" w:rsidRDefault="009C7713" w:rsidP="00FD77E4">
      <w:pPr>
        <w:ind w:firstLine="284"/>
        <w:jc w:val="both"/>
        <w:rPr>
          <w:rStyle w:val="Char3"/>
          <w:rtl/>
        </w:rPr>
      </w:pPr>
      <w:r w:rsidRPr="00EB4951">
        <w:rPr>
          <w:rStyle w:val="Char3"/>
          <w:rFonts w:hint="cs"/>
          <w:rtl/>
        </w:rPr>
        <w:t>و در مدت کوتاهی نوع انسانی را از حضیض پستی به اوج سربلندی و معراق ترقی و تعالی عروج داد، و در مکتب اسلام شاگردان عدیم المثالی را تربیت کرده به</w:t>
      </w:r>
      <w:r w:rsidR="009007D9">
        <w:rPr>
          <w:rStyle w:val="Char3"/>
          <w:rFonts w:hint="cs"/>
          <w:rtl/>
        </w:rPr>
        <w:t xml:space="preserve"> جامعۀ </w:t>
      </w:r>
      <w:r w:rsidRPr="00EB4951">
        <w:rPr>
          <w:rStyle w:val="Char3"/>
          <w:rFonts w:hint="cs"/>
          <w:rtl/>
        </w:rPr>
        <w:t>انسانیت تحویل داده که دست تاریخ بشر از آوردن نظیرشان قاصر و کوتاه است و تا ابد کوتاه خواهد بود.</w:t>
      </w:r>
    </w:p>
    <w:tbl>
      <w:tblPr>
        <w:bidiVisual/>
        <w:tblW w:w="0" w:type="auto"/>
        <w:tblLook w:val="04A0" w:firstRow="1" w:lastRow="0" w:firstColumn="1" w:lastColumn="0" w:noHBand="0" w:noVBand="1"/>
      </w:tblPr>
      <w:tblGrid>
        <w:gridCol w:w="3021"/>
        <w:gridCol w:w="380"/>
        <w:gridCol w:w="3051"/>
      </w:tblGrid>
      <w:tr w:rsidR="00D244FC" w:rsidRPr="00EB4951" w:rsidTr="00333FF9">
        <w:tc>
          <w:tcPr>
            <w:tcW w:w="3021" w:type="dxa"/>
          </w:tcPr>
          <w:p w:rsidR="00D244FC" w:rsidRPr="00333FF9" w:rsidRDefault="00D244FC" w:rsidP="00333FF9">
            <w:pPr>
              <w:jc w:val="lowKashida"/>
              <w:rPr>
                <w:rStyle w:val="Char3"/>
                <w:sz w:val="2"/>
                <w:szCs w:val="2"/>
                <w:rtl/>
              </w:rPr>
            </w:pPr>
            <w:r w:rsidRPr="00EB4951">
              <w:rPr>
                <w:rStyle w:val="Char3"/>
                <w:rFonts w:hint="cs"/>
                <w:rtl/>
              </w:rPr>
              <w:t>از دم سیراب آن امی ص لقب</w:t>
            </w:r>
            <w:r w:rsidRPr="00EB4951">
              <w:rPr>
                <w:rStyle w:val="Char3"/>
                <w:rtl/>
              </w:rPr>
              <w:br/>
            </w:r>
          </w:p>
        </w:tc>
        <w:tc>
          <w:tcPr>
            <w:tcW w:w="380" w:type="dxa"/>
          </w:tcPr>
          <w:p w:rsidR="00D244FC" w:rsidRPr="00EB4951" w:rsidRDefault="00D244FC" w:rsidP="00333FF9">
            <w:pPr>
              <w:jc w:val="lowKashida"/>
              <w:rPr>
                <w:rStyle w:val="Char3"/>
                <w:rtl/>
              </w:rPr>
            </w:pPr>
          </w:p>
        </w:tc>
        <w:tc>
          <w:tcPr>
            <w:tcW w:w="3051" w:type="dxa"/>
          </w:tcPr>
          <w:p w:rsidR="00D244FC" w:rsidRPr="00333FF9" w:rsidRDefault="00D244FC" w:rsidP="00333FF9">
            <w:pPr>
              <w:jc w:val="lowKashida"/>
              <w:rPr>
                <w:rStyle w:val="Char3"/>
                <w:sz w:val="2"/>
                <w:szCs w:val="2"/>
                <w:rtl/>
              </w:rPr>
            </w:pPr>
            <w:r w:rsidRPr="00EB4951">
              <w:rPr>
                <w:rStyle w:val="Char3"/>
                <w:rFonts w:hint="cs"/>
                <w:rtl/>
              </w:rPr>
              <w:t>لاله رست در ریگ صحرای عرب</w:t>
            </w:r>
            <w:r w:rsidRPr="00EB4951">
              <w:rPr>
                <w:rStyle w:val="Char3"/>
                <w:rtl/>
              </w:rPr>
              <w:br/>
            </w:r>
          </w:p>
        </w:tc>
      </w:tr>
      <w:tr w:rsidR="00D244FC" w:rsidRPr="00EB4951" w:rsidTr="00333FF9">
        <w:tc>
          <w:tcPr>
            <w:tcW w:w="3021" w:type="dxa"/>
          </w:tcPr>
          <w:p w:rsidR="00D244FC" w:rsidRPr="00333FF9" w:rsidRDefault="00D244FC" w:rsidP="00333FF9">
            <w:pPr>
              <w:jc w:val="lowKashida"/>
              <w:rPr>
                <w:rStyle w:val="Char3"/>
                <w:sz w:val="2"/>
                <w:szCs w:val="2"/>
                <w:rtl/>
              </w:rPr>
            </w:pPr>
            <w:r w:rsidRPr="00EB4951">
              <w:rPr>
                <w:rStyle w:val="Char3"/>
                <w:rFonts w:hint="cs"/>
                <w:rtl/>
              </w:rPr>
              <w:t>دشت پیمایان ز تاب یک چراغ</w:t>
            </w:r>
            <w:r w:rsidRPr="00EB4951">
              <w:rPr>
                <w:rStyle w:val="Char3"/>
                <w:rFonts w:hint="cs"/>
                <w:rtl/>
              </w:rPr>
              <w:br/>
            </w:r>
          </w:p>
        </w:tc>
        <w:tc>
          <w:tcPr>
            <w:tcW w:w="380" w:type="dxa"/>
          </w:tcPr>
          <w:p w:rsidR="00D244FC" w:rsidRPr="00EB4951" w:rsidRDefault="00D244FC" w:rsidP="00333FF9">
            <w:pPr>
              <w:jc w:val="lowKashida"/>
              <w:rPr>
                <w:rStyle w:val="Char3"/>
                <w:rtl/>
              </w:rPr>
            </w:pPr>
          </w:p>
        </w:tc>
        <w:tc>
          <w:tcPr>
            <w:tcW w:w="3051" w:type="dxa"/>
          </w:tcPr>
          <w:p w:rsidR="00D244FC" w:rsidRPr="00333FF9" w:rsidRDefault="00D244FC" w:rsidP="00333FF9">
            <w:pPr>
              <w:jc w:val="lowKashida"/>
              <w:rPr>
                <w:rStyle w:val="Char3"/>
                <w:sz w:val="2"/>
                <w:szCs w:val="2"/>
                <w:rtl/>
              </w:rPr>
            </w:pPr>
            <w:r w:rsidRPr="00EB4951">
              <w:rPr>
                <w:rStyle w:val="Char3"/>
                <w:rFonts w:hint="cs"/>
                <w:rtl/>
              </w:rPr>
              <w:t>صد تجلی از علوم اندر دماغ</w:t>
            </w:r>
            <w:r w:rsidRPr="00EB4951">
              <w:rPr>
                <w:rStyle w:val="Char3"/>
                <w:rFonts w:hint="cs"/>
                <w:rtl/>
              </w:rPr>
              <w:br/>
            </w:r>
          </w:p>
        </w:tc>
      </w:tr>
      <w:tr w:rsidR="00D244FC" w:rsidRPr="00EB4951" w:rsidTr="00333FF9">
        <w:tc>
          <w:tcPr>
            <w:tcW w:w="3021" w:type="dxa"/>
          </w:tcPr>
          <w:p w:rsidR="00D244FC" w:rsidRPr="00333FF9" w:rsidRDefault="00D244FC" w:rsidP="00333FF9">
            <w:pPr>
              <w:jc w:val="lowKashida"/>
              <w:rPr>
                <w:rStyle w:val="Char3"/>
                <w:sz w:val="2"/>
                <w:szCs w:val="2"/>
                <w:rtl/>
              </w:rPr>
            </w:pPr>
            <w:r w:rsidRPr="00EB4951">
              <w:rPr>
                <w:rStyle w:val="Char3"/>
                <w:rFonts w:hint="cs"/>
                <w:rtl/>
              </w:rPr>
              <w:t>نوع انسان را پیام آخرین</w:t>
            </w:r>
            <w:r w:rsidRPr="00EB4951">
              <w:rPr>
                <w:rStyle w:val="Char3"/>
                <w:rFonts w:hint="cs"/>
                <w:rtl/>
              </w:rPr>
              <w:br/>
            </w:r>
          </w:p>
        </w:tc>
        <w:tc>
          <w:tcPr>
            <w:tcW w:w="380" w:type="dxa"/>
          </w:tcPr>
          <w:p w:rsidR="00D244FC" w:rsidRPr="00EB4951" w:rsidRDefault="00D244FC" w:rsidP="00333FF9">
            <w:pPr>
              <w:jc w:val="lowKashida"/>
              <w:rPr>
                <w:rStyle w:val="Char3"/>
                <w:rtl/>
              </w:rPr>
            </w:pPr>
          </w:p>
        </w:tc>
        <w:tc>
          <w:tcPr>
            <w:tcW w:w="3051" w:type="dxa"/>
          </w:tcPr>
          <w:p w:rsidR="00D244FC" w:rsidRPr="00333FF9" w:rsidRDefault="00D244FC" w:rsidP="00333FF9">
            <w:pPr>
              <w:jc w:val="lowKashida"/>
              <w:rPr>
                <w:rStyle w:val="Char3"/>
                <w:sz w:val="2"/>
                <w:szCs w:val="2"/>
                <w:rtl/>
              </w:rPr>
            </w:pPr>
            <w:r w:rsidRPr="00EB4951">
              <w:rPr>
                <w:rStyle w:val="Char3"/>
                <w:rFonts w:hint="cs"/>
                <w:rtl/>
              </w:rPr>
              <w:t>حامل او رحمة للعالمین</w:t>
            </w:r>
            <w:r w:rsidRPr="00EB4951">
              <w:rPr>
                <w:rStyle w:val="Char3"/>
                <w:rFonts w:hint="cs"/>
                <w:rtl/>
              </w:rPr>
              <w:br/>
            </w:r>
          </w:p>
        </w:tc>
      </w:tr>
      <w:tr w:rsidR="00D244FC" w:rsidRPr="00EB4951" w:rsidTr="00333FF9">
        <w:tc>
          <w:tcPr>
            <w:tcW w:w="3021" w:type="dxa"/>
          </w:tcPr>
          <w:p w:rsidR="00D244FC" w:rsidRPr="00333FF9" w:rsidRDefault="00D244FC" w:rsidP="00333FF9">
            <w:pPr>
              <w:jc w:val="lowKashida"/>
              <w:rPr>
                <w:rStyle w:val="Char3"/>
                <w:sz w:val="2"/>
                <w:szCs w:val="2"/>
                <w:rtl/>
              </w:rPr>
            </w:pPr>
            <w:r w:rsidRPr="00EB4951">
              <w:rPr>
                <w:rStyle w:val="Char3"/>
                <w:rFonts w:hint="cs"/>
                <w:rtl/>
              </w:rPr>
              <w:t>ارج می‌گیرد از و نا ارجمند</w:t>
            </w:r>
            <w:r w:rsidRPr="00EB4951">
              <w:rPr>
                <w:rStyle w:val="Char3"/>
                <w:rtl/>
              </w:rPr>
              <w:br/>
            </w:r>
          </w:p>
        </w:tc>
        <w:tc>
          <w:tcPr>
            <w:tcW w:w="380" w:type="dxa"/>
          </w:tcPr>
          <w:p w:rsidR="00D244FC" w:rsidRPr="00EB4951" w:rsidRDefault="00D244FC" w:rsidP="00333FF9">
            <w:pPr>
              <w:jc w:val="lowKashida"/>
              <w:rPr>
                <w:rStyle w:val="Char3"/>
                <w:rtl/>
              </w:rPr>
            </w:pPr>
          </w:p>
        </w:tc>
        <w:tc>
          <w:tcPr>
            <w:tcW w:w="3051" w:type="dxa"/>
          </w:tcPr>
          <w:p w:rsidR="00D244FC" w:rsidRPr="00333FF9" w:rsidRDefault="00D244FC" w:rsidP="00333FF9">
            <w:pPr>
              <w:jc w:val="lowKashida"/>
              <w:rPr>
                <w:rStyle w:val="Char3"/>
                <w:sz w:val="2"/>
                <w:szCs w:val="2"/>
                <w:rtl/>
              </w:rPr>
            </w:pPr>
            <w:r w:rsidRPr="00EB4951">
              <w:rPr>
                <w:rStyle w:val="Char3"/>
                <w:rFonts w:hint="cs"/>
                <w:rtl/>
              </w:rPr>
              <w:t>بنده را از سجده سازد سربلند</w:t>
            </w:r>
            <w:r w:rsidRPr="00EB4951">
              <w:rPr>
                <w:rStyle w:val="Char3"/>
                <w:rtl/>
              </w:rPr>
              <w:br/>
            </w:r>
          </w:p>
        </w:tc>
      </w:tr>
    </w:tbl>
    <w:p w:rsidR="00E81A5F" w:rsidRPr="00EB4951" w:rsidRDefault="00E81A5F" w:rsidP="00FD77E4">
      <w:pPr>
        <w:ind w:firstLine="284"/>
        <w:jc w:val="both"/>
        <w:rPr>
          <w:rStyle w:val="Char3"/>
          <w:rtl/>
        </w:rPr>
      </w:pPr>
      <w:r w:rsidRPr="00EB4951">
        <w:rPr>
          <w:rStyle w:val="Char3"/>
          <w:rFonts w:hint="cs"/>
          <w:rtl/>
        </w:rPr>
        <w:t>این شاگردان رشید مکتب اسلام و</w:t>
      </w:r>
      <w:r w:rsidR="004E7829">
        <w:rPr>
          <w:rStyle w:val="Char3"/>
          <w:rFonts w:hint="cs"/>
          <w:rtl/>
        </w:rPr>
        <w:t xml:space="preserve"> مدرسۀ </w:t>
      </w:r>
      <w:r w:rsidRPr="00EB4951">
        <w:rPr>
          <w:rStyle w:val="Char3"/>
          <w:rFonts w:hint="cs"/>
          <w:rtl/>
        </w:rPr>
        <w:t xml:space="preserve">قرآن، کسانی هستند که در اصطلاح دین مبین </w:t>
      </w:r>
      <w:r w:rsidR="008B52FD" w:rsidRPr="00EB4951">
        <w:rPr>
          <w:rStyle w:val="Char3"/>
          <w:rFonts w:hint="cs"/>
          <w:rtl/>
        </w:rPr>
        <w:t>برایشان لقب</w:t>
      </w:r>
      <w:r w:rsidR="000356E1">
        <w:rPr>
          <w:rStyle w:val="Char3"/>
          <w:rFonts w:hint="cs"/>
          <w:rtl/>
        </w:rPr>
        <w:t xml:space="preserve"> ارزندۀ </w:t>
      </w:r>
      <w:r w:rsidR="008B52FD" w:rsidRPr="00EB4951">
        <w:rPr>
          <w:rStyle w:val="Char3"/>
          <w:rFonts w:hint="cs"/>
          <w:rtl/>
        </w:rPr>
        <w:t>«صحابی» که مفرد کلمه «اصحاب» است درنظر گرفته شده است</w:t>
      </w:r>
      <w:r w:rsidRPr="00EB4951">
        <w:rPr>
          <w:rStyle w:val="Char3"/>
          <w:rFonts w:hint="cs"/>
          <w:rtl/>
        </w:rPr>
        <w:t>، یعنی «یاران، یاوران»، همراهان و همکاران و همنشینان حضرت رسول رحمت و نبی ختمی مرتبت</w:t>
      </w:r>
      <w:r w:rsidR="001F5F81">
        <w:rPr>
          <w:rFonts w:cs="CTraditional Arabic" w:hint="cs"/>
          <w:rtl/>
          <w:lang w:bidi="fa-IR"/>
        </w:rPr>
        <w:t>ص</w:t>
      </w:r>
      <w:r w:rsidRPr="00EB4951">
        <w:rPr>
          <w:rStyle w:val="Char3"/>
          <w:rFonts w:hint="cs"/>
          <w:rtl/>
        </w:rPr>
        <w:t>.</w:t>
      </w:r>
    </w:p>
    <w:p w:rsidR="004E1E1E" w:rsidRDefault="004E1E1E" w:rsidP="008A7483">
      <w:pPr>
        <w:ind w:firstLine="284"/>
        <w:jc w:val="both"/>
        <w:rPr>
          <w:rStyle w:val="Char3"/>
        </w:rPr>
      </w:pPr>
      <w:r w:rsidRPr="00EB4951">
        <w:rPr>
          <w:rStyle w:val="Char3"/>
          <w:rFonts w:hint="cs"/>
          <w:rtl/>
        </w:rPr>
        <w:t>این صحبت و همنشینی همان</w:t>
      </w:r>
      <w:r w:rsidR="00333FF9">
        <w:rPr>
          <w:rStyle w:val="Char3"/>
          <w:rFonts w:hint="cs"/>
          <w:rtl/>
        </w:rPr>
        <w:t xml:space="preserve"> رتبۀ </w:t>
      </w:r>
      <w:r w:rsidRPr="00EB4951">
        <w:rPr>
          <w:rStyle w:val="Char3"/>
          <w:rFonts w:hint="cs"/>
          <w:rtl/>
        </w:rPr>
        <w:t>بلندپایه، سعادت عظیمه‌ای است که خداوند متعال جز آنان نصیب احدی از جهانیان نفرموده است، و از میان تمام</w:t>
      </w:r>
      <w:r w:rsidR="00664852" w:rsidRPr="00EB4951">
        <w:rPr>
          <w:rStyle w:val="Char3"/>
          <w:rFonts w:hint="cs"/>
          <w:rtl/>
        </w:rPr>
        <w:t xml:space="preserve"> خلایق از</w:t>
      </w:r>
      <w:r w:rsidR="007717E6">
        <w:rPr>
          <w:rStyle w:val="Char3"/>
          <w:rFonts w:hint="cs"/>
          <w:rtl/>
        </w:rPr>
        <w:t xml:space="preserve"> دورۀ </w:t>
      </w:r>
      <w:r w:rsidR="00664852" w:rsidRPr="00EB4951">
        <w:rPr>
          <w:rStyle w:val="Char3"/>
          <w:rFonts w:hint="cs"/>
          <w:rtl/>
        </w:rPr>
        <w:t>آدم تا زمان خاتم</w:t>
      </w:r>
      <w:r w:rsidR="00664852">
        <w:rPr>
          <w:rFonts w:cs="CTraditional Arabic" w:hint="cs"/>
          <w:rtl/>
          <w:lang w:bidi="fa-IR"/>
        </w:rPr>
        <w:t>ص</w:t>
      </w:r>
      <w:r w:rsidRPr="00EB4951">
        <w:rPr>
          <w:rStyle w:val="Char3"/>
          <w:rFonts w:hint="cs"/>
          <w:rtl/>
        </w:rPr>
        <w:t xml:space="preserve"> برای همشینی و همکاری آن ناجی عالم بشریت در پیشبرد و</w:t>
      </w:r>
      <w:r w:rsidR="00860550">
        <w:rPr>
          <w:rStyle w:val="Char3"/>
          <w:rFonts w:hint="cs"/>
          <w:rtl/>
        </w:rPr>
        <w:t xml:space="preserve"> ادامۀ برنامۀ </w:t>
      </w:r>
      <w:r w:rsidRPr="00EB4951">
        <w:rPr>
          <w:rStyle w:val="Char3"/>
          <w:rFonts w:hint="cs"/>
          <w:rtl/>
        </w:rPr>
        <w:t xml:space="preserve">رسالت و تداوم حرکت نبوت غیر از آنان کسی دیگر را لایق و شایسته ندیده است، </w:t>
      </w:r>
      <w:r w:rsidR="00664852" w:rsidRPr="00EB4951">
        <w:rPr>
          <w:rStyle w:val="Char3"/>
          <w:rFonts w:hint="cs"/>
          <w:rtl/>
        </w:rPr>
        <w:t>از ازل تا ابد برای معیت آن حضرت</w:t>
      </w:r>
      <w:r w:rsidR="00664852">
        <w:rPr>
          <w:rFonts w:cs="CTraditional Arabic" w:hint="cs"/>
          <w:rtl/>
          <w:lang w:bidi="fa-IR"/>
        </w:rPr>
        <w:t>ص</w:t>
      </w:r>
      <w:r w:rsidRPr="00EB4951">
        <w:rPr>
          <w:rStyle w:val="Char3"/>
          <w:rFonts w:hint="cs"/>
          <w:rtl/>
        </w:rPr>
        <w:t xml:space="preserve"> تنها آنان انتخاب شدند، و در این معیت چنان با ذات حضرتش قرین و متصل قرار داده شدند که اذیت و آزار</w:t>
      </w:r>
      <w:r w:rsidR="001F5F81" w:rsidRPr="00EB4951">
        <w:rPr>
          <w:rStyle w:val="Char3"/>
          <w:rFonts w:hint="cs"/>
          <w:rtl/>
        </w:rPr>
        <w:t xml:space="preserve"> آن‌ها </w:t>
      </w:r>
      <w:r w:rsidRPr="00EB4951">
        <w:rPr>
          <w:rStyle w:val="Char3"/>
          <w:rFonts w:hint="cs"/>
          <w:rtl/>
        </w:rPr>
        <w:t>موجب اذیت و آزار شخص رسول</w:t>
      </w:r>
      <w:r w:rsidR="00664852">
        <w:rPr>
          <w:rFonts w:cs="CTraditional Arabic" w:hint="cs"/>
          <w:rtl/>
          <w:lang w:bidi="fa-IR"/>
        </w:rPr>
        <w:t>ص</w:t>
      </w:r>
      <w:r w:rsidRPr="00EB4951">
        <w:rPr>
          <w:rStyle w:val="Char3"/>
          <w:rFonts w:hint="cs"/>
          <w:rtl/>
        </w:rPr>
        <w:t>، و رعایت ادب و احترام آ</w:t>
      </w:r>
      <w:r w:rsidR="00664852" w:rsidRPr="00EB4951">
        <w:rPr>
          <w:rStyle w:val="Char3"/>
          <w:rFonts w:hint="cs"/>
          <w:rtl/>
        </w:rPr>
        <w:t>نان رعایت ادب و احترام شخص رسول</w:t>
      </w:r>
      <w:r w:rsidR="00664852">
        <w:rPr>
          <w:rFonts w:cs="CTraditional Arabic" w:hint="cs"/>
          <w:rtl/>
          <w:lang w:bidi="fa-IR"/>
        </w:rPr>
        <w:t>ص</w:t>
      </w:r>
      <w:r w:rsidRPr="00EB4951">
        <w:rPr>
          <w:rStyle w:val="Char3"/>
          <w:rFonts w:hint="cs"/>
          <w:rtl/>
        </w:rPr>
        <w:t xml:space="preserve"> محسوب گردید، دشمنی‌شان دشمنی رسول، و مستوجب لعن و نفرین گردیده است،</w:t>
      </w:r>
      <w:r w:rsidR="00240AA1">
        <w:rPr>
          <w:rStyle w:val="Char3"/>
          <w:rFonts w:hint="cs"/>
          <w:rtl/>
        </w:rPr>
        <w:t xml:space="preserve"> </w:t>
      </w:r>
      <w:r w:rsidR="008A7483">
        <w:rPr>
          <w:rStyle w:val="Char3"/>
          <w:rFonts w:hint="cs"/>
          <w:rtl/>
        </w:rPr>
        <w:t xml:space="preserve">چنان‌که </w:t>
      </w:r>
      <w:r w:rsidRPr="00EB4951">
        <w:rPr>
          <w:rStyle w:val="Char3"/>
          <w:rFonts w:hint="cs"/>
          <w:rtl/>
        </w:rPr>
        <w:t>در این</w:t>
      </w:r>
      <w:r w:rsidR="001E0B38">
        <w:rPr>
          <w:rStyle w:val="Char3"/>
          <w:rFonts w:hint="cs"/>
          <w:rtl/>
        </w:rPr>
        <w:t xml:space="preserve"> آیۀ </w:t>
      </w:r>
      <w:r w:rsidRPr="00EB4951">
        <w:rPr>
          <w:rStyle w:val="Char3"/>
          <w:rFonts w:hint="cs"/>
          <w:rtl/>
        </w:rPr>
        <w:t>قرآن مجید به آن سوی اشاره موجود است:</w:t>
      </w:r>
    </w:p>
    <w:p w:rsidR="00E669C4" w:rsidRPr="00E761CB" w:rsidRDefault="00E669C4" w:rsidP="00FD77E4">
      <w:pPr>
        <w:ind w:firstLine="284"/>
        <w:jc w:val="both"/>
        <w:rPr>
          <w:rStyle w:val="Char5"/>
          <w:rtl/>
        </w:rPr>
      </w:pPr>
      <w:r>
        <w:rPr>
          <w:rFonts w:ascii="Traditional Arabic" w:hAnsi="Traditional Arabic" w:cs="Traditional Arabic"/>
          <w:rtl/>
          <w:lang w:bidi="fa-IR"/>
        </w:rPr>
        <w:t>﴿</w:t>
      </w:r>
      <w:r w:rsidR="000C2F5C" w:rsidRPr="00E761CB">
        <w:rPr>
          <w:rStyle w:val="Char5"/>
          <w:rtl/>
        </w:rPr>
        <w:t xml:space="preserve">مُّحَمَّدٞ رَّسُولُ </w:t>
      </w:r>
      <w:r w:rsidR="000C2F5C" w:rsidRPr="00E761CB">
        <w:rPr>
          <w:rStyle w:val="Char5"/>
          <w:rFonts w:hint="cs"/>
          <w:rtl/>
        </w:rPr>
        <w:t>ٱ</w:t>
      </w:r>
      <w:r w:rsidR="000C2F5C" w:rsidRPr="00E761CB">
        <w:rPr>
          <w:rStyle w:val="Char5"/>
          <w:rFonts w:hint="eastAsia"/>
          <w:rtl/>
        </w:rPr>
        <w:t>للَّهِۚ</w:t>
      </w:r>
      <w:r w:rsidR="000C2F5C" w:rsidRPr="00E761CB">
        <w:rPr>
          <w:rStyle w:val="Char5"/>
          <w:rtl/>
        </w:rPr>
        <w:t xml:space="preserve"> وَ</w:t>
      </w:r>
      <w:r w:rsidR="000C2F5C" w:rsidRPr="00E761CB">
        <w:rPr>
          <w:rStyle w:val="Char5"/>
          <w:rFonts w:hint="cs"/>
          <w:rtl/>
        </w:rPr>
        <w:t>ٱ</w:t>
      </w:r>
      <w:r w:rsidR="000C2F5C" w:rsidRPr="00E761CB">
        <w:rPr>
          <w:rStyle w:val="Char5"/>
          <w:rFonts w:hint="eastAsia"/>
          <w:rtl/>
        </w:rPr>
        <w:t>لَّذِينَ</w:t>
      </w:r>
      <w:r w:rsidR="000C2F5C" w:rsidRPr="00E761CB">
        <w:rPr>
          <w:rStyle w:val="Char5"/>
          <w:rtl/>
        </w:rPr>
        <w:t xml:space="preserve"> مَعَهُ</w:t>
      </w:r>
      <w:r w:rsidR="000C2F5C" w:rsidRPr="00E761CB">
        <w:rPr>
          <w:rStyle w:val="Char5"/>
          <w:rFonts w:hint="cs"/>
          <w:rtl/>
        </w:rPr>
        <w:t>ۥٓ</w:t>
      </w:r>
      <w:r w:rsidR="000C2F5C" w:rsidRPr="00E761CB">
        <w:rPr>
          <w:rStyle w:val="Char5"/>
          <w:rtl/>
        </w:rPr>
        <w:t xml:space="preserve"> أَشِدَّآءُ عَلَى </w:t>
      </w:r>
      <w:r w:rsidR="000C2F5C" w:rsidRPr="00E761CB">
        <w:rPr>
          <w:rStyle w:val="Char5"/>
          <w:rFonts w:hint="cs"/>
          <w:rtl/>
        </w:rPr>
        <w:t>ٱ</w:t>
      </w:r>
      <w:r w:rsidR="000C2F5C" w:rsidRPr="00E761CB">
        <w:rPr>
          <w:rStyle w:val="Char5"/>
          <w:rFonts w:hint="eastAsia"/>
          <w:rtl/>
        </w:rPr>
        <w:t>لۡكُفَّارِ</w:t>
      </w:r>
      <w:r w:rsidR="000C2F5C" w:rsidRPr="00E761CB">
        <w:rPr>
          <w:rStyle w:val="Char5"/>
          <w:rtl/>
        </w:rPr>
        <w:t xml:space="preserve"> رُحَمَآءُ بَيۡنَهُمۡۖ تَرَىٰهُمۡ رُكَّعٗا سُجَّدٗا يَبۡتَغُونَ فَضۡلٗا مِّنَ </w:t>
      </w:r>
      <w:r w:rsidR="000C2F5C" w:rsidRPr="00E761CB">
        <w:rPr>
          <w:rStyle w:val="Char5"/>
          <w:rFonts w:hint="cs"/>
          <w:rtl/>
        </w:rPr>
        <w:t>ٱ</w:t>
      </w:r>
      <w:r w:rsidR="000C2F5C" w:rsidRPr="00E761CB">
        <w:rPr>
          <w:rStyle w:val="Char5"/>
          <w:rFonts w:hint="eastAsia"/>
          <w:rtl/>
        </w:rPr>
        <w:t>للَّهِ</w:t>
      </w:r>
      <w:r w:rsidR="000C2F5C" w:rsidRPr="00E761CB">
        <w:rPr>
          <w:rStyle w:val="Char5"/>
          <w:rtl/>
        </w:rPr>
        <w:t xml:space="preserve"> وَرِضۡوَٰنٗاۖ سِيمَاهُمۡ فِي وُجُوهِهِم مِّنۡ أَثَرِ </w:t>
      </w:r>
      <w:r w:rsidR="000C2F5C" w:rsidRPr="00E761CB">
        <w:rPr>
          <w:rStyle w:val="Char5"/>
          <w:rFonts w:hint="cs"/>
          <w:rtl/>
        </w:rPr>
        <w:t>ٱ</w:t>
      </w:r>
      <w:r w:rsidR="000C2F5C" w:rsidRPr="00E761CB">
        <w:rPr>
          <w:rStyle w:val="Char5"/>
          <w:rFonts w:hint="eastAsia"/>
          <w:rtl/>
        </w:rPr>
        <w:t>لسُّجُودِۚ</w:t>
      </w:r>
      <w:r w:rsidR="000C2F5C" w:rsidRPr="00E761CB">
        <w:rPr>
          <w:rStyle w:val="Char5"/>
          <w:rtl/>
        </w:rPr>
        <w:t xml:space="preserve"> ذَٰلِكَ مَثَلُهُمۡ فِي </w:t>
      </w:r>
      <w:r w:rsidR="000C2F5C" w:rsidRPr="00E761CB">
        <w:rPr>
          <w:rStyle w:val="Char5"/>
          <w:rFonts w:hint="cs"/>
          <w:rtl/>
        </w:rPr>
        <w:t>ٱ</w:t>
      </w:r>
      <w:r w:rsidR="000C2F5C" w:rsidRPr="00E761CB">
        <w:rPr>
          <w:rStyle w:val="Char5"/>
          <w:rtl/>
        </w:rPr>
        <w:t xml:space="preserve">لتَّوۡرَىٰةِۚ وَمَثَلُهُمۡ فِي </w:t>
      </w:r>
      <w:r w:rsidR="000C2F5C" w:rsidRPr="00E761CB">
        <w:rPr>
          <w:rStyle w:val="Char5"/>
          <w:rFonts w:hint="cs"/>
          <w:rtl/>
        </w:rPr>
        <w:t>ٱ</w:t>
      </w:r>
      <w:r w:rsidR="000C2F5C" w:rsidRPr="00E761CB">
        <w:rPr>
          <w:rStyle w:val="Char5"/>
          <w:rFonts w:hint="eastAsia"/>
          <w:rtl/>
        </w:rPr>
        <w:t>لۡإِنجِيلِ</w:t>
      </w:r>
      <w:r w:rsidR="000C2F5C" w:rsidRPr="00E761CB">
        <w:rPr>
          <w:rStyle w:val="Char5"/>
          <w:rtl/>
        </w:rPr>
        <w:t xml:space="preserve"> كَزَرۡعٍ أَخۡرَجَ شَطۡ‍َٔهُ</w:t>
      </w:r>
      <w:r w:rsidR="000C2F5C" w:rsidRPr="00E761CB">
        <w:rPr>
          <w:rStyle w:val="Char5"/>
          <w:rFonts w:hint="cs"/>
          <w:rtl/>
        </w:rPr>
        <w:t>ۥ</w:t>
      </w:r>
      <w:r w:rsidR="000C2F5C" w:rsidRPr="00E761CB">
        <w:rPr>
          <w:rStyle w:val="Char5"/>
          <w:rtl/>
        </w:rPr>
        <w:t xml:space="preserve"> فَ‍َٔازَرَهُ</w:t>
      </w:r>
      <w:r w:rsidR="000C2F5C" w:rsidRPr="00E761CB">
        <w:rPr>
          <w:rStyle w:val="Char5"/>
          <w:rFonts w:hint="cs"/>
          <w:rtl/>
        </w:rPr>
        <w:t>ۥ</w:t>
      </w:r>
      <w:r w:rsidR="000C2F5C" w:rsidRPr="00E761CB">
        <w:rPr>
          <w:rStyle w:val="Char5"/>
          <w:rtl/>
        </w:rPr>
        <w:t xml:space="preserve"> فَ</w:t>
      </w:r>
      <w:r w:rsidR="000C2F5C" w:rsidRPr="00E761CB">
        <w:rPr>
          <w:rStyle w:val="Char5"/>
          <w:rFonts w:hint="cs"/>
          <w:rtl/>
        </w:rPr>
        <w:t>ٱ</w:t>
      </w:r>
      <w:r w:rsidR="000C2F5C" w:rsidRPr="00E761CB">
        <w:rPr>
          <w:rStyle w:val="Char5"/>
          <w:rFonts w:hint="eastAsia"/>
          <w:rtl/>
        </w:rPr>
        <w:t>سۡتَغۡلَظَ</w:t>
      </w:r>
      <w:r w:rsidR="000C2F5C" w:rsidRPr="00E761CB">
        <w:rPr>
          <w:rStyle w:val="Char5"/>
          <w:rtl/>
        </w:rPr>
        <w:t xml:space="preserve"> فَ</w:t>
      </w:r>
      <w:r w:rsidR="000C2F5C" w:rsidRPr="00E761CB">
        <w:rPr>
          <w:rStyle w:val="Char5"/>
          <w:rFonts w:hint="cs"/>
          <w:rtl/>
        </w:rPr>
        <w:t>ٱ</w:t>
      </w:r>
      <w:r w:rsidR="000C2F5C" w:rsidRPr="00E761CB">
        <w:rPr>
          <w:rStyle w:val="Char5"/>
          <w:rFonts w:hint="eastAsia"/>
          <w:rtl/>
        </w:rPr>
        <w:t>سۡتَوَىٰ</w:t>
      </w:r>
      <w:r w:rsidR="000C2F5C" w:rsidRPr="00E761CB">
        <w:rPr>
          <w:rStyle w:val="Char5"/>
          <w:rtl/>
        </w:rPr>
        <w:t xml:space="preserve"> عَلَىٰ سُوقِهِ</w:t>
      </w:r>
      <w:r w:rsidR="000C2F5C" w:rsidRPr="00E761CB">
        <w:rPr>
          <w:rStyle w:val="Char5"/>
          <w:rFonts w:hint="cs"/>
          <w:rtl/>
        </w:rPr>
        <w:t>ۦ</w:t>
      </w:r>
      <w:r w:rsidR="000C2F5C" w:rsidRPr="00E761CB">
        <w:rPr>
          <w:rStyle w:val="Char5"/>
          <w:rtl/>
        </w:rPr>
        <w:t xml:space="preserve"> يُعۡجِبُ </w:t>
      </w:r>
      <w:r w:rsidR="000C2F5C" w:rsidRPr="00E761CB">
        <w:rPr>
          <w:rStyle w:val="Char5"/>
          <w:rFonts w:hint="cs"/>
          <w:rtl/>
        </w:rPr>
        <w:t>ٱ</w:t>
      </w:r>
      <w:r w:rsidR="000C2F5C" w:rsidRPr="00E761CB">
        <w:rPr>
          <w:rStyle w:val="Char5"/>
          <w:rFonts w:hint="eastAsia"/>
          <w:rtl/>
        </w:rPr>
        <w:t>لزُّرَّاعَ</w:t>
      </w:r>
      <w:r w:rsidR="000C2F5C" w:rsidRPr="00E761CB">
        <w:rPr>
          <w:rStyle w:val="Char5"/>
          <w:rtl/>
        </w:rPr>
        <w:t xml:space="preserve"> لِيَغِيظَ بِهِمُ </w:t>
      </w:r>
      <w:r w:rsidR="000C2F5C" w:rsidRPr="00E761CB">
        <w:rPr>
          <w:rStyle w:val="Char5"/>
          <w:rFonts w:hint="cs"/>
          <w:rtl/>
        </w:rPr>
        <w:t>ٱ</w:t>
      </w:r>
      <w:r w:rsidR="000C2F5C" w:rsidRPr="00E761CB">
        <w:rPr>
          <w:rStyle w:val="Char5"/>
          <w:rFonts w:hint="eastAsia"/>
          <w:rtl/>
        </w:rPr>
        <w:t>لۡكُفَّارَۗ</w:t>
      </w:r>
      <w:r w:rsidR="000C2F5C" w:rsidRPr="00E761CB">
        <w:rPr>
          <w:rStyle w:val="Char5"/>
          <w:rtl/>
        </w:rPr>
        <w:t xml:space="preserve"> وَعَدَ </w:t>
      </w:r>
      <w:r w:rsidR="000C2F5C" w:rsidRPr="00E761CB">
        <w:rPr>
          <w:rStyle w:val="Char5"/>
          <w:rFonts w:hint="cs"/>
          <w:rtl/>
        </w:rPr>
        <w:t>ٱ</w:t>
      </w:r>
      <w:r w:rsidR="000C2F5C" w:rsidRPr="00E761CB">
        <w:rPr>
          <w:rStyle w:val="Char5"/>
          <w:rFonts w:hint="eastAsia"/>
          <w:rtl/>
        </w:rPr>
        <w:t>للَّهُ</w:t>
      </w:r>
      <w:r w:rsidR="000C2F5C" w:rsidRPr="00E761CB">
        <w:rPr>
          <w:rStyle w:val="Char5"/>
          <w:rtl/>
        </w:rPr>
        <w:t xml:space="preserve"> </w:t>
      </w:r>
      <w:r w:rsidR="000C2F5C" w:rsidRPr="00E761CB">
        <w:rPr>
          <w:rStyle w:val="Char5"/>
          <w:rFonts w:hint="cs"/>
          <w:rtl/>
        </w:rPr>
        <w:t>ٱ</w:t>
      </w:r>
      <w:r w:rsidR="000C2F5C" w:rsidRPr="00E761CB">
        <w:rPr>
          <w:rStyle w:val="Char5"/>
          <w:rFonts w:hint="eastAsia"/>
          <w:rtl/>
        </w:rPr>
        <w:t>لَّذِينَ</w:t>
      </w:r>
      <w:r w:rsidR="000C2F5C" w:rsidRPr="00E761CB">
        <w:rPr>
          <w:rStyle w:val="Char5"/>
          <w:rtl/>
        </w:rPr>
        <w:t xml:space="preserve"> ءَامَنُواْ وَعَمِلُواْ </w:t>
      </w:r>
      <w:r w:rsidR="000C2F5C" w:rsidRPr="00E761CB">
        <w:rPr>
          <w:rStyle w:val="Char5"/>
          <w:rFonts w:hint="cs"/>
          <w:rtl/>
        </w:rPr>
        <w:t>ٱ</w:t>
      </w:r>
      <w:r w:rsidR="000C2F5C" w:rsidRPr="00E761CB">
        <w:rPr>
          <w:rStyle w:val="Char5"/>
          <w:rFonts w:hint="eastAsia"/>
          <w:rtl/>
        </w:rPr>
        <w:t>لصَّٰلِحَٰتِ</w:t>
      </w:r>
      <w:r w:rsidR="000C2F5C" w:rsidRPr="00E761CB">
        <w:rPr>
          <w:rStyle w:val="Char5"/>
          <w:rtl/>
        </w:rPr>
        <w:t xml:space="preserve"> مِنۡهُم مَّغۡف</w:t>
      </w:r>
      <w:r w:rsidR="000C2F5C" w:rsidRPr="00E761CB">
        <w:rPr>
          <w:rStyle w:val="Char5"/>
          <w:rFonts w:hint="eastAsia"/>
          <w:rtl/>
        </w:rPr>
        <w:t>ِرَةٗ</w:t>
      </w:r>
      <w:r w:rsidR="000C2F5C" w:rsidRPr="00E761CB">
        <w:rPr>
          <w:rStyle w:val="Char5"/>
          <w:rtl/>
        </w:rPr>
        <w:t xml:space="preserve"> وَأَجۡرًا عَظِيمَۢا ٢٩</w:t>
      </w:r>
      <w:r>
        <w:rPr>
          <w:rFonts w:ascii="Traditional Arabic" w:hAnsi="Traditional Arabic" w:cs="Traditional Arabic"/>
          <w:rtl/>
          <w:lang w:bidi="fa-IR"/>
        </w:rPr>
        <w:t>﴾</w:t>
      </w:r>
      <w:r w:rsidRPr="00EB4951">
        <w:rPr>
          <w:rStyle w:val="Char3"/>
          <w:rFonts w:hint="cs"/>
          <w:rtl/>
        </w:rPr>
        <w:t xml:space="preserve"> </w:t>
      </w:r>
      <w:r w:rsidRPr="0040384D">
        <w:rPr>
          <w:rStyle w:val="Char4"/>
          <w:rtl/>
        </w:rPr>
        <w:t>[الفتح: 29]</w:t>
      </w:r>
      <w:r w:rsidRPr="00EB4951">
        <w:rPr>
          <w:rStyle w:val="Char3"/>
          <w:rFonts w:hint="cs"/>
          <w:rtl/>
        </w:rPr>
        <w:t>.</w:t>
      </w:r>
    </w:p>
    <w:p w:rsidR="00A244BB" w:rsidRPr="00EB4951" w:rsidRDefault="00A244BB" w:rsidP="00FD77E4">
      <w:pPr>
        <w:ind w:firstLine="284"/>
        <w:jc w:val="both"/>
        <w:rPr>
          <w:rStyle w:val="Char3"/>
          <w:rtl/>
        </w:rPr>
      </w:pPr>
      <w:r>
        <w:rPr>
          <w:rFonts w:cs="Traditional Arabic" w:hint="cs"/>
          <w:rtl/>
          <w:lang w:bidi="fa-IR"/>
        </w:rPr>
        <w:t>«</w:t>
      </w:r>
      <w:r w:rsidR="008C7AE1" w:rsidRPr="00EB4951">
        <w:rPr>
          <w:rStyle w:val="Char3"/>
          <w:rFonts w:hint="cs"/>
          <w:rtl/>
        </w:rPr>
        <w:t>محمد پیامبر خداست، و آنان که همراه اویند سختند بر کافران، و با یکدیگر مهربانند، ایشان را رکوع‌کننده و سجده‌کننده می‌یابی، فضل و خشنودی را از خداوند می‌طلبند،</w:t>
      </w:r>
      <w:r w:rsidR="004208D6">
        <w:rPr>
          <w:rStyle w:val="Char3"/>
          <w:rFonts w:hint="cs"/>
          <w:rtl/>
        </w:rPr>
        <w:t xml:space="preserve"> نشانۀ </w:t>
      </w:r>
      <w:r w:rsidR="008C7AE1" w:rsidRPr="00EB4951">
        <w:rPr>
          <w:rStyle w:val="Char3"/>
          <w:rFonts w:hint="cs"/>
          <w:rtl/>
        </w:rPr>
        <w:t xml:space="preserve">صلاح </w:t>
      </w:r>
      <w:r w:rsidR="00664852" w:rsidRPr="00EB4951">
        <w:rPr>
          <w:rStyle w:val="Char3"/>
          <w:rtl/>
        </w:rPr>
        <w:t>آنان در چهره شان از اثر سجود پیداست، این است توصیف آنان در تورات، و اما توصیفشان در انجیل این است</w:t>
      </w:r>
      <w:r w:rsidR="008C7AE1" w:rsidRPr="00EB4951">
        <w:rPr>
          <w:rStyle w:val="Char3"/>
          <w:rFonts w:hint="cs"/>
          <w:rtl/>
        </w:rPr>
        <w:t xml:space="preserve">، ایشان مانند زراعتی هستند که برآورد گیاه سبز خود را پس قوی ساخت آن را، سطبر شد پس برقرار یافت بر ساق‌های خود زراعت‌کنندگان را به شگفت آورد که به خشم آرد خدای تعالی </w:t>
      </w:r>
      <w:r w:rsidR="006A0B28" w:rsidRPr="00EB4951">
        <w:rPr>
          <w:rStyle w:val="Char3"/>
          <w:rFonts w:hint="cs"/>
          <w:rtl/>
        </w:rPr>
        <w:t>(</w:t>
      </w:r>
      <w:r w:rsidR="008C7AE1" w:rsidRPr="00EB4951">
        <w:rPr>
          <w:rStyle w:val="Char3"/>
          <w:rFonts w:hint="cs"/>
          <w:rtl/>
        </w:rPr>
        <w:t>به سبب دین ایشان</w:t>
      </w:r>
      <w:r w:rsidR="006A0B28" w:rsidRPr="00EB4951">
        <w:rPr>
          <w:rStyle w:val="Char3"/>
          <w:rFonts w:hint="cs"/>
          <w:rtl/>
        </w:rPr>
        <w:t>)</w:t>
      </w:r>
      <w:r w:rsidR="008C7AE1" w:rsidRPr="00EB4951">
        <w:rPr>
          <w:rStyle w:val="Char3"/>
          <w:rFonts w:hint="cs"/>
          <w:rtl/>
        </w:rPr>
        <w:t xml:space="preserve"> کافران را، وعده داده است خدا از ایشان کسانی را که ایمان آورده و کارهای شایسته کرده</w:t>
      </w:r>
      <w:r w:rsidR="001F5F81" w:rsidRPr="00EB4951">
        <w:rPr>
          <w:rStyle w:val="Char3"/>
          <w:rFonts w:hint="cs"/>
          <w:rtl/>
        </w:rPr>
        <w:t>‌اند،</w:t>
      </w:r>
      <w:r w:rsidR="0040384D">
        <w:rPr>
          <w:rStyle w:val="Char3"/>
          <w:rFonts w:hint="cs"/>
          <w:rtl/>
        </w:rPr>
        <w:t xml:space="preserve"> وعدۀ </w:t>
      </w:r>
      <w:r w:rsidR="008C7AE1" w:rsidRPr="00EB4951">
        <w:rPr>
          <w:rStyle w:val="Char3"/>
          <w:rFonts w:hint="cs"/>
          <w:rtl/>
        </w:rPr>
        <w:t>آمرزش و مزد بزرگ را داده است</w:t>
      </w:r>
      <w:r w:rsidR="008C7AE1">
        <w:rPr>
          <w:rFonts w:cs="Traditional Arabic" w:hint="cs"/>
          <w:rtl/>
          <w:lang w:bidi="fa-IR"/>
        </w:rPr>
        <w:t>»</w:t>
      </w:r>
      <w:r w:rsidR="008C7AE1" w:rsidRPr="00EB4951">
        <w:rPr>
          <w:rStyle w:val="Char3"/>
          <w:rFonts w:hint="cs"/>
          <w:rtl/>
        </w:rPr>
        <w:t>.</w:t>
      </w:r>
    </w:p>
    <w:p w:rsidR="00A92100" w:rsidRPr="00EB4951" w:rsidRDefault="00A92100" w:rsidP="00FD77E4">
      <w:pPr>
        <w:ind w:firstLine="284"/>
        <w:jc w:val="both"/>
        <w:rPr>
          <w:rStyle w:val="Char3"/>
          <w:rtl/>
        </w:rPr>
      </w:pPr>
      <w:r w:rsidRPr="00EB4951">
        <w:rPr>
          <w:rStyle w:val="Char3"/>
          <w:rFonts w:hint="cs"/>
          <w:rtl/>
        </w:rPr>
        <w:t xml:space="preserve">و رسول اکرم </w:t>
      </w:r>
      <w:r w:rsidR="009A2B6B" w:rsidRPr="009A2B6B">
        <w:rPr>
          <w:rFonts w:cs="CTraditional Arabic" w:hint="cs"/>
          <w:rtl/>
          <w:lang w:bidi="fa-IR"/>
        </w:rPr>
        <w:t>ج</w:t>
      </w:r>
      <w:r w:rsidRPr="00EB4951">
        <w:rPr>
          <w:rStyle w:val="Char3"/>
          <w:rFonts w:hint="cs"/>
          <w:rtl/>
        </w:rPr>
        <w:t xml:space="preserve"> نیز شخصاً ارشاد می‌فرماید:</w:t>
      </w:r>
    </w:p>
    <w:p w:rsidR="00A92100" w:rsidRPr="00EB4951" w:rsidRDefault="00A92100" w:rsidP="00FD77E4">
      <w:pPr>
        <w:ind w:firstLine="284"/>
        <w:jc w:val="both"/>
        <w:rPr>
          <w:rStyle w:val="Char3"/>
          <w:rtl/>
        </w:rPr>
      </w:pPr>
      <w:r w:rsidRPr="00EB4951">
        <w:rPr>
          <w:rStyle w:val="Char3"/>
          <w:rFonts w:hint="cs"/>
          <w:rtl/>
        </w:rPr>
        <w:t xml:space="preserve">1- </w:t>
      </w:r>
      <w:r w:rsidRPr="001F5F81">
        <w:rPr>
          <w:rStyle w:val="Char0"/>
          <w:rFonts w:hint="cs"/>
          <w:rtl/>
        </w:rPr>
        <w:t>«</w:t>
      </w:r>
      <w:r w:rsidR="00205FD0" w:rsidRPr="001F5F81">
        <w:rPr>
          <w:rStyle w:val="Char0"/>
          <w:rFonts w:hint="eastAsia"/>
          <w:rtl/>
        </w:rPr>
        <w:t>اللَّهَ</w:t>
      </w:r>
      <w:r w:rsidR="00F71399" w:rsidRPr="001F5F81">
        <w:rPr>
          <w:rStyle w:val="Char0"/>
          <w:rFonts w:hint="cs"/>
          <w:rtl/>
        </w:rPr>
        <w:t>،</w:t>
      </w:r>
      <w:r w:rsidR="00205FD0" w:rsidRPr="001F5F81">
        <w:rPr>
          <w:rStyle w:val="Char0"/>
          <w:rtl/>
        </w:rPr>
        <w:t xml:space="preserve"> </w:t>
      </w:r>
      <w:r w:rsidR="00205FD0" w:rsidRPr="001F5F81">
        <w:rPr>
          <w:rStyle w:val="Char0"/>
          <w:rFonts w:hint="eastAsia"/>
          <w:rtl/>
        </w:rPr>
        <w:t>اللَّهَ</w:t>
      </w:r>
      <w:r w:rsidR="00205FD0" w:rsidRPr="001F5F81">
        <w:rPr>
          <w:rStyle w:val="Char0"/>
          <w:rtl/>
        </w:rPr>
        <w:t xml:space="preserve"> </w:t>
      </w:r>
      <w:r w:rsidR="00205FD0" w:rsidRPr="001F5F81">
        <w:rPr>
          <w:rStyle w:val="Char0"/>
          <w:rFonts w:hint="eastAsia"/>
          <w:rtl/>
        </w:rPr>
        <w:t>فِ</w:t>
      </w:r>
      <w:r w:rsidR="001F5F81">
        <w:rPr>
          <w:rStyle w:val="Char0"/>
          <w:rFonts w:hint="cs"/>
          <w:rtl/>
        </w:rPr>
        <w:t>ي</w:t>
      </w:r>
      <w:r w:rsidR="00205FD0" w:rsidRPr="001F5F81">
        <w:rPr>
          <w:rStyle w:val="Char0"/>
          <w:rtl/>
        </w:rPr>
        <w:t xml:space="preserve"> </w:t>
      </w:r>
      <w:r w:rsidR="00F71399" w:rsidRPr="001F5F81">
        <w:rPr>
          <w:rStyle w:val="Char0"/>
          <w:rFonts w:hint="eastAsia"/>
          <w:rtl/>
        </w:rPr>
        <w:t>أَصْحَابِ</w:t>
      </w:r>
      <w:r w:rsidR="001F5F81">
        <w:rPr>
          <w:rStyle w:val="Char0"/>
          <w:rFonts w:hint="cs"/>
          <w:rtl/>
        </w:rPr>
        <w:t>ي</w:t>
      </w:r>
      <w:r w:rsidR="00F71399" w:rsidRPr="001F5F81">
        <w:rPr>
          <w:rStyle w:val="Char0"/>
          <w:rFonts w:hint="cs"/>
          <w:rtl/>
        </w:rPr>
        <w:t xml:space="preserve">، </w:t>
      </w:r>
      <w:r w:rsidR="00205FD0" w:rsidRPr="001F5F81">
        <w:rPr>
          <w:rStyle w:val="Char0"/>
          <w:rFonts w:hint="eastAsia"/>
          <w:rtl/>
        </w:rPr>
        <w:t>لاَ</w:t>
      </w:r>
      <w:r w:rsidR="00205FD0" w:rsidRPr="001F5F81">
        <w:rPr>
          <w:rStyle w:val="Char0"/>
          <w:rtl/>
        </w:rPr>
        <w:t xml:space="preserve"> </w:t>
      </w:r>
      <w:r w:rsidR="00205FD0" w:rsidRPr="001F5F81">
        <w:rPr>
          <w:rStyle w:val="Char0"/>
          <w:rFonts w:hint="eastAsia"/>
          <w:rtl/>
        </w:rPr>
        <w:t>تَتَّخِذُوهُمْ</w:t>
      </w:r>
      <w:r w:rsidR="00205FD0" w:rsidRPr="001F5F81">
        <w:rPr>
          <w:rStyle w:val="Char0"/>
          <w:rtl/>
        </w:rPr>
        <w:t xml:space="preserve"> </w:t>
      </w:r>
      <w:r w:rsidR="00205FD0" w:rsidRPr="001F5F81">
        <w:rPr>
          <w:rStyle w:val="Char0"/>
          <w:rFonts w:hint="eastAsia"/>
          <w:rtl/>
        </w:rPr>
        <w:t>غَرَضاً</w:t>
      </w:r>
      <w:r w:rsidR="00205FD0" w:rsidRPr="001F5F81">
        <w:rPr>
          <w:rStyle w:val="Char0"/>
          <w:rtl/>
        </w:rPr>
        <w:t xml:space="preserve"> </w:t>
      </w:r>
      <w:r w:rsidR="00205FD0" w:rsidRPr="001F5F81">
        <w:rPr>
          <w:rStyle w:val="Char0"/>
          <w:rFonts w:hint="eastAsia"/>
          <w:rtl/>
        </w:rPr>
        <w:t>بَعْدِ</w:t>
      </w:r>
      <w:r w:rsidR="001F5F81">
        <w:rPr>
          <w:rStyle w:val="Char0"/>
          <w:rFonts w:hint="cs"/>
          <w:rtl/>
        </w:rPr>
        <w:t>ي</w:t>
      </w:r>
      <w:r w:rsidR="00205FD0" w:rsidRPr="001F5F81">
        <w:rPr>
          <w:rStyle w:val="Char0"/>
          <w:rtl/>
        </w:rPr>
        <w:t xml:space="preserve"> </w:t>
      </w:r>
      <w:r w:rsidR="00205FD0" w:rsidRPr="001F5F81">
        <w:rPr>
          <w:rStyle w:val="Char0"/>
          <w:rFonts w:hint="eastAsia"/>
          <w:rtl/>
        </w:rPr>
        <w:t>فَمَنْ</w:t>
      </w:r>
      <w:r w:rsidR="00205FD0" w:rsidRPr="001F5F81">
        <w:rPr>
          <w:rStyle w:val="Char0"/>
          <w:rtl/>
        </w:rPr>
        <w:t xml:space="preserve"> </w:t>
      </w:r>
      <w:r w:rsidR="00205FD0" w:rsidRPr="001F5F81">
        <w:rPr>
          <w:rStyle w:val="Char0"/>
          <w:rFonts w:hint="eastAsia"/>
          <w:rtl/>
        </w:rPr>
        <w:t>أَحَبَّهُمْ</w:t>
      </w:r>
      <w:r w:rsidR="00205FD0" w:rsidRPr="001F5F81">
        <w:rPr>
          <w:rStyle w:val="Char0"/>
          <w:rtl/>
        </w:rPr>
        <w:t xml:space="preserve"> </w:t>
      </w:r>
      <w:r w:rsidR="00205FD0" w:rsidRPr="001F5F81">
        <w:rPr>
          <w:rStyle w:val="Char0"/>
          <w:rFonts w:hint="eastAsia"/>
          <w:rtl/>
        </w:rPr>
        <w:t>فَبِحُبِّ</w:t>
      </w:r>
      <w:r w:rsidR="001F5F81">
        <w:rPr>
          <w:rStyle w:val="Char0"/>
          <w:rFonts w:hint="cs"/>
          <w:rtl/>
        </w:rPr>
        <w:t>ي</w:t>
      </w:r>
      <w:r w:rsidR="00205FD0" w:rsidRPr="001F5F81">
        <w:rPr>
          <w:rStyle w:val="Char0"/>
          <w:rtl/>
        </w:rPr>
        <w:t xml:space="preserve"> </w:t>
      </w:r>
      <w:r w:rsidR="00205FD0" w:rsidRPr="001F5F81">
        <w:rPr>
          <w:rStyle w:val="Char0"/>
          <w:rFonts w:hint="eastAsia"/>
          <w:rtl/>
        </w:rPr>
        <w:t>أَحَبَّهُمْ</w:t>
      </w:r>
      <w:r w:rsidR="00205FD0" w:rsidRPr="001F5F81">
        <w:rPr>
          <w:rStyle w:val="Char0"/>
          <w:rtl/>
        </w:rPr>
        <w:t xml:space="preserve"> </w:t>
      </w:r>
      <w:r w:rsidR="00205FD0" w:rsidRPr="001F5F81">
        <w:rPr>
          <w:rStyle w:val="Char0"/>
          <w:rFonts w:hint="eastAsia"/>
          <w:rtl/>
        </w:rPr>
        <w:t>وَمَنْ</w:t>
      </w:r>
      <w:r w:rsidR="00205FD0" w:rsidRPr="001F5F81">
        <w:rPr>
          <w:rStyle w:val="Char0"/>
          <w:rtl/>
        </w:rPr>
        <w:t xml:space="preserve"> </w:t>
      </w:r>
      <w:r w:rsidR="00205FD0" w:rsidRPr="001F5F81">
        <w:rPr>
          <w:rStyle w:val="Char0"/>
          <w:rFonts w:hint="eastAsia"/>
          <w:rtl/>
        </w:rPr>
        <w:t>أَبْغَضَهُمْ</w:t>
      </w:r>
      <w:r w:rsidR="00205FD0" w:rsidRPr="001F5F81">
        <w:rPr>
          <w:rStyle w:val="Char0"/>
          <w:rtl/>
        </w:rPr>
        <w:t xml:space="preserve"> </w:t>
      </w:r>
      <w:r w:rsidR="00205FD0" w:rsidRPr="001F5F81">
        <w:rPr>
          <w:rStyle w:val="Char0"/>
          <w:rFonts w:hint="eastAsia"/>
          <w:rtl/>
        </w:rPr>
        <w:t>فَبِبُغْضِ</w:t>
      </w:r>
      <w:r w:rsidR="001F5F81">
        <w:rPr>
          <w:rStyle w:val="Char0"/>
          <w:rFonts w:hint="cs"/>
          <w:rtl/>
        </w:rPr>
        <w:t>ي</w:t>
      </w:r>
      <w:r w:rsidR="00205FD0" w:rsidRPr="001F5F81">
        <w:rPr>
          <w:rStyle w:val="Char0"/>
          <w:rtl/>
        </w:rPr>
        <w:t xml:space="preserve"> </w:t>
      </w:r>
      <w:r w:rsidR="00205FD0" w:rsidRPr="001F5F81">
        <w:rPr>
          <w:rStyle w:val="Char0"/>
          <w:rFonts w:hint="eastAsia"/>
          <w:rtl/>
        </w:rPr>
        <w:t>أَبْغَضَهُمْ</w:t>
      </w:r>
      <w:r w:rsidR="00205FD0" w:rsidRPr="001F5F81">
        <w:rPr>
          <w:rStyle w:val="Char0"/>
          <w:rtl/>
        </w:rPr>
        <w:t xml:space="preserve"> </w:t>
      </w:r>
      <w:r w:rsidR="00205FD0" w:rsidRPr="001F5F81">
        <w:rPr>
          <w:rStyle w:val="Char0"/>
          <w:rFonts w:hint="eastAsia"/>
          <w:rtl/>
        </w:rPr>
        <w:t>وَمَنْ</w:t>
      </w:r>
      <w:r w:rsidR="00205FD0" w:rsidRPr="001F5F81">
        <w:rPr>
          <w:rStyle w:val="Char0"/>
          <w:rtl/>
        </w:rPr>
        <w:t xml:space="preserve"> </w:t>
      </w:r>
      <w:r w:rsidR="00205FD0" w:rsidRPr="001F5F81">
        <w:rPr>
          <w:rStyle w:val="Char0"/>
          <w:rFonts w:hint="eastAsia"/>
          <w:rtl/>
        </w:rPr>
        <w:t>آذَاهُمْ</w:t>
      </w:r>
      <w:r w:rsidR="00205FD0" w:rsidRPr="001F5F81">
        <w:rPr>
          <w:rStyle w:val="Char0"/>
          <w:rtl/>
        </w:rPr>
        <w:t xml:space="preserve"> </w:t>
      </w:r>
      <w:r w:rsidR="00205FD0" w:rsidRPr="001F5F81">
        <w:rPr>
          <w:rStyle w:val="Char0"/>
          <w:rFonts w:hint="eastAsia"/>
          <w:rtl/>
        </w:rPr>
        <w:t>فَقَدْ</w:t>
      </w:r>
      <w:r w:rsidR="00205FD0" w:rsidRPr="001F5F81">
        <w:rPr>
          <w:rStyle w:val="Char0"/>
          <w:rtl/>
        </w:rPr>
        <w:t xml:space="preserve"> </w:t>
      </w:r>
      <w:r w:rsidR="00205FD0" w:rsidRPr="001F5F81">
        <w:rPr>
          <w:rStyle w:val="Char0"/>
          <w:rFonts w:hint="eastAsia"/>
          <w:rtl/>
        </w:rPr>
        <w:t>آذَانِ</w:t>
      </w:r>
      <w:r w:rsidR="001F5F81">
        <w:rPr>
          <w:rStyle w:val="Char0"/>
          <w:rFonts w:hint="cs"/>
          <w:rtl/>
        </w:rPr>
        <w:t>ي</w:t>
      </w:r>
      <w:r w:rsidR="00205FD0" w:rsidRPr="001F5F81">
        <w:rPr>
          <w:rStyle w:val="Char0"/>
          <w:rtl/>
        </w:rPr>
        <w:t xml:space="preserve"> </w:t>
      </w:r>
      <w:r w:rsidR="00205FD0" w:rsidRPr="001F5F81">
        <w:rPr>
          <w:rStyle w:val="Char0"/>
          <w:rFonts w:hint="eastAsia"/>
          <w:rtl/>
        </w:rPr>
        <w:t>وَمَنْ</w:t>
      </w:r>
      <w:r w:rsidR="00205FD0" w:rsidRPr="001F5F81">
        <w:rPr>
          <w:rStyle w:val="Char0"/>
          <w:rtl/>
        </w:rPr>
        <w:t xml:space="preserve"> </w:t>
      </w:r>
      <w:r w:rsidR="00205FD0" w:rsidRPr="001F5F81">
        <w:rPr>
          <w:rStyle w:val="Char0"/>
          <w:rFonts w:hint="eastAsia"/>
          <w:rtl/>
        </w:rPr>
        <w:t>آذَانِ</w:t>
      </w:r>
      <w:r w:rsidR="001F5F81">
        <w:rPr>
          <w:rStyle w:val="Char0"/>
          <w:rFonts w:hint="cs"/>
          <w:rtl/>
        </w:rPr>
        <w:t>ي</w:t>
      </w:r>
      <w:r w:rsidR="00205FD0" w:rsidRPr="001F5F81">
        <w:rPr>
          <w:rStyle w:val="Char0"/>
          <w:rtl/>
        </w:rPr>
        <w:t xml:space="preserve"> </w:t>
      </w:r>
      <w:r w:rsidR="00205FD0" w:rsidRPr="001F5F81">
        <w:rPr>
          <w:rStyle w:val="Char0"/>
          <w:rFonts w:hint="eastAsia"/>
          <w:rtl/>
        </w:rPr>
        <w:t>فَقَدْ</w:t>
      </w:r>
      <w:r w:rsidR="00205FD0" w:rsidRPr="001F5F81">
        <w:rPr>
          <w:rStyle w:val="Char0"/>
          <w:rtl/>
        </w:rPr>
        <w:t xml:space="preserve"> </w:t>
      </w:r>
      <w:r w:rsidR="00205FD0" w:rsidRPr="001F5F81">
        <w:rPr>
          <w:rStyle w:val="Char0"/>
          <w:rFonts w:hint="eastAsia"/>
          <w:rtl/>
        </w:rPr>
        <w:t>آذَى</w:t>
      </w:r>
      <w:r w:rsidR="00205FD0" w:rsidRPr="001F5F81">
        <w:rPr>
          <w:rStyle w:val="Char0"/>
          <w:rtl/>
        </w:rPr>
        <w:t xml:space="preserve"> </w:t>
      </w:r>
      <w:r w:rsidR="00205FD0" w:rsidRPr="001F5F81">
        <w:rPr>
          <w:rStyle w:val="Char0"/>
          <w:rFonts w:hint="eastAsia"/>
          <w:rtl/>
        </w:rPr>
        <w:t>اللَّهَ</w:t>
      </w:r>
      <w:r w:rsidR="00205FD0" w:rsidRPr="001F5F81">
        <w:rPr>
          <w:rStyle w:val="Char0"/>
          <w:rtl/>
        </w:rPr>
        <w:t xml:space="preserve"> </w:t>
      </w:r>
      <w:r w:rsidR="00205FD0" w:rsidRPr="001F5F81">
        <w:rPr>
          <w:rStyle w:val="Char0"/>
          <w:rFonts w:hint="eastAsia"/>
          <w:rtl/>
        </w:rPr>
        <w:t>تَبَارَكَ</w:t>
      </w:r>
      <w:r w:rsidR="00205FD0" w:rsidRPr="001F5F81">
        <w:rPr>
          <w:rStyle w:val="Char0"/>
          <w:rtl/>
        </w:rPr>
        <w:t xml:space="preserve"> </w:t>
      </w:r>
      <w:r w:rsidR="00205FD0" w:rsidRPr="001F5F81">
        <w:rPr>
          <w:rStyle w:val="Char0"/>
          <w:rFonts w:hint="eastAsia"/>
          <w:rtl/>
        </w:rPr>
        <w:t>وَتَعَالَى</w:t>
      </w:r>
      <w:r w:rsidR="00205FD0" w:rsidRPr="001F5F81">
        <w:rPr>
          <w:rStyle w:val="Char0"/>
          <w:rtl/>
        </w:rPr>
        <w:t xml:space="preserve"> </w:t>
      </w:r>
      <w:r w:rsidR="00205FD0" w:rsidRPr="001F5F81">
        <w:rPr>
          <w:rStyle w:val="Char0"/>
          <w:rFonts w:hint="eastAsia"/>
          <w:rtl/>
        </w:rPr>
        <w:t>وَمَنْ</w:t>
      </w:r>
      <w:r w:rsidR="00205FD0" w:rsidRPr="001F5F81">
        <w:rPr>
          <w:rStyle w:val="Char0"/>
          <w:rtl/>
        </w:rPr>
        <w:t xml:space="preserve"> </w:t>
      </w:r>
      <w:r w:rsidR="00205FD0" w:rsidRPr="001F5F81">
        <w:rPr>
          <w:rStyle w:val="Char0"/>
          <w:rFonts w:hint="eastAsia"/>
          <w:rtl/>
        </w:rPr>
        <w:t>آذَى</w:t>
      </w:r>
      <w:r w:rsidR="00205FD0" w:rsidRPr="001F5F81">
        <w:rPr>
          <w:rStyle w:val="Char0"/>
          <w:rtl/>
        </w:rPr>
        <w:t xml:space="preserve"> </w:t>
      </w:r>
      <w:r w:rsidR="00205FD0" w:rsidRPr="001F5F81">
        <w:rPr>
          <w:rStyle w:val="Char0"/>
          <w:rFonts w:hint="eastAsia"/>
          <w:rtl/>
        </w:rPr>
        <w:t>اللَّهَ</w:t>
      </w:r>
      <w:r w:rsidR="00205FD0" w:rsidRPr="001F5F81">
        <w:rPr>
          <w:rStyle w:val="Char0"/>
          <w:rtl/>
        </w:rPr>
        <w:t xml:space="preserve"> </w:t>
      </w:r>
      <w:r w:rsidR="00205FD0" w:rsidRPr="001F5F81">
        <w:rPr>
          <w:rStyle w:val="Char0"/>
          <w:rFonts w:hint="eastAsia"/>
          <w:rtl/>
        </w:rPr>
        <w:t>يُوشِكُ</w:t>
      </w:r>
      <w:r w:rsidR="00205FD0" w:rsidRPr="001F5F81">
        <w:rPr>
          <w:rStyle w:val="Char0"/>
          <w:rtl/>
        </w:rPr>
        <w:t xml:space="preserve"> </w:t>
      </w:r>
      <w:r w:rsidR="00205FD0" w:rsidRPr="001F5F81">
        <w:rPr>
          <w:rStyle w:val="Char0"/>
          <w:rFonts w:hint="eastAsia"/>
          <w:rtl/>
        </w:rPr>
        <w:t>أَنْ</w:t>
      </w:r>
      <w:r w:rsidR="00205FD0" w:rsidRPr="001F5F81">
        <w:rPr>
          <w:rStyle w:val="Char0"/>
          <w:rtl/>
        </w:rPr>
        <w:t xml:space="preserve"> </w:t>
      </w:r>
      <w:r w:rsidR="00205FD0" w:rsidRPr="001F5F81">
        <w:rPr>
          <w:rStyle w:val="Char0"/>
          <w:rFonts w:hint="eastAsia"/>
          <w:rtl/>
        </w:rPr>
        <w:t>يَأْخُذَهُ</w:t>
      </w:r>
      <w:r w:rsidRPr="001F5F81">
        <w:rPr>
          <w:rStyle w:val="Char0"/>
          <w:rFonts w:hint="cs"/>
          <w:rtl/>
        </w:rPr>
        <w:t>»</w:t>
      </w:r>
      <w:r w:rsidR="004B0B28" w:rsidRPr="0040384D">
        <w:rPr>
          <w:rStyle w:val="Char3"/>
          <w:rFonts w:hint="cs"/>
          <w:vertAlign w:val="superscript"/>
          <w:rtl/>
        </w:rPr>
        <w:t>(</w:t>
      </w:r>
      <w:r w:rsidR="004B0B28" w:rsidRPr="0040384D">
        <w:rPr>
          <w:rStyle w:val="Char3"/>
          <w:vertAlign w:val="superscript"/>
          <w:rtl/>
        </w:rPr>
        <w:footnoteReference w:id="1"/>
      </w:r>
      <w:r w:rsidR="004B0B28" w:rsidRPr="0040384D">
        <w:rPr>
          <w:rStyle w:val="Char3"/>
          <w:rFonts w:hint="cs"/>
          <w:vertAlign w:val="superscript"/>
          <w:rtl/>
        </w:rPr>
        <w:t>)</w:t>
      </w:r>
      <w:r w:rsidRPr="00EB4951">
        <w:rPr>
          <w:rStyle w:val="Char3"/>
          <w:rFonts w:hint="cs"/>
          <w:rtl/>
        </w:rPr>
        <w:t>.</w:t>
      </w:r>
    </w:p>
    <w:p w:rsidR="00A92100" w:rsidRPr="00EB4951" w:rsidRDefault="00A92100" w:rsidP="00FD77E4">
      <w:pPr>
        <w:ind w:firstLine="284"/>
        <w:jc w:val="both"/>
        <w:rPr>
          <w:rStyle w:val="Char3"/>
          <w:rtl/>
        </w:rPr>
      </w:pPr>
      <w:r w:rsidRPr="00EB4951">
        <w:rPr>
          <w:rStyle w:val="Char3"/>
          <w:rFonts w:hint="cs"/>
          <w:rtl/>
        </w:rPr>
        <w:t>«در حق یاران من از خدا بترسید، و ایشان را بعد از من هدف (ملامت و مذمت) قرار ندهید،</w:t>
      </w:r>
      <w:r w:rsidR="006A0B28" w:rsidRPr="00EB4951">
        <w:rPr>
          <w:rStyle w:val="Char3"/>
          <w:rFonts w:hint="cs"/>
          <w:rtl/>
        </w:rPr>
        <w:t xml:space="preserve"> پس کسی که دوست می</w:t>
      </w:r>
      <w:r w:rsidR="006A0B28" w:rsidRPr="006A0B28">
        <w:rPr>
          <w:rFonts w:cs="Times New Roman" w:hint="cs"/>
          <w:rtl/>
          <w:lang w:bidi="fa-IR"/>
        </w:rPr>
        <w:t>‌</w:t>
      </w:r>
      <w:r w:rsidR="006A0B28" w:rsidRPr="00EB4951">
        <w:rPr>
          <w:rStyle w:val="Char3"/>
          <w:rFonts w:hint="cs"/>
          <w:rtl/>
        </w:rPr>
        <w:t>دارد ایشان را، به دوستی من ایشان را دوست می</w:t>
      </w:r>
      <w:r w:rsidR="006A0B28" w:rsidRPr="006A0B28">
        <w:rPr>
          <w:rFonts w:cs="Times New Roman" w:hint="cs"/>
          <w:rtl/>
          <w:lang w:bidi="fa-IR"/>
        </w:rPr>
        <w:t>‌</w:t>
      </w:r>
      <w:r w:rsidR="006A0B28" w:rsidRPr="00EB4951">
        <w:rPr>
          <w:rStyle w:val="Char3"/>
          <w:rFonts w:hint="cs"/>
          <w:rtl/>
        </w:rPr>
        <w:t>دارد، و کسی که ایشان را دشمن می</w:t>
      </w:r>
      <w:r w:rsidR="006A0B28" w:rsidRPr="006A0B28">
        <w:rPr>
          <w:rFonts w:cs="Times New Roman" w:hint="cs"/>
          <w:rtl/>
          <w:lang w:bidi="fa-IR"/>
        </w:rPr>
        <w:t>‌</w:t>
      </w:r>
      <w:r w:rsidR="006A0B28" w:rsidRPr="00EB4951">
        <w:rPr>
          <w:rStyle w:val="Char3"/>
          <w:rFonts w:hint="cs"/>
          <w:rtl/>
        </w:rPr>
        <w:t>دارد</w:t>
      </w:r>
      <w:r w:rsidRPr="00EB4951">
        <w:rPr>
          <w:rStyle w:val="Char3"/>
          <w:rFonts w:hint="cs"/>
          <w:rtl/>
        </w:rPr>
        <w:t>، پس به دشمنی من ایشان را دشمن می‌دارد، و کسی که</w:t>
      </w:r>
      <w:r w:rsidR="001F5F81" w:rsidRPr="00EB4951">
        <w:rPr>
          <w:rStyle w:val="Char3"/>
          <w:rFonts w:hint="cs"/>
          <w:rtl/>
        </w:rPr>
        <w:t xml:space="preserve"> آن‌ها </w:t>
      </w:r>
      <w:r w:rsidRPr="00EB4951">
        <w:rPr>
          <w:rStyle w:val="Char3"/>
          <w:rFonts w:hint="cs"/>
          <w:rtl/>
        </w:rPr>
        <w:t xml:space="preserve">را برنجاند، یقیناً من را رنجانیده است، و کسی که خدا را برنجاند، نزدیک است </w:t>
      </w:r>
      <w:r w:rsidR="00637290" w:rsidRPr="00EB4951">
        <w:rPr>
          <w:rStyle w:val="Char3"/>
          <w:rFonts w:hint="cs"/>
          <w:rtl/>
        </w:rPr>
        <w:t>خدای تعالی او را گرفته عذاب دهد».</w:t>
      </w:r>
      <w:r w:rsidR="00837F43" w:rsidRPr="00EB4951">
        <w:rPr>
          <w:rStyle w:val="Char3"/>
          <w:rFonts w:hint="cs"/>
          <w:rtl/>
        </w:rPr>
        <w:t xml:space="preserve"> </w:t>
      </w:r>
    </w:p>
    <w:p w:rsidR="00E761CB" w:rsidRPr="00EB4951" w:rsidRDefault="008C706C" w:rsidP="00E761CB">
      <w:pPr>
        <w:ind w:firstLine="284"/>
        <w:jc w:val="both"/>
        <w:rPr>
          <w:rStyle w:val="Char3"/>
          <w:rtl/>
        </w:rPr>
      </w:pPr>
      <w:r w:rsidRPr="00EB4951">
        <w:rPr>
          <w:rStyle w:val="Char3"/>
          <w:rFonts w:hint="cs"/>
          <w:rtl/>
        </w:rPr>
        <w:t xml:space="preserve">2- </w:t>
      </w:r>
      <w:r w:rsidRPr="001F5F81">
        <w:rPr>
          <w:rStyle w:val="Char0"/>
          <w:rFonts w:hint="cs"/>
          <w:rtl/>
        </w:rPr>
        <w:t>«</w:t>
      </w:r>
      <w:r w:rsidR="00CE70AE" w:rsidRPr="001F5F81">
        <w:rPr>
          <w:rStyle w:val="Char0"/>
          <w:rFonts w:hint="cs"/>
          <w:rtl/>
        </w:rPr>
        <w:t xml:space="preserve">إن الله </w:t>
      </w:r>
      <w:r w:rsidR="001F5F81">
        <w:rPr>
          <w:rStyle w:val="Char0"/>
          <w:rFonts w:hint="cs"/>
          <w:rtl/>
        </w:rPr>
        <w:t>أ</w:t>
      </w:r>
      <w:r w:rsidR="00CE70AE" w:rsidRPr="001F5F81">
        <w:rPr>
          <w:rStyle w:val="Char0"/>
          <w:rFonts w:hint="cs"/>
          <w:rtl/>
        </w:rPr>
        <w:t>ختارني، و</w:t>
      </w:r>
      <w:r w:rsidR="001F5F81">
        <w:rPr>
          <w:rStyle w:val="Char0"/>
          <w:rFonts w:hint="cs"/>
          <w:rtl/>
        </w:rPr>
        <w:t>أ</w:t>
      </w:r>
      <w:r w:rsidR="00CE70AE" w:rsidRPr="001F5F81">
        <w:rPr>
          <w:rStyle w:val="Char0"/>
          <w:rFonts w:hint="cs"/>
          <w:rtl/>
        </w:rPr>
        <w:t xml:space="preserve">ختار لي أصحابي، فجعلهم أنصاري، وجعلهم أصهاري وإنه سيجئيي في آخر الزمان قوم، فينقصونهم، </w:t>
      </w:r>
      <w:r w:rsidR="00C652A6" w:rsidRPr="001F5F81">
        <w:rPr>
          <w:rStyle w:val="Char0"/>
          <w:rFonts w:hint="cs"/>
          <w:rtl/>
        </w:rPr>
        <w:t>أ</w:t>
      </w:r>
      <w:r w:rsidR="00CE70AE" w:rsidRPr="001F5F81">
        <w:rPr>
          <w:rStyle w:val="Char0"/>
          <w:rFonts w:hint="cs"/>
          <w:rtl/>
        </w:rPr>
        <w:t>لا</w:t>
      </w:r>
      <w:r w:rsidR="00C652A6" w:rsidRPr="001F5F81">
        <w:rPr>
          <w:rStyle w:val="Char0"/>
          <w:rFonts w:hint="cs"/>
          <w:rtl/>
        </w:rPr>
        <w:t xml:space="preserve"> </w:t>
      </w:r>
      <w:r w:rsidR="00CE70AE" w:rsidRPr="001F5F81">
        <w:rPr>
          <w:rStyle w:val="Char0"/>
          <w:rFonts w:hint="cs"/>
          <w:rtl/>
        </w:rPr>
        <w:t>فلاتوا كلوهم ألا فلا تشاربوهم إلا فلا تناكحوا هم إلا فلا تصلوا عليهم، عليهم حلت اللعنة</w:t>
      </w:r>
      <w:r w:rsidRPr="001F5F81">
        <w:rPr>
          <w:rStyle w:val="Char0"/>
          <w:rFonts w:hint="cs"/>
          <w:rtl/>
        </w:rPr>
        <w:t>»</w:t>
      </w:r>
      <w:r w:rsidRPr="0040384D">
        <w:rPr>
          <w:rStyle w:val="Char3"/>
          <w:rFonts w:hint="cs"/>
          <w:vertAlign w:val="superscript"/>
          <w:rtl/>
        </w:rPr>
        <w:t>(</w:t>
      </w:r>
      <w:r w:rsidRPr="0040384D">
        <w:rPr>
          <w:rStyle w:val="Char3"/>
          <w:vertAlign w:val="superscript"/>
          <w:rtl/>
        </w:rPr>
        <w:footnoteReference w:id="2"/>
      </w:r>
      <w:r w:rsidRPr="0040384D">
        <w:rPr>
          <w:rStyle w:val="Char3"/>
          <w:rFonts w:hint="cs"/>
          <w:vertAlign w:val="superscript"/>
          <w:rtl/>
        </w:rPr>
        <w:t>)</w:t>
      </w:r>
      <w:r w:rsidRPr="00EB4951">
        <w:rPr>
          <w:rStyle w:val="Char3"/>
          <w:rFonts w:hint="cs"/>
          <w:rtl/>
        </w:rPr>
        <w:t>.</w:t>
      </w:r>
    </w:p>
    <w:p w:rsidR="008C706C" w:rsidRPr="00EB4951" w:rsidRDefault="008C706C" w:rsidP="00FD77E4">
      <w:pPr>
        <w:ind w:firstLine="284"/>
        <w:jc w:val="both"/>
        <w:rPr>
          <w:rStyle w:val="Char3"/>
          <w:rtl/>
        </w:rPr>
      </w:pPr>
      <w:r w:rsidRPr="00EB4951">
        <w:rPr>
          <w:rStyle w:val="Char3"/>
          <w:rFonts w:hint="cs"/>
          <w:rtl/>
        </w:rPr>
        <w:t>«همانا خداوند مرا برگزیده است، و برای من اصحاب مرا نیز برگزیده و آنان را یاوران و وصلتکاران من قرار داده است، و هرآینه در آخر زمان پیدا قومی خواهد شد که در شأن</w:t>
      </w:r>
      <w:r w:rsidR="001F5F81" w:rsidRPr="00EB4951">
        <w:rPr>
          <w:rStyle w:val="Char3"/>
          <w:rFonts w:hint="cs"/>
          <w:rtl/>
        </w:rPr>
        <w:t xml:space="preserve"> آن‌ها </w:t>
      </w:r>
      <w:r w:rsidRPr="00EB4951">
        <w:rPr>
          <w:rStyle w:val="Char3"/>
          <w:rFonts w:hint="cs"/>
          <w:rtl/>
        </w:rPr>
        <w:t>عیب‌جوئی خواهد کرد، مواظب باشید با</w:t>
      </w:r>
      <w:r w:rsidR="001F5F81" w:rsidRPr="00EB4951">
        <w:rPr>
          <w:rStyle w:val="Char3"/>
          <w:rFonts w:hint="cs"/>
          <w:rtl/>
        </w:rPr>
        <w:t xml:space="preserve"> آن‌ها </w:t>
      </w:r>
      <w:r w:rsidRPr="00EB4951">
        <w:rPr>
          <w:rStyle w:val="Char3"/>
          <w:rFonts w:hint="cs"/>
          <w:rtl/>
        </w:rPr>
        <w:t>نخورید، و با</w:t>
      </w:r>
      <w:r w:rsidR="001F5F81" w:rsidRPr="00EB4951">
        <w:rPr>
          <w:rStyle w:val="Char3"/>
          <w:rFonts w:hint="cs"/>
          <w:rtl/>
        </w:rPr>
        <w:t xml:space="preserve"> آن‌ها </w:t>
      </w:r>
      <w:r w:rsidRPr="00EB4951">
        <w:rPr>
          <w:rStyle w:val="Char3"/>
          <w:rFonts w:hint="cs"/>
          <w:rtl/>
        </w:rPr>
        <w:t>ننوشید، و وصلت نکنید و بر مرده‌هایشان نماز جنازه مگذارید، بر</w:t>
      </w:r>
      <w:r w:rsidR="001F5F81" w:rsidRPr="00EB4951">
        <w:rPr>
          <w:rStyle w:val="Char3"/>
          <w:rFonts w:hint="cs"/>
          <w:rtl/>
        </w:rPr>
        <w:t xml:space="preserve"> آن‌ها </w:t>
      </w:r>
      <w:r w:rsidRPr="00EB4951">
        <w:rPr>
          <w:rStyle w:val="Char3"/>
          <w:rFonts w:hint="cs"/>
          <w:rtl/>
        </w:rPr>
        <w:t>نفرین و لعنت واقع شده است».</w:t>
      </w:r>
    </w:p>
    <w:p w:rsidR="003512E6" w:rsidRPr="00EB4951" w:rsidRDefault="003512E6" w:rsidP="00FD77E4">
      <w:pPr>
        <w:ind w:firstLine="284"/>
        <w:jc w:val="both"/>
        <w:rPr>
          <w:rStyle w:val="Char3"/>
          <w:rtl/>
        </w:rPr>
      </w:pPr>
      <w:r w:rsidRPr="00EB4951">
        <w:rPr>
          <w:rStyle w:val="Char3"/>
          <w:rFonts w:hint="cs"/>
          <w:rtl/>
        </w:rPr>
        <w:t xml:space="preserve">3- </w:t>
      </w:r>
      <w:r w:rsidRPr="001F5F81">
        <w:rPr>
          <w:rStyle w:val="Char0"/>
          <w:rFonts w:hint="cs"/>
          <w:rtl/>
        </w:rPr>
        <w:t>«</w:t>
      </w:r>
      <w:r w:rsidR="00D7136B" w:rsidRPr="001F5F81">
        <w:rPr>
          <w:rStyle w:val="Char0"/>
          <w:rFonts w:hint="cs"/>
          <w:rtl/>
        </w:rPr>
        <w:t xml:space="preserve">إن الله </w:t>
      </w:r>
      <w:r w:rsidR="001F5F81">
        <w:rPr>
          <w:rStyle w:val="Char0"/>
          <w:rFonts w:hint="cs"/>
          <w:rtl/>
        </w:rPr>
        <w:t>أ</w:t>
      </w:r>
      <w:r w:rsidR="00D7136B" w:rsidRPr="001F5F81">
        <w:rPr>
          <w:rStyle w:val="Char0"/>
          <w:rFonts w:hint="cs"/>
          <w:rtl/>
        </w:rPr>
        <w:t>ختارني، و</w:t>
      </w:r>
      <w:r w:rsidR="001F5F81">
        <w:rPr>
          <w:rStyle w:val="Char0"/>
          <w:rFonts w:hint="cs"/>
          <w:rtl/>
        </w:rPr>
        <w:t>أ</w:t>
      </w:r>
      <w:r w:rsidR="00D7136B" w:rsidRPr="001F5F81">
        <w:rPr>
          <w:rStyle w:val="Char0"/>
          <w:rFonts w:hint="cs"/>
          <w:rtl/>
        </w:rPr>
        <w:t>ختار لي أصحاباً، و</w:t>
      </w:r>
      <w:r w:rsidR="001F5F81">
        <w:rPr>
          <w:rStyle w:val="Char0"/>
          <w:rFonts w:hint="cs"/>
          <w:rtl/>
        </w:rPr>
        <w:t>أ</w:t>
      </w:r>
      <w:r w:rsidR="00D7136B" w:rsidRPr="001F5F81">
        <w:rPr>
          <w:rStyle w:val="Char0"/>
          <w:rFonts w:hint="cs"/>
          <w:rtl/>
        </w:rPr>
        <w:t>ختار لي منهن أصهارا وأنصاراً فمن حفظني فيهم حفظه الله، ومن آذاني فيهم أذاه الله</w:t>
      </w:r>
      <w:r w:rsidRPr="001F5F81">
        <w:rPr>
          <w:rStyle w:val="Char0"/>
          <w:rFonts w:hint="cs"/>
          <w:rtl/>
        </w:rPr>
        <w:t>»</w:t>
      </w:r>
      <w:r w:rsidRPr="00ED683B">
        <w:rPr>
          <w:rStyle w:val="Char3"/>
          <w:rFonts w:hint="cs"/>
          <w:vertAlign w:val="superscript"/>
          <w:rtl/>
        </w:rPr>
        <w:t>(</w:t>
      </w:r>
      <w:r w:rsidRPr="00ED683B">
        <w:rPr>
          <w:rStyle w:val="Char3"/>
          <w:vertAlign w:val="superscript"/>
          <w:rtl/>
        </w:rPr>
        <w:footnoteReference w:id="3"/>
      </w:r>
      <w:r w:rsidRPr="00ED683B">
        <w:rPr>
          <w:rStyle w:val="Char3"/>
          <w:rFonts w:hint="cs"/>
          <w:vertAlign w:val="superscript"/>
          <w:rtl/>
        </w:rPr>
        <w:t>)</w:t>
      </w:r>
      <w:r w:rsidRPr="00EB4951">
        <w:rPr>
          <w:rStyle w:val="Char3"/>
          <w:rFonts w:hint="cs"/>
          <w:rtl/>
        </w:rPr>
        <w:t>.</w:t>
      </w:r>
    </w:p>
    <w:p w:rsidR="003512E6" w:rsidRPr="00EB4951" w:rsidRDefault="003512E6" w:rsidP="00FD77E4">
      <w:pPr>
        <w:ind w:firstLine="284"/>
        <w:jc w:val="both"/>
        <w:rPr>
          <w:rStyle w:val="Char3"/>
          <w:rtl/>
        </w:rPr>
      </w:pPr>
      <w:r w:rsidRPr="00EB4951">
        <w:rPr>
          <w:rStyle w:val="Char3"/>
          <w:rFonts w:hint="cs"/>
          <w:rtl/>
        </w:rPr>
        <w:t>«خداوند مرا از میان بندگانش برگزیده است، و یارانی برای من که از میان</w:t>
      </w:r>
      <w:r w:rsidR="001F5F81" w:rsidRPr="00EB4951">
        <w:rPr>
          <w:rStyle w:val="Char3"/>
          <w:rFonts w:hint="cs"/>
          <w:rtl/>
        </w:rPr>
        <w:t xml:space="preserve"> آن‌ها </w:t>
      </w:r>
      <w:r w:rsidRPr="00EB4951">
        <w:rPr>
          <w:rStyle w:val="Char3"/>
          <w:rFonts w:hint="cs"/>
          <w:rtl/>
        </w:rPr>
        <w:t>تعدادی و صلتکار، و تعدادی را یاور برای من برگزیده است، هرکس احترام مرا</w:t>
      </w:r>
      <w:r w:rsidR="00ED683B">
        <w:rPr>
          <w:rStyle w:val="Char3"/>
          <w:rFonts w:hint="cs"/>
          <w:rtl/>
        </w:rPr>
        <w:t xml:space="preserve"> دربارۀ </w:t>
      </w:r>
      <w:r w:rsidRPr="00EB4951">
        <w:rPr>
          <w:rStyle w:val="Char3"/>
          <w:rFonts w:hint="cs"/>
          <w:rtl/>
        </w:rPr>
        <w:t>آنان نگهدارد، خداوند او را نگاه خواهد داشت، و هرکس</w:t>
      </w:r>
      <w:r w:rsidR="00ED683B">
        <w:rPr>
          <w:rStyle w:val="Char3"/>
          <w:rFonts w:hint="cs"/>
          <w:rtl/>
        </w:rPr>
        <w:t xml:space="preserve"> دربارۀ </w:t>
      </w:r>
      <w:r w:rsidR="001F5F81" w:rsidRPr="00EB4951">
        <w:rPr>
          <w:rStyle w:val="Char3"/>
          <w:rFonts w:hint="cs"/>
          <w:rtl/>
        </w:rPr>
        <w:t xml:space="preserve">آن‌ها </w:t>
      </w:r>
      <w:r w:rsidRPr="00EB4951">
        <w:rPr>
          <w:rStyle w:val="Char3"/>
          <w:rFonts w:hint="cs"/>
          <w:rtl/>
        </w:rPr>
        <w:t>مرا آزار دهد خداوند آزارش خواهد داد».</w:t>
      </w:r>
    </w:p>
    <w:p w:rsidR="002B08F8" w:rsidRPr="00EB4951" w:rsidRDefault="002B08F8" w:rsidP="00FD77E4">
      <w:pPr>
        <w:ind w:firstLine="284"/>
        <w:jc w:val="both"/>
        <w:rPr>
          <w:rStyle w:val="Char3"/>
          <w:rtl/>
        </w:rPr>
      </w:pPr>
      <w:r w:rsidRPr="00EB4951">
        <w:rPr>
          <w:rStyle w:val="Char3"/>
          <w:rFonts w:hint="cs"/>
          <w:rtl/>
        </w:rPr>
        <w:t xml:space="preserve">4- </w:t>
      </w:r>
      <w:r w:rsidRPr="001F5F81">
        <w:rPr>
          <w:rStyle w:val="Char0"/>
          <w:rFonts w:hint="cs"/>
          <w:rtl/>
        </w:rPr>
        <w:t>«</w:t>
      </w:r>
      <w:r w:rsidR="006935FE" w:rsidRPr="001F5F81">
        <w:rPr>
          <w:rStyle w:val="Char0"/>
          <w:rFonts w:hint="eastAsia"/>
          <w:rtl/>
        </w:rPr>
        <w:t>مَنْ</w:t>
      </w:r>
      <w:r w:rsidR="006935FE" w:rsidRPr="001F5F81">
        <w:rPr>
          <w:rStyle w:val="Char0"/>
          <w:rtl/>
        </w:rPr>
        <w:t xml:space="preserve"> </w:t>
      </w:r>
      <w:r w:rsidR="006935FE" w:rsidRPr="001F5F81">
        <w:rPr>
          <w:rStyle w:val="Char0"/>
          <w:rFonts w:hint="eastAsia"/>
          <w:rtl/>
        </w:rPr>
        <w:t>سَبَّ</w:t>
      </w:r>
      <w:r w:rsidR="006935FE" w:rsidRPr="001F5F81">
        <w:rPr>
          <w:rStyle w:val="Char0"/>
          <w:rtl/>
        </w:rPr>
        <w:t xml:space="preserve"> </w:t>
      </w:r>
      <w:r w:rsidR="006935FE" w:rsidRPr="001F5F81">
        <w:rPr>
          <w:rStyle w:val="Char0"/>
          <w:rFonts w:hint="eastAsia"/>
          <w:rtl/>
        </w:rPr>
        <w:t>أَصْحَابِي</w:t>
      </w:r>
      <w:r w:rsidR="006935FE" w:rsidRPr="001F5F81">
        <w:rPr>
          <w:rStyle w:val="Char0"/>
          <w:rtl/>
        </w:rPr>
        <w:t xml:space="preserve"> </w:t>
      </w:r>
      <w:r w:rsidR="006935FE" w:rsidRPr="001F5F81">
        <w:rPr>
          <w:rStyle w:val="Char0"/>
          <w:rFonts w:hint="eastAsia"/>
          <w:rtl/>
        </w:rPr>
        <w:t>فَعَلَيْهِ</w:t>
      </w:r>
      <w:r w:rsidR="006935FE" w:rsidRPr="001F5F81">
        <w:rPr>
          <w:rStyle w:val="Char0"/>
          <w:rtl/>
        </w:rPr>
        <w:t xml:space="preserve"> </w:t>
      </w:r>
      <w:r w:rsidR="006935FE" w:rsidRPr="001F5F81">
        <w:rPr>
          <w:rStyle w:val="Char0"/>
          <w:rFonts w:hint="eastAsia"/>
          <w:rtl/>
        </w:rPr>
        <w:t>لَعْنَةُ</w:t>
      </w:r>
      <w:r w:rsidR="006935FE" w:rsidRPr="001F5F81">
        <w:rPr>
          <w:rStyle w:val="Char0"/>
          <w:rtl/>
        </w:rPr>
        <w:t xml:space="preserve"> </w:t>
      </w:r>
      <w:r w:rsidR="006935FE" w:rsidRPr="001F5F81">
        <w:rPr>
          <w:rStyle w:val="Char0"/>
          <w:rFonts w:hint="eastAsia"/>
          <w:rtl/>
        </w:rPr>
        <w:t>اللَّهِ</w:t>
      </w:r>
      <w:r w:rsidRPr="001F5F81">
        <w:rPr>
          <w:rStyle w:val="Char0"/>
          <w:rFonts w:hint="cs"/>
          <w:rtl/>
        </w:rPr>
        <w:t>»</w:t>
      </w:r>
      <w:r w:rsidRPr="00ED683B">
        <w:rPr>
          <w:rStyle w:val="Char3"/>
          <w:rFonts w:hint="cs"/>
          <w:vertAlign w:val="superscript"/>
          <w:rtl/>
        </w:rPr>
        <w:t>(</w:t>
      </w:r>
      <w:r w:rsidRPr="00ED683B">
        <w:rPr>
          <w:rStyle w:val="Char3"/>
          <w:vertAlign w:val="superscript"/>
          <w:rtl/>
        </w:rPr>
        <w:footnoteReference w:id="4"/>
      </w:r>
      <w:r w:rsidRPr="00ED683B">
        <w:rPr>
          <w:rStyle w:val="Char3"/>
          <w:rFonts w:hint="cs"/>
          <w:vertAlign w:val="superscript"/>
          <w:rtl/>
        </w:rPr>
        <w:t>)</w:t>
      </w:r>
      <w:r w:rsidRPr="00EB4951">
        <w:rPr>
          <w:rStyle w:val="Char3"/>
          <w:rFonts w:hint="cs"/>
          <w:rtl/>
        </w:rPr>
        <w:t>.</w:t>
      </w:r>
    </w:p>
    <w:p w:rsidR="002B08F8" w:rsidRPr="00EB4951" w:rsidRDefault="002B08F8" w:rsidP="00FD77E4">
      <w:pPr>
        <w:ind w:firstLine="284"/>
        <w:jc w:val="both"/>
        <w:rPr>
          <w:rStyle w:val="Char3"/>
          <w:rtl/>
        </w:rPr>
      </w:pPr>
      <w:r w:rsidRPr="00EB4951">
        <w:rPr>
          <w:rStyle w:val="Char3"/>
          <w:rFonts w:hint="cs"/>
          <w:rtl/>
        </w:rPr>
        <w:t>«کسی که یاران مرا دشنام دهد بر او لعنت خدا نازل باد».</w:t>
      </w:r>
    </w:p>
    <w:p w:rsidR="008629BB" w:rsidRPr="00EB4951" w:rsidRDefault="008629BB" w:rsidP="001714A2">
      <w:pPr>
        <w:ind w:firstLine="284"/>
        <w:jc w:val="both"/>
        <w:rPr>
          <w:rStyle w:val="Char3"/>
          <w:rtl/>
        </w:rPr>
      </w:pPr>
      <w:r w:rsidRPr="00EB4951">
        <w:rPr>
          <w:rStyle w:val="Char3"/>
          <w:rFonts w:hint="cs"/>
          <w:rtl/>
        </w:rPr>
        <w:t>همانطور که قرآن مجید معجز</w:t>
      </w:r>
      <w:r w:rsidR="001714A2">
        <w:rPr>
          <w:rStyle w:val="Char3"/>
          <w:rFonts w:hint="cs"/>
          <w:rtl/>
        </w:rPr>
        <w:t>ۀ</w:t>
      </w:r>
      <w:r w:rsidRPr="00EB4951">
        <w:rPr>
          <w:rStyle w:val="Char3"/>
          <w:rFonts w:hint="cs"/>
          <w:rtl/>
        </w:rPr>
        <w:t xml:space="preserve"> رسول اکرم </w:t>
      </w:r>
      <w:r w:rsidR="009A2B6B" w:rsidRPr="009A2B6B">
        <w:rPr>
          <w:rFonts w:cs="CTraditional Arabic" w:hint="cs"/>
          <w:rtl/>
          <w:lang w:bidi="fa-IR"/>
        </w:rPr>
        <w:t>ج</w:t>
      </w:r>
      <w:r w:rsidRPr="00EB4951">
        <w:rPr>
          <w:rStyle w:val="Char3"/>
          <w:rFonts w:hint="cs"/>
          <w:rtl/>
        </w:rPr>
        <w:t xml:space="preserve"> قرار داده شده است، و تمام جهانیان تا ابد از آوردن نظیر یک سوره</w:t>
      </w:r>
      <w:r w:rsidR="001F5F81" w:rsidRPr="00EB4951">
        <w:rPr>
          <w:rStyle w:val="Char3"/>
          <w:rFonts w:hint="cs"/>
          <w:rtl/>
        </w:rPr>
        <w:t xml:space="preserve">‌اش </w:t>
      </w:r>
      <w:r w:rsidRPr="00EB4951">
        <w:rPr>
          <w:rStyle w:val="Char3"/>
          <w:rFonts w:hint="cs"/>
          <w:rtl/>
        </w:rPr>
        <w:t>هم عاجز شده</w:t>
      </w:r>
      <w:r w:rsidR="001F5F81" w:rsidRPr="00EB4951">
        <w:rPr>
          <w:rStyle w:val="Char3"/>
          <w:rFonts w:hint="cs"/>
          <w:rtl/>
        </w:rPr>
        <w:t>‌اند،</w:t>
      </w:r>
      <w:r w:rsidRPr="00EB4951">
        <w:rPr>
          <w:rStyle w:val="Char3"/>
          <w:rFonts w:hint="cs"/>
          <w:rtl/>
        </w:rPr>
        <w:t xml:space="preserve"> تقدس و عظمت اصحاب پیامبر گرامی</w:t>
      </w:r>
      <w:r w:rsidR="00FB3443">
        <w:rPr>
          <w:rFonts w:cs="CTraditional Arabic" w:hint="cs"/>
          <w:rtl/>
          <w:lang w:bidi="fa-IR"/>
        </w:rPr>
        <w:t>÷</w:t>
      </w:r>
      <w:r w:rsidRPr="00EB4951">
        <w:rPr>
          <w:rStyle w:val="Char3"/>
          <w:rFonts w:hint="cs"/>
          <w:rtl/>
        </w:rPr>
        <w:t xml:space="preserve"> نیز</w:t>
      </w:r>
      <w:r w:rsidR="00984AC8" w:rsidRPr="00EB4951">
        <w:rPr>
          <w:rStyle w:val="Char3"/>
          <w:rFonts w:hint="cs"/>
          <w:rtl/>
        </w:rPr>
        <w:t xml:space="preserve"> معجز</w:t>
      </w:r>
      <w:r w:rsidR="001714A2">
        <w:rPr>
          <w:rStyle w:val="Char3"/>
          <w:rFonts w:hint="cs"/>
          <w:rtl/>
        </w:rPr>
        <w:t>ۀ</w:t>
      </w:r>
      <w:r w:rsidR="00984AC8" w:rsidRPr="00EB4951">
        <w:rPr>
          <w:rStyle w:val="Char3"/>
          <w:rFonts w:hint="cs"/>
          <w:rtl/>
        </w:rPr>
        <w:t xml:space="preserve"> آن حضرت قرار داده</w:t>
      </w:r>
      <w:r w:rsidR="00C652A6" w:rsidRPr="00EB4951">
        <w:rPr>
          <w:rStyle w:val="Char3"/>
          <w:rFonts w:hint="cs"/>
          <w:rtl/>
        </w:rPr>
        <w:t xml:space="preserve"> </w:t>
      </w:r>
      <w:r w:rsidR="00984AC8" w:rsidRPr="00EB4951">
        <w:rPr>
          <w:rStyle w:val="Char3"/>
          <w:rFonts w:hint="cs"/>
          <w:rtl/>
        </w:rPr>
        <w:t>شده و تمام ادوار قبلی و بعدی، از عرضه‌نمودن نظیر و مانند آنان عاجز گردیده</w:t>
      </w:r>
      <w:r w:rsidR="001F5F81" w:rsidRPr="00EB4951">
        <w:rPr>
          <w:rStyle w:val="Char3"/>
          <w:rFonts w:hint="cs"/>
          <w:rtl/>
        </w:rPr>
        <w:t>‌اند.</w:t>
      </w:r>
    </w:p>
    <w:p w:rsidR="009E22A3" w:rsidRPr="00EB4951" w:rsidRDefault="00984AC8" w:rsidP="001714A2">
      <w:pPr>
        <w:ind w:firstLine="284"/>
        <w:jc w:val="both"/>
        <w:rPr>
          <w:rStyle w:val="Char3"/>
          <w:rtl/>
        </w:rPr>
      </w:pPr>
      <w:r w:rsidRPr="00EB4951">
        <w:rPr>
          <w:rStyle w:val="Char3"/>
          <w:rFonts w:hint="cs"/>
          <w:rtl/>
        </w:rPr>
        <w:t>زیرا تربیت چنین افرادی بی‌مثال، از صدیقان، شهداء و صالحان و مجاهدان فی سبیل الله با نثار جان، مال، و ترک پدران و فرزندان و خویش، تبار و خانواده، فامیل، هجرت از ملک و وطن، تحمل مشقت‌های جانگداز،</w:t>
      </w:r>
      <w:r w:rsidR="0092164F" w:rsidRPr="00EB4951">
        <w:rPr>
          <w:rStyle w:val="Char3"/>
          <w:rFonts w:hint="cs"/>
          <w:rtl/>
        </w:rPr>
        <w:t xml:space="preserve"> در راه رضای خداوند متعالف، استقبال انواع مصائب و آلام، شکنجه</w:t>
      </w:r>
      <w:r w:rsidR="00ED683B">
        <w:rPr>
          <w:rStyle w:val="Char3"/>
          <w:rFonts w:hint="eastAsia"/>
          <w:rtl/>
        </w:rPr>
        <w:t>‌</w:t>
      </w:r>
      <w:r w:rsidR="0092164F" w:rsidRPr="00EB4951">
        <w:rPr>
          <w:rStyle w:val="Char3"/>
          <w:rFonts w:hint="cs"/>
          <w:rtl/>
        </w:rPr>
        <w:t>ها و ناملایمات با کمال فراخ دلی و حماسه آفرینی‌های افتخارآمیز تاریخی اسلام، در هیچ عصر و زمانی از اعصار و از من</w:t>
      </w:r>
      <w:r w:rsidR="001714A2">
        <w:rPr>
          <w:rStyle w:val="Char3"/>
          <w:rFonts w:hint="cs"/>
          <w:rtl/>
        </w:rPr>
        <w:t>ۀ</w:t>
      </w:r>
      <w:r w:rsidR="0092164F" w:rsidRPr="00EB4951">
        <w:rPr>
          <w:rStyle w:val="Char3"/>
          <w:rFonts w:hint="cs"/>
          <w:rtl/>
        </w:rPr>
        <w:t xml:space="preserve"> گذشته و آینده به منص</w:t>
      </w:r>
      <w:r w:rsidR="001714A2">
        <w:rPr>
          <w:rStyle w:val="Char3"/>
          <w:rFonts w:hint="cs"/>
          <w:rtl/>
        </w:rPr>
        <w:t>ۀ</w:t>
      </w:r>
      <w:r w:rsidR="0092164F" w:rsidRPr="00EB4951">
        <w:rPr>
          <w:rStyle w:val="Char3"/>
          <w:rFonts w:hint="cs"/>
          <w:rtl/>
        </w:rPr>
        <w:t xml:space="preserve"> وجود آورده نشده، و به وجود آورده نخواهد شد، و این نوع تربیت جز در مکتب انسان‌ساز محمد </w:t>
      </w:r>
      <w:r w:rsidR="009A2B6B" w:rsidRPr="009A2B6B">
        <w:rPr>
          <w:rFonts w:cs="CTraditional Arabic" w:hint="cs"/>
          <w:rtl/>
          <w:lang w:bidi="fa-IR"/>
        </w:rPr>
        <w:t>ج</w:t>
      </w:r>
      <w:r w:rsidR="0092164F" w:rsidRPr="00EB4951">
        <w:rPr>
          <w:rStyle w:val="Char3"/>
          <w:rFonts w:hint="cs"/>
          <w:rtl/>
        </w:rPr>
        <w:t xml:space="preserve"> که زیر نظر مستقیم ذات رب العالمین انجام گرفته است، در هیچ مکتب دیگری از ازل تا ابد میسر نبوده و نخواهد بود </w:t>
      </w:r>
      <w:r w:rsidR="0092164F">
        <w:rPr>
          <w:rFonts w:cs="Times New Roman" w:hint="cs"/>
          <w:rtl/>
          <w:lang w:bidi="fa-IR"/>
        </w:rPr>
        <w:t>–</w:t>
      </w:r>
      <w:r w:rsidR="00240AA1">
        <w:rPr>
          <w:rStyle w:val="Char3"/>
          <w:rFonts w:hint="cs"/>
          <w:rtl/>
        </w:rPr>
        <w:t xml:space="preserve"> </w:t>
      </w:r>
      <w:r w:rsidR="008A7483">
        <w:rPr>
          <w:rStyle w:val="Char3"/>
          <w:rFonts w:hint="cs"/>
          <w:rtl/>
        </w:rPr>
        <w:t xml:space="preserve">چنان‌که </w:t>
      </w:r>
      <w:r w:rsidR="0092164F" w:rsidRPr="00EB4951">
        <w:rPr>
          <w:rStyle w:val="Char3"/>
          <w:rFonts w:hint="cs"/>
          <w:rtl/>
        </w:rPr>
        <w:t>آیه‌های زیر بدان اشاره دارند:</w:t>
      </w:r>
    </w:p>
    <w:p w:rsidR="009E22A3" w:rsidRPr="00E761CB" w:rsidRDefault="009E22A3" w:rsidP="00FD77E4">
      <w:pPr>
        <w:ind w:firstLine="284"/>
        <w:jc w:val="both"/>
        <w:rPr>
          <w:rStyle w:val="Char5"/>
          <w:rtl/>
        </w:rPr>
      </w:pPr>
      <w:r w:rsidRPr="00EB4951">
        <w:rPr>
          <w:rStyle w:val="Char3"/>
          <w:rFonts w:hint="cs"/>
          <w:rtl/>
        </w:rPr>
        <w:t xml:space="preserve">(1) </w:t>
      </w:r>
      <w:r w:rsidR="00E669C4">
        <w:rPr>
          <w:rFonts w:ascii="Traditional Arabic" w:hAnsi="Traditional Arabic" w:cs="Traditional Arabic"/>
          <w:rtl/>
          <w:lang w:bidi="fa-IR"/>
        </w:rPr>
        <w:t>﴿</w:t>
      </w:r>
      <w:r w:rsidR="000C2F5C" w:rsidRPr="00E761CB">
        <w:rPr>
          <w:rStyle w:val="Char5"/>
          <w:rtl/>
        </w:rPr>
        <w:t xml:space="preserve">وَأَلۡزَمَهُمۡ كَلِمَةَ </w:t>
      </w:r>
      <w:r w:rsidR="000C2F5C" w:rsidRPr="00E761CB">
        <w:rPr>
          <w:rStyle w:val="Char5"/>
          <w:rFonts w:hint="cs"/>
          <w:rtl/>
        </w:rPr>
        <w:t>ٱ</w:t>
      </w:r>
      <w:r w:rsidR="000C2F5C" w:rsidRPr="00E761CB">
        <w:rPr>
          <w:rStyle w:val="Char5"/>
          <w:rFonts w:hint="eastAsia"/>
          <w:rtl/>
        </w:rPr>
        <w:t>لتَّقۡوَىٰ</w:t>
      </w:r>
      <w:r w:rsidR="000C2F5C" w:rsidRPr="00E761CB">
        <w:rPr>
          <w:rStyle w:val="Char5"/>
          <w:rtl/>
        </w:rPr>
        <w:t xml:space="preserve"> وَكَانُوٓاْ أَحَقَّ بِهَا وَأَهۡلَهَاۚ</w:t>
      </w:r>
      <w:r w:rsidR="00E669C4">
        <w:rPr>
          <w:rFonts w:ascii="Traditional Arabic" w:hAnsi="Traditional Arabic" w:cs="Traditional Arabic"/>
          <w:rtl/>
          <w:lang w:bidi="fa-IR"/>
        </w:rPr>
        <w:t>﴾</w:t>
      </w:r>
      <w:r w:rsidR="00E669C4" w:rsidRPr="00EB4951">
        <w:rPr>
          <w:rStyle w:val="Char3"/>
          <w:rFonts w:hint="cs"/>
          <w:rtl/>
        </w:rPr>
        <w:t xml:space="preserve"> </w:t>
      </w:r>
      <w:r w:rsidR="00E669C4" w:rsidRPr="001714A2">
        <w:rPr>
          <w:rStyle w:val="Char4"/>
          <w:rtl/>
        </w:rPr>
        <w:t>[</w:t>
      </w:r>
      <w:r w:rsidR="00E669C4" w:rsidRPr="001714A2">
        <w:rPr>
          <w:rStyle w:val="Char4"/>
          <w:rFonts w:hint="cs"/>
          <w:rtl/>
        </w:rPr>
        <w:t>الفتح: 26</w:t>
      </w:r>
      <w:r w:rsidR="00E669C4" w:rsidRPr="001714A2">
        <w:rPr>
          <w:rStyle w:val="Char4"/>
          <w:rtl/>
        </w:rPr>
        <w:t>]</w:t>
      </w:r>
      <w:r w:rsidR="00E669C4" w:rsidRPr="001714A2">
        <w:rPr>
          <w:rStyle w:val="Char4"/>
          <w:rFonts w:hint="cs"/>
          <w:rtl/>
          <w:lang w:bidi="fa-IR"/>
        </w:rPr>
        <w:t>.</w:t>
      </w:r>
      <w:r w:rsidR="00E669C4" w:rsidRPr="00EB4951">
        <w:rPr>
          <w:rStyle w:val="Char3"/>
          <w:rFonts w:hint="cs"/>
          <w:rtl/>
        </w:rPr>
        <w:t xml:space="preserve"> </w:t>
      </w:r>
      <w:r>
        <w:rPr>
          <w:rFonts w:cs="Traditional Arabic" w:hint="cs"/>
          <w:rtl/>
          <w:lang w:bidi="fa-IR"/>
        </w:rPr>
        <w:t>«</w:t>
      </w:r>
      <w:r w:rsidRPr="00EB4951">
        <w:rPr>
          <w:rStyle w:val="Char3"/>
          <w:rFonts w:hint="cs"/>
          <w:rtl/>
        </w:rPr>
        <w:t xml:space="preserve">و ایشان را به توحید </w:t>
      </w:r>
      <w:r w:rsidR="00080547" w:rsidRPr="00EB4951">
        <w:rPr>
          <w:rStyle w:val="Char3"/>
          <w:rFonts w:hint="cs"/>
          <w:rtl/>
        </w:rPr>
        <w:t xml:space="preserve">ثابت نگهداشت، و سزاوار و اهل آن </w:t>
      </w:r>
      <w:r w:rsidRPr="00EB4951">
        <w:rPr>
          <w:rStyle w:val="Char3"/>
          <w:rFonts w:hint="cs"/>
          <w:rtl/>
        </w:rPr>
        <w:t>(نیز) بودند</w:t>
      </w:r>
      <w:r>
        <w:rPr>
          <w:rFonts w:cs="Traditional Arabic" w:hint="cs"/>
          <w:rtl/>
          <w:lang w:bidi="fa-IR"/>
        </w:rPr>
        <w:t>»</w:t>
      </w:r>
      <w:r w:rsidRPr="00EB4951">
        <w:rPr>
          <w:rStyle w:val="Char3"/>
          <w:rFonts w:hint="cs"/>
          <w:rtl/>
        </w:rPr>
        <w:t>.</w:t>
      </w:r>
    </w:p>
    <w:p w:rsidR="00E97D93" w:rsidRPr="00E761CB" w:rsidRDefault="00E97D93" w:rsidP="00FD77E4">
      <w:pPr>
        <w:ind w:firstLine="284"/>
        <w:jc w:val="both"/>
        <w:rPr>
          <w:rStyle w:val="Char5"/>
          <w:rtl/>
        </w:rPr>
      </w:pPr>
      <w:r w:rsidRPr="00EB4951">
        <w:rPr>
          <w:rStyle w:val="Char3"/>
          <w:rFonts w:hint="cs"/>
          <w:rtl/>
        </w:rPr>
        <w:t>(2)</w:t>
      </w:r>
      <w:r w:rsidR="00E669C4" w:rsidRPr="00EB4951">
        <w:rPr>
          <w:rStyle w:val="Char3"/>
          <w:rFonts w:hint="cs"/>
          <w:rtl/>
        </w:rPr>
        <w:t xml:space="preserve"> </w:t>
      </w:r>
      <w:r w:rsidR="00E669C4">
        <w:rPr>
          <w:rFonts w:ascii="Traditional Arabic" w:hAnsi="Traditional Arabic" w:cs="Traditional Arabic"/>
          <w:rtl/>
          <w:lang w:bidi="fa-IR"/>
        </w:rPr>
        <w:t>﴿</w:t>
      </w:r>
      <w:r w:rsidR="000C2F5C" w:rsidRPr="00E761CB">
        <w:rPr>
          <w:rStyle w:val="Char5"/>
          <w:rtl/>
        </w:rPr>
        <w:t xml:space="preserve">أُوْلَٰٓئِكَ </w:t>
      </w:r>
      <w:r w:rsidR="000C2F5C" w:rsidRPr="00E761CB">
        <w:rPr>
          <w:rStyle w:val="Char5"/>
          <w:rFonts w:hint="cs"/>
          <w:rtl/>
        </w:rPr>
        <w:t>ٱ</w:t>
      </w:r>
      <w:r w:rsidR="000C2F5C" w:rsidRPr="00E761CB">
        <w:rPr>
          <w:rStyle w:val="Char5"/>
          <w:rFonts w:hint="eastAsia"/>
          <w:rtl/>
        </w:rPr>
        <w:t>لَّذِينَ</w:t>
      </w:r>
      <w:r w:rsidR="000C2F5C" w:rsidRPr="00E761CB">
        <w:rPr>
          <w:rStyle w:val="Char5"/>
          <w:rtl/>
        </w:rPr>
        <w:t xml:space="preserve"> </w:t>
      </w:r>
      <w:r w:rsidR="000C2F5C" w:rsidRPr="00E761CB">
        <w:rPr>
          <w:rStyle w:val="Char5"/>
          <w:rFonts w:hint="cs"/>
          <w:rtl/>
        </w:rPr>
        <w:t>ٱ</w:t>
      </w:r>
      <w:r w:rsidR="000C2F5C" w:rsidRPr="00E761CB">
        <w:rPr>
          <w:rStyle w:val="Char5"/>
          <w:rFonts w:hint="eastAsia"/>
          <w:rtl/>
        </w:rPr>
        <w:t>مۡتَحَنَ</w:t>
      </w:r>
      <w:r w:rsidR="000C2F5C" w:rsidRPr="00E761CB">
        <w:rPr>
          <w:rStyle w:val="Char5"/>
          <w:rtl/>
        </w:rPr>
        <w:t xml:space="preserve"> </w:t>
      </w:r>
      <w:r w:rsidR="000C2F5C" w:rsidRPr="00E761CB">
        <w:rPr>
          <w:rStyle w:val="Char5"/>
          <w:rFonts w:hint="cs"/>
          <w:rtl/>
        </w:rPr>
        <w:t>ٱ</w:t>
      </w:r>
      <w:r w:rsidR="000C2F5C" w:rsidRPr="00E761CB">
        <w:rPr>
          <w:rStyle w:val="Char5"/>
          <w:rFonts w:hint="eastAsia"/>
          <w:rtl/>
        </w:rPr>
        <w:t>للَّهُ</w:t>
      </w:r>
      <w:r w:rsidR="000C2F5C" w:rsidRPr="00E761CB">
        <w:rPr>
          <w:rStyle w:val="Char5"/>
          <w:rtl/>
        </w:rPr>
        <w:t xml:space="preserve"> قُلُوبَهُمۡ لِلتَّقۡوَىٰۚ</w:t>
      </w:r>
      <w:r w:rsidR="00E669C4">
        <w:rPr>
          <w:rFonts w:ascii="Traditional Arabic" w:hAnsi="Traditional Arabic" w:cs="Traditional Arabic"/>
          <w:rtl/>
          <w:lang w:bidi="fa-IR"/>
        </w:rPr>
        <w:t>﴾</w:t>
      </w:r>
      <w:r w:rsidR="00E669C4" w:rsidRPr="00EB4951">
        <w:rPr>
          <w:rStyle w:val="Char3"/>
          <w:rFonts w:hint="cs"/>
          <w:rtl/>
        </w:rPr>
        <w:t xml:space="preserve"> </w:t>
      </w:r>
      <w:r w:rsidR="00E669C4" w:rsidRPr="001714A2">
        <w:rPr>
          <w:rStyle w:val="Char4"/>
          <w:rtl/>
        </w:rPr>
        <w:t>[</w:t>
      </w:r>
      <w:r w:rsidR="00E669C4" w:rsidRPr="001714A2">
        <w:rPr>
          <w:rStyle w:val="Char4"/>
          <w:rFonts w:hint="cs"/>
          <w:rtl/>
        </w:rPr>
        <w:t>الحجرات: 3</w:t>
      </w:r>
      <w:r w:rsidR="00E669C4" w:rsidRPr="001714A2">
        <w:rPr>
          <w:rStyle w:val="Char4"/>
          <w:rtl/>
        </w:rPr>
        <w:t>]</w:t>
      </w:r>
      <w:r w:rsidR="00E669C4" w:rsidRPr="001714A2">
        <w:rPr>
          <w:rStyle w:val="Char4"/>
          <w:rFonts w:hint="cs"/>
          <w:rtl/>
          <w:lang w:bidi="fa-IR"/>
        </w:rPr>
        <w:t>.</w:t>
      </w:r>
      <w:r w:rsidRPr="00EB4951">
        <w:rPr>
          <w:rStyle w:val="Char3"/>
          <w:rFonts w:hint="cs"/>
          <w:rtl/>
        </w:rPr>
        <w:t xml:space="preserve"> </w:t>
      </w:r>
      <w:r>
        <w:rPr>
          <w:rFonts w:cs="Traditional Arabic" w:hint="cs"/>
          <w:rtl/>
          <w:lang w:bidi="fa-IR"/>
        </w:rPr>
        <w:t>«</w:t>
      </w:r>
      <w:r w:rsidR="00A53441" w:rsidRPr="00EB4951">
        <w:rPr>
          <w:rStyle w:val="Char3"/>
          <w:rFonts w:hint="cs"/>
          <w:rtl/>
        </w:rPr>
        <w:t xml:space="preserve">اینان </w:t>
      </w:r>
      <w:r w:rsidRPr="00EB4951">
        <w:rPr>
          <w:rStyle w:val="Char3"/>
          <w:rFonts w:hint="cs"/>
          <w:rtl/>
        </w:rPr>
        <w:t>کسانی</w:t>
      </w:r>
      <w:r w:rsidR="00633D83" w:rsidRPr="00EB4951">
        <w:rPr>
          <w:rStyle w:val="Char3"/>
          <w:rFonts w:hint="cs"/>
          <w:rtl/>
        </w:rPr>
        <w:t xml:space="preserve">‌اند </w:t>
      </w:r>
      <w:r w:rsidRPr="00EB4951">
        <w:rPr>
          <w:rStyle w:val="Char3"/>
          <w:rFonts w:hint="cs"/>
          <w:rtl/>
        </w:rPr>
        <w:t>که الله دل‌هایشان را برای ظهور تقوی آزموده است</w:t>
      </w:r>
      <w:r>
        <w:rPr>
          <w:rFonts w:cs="Traditional Arabic" w:hint="cs"/>
          <w:rtl/>
          <w:lang w:bidi="fa-IR"/>
        </w:rPr>
        <w:t>»</w:t>
      </w:r>
      <w:r w:rsidRPr="00EB4951">
        <w:rPr>
          <w:rStyle w:val="Char3"/>
          <w:rFonts w:hint="cs"/>
          <w:rtl/>
        </w:rPr>
        <w:t>.</w:t>
      </w:r>
    </w:p>
    <w:p w:rsidR="00870215" w:rsidRPr="00E761CB" w:rsidRDefault="00870215" w:rsidP="00FD77E4">
      <w:pPr>
        <w:ind w:firstLine="284"/>
        <w:jc w:val="both"/>
        <w:rPr>
          <w:rStyle w:val="Char5"/>
          <w:rtl/>
        </w:rPr>
      </w:pPr>
      <w:r w:rsidRPr="00EB4951">
        <w:rPr>
          <w:rStyle w:val="Char3"/>
          <w:rFonts w:hint="cs"/>
          <w:rtl/>
        </w:rPr>
        <w:t>(3)</w:t>
      </w:r>
      <w:r w:rsidR="00E669C4" w:rsidRPr="00EB4951">
        <w:rPr>
          <w:rStyle w:val="Char3"/>
          <w:rFonts w:hint="cs"/>
          <w:rtl/>
        </w:rPr>
        <w:t xml:space="preserve"> </w:t>
      </w:r>
      <w:r w:rsidR="00E669C4">
        <w:rPr>
          <w:rFonts w:ascii="Traditional Arabic" w:hAnsi="Traditional Arabic" w:cs="Traditional Arabic"/>
          <w:rtl/>
          <w:lang w:bidi="fa-IR"/>
        </w:rPr>
        <w:t>﴿</w:t>
      </w:r>
      <w:r w:rsidR="007C56D5" w:rsidRPr="00E761CB">
        <w:rPr>
          <w:rStyle w:val="Char5"/>
          <w:rtl/>
        </w:rPr>
        <w:t xml:space="preserve">وَلَٰكِنَّ </w:t>
      </w:r>
      <w:r w:rsidR="007C56D5" w:rsidRPr="00E761CB">
        <w:rPr>
          <w:rStyle w:val="Char5"/>
          <w:rFonts w:hint="cs"/>
          <w:rtl/>
        </w:rPr>
        <w:t>ٱ</w:t>
      </w:r>
      <w:r w:rsidR="007C56D5" w:rsidRPr="00E761CB">
        <w:rPr>
          <w:rStyle w:val="Char5"/>
          <w:rFonts w:hint="eastAsia"/>
          <w:rtl/>
        </w:rPr>
        <w:t>للَّهَ</w:t>
      </w:r>
      <w:r w:rsidR="007C56D5" w:rsidRPr="00E761CB">
        <w:rPr>
          <w:rStyle w:val="Char5"/>
          <w:rtl/>
        </w:rPr>
        <w:t xml:space="preserve"> حَبَّبَ إِلَيۡكُمُ </w:t>
      </w:r>
      <w:r w:rsidR="007C56D5" w:rsidRPr="00E761CB">
        <w:rPr>
          <w:rStyle w:val="Char5"/>
          <w:rFonts w:hint="cs"/>
          <w:rtl/>
        </w:rPr>
        <w:t>ٱ</w:t>
      </w:r>
      <w:r w:rsidR="007C56D5" w:rsidRPr="00E761CB">
        <w:rPr>
          <w:rStyle w:val="Char5"/>
          <w:rFonts w:hint="eastAsia"/>
          <w:rtl/>
        </w:rPr>
        <w:t>لۡإِيمَٰنَ</w:t>
      </w:r>
      <w:r w:rsidR="007C56D5" w:rsidRPr="00E761CB">
        <w:rPr>
          <w:rStyle w:val="Char5"/>
          <w:rtl/>
        </w:rPr>
        <w:t xml:space="preserve"> وَزَيَّنَهُ</w:t>
      </w:r>
      <w:r w:rsidR="007C56D5" w:rsidRPr="00E761CB">
        <w:rPr>
          <w:rStyle w:val="Char5"/>
          <w:rFonts w:hint="cs"/>
          <w:rtl/>
        </w:rPr>
        <w:t>ۥ</w:t>
      </w:r>
      <w:r w:rsidR="007C56D5" w:rsidRPr="00E761CB">
        <w:rPr>
          <w:rStyle w:val="Char5"/>
          <w:rtl/>
        </w:rPr>
        <w:t xml:space="preserve"> فِي قُلُوبِكُمۡ وَكَرَّهَ إِلَيۡكُمُ </w:t>
      </w:r>
      <w:r w:rsidR="007C56D5" w:rsidRPr="00E761CB">
        <w:rPr>
          <w:rStyle w:val="Char5"/>
          <w:rFonts w:hint="cs"/>
          <w:rtl/>
        </w:rPr>
        <w:t>ٱ</w:t>
      </w:r>
      <w:r w:rsidR="007C56D5" w:rsidRPr="00E761CB">
        <w:rPr>
          <w:rStyle w:val="Char5"/>
          <w:rFonts w:hint="eastAsia"/>
          <w:rtl/>
        </w:rPr>
        <w:t>لۡكُفۡرَ</w:t>
      </w:r>
      <w:r w:rsidR="007C56D5" w:rsidRPr="00E761CB">
        <w:rPr>
          <w:rStyle w:val="Char5"/>
          <w:rtl/>
        </w:rPr>
        <w:t xml:space="preserve"> وَ</w:t>
      </w:r>
      <w:r w:rsidR="007C56D5" w:rsidRPr="00E761CB">
        <w:rPr>
          <w:rStyle w:val="Char5"/>
          <w:rFonts w:hint="cs"/>
          <w:rtl/>
        </w:rPr>
        <w:t>ٱ</w:t>
      </w:r>
      <w:r w:rsidR="007C56D5" w:rsidRPr="00E761CB">
        <w:rPr>
          <w:rStyle w:val="Char5"/>
          <w:rFonts w:hint="eastAsia"/>
          <w:rtl/>
        </w:rPr>
        <w:t>لۡفُسُوقَ</w:t>
      </w:r>
      <w:r w:rsidR="007C56D5" w:rsidRPr="00E761CB">
        <w:rPr>
          <w:rStyle w:val="Char5"/>
          <w:rtl/>
        </w:rPr>
        <w:t xml:space="preserve"> وَ</w:t>
      </w:r>
      <w:r w:rsidR="007C56D5" w:rsidRPr="00E761CB">
        <w:rPr>
          <w:rStyle w:val="Char5"/>
          <w:rFonts w:hint="cs"/>
          <w:rtl/>
        </w:rPr>
        <w:t>ٱ</w:t>
      </w:r>
      <w:r w:rsidR="007C56D5" w:rsidRPr="00E761CB">
        <w:rPr>
          <w:rStyle w:val="Char5"/>
          <w:rFonts w:hint="eastAsia"/>
          <w:rtl/>
        </w:rPr>
        <w:t>لۡعِصۡيَانَۚ</w:t>
      </w:r>
      <w:r w:rsidR="007C56D5" w:rsidRPr="00E761CB">
        <w:rPr>
          <w:rStyle w:val="Char5"/>
          <w:rtl/>
        </w:rPr>
        <w:t xml:space="preserve"> أُوْلَٰٓئِكَ ه</w:t>
      </w:r>
      <w:r w:rsidR="007C56D5" w:rsidRPr="00E761CB">
        <w:rPr>
          <w:rStyle w:val="Char5"/>
          <w:rFonts w:hint="eastAsia"/>
          <w:rtl/>
        </w:rPr>
        <w:t>ُمُ</w:t>
      </w:r>
      <w:r w:rsidR="007C56D5" w:rsidRPr="00E761CB">
        <w:rPr>
          <w:rStyle w:val="Char5"/>
          <w:rtl/>
        </w:rPr>
        <w:t xml:space="preserve"> </w:t>
      </w:r>
      <w:r w:rsidR="007C56D5" w:rsidRPr="00E761CB">
        <w:rPr>
          <w:rStyle w:val="Char5"/>
          <w:rFonts w:hint="cs"/>
          <w:rtl/>
        </w:rPr>
        <w:t>ٱ</w:t>
      </w:r>
      <w:r w:rsidR="007C56D5" w:rsidRPr="00E761CB">
        <w:rPr>
          <w:rStyle w:val="Char5"/>
          <w:rFonts w:hint="eastAsia"/>
          <w:rtl/>
        </w:rPr>
        <w:t>لرَّٰشِدُونَ</w:t>
      </w:r>
      <w:r w:rsidR="007C56D5" w:rsidRPr="00E761CB">
        <w:rPr>
          <w:rStyle w:val="Char5"/>
          <w:rtl/>
        </w:rPr>
        <w:t xml:space="preserve"> ٧</w:t>
      </w:r>
      <w:r w:rsidR="00E669C4">
        <w:rPr>
          <w:rFonts w:ascii="Traditional Arabic" w:hAnsi="Traditional Arabic" w:cs="Traditional Arabic"/>
          <w:rtl/>
          <w:lang w:bidi="fa-IR"/>
        </w:rPr>
        <w:t>﴾</w:t>
      </w:r>
      <w:r w:rsidR="00E669C4" w:rsidRPr="00EB4951">
        <w:rPr>
          <w:rStyle w:val="Char3"/>
          <w:rFonts w:hint="cs"/>
          <w:rtl/>
        </w:rPr>
        <w:t xml:space="preserve"> </w:t>
      </w:r>
      <w:r w:rsidR="00E669C4" w:rsidRPr="001714A2">
        <w:rPr>
          <w:rStyle w:val="Char4"/>
          <w:rtl/>
        </w:rPr>
        <w:t>[</w:t>
      </w:r>
      <w:r w:rsidR="00E669C4" w:rsidRPr="001714A2">
        <w:rPr>
          <w:rStyle w:val="Char4"/>
          <w:rFonts w:hint="cs"/>
          <w:rtl/>
        </w:rPr>
        <w:t>الحجرات: 7</w:t>
      </w:r>
      <w:r w:rsidR="00E669C4" w:rsidRPr="001714A2">
        <w:rPr>
          <w:rStyle w:val="Char4"/>
          <w:rtl/>
        </w:rPr>
        <w:t>]</w:t>
      </w:r>
      <w:r w:rsidR="00E669C4" w:rsidRPr="001714A2">
        <w:rPr>
          <w:rStyle w:val="Char4"/>
          <w:rFonts w:hint="cs"/>
          <w:rtl/>
          <w:lang w:bidi="fa-IR"/>
        </w:rPr>
        <w:t>.</w:t>
      </w:r>
      <w:r w:rsidRPr="00EB4951">
        <w:rPr>
          <w:rStyle w:val="Char3"/>
          <w:rFonts w:hint="cs"/>
          <w:rtl/>
        </w:rPr>
        <w:t xml:space="preserve"> </w:t>
      </w:r>
      <w:r>
        <w:rPr>
          <w:rFonts w:cs="Traditional Arabic" w:hint="cs"/>
          <w:rtl/>
          <w:lang w:bidi="fa-IR"/>
        </w:rPr>
        <w:t>«</w:t>
      </w:r>
      <w:r w:rsidRPr="00EB4951">
        <w:rPr>
          <w:rStyle w:val="Char3"/>
          <w:rFonts w:hint="cs"/>
          <w:rtl/>
        </w:rPr>
        <w:t>ولیکن خداوند ایمان را به سوی شما محبوب گردانیده، و آن را در دل‌های شما آراسته کرده است، و کفر، فسوق و عصیان را نزد شما منفور گردانیده است، و این جماعت راه‌یافتگانند</w:t>
      </w:r>
      <w:r>
        <w:rPr>
          <w:rFonts w:cs="Traditional Arabic" w:hint="cs"/>
          <w:rtl/>
          <w:lang w:bidi="fa-IR"/>
        </w:rPr>
        <w:t>»</w:t>
      </w:r>
      <w:r w:rsidRPr="00EB4951">
        <w:rPr>
          <w:rStyle w:val="Char3"/>
          <w:rFonts w:hint="cs"/>
          <w:rtl/>
        </w:rPr>
        <w:t>.</w:t>
      </w:r>
    </w:p>
    <w:p w:rsidR="009668B1" w:rsidRPr="00E761CB" w:rsidRDefault="009668B1" w:rsidP="00FD77E4">
      <w:pPr>
        <w:ind w:firstLine="284"/>
        <w:jc w:val="both"/>
        <w:rPr>
          <w:rStyle w:val="Char5"/>
          <w:rtl/>
        </w:rPr>
      </w:pPr>
      <w:r w:rsidRPr="00EB4951">
        <w:rPr>
          <w:rStyle w:val="Char3"/>
          <w:rFonts w:hint="cs"/>
          <w:rtl/>
        </w:rPr>
        <w:t>(4)</w:t>
      </w:r>
      <w:r w:rsidR="00E669C4" w:rsidRPr="00EB4951">
        <w:rPr>
          <w:rStyle w:val="Char3"/>
          <w:rFonts w:hint="cs"/>
          <w:rtl/>
        </w:rPr>
        <w:t xml:space="preserve"> </w:t>
      </w:r>
      <w:r w:rsidR="00E669C4">
        <w:rPr>
          <w:rFonts w:ascii="Traditional Arabic" w:hAnsi="Traditional Arabic" w:cs="Traditional Arabic"/>
          <w:rtl/>
          <w:lang w:bidi="fa-IR"/>
        </w:rPr>
        <w:t>﴿</w:t>
      </w:r>
      <w:r w:rsidR="00E46289" w:rsidRPr="00E761CB">
        <w:rPr>
          <w:rStyle w:val="Char5"/>
          <w:rtl/>
        </w:rPr>
        <w:t xml:space="preserve">هُوَ </w:t>
      </w:r>
      <w:r w:rsidR="00E46289" w:rsidRPr="00E761CB">
        <w:rPr>
          <w:rStyle w:val="Char5"/>
          <w:rFonts w:hint="cs"/>
          <w:rtl/>
        </w:rPr>
        <w:t>ٱ</w:t>
      </w:r>
      <w:r w:rsidR="00E46289" w:rsidRPr="00E761CB">
        <w:rPr>
          <w:rStyle w:val="Char5"/>
          <w:rFonts w:hint="eastAsia"/>
          <w:rtl/>
        </w:rPr>
        <w:t>لَّذِيٓ</w:t>
      </w:r>
      <w:r w:rsidR="00E46289" w:rsidRPr="00E761CB">
        <w:rPr>
          <w:rStyle w:val="Char5"/>
          <w:rtl/>
        </w:rPr>
        <w:t xml:space="preserve"> أَنزَلَ </w:t>
      </w:r>
      <w:r w:rsidR="00E46289" w:rsidRPr="00E761CB">
        <w:rPr>
          <w:rStyle w:val="Char5"/>
          <w:rFonts w:hint="cs"/>
          <w:rtl/>
        </w:rPr>
        <w:t>ٱ</w:t>
      </w:r>
      <w:r w:rsidR="00E46289" w:rsidRPr="00E761CB">
        <w:rPr>
          <w:rStyle w:val="Char5"/>
          <w:rFonts w:hint="eastAsia"/>
          <w:rtl/>
        </w:rPr>
        <w:t>لسَّكِينَةَ</w:t>
      </w:r>
      <w:r w:rsidR="00E46289" w:rsidRPr="00E761CB">
        <w:rPr>
          <w:rStyle w:val="Char5"/>
          <w:rtl/>
        </w:rPr>
        <w:t xml:space="preserve"> فِي قُلُوبِ </w:t>
      </w:r>
      <w:r w:rsidR="00E46289" w:rsidRPr="00E761CB">
        <w:rPr>
          <w:rStyle w:val="Char5"/>
          <w:rFonts w:hint="cs"/>
          <w:rtl/>
        </w:rPr>
        <w:t>ٱ</w:t>
      </w:r>
      <w:r w:rsidR="00E46289" w:rsidRPr="00E761CB">
        <w:rPr>
          <w:rStyle w:val="Char5"/>
          <w:rFonts w:hint="eastAsia"/>
          <w:rtl/>
        </w:rPr>
        <w:t>لۡمُؤۡمِنِينَ</w:t>
      </w:r>
      <w:r w:rsidR="00E46289" w:rsidRPr="00E761CB">
        <w:rPr>
          <w:rStyle w:val="Char5"/>
          <w:rtl/>
        </w:rPr>
        <w:t xml:space="preserve"> لِيَزۡدَادُوٓاْ إِيمَٰنٗا مَّعَ إِيمَٰنِهِمۡۗ</w:t>
      </w:r>
      <w:r w:rsidR="00E669C4">
        <w:rPr>
          <w:rFonts w:ascii="Traditional Arabic" w:hAnsi="Traditional Arabic" w:cs="Traditional Arabic"/>
          <w:rtl/>
          <w:lang w:bidi="fa-IR"/>
        </w:rPr>
        <w:t>﴾</w:t>
      </w:r>
      <w:r w:rsidR="00E669C4" w:rsidRPr="00EB4951">
        <w:rPr>
          <w:rStyle w:val="Char3"/>
          <w:rFonts w:hint="cs"/>
          <w:rtl/>
        </w:rPr>
        <w:t xml:space="preserve"> </w:t>
      </w:r>
      <w:r w:rsidR="00E669C4" w:rsidRPr="001714A2">
        <w:rPr>
          <w:rStyle w:val="Char4"/>
          <w:rtl/>
        </w:rPr>
        <w:t>[</w:t>
      </w:r>
      <w:r w:rsidR="00E669C4" w:rsidRPr="001714A2">
        <w:rPr>
          <w:rStyle w:val="Char4"/>
          <w:rFonts w:hint="cs"/>
          <w:rtl/>
        </w:rPr>
        <w:t>الفتح: 4</w:t>
      </w:r>
      <w:r w:rsidR="00E669C4" w:rsidRPr="001714A2">
        <w:rPr>
          <w:rStyle w:val="Char4"/>
          <w:rtl/>
        </w:rPr>
        <w:t>]</w:t>
      </w:r>
      <w:r w:rsidR="00E669C4" w:rsidRPr="001714A2">
        <w:rPr>
          <w:rStyle w:val="Char4"/>
          <w:rFonts w:hint="cs"/>
          <w:rtl/>
          <w:lang w:bidi="fa-IR"/>
        </w:rPr>
        <w:t>.</w:t>
      </w:r>
      <w:r w:rsidR="00D427A4" w:rsidRPr="00EB4951">
        <w:rPr>
          <w:rStyle w:val="Char3"/>
          <w:rFonts w:hint="cs"/>
          <w:rtl/>
        </w:rPr>
        <w:t xml:space="preserve"> </w:t>
      </w:r>
      <w:r w:rsidR="00D427A4">
        <w:rPr>
          <w:rFonts w:cs="Traditional Arabic" w:hint="cs"/>
          <w:rtl/>
          <w:lang w:bidi="fa-IR"/>
        </w:rPr>
        <w:t>«</w:t>
      </w:r>
      <w:r w:rsidR="00D427A4" w:rsidRPr="00EB4951">
        <w:rPr>
          <w:rStyle w:val="Char3"/>
          <w:rFonts w:hint="cs"/>
          <w:rtl/>
        </w:rPr>
        <w:t xml:space="preserve">او همان ذاتی است که اطمینان را </w:t>
      </w:r>
      <w:r w:rsidR="009834CF" w:rsidRPr="00EB4951">
        <w:rPr>
          <w:rStyle w:val="Char3"/>
          <w:rFonts w:hint="cs"/>
          <w:rtl/>
        </w:rPr>
        <w:t>در دل‌های مؤمنین</w:t>
      </w:r>
      <w:r w:rsidR="002F340A" w:rsidRPr="00EB4951">
        <w:rPr>
          <w:rStyle w:val="Char3"/>
          <w:rFonts w:hint="cs"/>
          <w:rtl/>
        </w:rPr>
        <w:t xml:space="preserve"> نازل کرد</w:t>
      </w:r>
      <w:r w:rsidR="00366815" w:rsidRPr="00EB4951">
        <w:rPr>
          <w:rStyle w:val="Char3"/>
          <w:rFonts w:hint="cs"/>
          <w:rtl/>
        </w:rPr>
        <w:t xml:space="preserve">، تا </w:t>
      </w:r>
      <w:r w:rsidR="002F340A" w:rsidRPr="00EB4951">
        <w:rPr>
          <w:rStyle w:val="Char3"/>
          <w:rFonts w:hint="cs"/>
          <w:rtl/>
        </w:rPr>
        <w:t>ایمانی به</w:t>
      </w:r>
      <w:r w:rsidR="00D427A4" w:rsidRPr="00EB4951">
        <w:rPr>
          <w:rStyle w:val="Char3"/>
          <w:rFonts w:hint="cs"/>
          <w:rtl/>
        </w:rPr>
        <w:t xml:space="preserve"> </w:t>
      </w:r>
      <w:r w:rsidR="002F340A" w:rsidRPr="00EB4951">
        <w:rPr>
          <w:rStyle w:val="Char3"/>
          <w:rtl/>
        </w:rPr>
        <w:t>ایمانشان بیفزاید</w:t>
      </w:r>
      <w:r w:rsidR="00D427A4" w:rsidRPr="00EB4951">
        <w:rPr>
          <w:rStyle w:val="Char3"/>
          <w:rFonts w:hint="cs"/>
          <w:rtl/>
        </w:rPr>
        <w:t xml:space="preserve"> اضافه گردد</w:t>
      </w:r>
      <w:r w:rsidR="00D427A4">
        <w:rPr>
          <w:rFonts w:cs="Traditional Arabic" w:hint="cs"/>
          <w:rtl/>
          <w:lang w:bidi="fa-IR"/>
        </w:rPr>
        <w:t>»</w:t>
      </w:r>
      <w:r w:rsidR="00D427A4" w:rsidRPr="00EB4951">
        <w:rPr>
          <w:rStyle w:val="Char3"/>
          <w:rFonts w:hint="cs"/>
          <w:rtl/>
        </w:rPr>
        <w:t>.</w:t>
      </w:r>
      <w:r w:rsidR="00E46289" w:rsidRPr="00EB4951">
        <w:rPr>
          <w:rStyle w:val="Char3"/>
          <w:rFonts w:hint="cs"/>
          <w:rtl/>
        </w:rPr>
        <w:t xml:space="preserve"> </w:t>
      </w:r>
    </w:p>
    <w:p w:rsidR="00D427A4" w:rsidRPr="00E761CB" w:rsidRDefault="00D427A4" w:rsidP="00FD77E4">
      <w:pPr>
        <w:ind w:firstLine="284"/>
        <w:jc w:val="both"/>
        <w:rPr>
          <w:rStyle w:val="Char5"/>
          <w:rtl/>
        </w:rPr>
      </w:pPr>
      <w:r w:rsidRPr="00EB4951">
        <w:rPr>
          <w:rStyle w:val="Char3"/>
          <w:rFonts w:hint="cs"/>
          <w:rtl/>
        </w:rPr>
        <w:t>(5)</w:t>
      </w:r>
      <w:r w:rsidR="00E669C4" w:rsidRPr="00EB4951">
        <w:rPr>
          <w:rStyle w:val="Char3"/>
          <w:rFonts w:hint="cs"/>
          <w:rtl/>
        </w:rPr>
        <w:t xml:space="preserve"> </w:t>
      </w:r>
      <w:r w:rsidR="00E669C4">
        <w:rPr>
          <w:rFonts w:ascii="Traditional Arabic" w:hAnsi="Traditional Arabic" w:cs="Traditional Arabic"/>
          <w:rtl/>
          <w:lang w:bidi="fa-IR"/>
        </w:rPr>
        <w:t>﴿</w:t>
      </w:r>
      <w:r w:rsidR="00E46289" w:rsidRPr="00E761CB">
        <w:rPr>
          <w:rStyle w:val="Char5"/>
          <w:rtl/>
        </w:rPr>
        <w:t xml:space="preserve">أُوْلَٰٓئِكَ هُمُ </w:t>
      </w:r>
      <w:r w:rsidR="00E46289" w:rsidRPr="00E761CB">
        <w:rPr>
          <w:rStyle w:val="Char5"/>
          <w:rFonts w:hint="cs"/>
          <w:rtl/>
        </w:rPr>
        <w:t>ٱ</w:t>
      </w:r>
      <w:r w:rsidR="00E46289" w:rsidRPr="00E761CB">
        <w:rPr>
          <w:rStyle w:val="Char5"/>
          <w:rFonts w:hint="eastAsia"/>
          <w:rtl/>
        </w:rPr>
        <w:t>لۡمُؤۡمِنُونَ</w:t>
      </w:r>
      <w:r w:rsidR="00E46289" w:rsidRPr="00E761CB">
        <w:rPr>
          <w:rStyle w:val="Char5"/>
          <w:rtl/>
        </w:rPr>
        <w:t xml:space="preserve"> حَقّٗاۚ</w:t>
      </w:r>
      <w:r w:rsidR="00E669C4">
        <w:rPr>
          <w:rFonts w:ascii="Traditional Arabic" w:hAnsi="Traditional Arabic" w:cs="Traditional Arabic"/>
          <w:rtl/>
          <w:lang w:bidi="fa-IR"/>
        </w:rPr>
        <w:t>﴾</w:t>
      </w:r>
      <w:r w:rsidR="00E669C4" w:rsidRPr="00EB4951">
        <w:rPr>
          <w:rStyle w:val="Char3"/>
          <w:rFonts w:hint="cs"/>
          <w:rtl/>
        </w:rPr>
        <w:t xml:space="preserve"> </w:t>
      </w:r>
      <w:r w:rsidR="00E669C4" w:rsidRPr="001714A2">
        <w:rPr>
          <w:rStyle w:val="Char4"/>
          <w:rtl/>
        </w:rPr>
        <w:t>[</w:t>
      </w:r>
      <w:r w:rsidR="00E669C4" w:rsidRPr="001714A2">
        <w:rPr>
          <w:rStyle w:val="Char4"/>
          <w:rFonts w:hint="cs"/>
          <w:rtl/>
        </w:rPr>
        <w:t>الأنفال: 4</w:t>
      </w:r>
      <w:r w:rsidR="00E669C4" w:rsidRPr="001714A2">
        <w:rPr>
          <w:rStyle w:val="Char4"/>
          <w:rtl/>
        </w:rPr>
        <w:t>]</w:t>
      </w:r>
      <w:r w:rsidR="00E669C4" w:rsidRPr="001714A2">
        <w:rPr>
          <w:rStyle w:val="Char4"/>
          <w:rFonts w:hint="cs"/>
          <w:rtl/>
          <w:lang w:bidi="fa-IR"/>
        </w:rPr>
        <w:t>.</w:t>
      </w:r>
      <w:r w:rsidRPr="00EB4951">
        <w:rPr>
          <w:rStyle w:val="Char3"/>
          <w:rFonts w:hint="cs"/>
          <w:rtl/>
        </w:rPr>
        <w:t xml:space="preserve"> </w:t>
      </w:r>
      <w:r w:rsidR="00C86739">
        <w:rPr>
          <w:rFonts w:cs="Traditional Arabic" w:hint="cs"/>
          <w:rtl/>
          <w:lang w:bidi="fa-IR"/>
        </w:rPr>
        <w:t>«</w:t>
      </w:r>
      <w:r w:rsidR="00C86739" w:rsidRPr="001714A2">
        <w:rPr>
          <w:rStyle w:val="Char3"/>
          <w:rFonts w:hint="cs"/>
          <w:rtl/>
        </w:rPr>
        <w:t xml:space="preserve">آن‌ها </w:t>
      </w:r>
      <w:r w:rsidRPr="001714A2">
        <w:rPr>
          <w:rStyle w:val="Char3"/>
          <w:rFonts w:hint="cs"/>
          <w:rtl/>
        </w:rPr>
        <w:t>م</w:t>
      </w:r>
      <w:r w:rsidRPr="00EB4951">
        <w:rPr>
          <w:rStyle w:val="Char3"/>
          <w:rFonts w:hint="cs"/>
          <w:rtl/>
        </w:rPr>
        <w:t>ؤمنان واقعی و برحق هستند</w:t>
      </w:r>
      <w:r>
        <w:rPr>
          <w:rFonts w:cs="Traditional Arabic" w:hint="cs"/>
          <w:rtl/>
          <w:lang w:bidi="fa-IR"/>
        </w:rPr>
        <w:t>»</w:t>
      </w:r>
      <w:r w:rsidRPr="00EB4951">
        <w:rPr>
          <w:rStyle w:val="Char3"/>
          <w:rFonts w:hint="cs"/>
          <w:rtl/>
        </w:rPr>
        <w:t>.</w:t>
      </w:r>
    </w:p>
    <w:p w:rsidR="00D427A4" w:rsidRPr="00E761CB" w:rsidRDefault="00D427A4" w:rsidP="00FD77E4">
      <w:pPr>
        <w:ind w:firstLine="284"/>
        <w:jc w:val="both"/>
        <w:rPr>
          <w:rStyle w:val="Char5"/>
          <w:rtl/>
        </w:rPr>
      </w:pPr>
      <w:r w:rsidRPr="00EB4951">
        <w:rPr>
          <w:rStyle w:val="Char3"/>
          <w:rFonts w:hint="cs"/>
          <w:rtl/>
        </w:rPr>
        <w:t>(6)</w:t>
      </w:r>
      <w:r w:rsidR="00E669C4" w:rsidRPr="00EB4951">
        <w:rPr>
          <w:rStyle w:val="Char3"/>
          <w:rFonts w:hint="cs"/>
          <w:rtl/>
        </w:rPr>
        <w:t xml:space="preserve"> </w:t>
      </w:r>
      <w:r w:rsidR="00E669C4">
        <w:rPr>
          <w:rFonts w:ascii="Traditional Arabic" w:hAnsi="Traditional Arabic" w:cs="Traditional Arabic"/>
          <w:rtl/>
          <w:lang w:bidi="fa-IR"/>
        </w:rPr>
        <w:t>﴿</w:t>
      </w:r>
      <w:r w:rsidR="00463622" w:rsidRPr="00E761CB">
        <w:rPr>
          <w:rStyle w:val="Char5"/>
          <w:rtl/>
        </w:rPr>
        <w:t xml:space="preserve">أُوْلَٰٓئِكَ هُمُ </w:t>
      </w:r>
      <w:r w:rsidR="00463622" w:rsidRPr="00E761CB">
        <w:rPr>
          <w:rStyle w:val="Char5"/>
          <w:rFonts w:hint="cs"/>
          <w:rtl/>
        </w:rPr>
        <w:t>ٱ</w:t>
      </w:r>
      <w:r w:rsidR="00463622" w:rsidRPr="00E761CB">
        <w:rPr>
          <w:rStyle w:val="Char5"/>
          <w:rFonts w:hint="eastAsia"/>
          <w:rtl/>
        </w:rPr>
        <w:t>لصِّدِّيقُونَۖ</w:t>
      </w:r>
      <w:r w:rsidR="00463622" w:rsidRPr="00E761CB">
        <w:rPr>
          <w:rStyle w:val="Char5"/>
          <w:rtl/>
        </w:rPr>
        <w:t xml:space="preserve"> وَ</w:t>
      </w:r>
      <w:r w:rsidR="00463622" w:rsidRPr="00E761CB">
        <w:rPr>
          <w:rStyle w:val="Char5"/>
          <w:rFonts w:hint="cs"/>
          <w:rtl/>
        </w:rPr>
        <w:t>ٱ</w:t>
      </w:r>
      <w:r w:rsidR="00463622" w:rsidRPr="00E761CB">
        <w:rPr>
          <w:rStyle w:val="Char5"/>
          <w:rFonts w:hint="eastAsia"/>
          <w:rtl/>
        </w:rPr>
        <w:t>لشُّهَدَآءُ</w:t>
      </w:r>
      <w:r w:rsidR="00463622" w:rsidRPr="00E761CB">
        <w:rPr>
          <w:rStyle w:val="Char5"/>
          <w:rtl/>
        </w:rPr>
        <w:t xml:space="preserve"> عِندَ رَبِّهِمۡ</w:t>
      </w:r>
      <w:r w:rsidR="00E669C4">
        <w:rPr>
          <w:rFonts w:ascii="Traditional Arabic" w:hAnsi="Traditional Arabic" w:cs="Traditional Arabic"/>
          <w:rtl/>
          <w:lang w:bidi="fa-IR"/>
        </w:rPr>
        <w:t>﴾</w:t>
      </w:r>
      <w:r w:rsidR="00E669C4" w:rsidRPr="00EB4951">
        <w:rPr>
          <w:rStyle w:val="Char3"/>
          <w:rFonts w:hint="cs"/>
          <w:rtl/>
        </w:rPr>
        <w:t xml:space="preserve"> </w:t>
      </w:r>
      <w:r w:rsidR="00E669C4" w:rsidRPr="001714A2">
        <w:rPr>
          <w:rStyle w:val="Char4"/>
          <w:rtl/>
        </w:rPr>
        <w:t>[</w:t>
      </w:r>
      <w:r w:rsidR="00E669C4" w:rsidRPr="001714A2">
        <w:rPr>
          <w:rStyle w:val="Char4"/>
          <w:rFonts w:hint="cs"/>
          <w:rtl/>
        </w:rPr>
        <w:t>الحدید: 19</w:t>
      </w:r>
      <w:r w:rsidR="00E669C4" w:rsidRPr="001714A2">
        <w:rPr>
          <w:rStyle w:val="Char4"/>
          <w:rtl/>
        </w:rPr>
        <w:t>]</w:t>
      </w:r>
      <w:r w:rsidR="00E669C4" w:rsidRPr="001714A2">
        <w:rPr>
          <w:rStyle w:val="Char4"/>
          <w:rFonts w:hint="cs"/>
          <w:rtl/>
          <w:lang w:bidi="fa-IR"/>
        </w:rPr>
        <w:t>.</w:t>
      </w:r>
      <w:r w:rsidRPr="00EB4951">
        <w:rPr>
          <w:rStyle w:val="Char3"/>
          <w:rFonts w:hint="cs"/>
          <w:rtl/>
        </w:rPr>
        <w:t xml:space="preserve"> </w:t>
      </w:r>
      <w:r w:rsidR="00C86739">
        <w:rPr>
          <w:rFonts w:cs="Traditional Arabic" w:hint="cs"/>
          <w:rtl/>
          <w:lang w:bidi="fa-IR"/>
        </w:rPr>
        <w:t>«</w:t>
      </w:r>
      <w:r w:rsidR="00C86739" w:rsidRPr="001714A2">
        <w:rPr>
          <w:rStyle w:val="Char3"/>
          <w:rFonts w:hint="cs"/>
          <w:rtl/>
        </w:rPr>
        <w:t xml:space="preserve">آن‌ها </w:t>
      </w:r>
      <w:r w:rsidR="00FA7C5A" w:rsidRPr="00EB4951">
        <w:rPr>
          <w:rStyle w:val="Char3"/>
          <w:rFonts w:hint="cs"/>
          <w:rtl/>
        </w:rPr>
        <w:t xml:space="preserve">راستگویان </w:t>
      </w:r>
      <w:r w:rsidRPr="00EB4951">
        <w:rPr>
          <w:rStyle w:val="Char3"/>
          <w:rFonts w:hint="cs"/>
          <w:rtl/>
        </w:rPr>
        <w:t>(و درست ایمانان) و گواهان به نزد پروردگارشان هستند</w:t>
      </w:r>
      <w:r>
        <w:rPr>
          <w:rFonts w:cs="Traditional Arabic" w:hint="cs"/>
          <w:rtl/>
          <w:lang w:bidi="fa-IR"/>
        </w:rPr>
        <w:t>»</w:t>
      </w:r>
      <w:r w:rsidRPr="00EB4951">
        <w:rPr>
          <w:rStyle w:val="Char3"/>
          <w:rFonts w:hint="cs"/>
          <w:rtl/>
        </w:rPr>
        <w:t>.</w:t>
      </w:r>
    </w:p>
    <w:p w:rsidR="0044338B" w:rsidRPr="00EB4951" w:rsidRDefault="0044338B" w:rsidP="001714A2">
      <w:pPr>
        <w:ind w:firstLine="284"/>
        <w:jc w:val="both"/>
        <w:rPr>
          <w:rStyle w:val="Char3"/>
          <w:rtl/>
        </w:rPr>
      </w:pPr>
      <w:r w:rsidRPr="00EB4951">
        <w:rPr>
          <w:rStyle w:val="Char3"/>
          <w:rFonts w:hint="cs"/>
          <w:rtl/>
        </w:rPr>
        <w:t>و آیات بسیار دیگر و احادیث ذکرشد</w:t>
      </w:r>
      <w:r w:rsidR="001714A2">
        <w:rPr>
          <w:rStyle w:val="Char3"/>
          <w:rFonts w:hint="cs"/>
          <w:rtl/>
        </w:rPr>
        <w:t>ۀ</w:t>
      </w:r>
      <w:r w:rsidRPr="00EB4951">
        <w:rPr>
          <w:rStyle w:val="Char3"/>
          <w:rFonts w:hint="cs"/>
          <w:rtl/>
        </w:rPr>
        <w:t xml:space="preserve"> فوق و صدها حدیث دیگر، شاهد این مراقبت مستقیم الهی در تبیت ایمانی و اخلاقی و عملی</w:t>
      </w:r>
      <w:r w:rsidR="001F5F81" w:rsidRPr="00EB4951">
        <w:rPr>
          <w:rStyle w:val="Char3"/>
          <w:rFonts w:hint="cs"/>
          <w:rtl/>
        </w:rPr>
        <w:t xml:space="preserve"> آن‌ها </w:t>
      </w:r>
      <w:r w:rsidRPr="00EB4951">
        <w:rPr>
          <w:rStyle w:val="Char3"/>
          <w:rFonts w:hint="cs"/>
          <w:rtl/>
        </w:rPr>
        <w:t>می‌باشند.</w:t>
      </w:r>
    </w:p>
    <w:p w:rsidR="00210BE8" w:rsidRPr="00EB4951" w:rsidRDefault="00210BE8" w:rsidP="00FD77E4">
      <w:pPr>
        <w:ind w:firstLine="284"/>
        <w:jc w:val="both"/>
        <w:rPr>
          <w:rStyle w:val="Char3"/>
          <w:rtl/>
        </w:rPr>
      </w:pPr>
      <w:r w:rsidRPr="00EB4951">
        <w:rPr>
          <w:rStyle w:val="Char3"/>
          <w:rFonts w:hint="cs"/>
          <w:rtl/>
        </w:rPr>
        <w:t>آن</w:t>
      </w:r>
      <w:r w:rsidR="00633D83" w:rsidRPr="00EB4951">
        <w:rPr>
          <w:rStyle w:val="Char3"/>
          <w:rFonts w:hint="eastAsia"/>
          <w:rtl/>
        </w:rPr>
        <w:t>‌</w:t>
      </w:r>
      <w:r w:rsidRPr="00EB4951">
        <w:rPr>
          <w:rStyle w:val="Char3"/>
          <w:rFonts w:hint="cs"/>
          <w:rtl/>
        </w:rPr>
        <w:t>ها برای تمام مسلمانان دوره‌های بعد از خود، به عنوان بهترین و</w:t>
      </w:r>
      <w:r w:rsidR="00633D83" w:rsidRPr="00EB4951">
        <w:rPr>
          <w:rStyle w:val="Char3"/>
          <w:rFonts w:hint="cs"/>
          <w:rtl/>
        </w:rPr>
        <w:t xml:space="preserve"> کامل‌تر</w:t>
      </w:r>
      <w:r w:rsidRPr="00EB4951">
        <w:rPr>
          <w:rStyle w:val="Char3"/>
          <w:rFonts w:hint="cs"/>
          <w:rtl/>
        </w:rPr>
        <w:t>ین نمونه و شایسته‌ترین الگوی ایمان، اخلاق، عمل صالح، سیاست دین و دنیا، تشکیل مجتمع صالح انسانی، بینان‌گذاری حکومت اسلامی، تبلیغ اسلام و تشیید احکام از سوی خداوند ذوالجلال معرفی شده، ایمان و روش</w:t>
      </w:r>
      <w:r w:rsidR="001F5F81" w:rsidRPr="00EB4951">
        <w:rPr>
          <w:rStyle w:val="Char3"/>
          <w:rFonts w:hint="cs"/>
          <w:rtl/>
        </w:rPr>
        <w:t xml:space="preserve"> آن‌ها </w:t>
      </w:r>
      <w:r w:rsidRPr="00EB4951">
        <w:rPr>
          <w:rStyle w:val="Char3"/>
          <w:rFonts w:hint="cs"/>
          <w:rtl/>
        </w:rPr>
        <w:t>محک قبول یا رد ایمان و روش هر مدعی ایمان و عمل قرار داده شده است.</w:t>
      </w:r>
    </w:p>
    <w:p w:rsidR="00210BE8" w:rsidRPr="00E761CB" w:rsidRDefault="00210BE8" w:rsidP="001714A2">
      <w:pPr>
        <w:ind w:firstLine="284"/>
        <w:jc w:val="both"/>
        <w:rPr>
          <w:rStyle w:val="Char5"/>
          <w:rtl/>
        </w:rPr>
      </w:pPr>
      <w:r w:rsidRPr="00EB4951">
        <w:rPr>
          <w:rStyle w:val="Char3"/>
          <w:rFonts w:hint="cs"/>
          <w:rtl/>
        </w:rPr>
        <w:t>آی</w:t>
      </w:r>
      <w:r w:rsidR="001714A2">
        <w:rPr>
          <w:rStyle w:val="Char3"/>
          <w:rFonts w:hint="cs"/>
          <w:rtl/>
        </w:rPr>
        <w:t>ۀ</w:t>
      </w:r>
      <w:r w:rsidRPr="00EB4951">
        <w:rPr>
          <w:rStyle w:val="Char3"/>
          <w:rFonts w:hint="cs"/>
          <w:rtl/>
        </w:rPr>
        <w:t xml:space="preserve"> کریمه</w:t>
      </w:r>
      <w:r w:rsidR="00E669C4" w:rsidRPr="00EB4951">
        <w:rPr>
          <w:rStyle w:val="Char3"/>
          <w:rFonts w:hint="cs"/>
          <w:rtl/>
        </w:rPr>
        <w:t xml:space="preserve"> </w:t>
      </w:r>
      <w:r w:rsidR="00E669C4">
        <w:rPr>
          <w:rFonts w:ascii="Traditional Arabic" w:hAnsi="Traditional Arabic" w:cs="Traditional Arabic"/>
          <w:rtl/>
          <w:lang w:bidi="fa-IR"/>
        </w:rPr>
        <w:t>﴿</w:t>
      </w:r>
      <w:r w:rsidR="00463622" w:rsidRPr="00E761CB">
        <w:rPr>
          <w:rStyle w:val="Char5"/>
          <w:rtl/>
        </w:rPr>
        <w:t>فَإِنۡ ءَامَنُواْ بِمِثۡلِ مَآ ءَامَنتُم بِهِ</w:t>
      </w:r>
      <w:r w:rsidR="00463622" w:rsidRPr="00E761CB">
        <w:rPr>
          <w:rStyle w:val="Char5"/>
          <w:rFonts w:hint="cs"/>
          <w:rtl/>
        </w:rPr>
        <w:t>ۦ</w:t>
      </w:r>
      <w:r w:rsidR="00463622" w:rsidRPr="00E761CB">
        <w:rPr>
          <w:rStyle w:val="Char5"/>
          <w:rtl/>
        </w:rPr>
        <w:t xml:space="preserve"> فَقَدِ </w:t>
      </w:r>
      <w:r w:rsidR="00463622" w:rsidRPr="00E761CB">
        <w:rPr>
          <w:rStyle w:val="Char5"/>
          <w:rFonts w:hint="cs"/>
          <w:rtl/>
        </w:rPr>
        <w:t>ٱ</w:t>
      </w:r>
      <w:r w:rsidR="00463622" w:rsidRPr="00E761CB">
        <w:rPr>
          <w:rStyle w:val="Char5"/>
          <w:rFonts w:hint="eastAsia"/>
          <w:rtl/>
        </w:rPr>
        <w:t>هۡتَدَواْۖ</w:t>
      </w:r>
      <w:r w:rsidR="00463622" w:rsidRPr="00E761CB">
        <w:rPr>
          <w:rStyle w:val="Char5"/>
          <w:rtl/>
        </w:rPr>
        <w:t xml:space="preserve"> وَّإِن تَوَلَّوۡاْ فَإِنَّمَا هُمۡ فِي شِقَاقٖۖ</w:t>
      </w:r>
      <w:r w:rsidR="00E669C4">
        <w:rPr>
          <w:rFonts w:ascii="Traditional Arabic" w:hAnsi="Traditional Arabic" w:cs="Traditional Arabic"/>
          <w:rtl/>
          <w:lang w:bidi="fa-IR"/>
        </w:rPr>
        <w:t>﴾</w:t>
      </w:r>
      <w:r w:rsidR="00E669C4" w:rsidRPr="00EB4951">
        <w:rPr>
          <w:rStyle w:val="Char3"/>
          <w:rFonts w:hint="cs"/>
          <w:rtl/>
        </w:rPr>
        <w:t xml:space="preserve"> </w:t>
      </w:r>
      <w:r w:rsidR="00E669C4" w:rsidRPr="009935C5">
        <w:rPr>
          <w:rStyle w:val="Char4"/>
          <w:rtl/>
        </w:rPr>
        <w:t>[</w:t>
      </w:r>
      <w:r w:rsidR="00E669C4" w:rsidRPr="009935C5">
        <w:rPr>
          <w:rStyle w:val="Char4"/>
          <w:rFonts w:hint="cs"/>
          <w:rtl/>
        </w:rPr>
        <w:t>البقرة: 137</w:t>
      </w:r>
      <w:r w:rsidR="00E669C4" w:rsidRPr="009935C5">
        <w:rPr>
          <w:rStyle w:val="Char4"/>
          <w:rtl/>
        </w:rPr>
        <w:t>]</w:t>
      </w:r>
      <w:r w:rsidR="00E669C4" w:rsidRPr="009935C5">
        <w:rPr>
          <w:rStyle w:val="Char4"/>
          <w:rFonts w:hint="cs"/>
          <w:rtl/>
        </w:rPr>
        <w:t>.</w:t>
      </w:r>
    </w:p>
    <w:p w:rsidR="008E2BDC" w:rsidRPr="00EB4951" w:rsidRDefault="008E2BDC" w:rsidP="00FD77E4">
      <w:pPr>
        <w:ind w:firstLine="284"/>
        <w:jc w:val="both"/>
        <w:rPr>
          <w:rStyle w:val="Char3"/>
          <w:rtl/>
        </w:rPr>
      </w:pPr>
      <w:r w:rsidRPr="00EB4951">
        <w:rPr>
          <w:rStyle w:val="Char3"/>
          <w:rFonts w:hint="cs"/>
          <w:rtl/>
        </w:rPr>
        <w:t>پس اگر ایمان آوردند به مانند آن چه شما به آن ایمان آوردید، یقیناً</w:t>
      </w:r>
      <w:r w:rsidR="00A872C1" w:rsidRPr="00EB4951">
        <w:rPr>
          <w:rStyle w:val="Char3"/>
          <w:rFonts w:hint="cs"/>
          <w:rtl/>
        </w:rPr>
        <w:t xml:space="preserve"> هدایت یافتند و اگر روگردانی کردن</w:t>
      </w:r>
      <w:r w:rsidR="0087389B" w:rsidRPr="00EB4951">
        <w:rPr>
          <w:rStyle w:val="Char3"/>
          <w:rFonts w:hint="cs"/>
          <w:rtl/>
        </w:rPr>
        <w:t>د، پس همانا آنان در مخالفت هستند،</w:t>
      </w:r>
    </w:p>
    <w:p w:rsidR="0087389B" w:rsidRPr="00EB4951" w:rsidRDefault="0087389B" w:rsidP="00FD77E4">
      <w:pPr>
        <w:ind w:firstLine="284"/>
        <w:jc w:val="both"/>
        <w:rPr>
          <w:rStyle w:val="Char3"/>
          <w:rtl/>
        </w:rPr>
      </w:pPr>
      <w:r w:rsidRPr="00EB4951">
        <w:rPr>
          <w:rStyle w:val="Char3"/>
          <w:rFonts w:hint="cs"/>
          <w:rtl/>
        </w:rPr>
        <w:t>شاهد این مدعا می‌باشد.</w:t>
      </w:r>
    </w:p>
    <w:p w:rsidR="00F6521C" w:rsidRPr="00EB4951" w:rsidRDefault="00F6521C" w:rsidP="00FD77E4">
      <w:pPr>
        <w:ind w:firstLine="284"/>
        <w:jc w:val="both"/>
        <w:rPr>
          <w:rStyle w:val="Char3"/>
          <w:rtl/>
        </w:rPr>
      </w:pPr>
      <w:r w:rsidRPr="00EB4951">
        <w:rPr>
          <w:rStyle w:val="Char3"/>
          <w:rFonts w:hint="cs"/>
          <w:rtl/>
        </w:rPr>
        <w:t>و نسبت به ایمان و اعمال کسانی که در روش ایمانی و عملی خود از آنان پیروی می‌نمایند تضمین رضاء الهی اعلام شده است،</w:t>
      </w:r>
      <w:r w:rsidR="00240AA1">
        <w:rPr>
          <w:rStyle w:val="Char3"/>
          <w:rFonts w:hint="cs"/>
          <w:rtl/>
        </w:rPr>
        <w:t xml:space="preserve"> </w:t>
      </w:r>
      <w:r w:rsidR="008A7483">
        <w:rPr>
          <w:rStyle w:val="Char3"/>
          <w:rFonts w:hint="cs"/>
          <w:rtl/>
        </w:rPr>
        <w:t xml:space="preserve">چنان‌که </w:t>
      </w:r>
      <w:r w:rsidR="001E0B38">
        <w:rPr>
          <w:rStyle w:val="Char3"/>
          <w:rFonts w:hint="cs"/>
          <w:rtl/>
        </w:rPr>
        <w:t xml:space="preserve">آیۀ </w:t>
      </w:r>
      <w:r w:rsidRPr="00EB4951">
        <w:rPr>
          <w:rStyle w:val="Char3"/>
          <w:rFonts w:hint="cs"/>
          <w:rtl/>
        </w:rPr>
        <w:t>قرآنی و احادیث نیز دلیل این مطلب می‌باشند.</w:t>
      </w:r>
    </w:p>
    <w:p w:rsidR="00E669C4" w:rsidRPr="00E761CB" w:rsidRDefault="00E669C4" w:rsidP="00FD77E4">
      <w:pPr>
        <w:ind w:firstLine="284"/>
        <w:jc w:val="both"/>
        <w:rPr>
          <w:rStyle w:val="Char5"/>
          <w:rtl/>
        </w:rPr>
      </w:pPr>
      <w:r>
        <w:rPr>
          <w:rFonts w:ascii="Traditional Arabic" w:hAnsi="Traditional Arabic" w:cs="Traditional Arabic"/>
          <w:rtl/>
          <w:lang w:bidi="fa-IR"/>
        </w:rPr>
        <w:t>﴿</w:t>
      </w:r>
      <w:r w:rsidR="00463622" w:rsidRPr="00E761CB">
        <w:rPr>
          <w:rStyle w:val="Char5"/>
          <w:rtl/>
        </w:rPr>
        <w:t>وَ</w:t>
      </w:r>
      <w:r w:rsidR="00463622" w:rsidRPr="00E761CB">
        <w:rPr>
          <w:rStyle w:val="Char5"/>
          <w:rFonts w:hint="cs"/>
          <w:rtl/>
        </w:rPr>
        <w:t>ٱ</w:t>
      </w:r>
      <w:r w:rsidR="00463622" w:rsidRPr="00E761CB">
        <w:rPr>
          <w:rStyle w:val="Char5"/>
          <w:rFonts w:hint="eastAsia"/>
          <w:rtl/>
        </w:rPr>
        <w:t>لَّذِينَ</w:t>
      </w:r>
      <w:r w:rsidR="00463622" w:rsidRPr="00E761CB">
        <w:rPr>
          <w:rStyle w:val="Char5"/>
          <w:rtl/>
        </w:rPr>
        <w:t xml:space="preserve"> </w:t>
      </w:r>
      <w:r w:rsidR="00463622" w:rsidRPr="00E761CB">
        <w:rPr>
          <w:rStyle w:val="Char5"/>
          <w:rFonts w:hint="cs"/>
          <w:rtl/>
        </w:rPr>
        <w:t>ٱ</w:t>
      </w:r>
      <w:r w:rsidR="00463622" w:rsidRPr="00E761CB">
        <w:rPr>
          <w:rStyle w:val="Char5"/>
          <w:rFonts w:hint="eastAsia"/>
          <w:rtl/>
        </w:rPr>
        <w:t>تَّبَعُوهُم</w:t>
      </w:r>
      <w:r w:rsidR="00463622" w:rsidRPr="00E761CB">
        <w:rPr>
          <w:rStyle w:val="Char5"/>
          <w:rtl/>
        </w:rPr>
        <w:t xml:space="preserve"> بِإِحۡسَٰنٖ رَّضِيَ </w:t>
      </w:r>
      <w:r w:rsidR="00463622" w:rsidRPr="00E761CB">
        <w:rPr>
          <w:rStyle w:val="Char5"/>
          <w:rFonts w:hint="cs"/>
          <w:rtl/>
        </w:rPr>
        <w:t>ٱ</w:t>
      </w:r>
      <w:r w:rsidR="00463622" w:rsidRPr="00E761CB">
        <w:rPr>
          <w:rStyle w:val="Char5"/>
          <w:rFonts w:hint="eastAsia"/>
          <w:rtl/>
        </w:rPr>
        <w:t>للَّهُ</w:t>
      </w:r>
      <w:r w:rsidR="00463622" w:rsidRPr="00E761CB">
        <w:rPr>
          <w:rStyle w:val="Char5"/>
          <w:rtl/>
        </w:rPr>
        <w:t xml:space="preserve"> عَنۡهُمۡ وَرَضُواْ عَنۡهُ</w:t>
      </w:r>
      <w:r>
        <w:rPr>
          <w:rFonts w:ascii="Traditional Arabic" w:hAnsi="Traditional Arabic" w:cs="Traditional Arabic"/>
          <w:rtl/>
          <w:lang w:bidi="fa-IR"/>
        </w:rPr>
        <w:t>﴾</w:t>
      </w:r>
      <w:r w:rsidRPr="00EB4951">
        <w:rPr>
          <w:rStyle w:val="Char3"/>
          <w:rFonts w:hint="cs"/>
          <w:rtl/>
        </w:rPr>
        <w:t xml:space="preserve"> </w:t>
      </w:r>
      <w:r w:rsidRPr="009935C5">
        <w:rPr>
          <w:rStyle w:val="Char4"/>
          <w:rtl/>
        </w:rPr>
        <w:t>[</w:t>
      </w:r>
      <w:r w:rsidRPr="009935C5">
        <w:rPr>
          <w:rStyle w:val="Char4"/>
          <w:rFonts w:hint="cs"/>
          <w:rtl/>
        </w:rPr>
        <w:t>التوبة: 100</w:t>
      </w:r>
      <w:r w:rsidRPr="009935C5">
        <w:rPr>
          <w:rStyle w:val="Char4"/>
          <w:rtl/>
        </w:rPr>
        <w:t>]</w:t>
      </w:r>
      <w:r w:rsidRPr="009935C5">
        <w:rPr>
          <w:rStyle w:val="Char4"/>
          <w:rFonts w:hint="cs"/>
          <w:rtl/>
        </w:rPr>
        <w:t>.</w:t>
      </w:r>
    </w:p>
    <w:p w:rsidR="00F6521C" w:rsidRPr="00EB4951" w:rsidRDefault="00F6521C" w:rsidP="00FD77E4">
      <w:pPr>
        <w:ind w:firstLine="284"/>
        <w:jc w:val="both"/>
        <w:rPr>
          <w:rStyle w:val="Char3"/>
          <w:rtl/>
        </w:rPr>
      </w:pPr>
      <w:r>
        <w:rPr>
          <w:rFonts w:cs="Traditional Arabic" w:hint="cs"/>
          <w:rtl/>
          <w:lang w:bidi="fa-IR"/>
        </w:rPr>
        <w:t>«</w:t>
      </w:r>
      <w:r w:rsidRPr="00EB4951">
        <w:rPr>
          <w:rStyle w:val="Char3"/>
          <w:rFonts w:hint="cs"/>
          <w:rtl/>
        </w:rPr>
        <w:t>و کسانی که آنان را بخوبی و خلوص پیروی کردند خداوند از آنان راضی شده است و آنان نیز از وی راضی خواهند شد</w:t>
      </w:r>
      <w:r>
        <w:rPr>
          <w:rFonts w:cs="Traditional Arabic" w:hint="cs"/>
          <w:rtl/>
          <w:lang w:bidi="fa-IR"/>
        </w:rPr>
        <w:t>»</w:t>
      </w:r>
      <w:r w:rsidRPr="00EB4951">
        <w:rPr>
          <w:rStyle w:val="Char3"/>
          <w:rFonts w:hint="cs"/>
          <w:rtl/>
        </w:rPr>
        <w:t>.</w:t>
      </w:r>
    </w:p>
    <w:p w:rsidR="00821F48" w:rsidRPr="00EB4951" w:rsidRDefault="00821F48" w:rsidP="00FD77E4">
      <w:pPr>
        <w:ind w:firstLine="284"/>
        <w:jc w:val="both"/>
        <w:rPr>
          <w:rStyle w:val="Char3"/>
          <w:rtl/>
        </w:rPr>
      </w:pPr>
      <w:r w:rsidRPr="00EB4951">
        <w:rPr>
          <w:rStyle w:val="Char3"/>
          <w:rFonts w:hint="cs"/>
          <w:rtl/>
        </w:rPr>
        <w:t xml:space="preserve">رسول اکرم </w:t>
      </w:r>
      <w:r w:rsidR="009A2B6B" w:rsidRPr="009A2B6B">
        <w:rPr>
          <w:rFonts w:cs="CTraditional Arabic" w:hint="cs"/>
          <w:rtl/>
          <w:lang w:bidi="fa-IR"/>
        </w:rPr>
        <w:t>ج</w:t>
      </w:r>
      <w:r w:rsidRPr="00EB4951">
        <w:rPr>
          <w:rStyle w:val="Char3"/>
          <w:rFonts w:hint="cs"/>
          <w:rtl/>
        </w:rPr>
        <w:t xml:space="preserve"> می‌فرماید: </w:t>
      </w:r>
      <w:r w:rsidRPr="00633D83">
        <w:rPr>
          <w:rStyle w:val="Char0"/>
          <w:rFonts w:hint="cs"/>
          <w:rtl/>
        </w:rPr>
        <w:t>«</w:t>
      </w:r>
      <w:r w:rsidR="00010F3D" w:rsidRPr="00633D83">
        <w:rPr>
          <w:rStyle w:val="Char0"/>
          <w:rFonts w:hint="cs"/>
          <w:rtl/>
        </w:rPr>
        <w:t>أَصْحَا</w:t>
      </w:r>
      <w:r w:rsidR="005237B4" w:rsidRPr="00633D83">
        <w:rPr>
          <w:rStyle w:val="Char0"/>
          <w:rFonts w:hint="cs"/>
          <w:rtl/>
        </w:rPr>
        <w:t>بِي</w:t>
      </w:r>
      <w:r w:rsidR="00010F3D" w:rsidRPr="00633D83">
        <w:rPr>
          <w:rStyle w:val="Char0"/>
          <w:rFonts w:hint="cs"/>
          <w:rtl/>
        </w:rPr>
        <w:t xml:space="preserve"> كَالنُجُوْمِ فَبِأَيِّهِم اقْتَدَيْتُمْ إِهْتَدَيْتُمْ</w:t>
      </w:r>
      <w:r w:rsidRPr="00633D83">
        <w:rPr>
          <w:rStyle w:val="Char0"/>
          <w:rFonts w:hint="cs"/>
          <w:rtl/>
        </w:rPr>
        <w:t>»</w:t>
      </w:r>
      <w:r w:rsidRPr="009935C5">
        <w:rPr>
          <w:rStyle w:val="Char3"/>
          <w:rFonts w:hint="cs"/>
          <w:vertAlign w:val="superscript"/>
          <w:rtl/>
        </w:rPr>
        <w:t>(</w:t>
      </w:r>
      <w:r w:rsidRPr="009935C5">
        <w:rPr>
          <w:rStyle w:val="Char3"/>
          <w:vertAlign w:val="superscript"/>
          <w:rtl/>
        </w:rPr>
        <w:footnoteReference w:id="5"/>
      </w:r>
      <w:r w:rsidRPr="009935C5">
        <w:rPr>
          <w:rStyle w:val="Char3"/>
          <w:rFonts w:hint="cs"/>
          <w:vertAlign w:val="superscript"/>
          <w:rtl/>
        </w:rPr>
        <w:t>)</w:t>
      </w:r>
    </w:p>
    <w:p w:rsidR="00821F48" w:rsidRPr="00EB4951" w:rsidRDefault="00821F48" w:rsidP="00FD77E4">
      <w:pPr>
        <w:ind w:firstLine="284"/>
        <w:jc w:val="both"/>
        <w:rPr>
          <w:rStyle w:val="Char3"/>
          <w:rtl/>
        </w:rPr>
      </w:pPr>
      <w:r w:rsidRPr="00EB4951">
        <w:rPr>
          <w:rStyle w:val="Char3"/>
          <w:rFonts w:hint="cs"/>
          <w:rtl/>
        </w:rPr>
        <w:t>«اصح</w:t>
      </w:r>
      <w:r w:rsidR="00554745" w:rsidRPr="00EB4951">
        <w:rPr>
          <w:rStyle w:val="Char3"/>
          <w:rFonts w:hint="cs"/>
          <w:rtl/>
        </w:rPr>
        <w:t>اب من به منزله ستارگان</w:t>
      </w:r>
      <w:r w:rsidR="00633D83" w:rsidRPr="00EB4951">
        <w:rPr>
          <w:rStyle w:val="Char3"/>
          <w:rFonts w:hint="cs"/>
          <w:rtl/>
        </w:rPr>
        <w:t xml:space="preserve">‌اند </w:t>
      </w:r>
      <w:r w:rsidR="00554745" w:rsidRPr="00EB4951">
        <w:rPr>
          <w:rStyle w:val="Char3"/>
          <w:rFonts w:hint="cs"/>
          <w:rtl/>
        </w:rPr>
        <w:t>که با</w:t>
      </w:r>
      <w:r w:rsidR="001F5F81" w:rsidRPr="00EB4951">
        <w:rPr>
          <w:rStyle w:val="Char3"/>
          <w:rFonts w:hint="cs"/>
          <w:rtl/>
        </w:rPr>
        <w:t xml:space="preserve"> آن‌ها </w:t>
      </w:r>
      <w:r w:rsidRPr="00EB4951">
        <w:rPr>
          <w:rStyle w:val="Char3"/>
          <w:rFonts w:hint="cs"/>
          <w:rtl/>
        </w:rPr>
        <w:t>راه یافته می‌شود، پس به هریکی از ایشان اقتدأ کنید هدایت را درمی‌یابید».</w:t>
      </w:r>
    </w:p>
    <w:p w:rsidR="008816DC" w:rsidRPr="00EB4951" w:rsidRDefault="008816DC" w:rsidP="00FD77E4">
      <w:pPr>
        <w:ind w:firstLine="284"/>
        <w:jc w:val="both"/>
        <w:rPr>
          <w:rStyle w:val="Char3"/>
          <w:rtl/>
        </w:rPr>
      </w:pPr>
      <w:r w:rsidRPr="00633D83">
        <w:rPr>
          <w:rStyle w:val="Char0"/>
          <w:rFonts w:hint="cs"/>
          <w:rtl/>
        </w:rPr>
        <w:t>«</w:t>
      </w:r>
      <w:r w:rsidR="005237B4" w:rsidRPr="00633D83">
        <w:rPr>
          <w:rStyle w:val="Char0"/>
          <w:rFonts w:hint="cs"/>
          <w:rtl/>
        </w:rPr>
        <w:t xml:space="preserve">علكم بسنتي وسنة الخلفاء الراشدين المهديين وعضوا عليها </w:t>
      </w:r>
      <w:r w:rsidR="00554745" w:rsidRPr="00633D83">
        <w:rPr>
          <w:rStyle w:val="Char0"/>
          <w:rFonts w:hint="cs"/>
          <w:rtl/>
        </w:rPr>
        <w:t>بالنواجذ</w:t>
      </w:r>
      <w:r w:rsidRPr="00633D83">
        <w:rPr>
          <w:rStyle w:val="Char0"/>
          <w:rFonts w:hint="cs"/>
          <w:rtl/>
        </w:rPr>
        <w:t>»</w:t>
      </w:r>
      <w:r w:rsidRPr="004803EC">
        <w:rPr>
          <w:rStyle w:val="Char3"/>
          <w:rFonts w:hint="cs"/>
          <w:vertAlign w:val="superscript"/>
          <w:rtl/>
        </w:rPr>
        <w:t>(</w:t>
      </w:r>
      <w:r w:rsidRPr="004803EC">
        <w:rPr>
          <w:rStyle w:val="Char3"/>
          <w:vertAlign w:val="superscript"/>
          <w:rtl/>
        </w:rPr>
        <w:footnoteReference w:id="6"/>
      </w:r>
      <w:r w:rsidRPr="004803EC">
        <w:rPr>
          <w:rStyle w:val="Char3"/>
          <w:rFonts w:hint="cs"/>
          <w:vertAlign w:val="superscript"/>
          <w:rtl/>
        </w:rPr>
        <w:t>)</w:t>
      </w:r>
      <w:r w:rsidRPr="00EB4951">
        <w:rPr>
          <w:rStyle w:val="Char3"/>
          <w:rFonts w:hint="cs"/>
          <w:rtl/>
        </w:rPr>
        <w:t>.</w:t>
      </w:r>
    </w:p>
    <w:p w:rsidR="008816DC" w:rsidRPr="00EB4951" w:rsidRDefault="008816DC" w:rsidP="001714A2">
      <w:pPr>
        <w:ind w:firstLine="284"/>
        <w:jc w:val="both"/>
        <w:rPr>
          <w:rStyle w:val="Char3"/>
          <w:rtl/>
        </w:rPr>
      </w:pPr>
      <w:r w:rsidRPr="00EB4951">
        <w:rPr>
          <w:rStyle w:val="Char3"/>
          <w:rFonts w:hint="cs"/>
          <w:rtl/>
        </w:rPr>
        <w:t>«بر شما لازم است که سنت و من و سنت خلفای راشدین و هدایت‌یافت</w:t>
      </w:r>
      <w:r w:rsidR="001714A2">
        <w:rPr>
          <w:rStyle w:val="Char3"/>
          <w:rFonts w:hint="cs"/>
          <w:rtl/>
        </w:rPr>
        <w:t>ۀ</w:t>
      </w:r>
      <w:r w:rsidRPr="00EB4951">
        <w:rPr>
          <w:rStyle w:val="Char3"/>
          <w:rFonts w:hint="cs"/>
          <w:rtl/>
        </w:rPr>
        <w:t xml:space="preserve"> مرا نصب العین خود قرار داده و آن را با دندان‌های خود محکم بگیرید».</w:t>
      </w:r>
    </w:p>
    <w:p w:rsidR="003C2B7B" w:rsidRPr="00EB4951" w:rsidRDefault="003C2B7B" w:rsidP="00FD77E4">
      <w:pPr>
        <w:ind w:firstLine="284"/>
        <w:jc w:val="both"/>
        <w:rPr>
          <w:rStyle w:val="Char3"/>
          <w:rtl/>
        </w:rPr>
      </w:pPr>
      <w:r w:rsidRPr="00EB4951">
        <w:rPr>
          <w:rStyle w:val="Char3"/>
          <w:rFonts w:hint="cs"/>
          <w:rtl/>
        </w:rPr>
        <w:t>علیهذا، اگر ما خواستار فلاح دارین و سربلندی دین و دنیا هستیم، و اگر ما می‌خواهیم مسلمانانی واقعی و آبرومند باشیم، لازم است که:</w:t>
      </w:r>
    </w:p>
    <w:p w:rsidR="003C2B7B" w:rsidRPr="00EB4951" w:rsidRDefault="003C2B7B" w:rsidP="00FD77E4">
      <w:pPr>
        <w:ind w:firstLine="284"/>
        <w:jc w:val="both"/>
        <w:rPr>
          <w:rStyle w:val="Char3"/>
          <w:rtl/>
        </w:rPr>
      </w:pPr>
      <w:r w:rsidRPr="00EB4951">
        <w:rPr>
          <w:rStyle w:val="Char3"/>
          <w:rFonts w:hint="cs"/>
          <w:rtl/>
        </w:rPr>
        <w:t>اولاً: الفت</w:t>
      </w:r>
      <w:r w:rsidR="00554745" w:rsidRPr="00EB4951">
        <w:rPr>
          <w:rStyle w:val="Char3"/>
          <w:rFonts w:hint="cs"/>
          <w:rtl/>
        </w:rPr>
        <w:t xml:space="preserve"> و محبت این یاران باوفای پیامبر</w:t>
      </w:r>
      <w:r w:rsidR="00554745">
        <w:rPr>
          <w:rFonts w:cs="CTraditional Arabic" w:hint="cs"/>
          <w:rtl/>
          <w:lang w:bidi="fa-IR"/>
        </w:rPr>
        <w:t>ص</w:t>
      </w:r>
      <w:r w:rsidRPr="00EB4951">
        <w:rPr>
          <w:rStyle w:val="Char3"/>
          <w:rFonts w:hint="cs"/>
          <w:rtl/>
        </w:rPr>
        <w:t>، و این جان‌نثاران سرفروش اسلام، و عاشقان دین خدا، یعنی: صحابه، مهاجران و انصار رضی الله عنهم اجمعین را در قلوب خود جایگزین نموده، آن را بر خود یک واجب اعتقادی بدانیم-</w:t>
      </w:r>
    </w:p>
    <w:p w:rsidR="003C2B7B" w:rsidRPr="00EB4951" w:rsidRDefault="003C2B7B" w:rsidP="00FD77E4">
      <w:pPr>
        <w:ind w:firstLine="284"/>
        <w:jc w:val="both"/>
        <w:rPr>
          <w:rStyle w:val="Char3"/>
          <w:rtl/>
        </w:rPr>
      </w:pPr>
      <w:r w:rsidRPr="00EB4951">
        <w:rPr>
          <w:rStyle w:val="Char3"/>
          <w:rFonts w:hint="cs"/>
          <w:rtl/>
        </w:rPr>
        <w:t>و ثانیاً: در ایمان، عمل، اخلاق، سیاست فردی و اجتماعی و در کلیة شئون زندگی بر نقش قدم آنان رفتار کنیم.</w:t>
      </w:r>
    </w:p>
    <w:p w:rsidR="003C2B7B" w:rsidRPr="00EB4951" w:rsidRDefault="003C2B7B" w:rsidP="001714A2">
      <w:pPr>
        <w:ind w:firstLine="284"/>
        <w:jc w:val="both"/>
        <w:rPr>
          <w:rStyle w:val="Char3"/>
          <w:rtl/>
        </w:rPr>
      </w:pPr>
      <w:r w:rsidRPr="00EB4951">
        <w:rPr>
          <w:rStyle w:val="Char3"/>
          <w:rFonts w:hint="cs"/>
          <w:rtl/>
        </w:rPr>
        <w:t>ثالثاً: مطالع</w:t>
      </w:r>
      <w:r w:rsidR="001714A2">
        <w:rPr>
          <w:rStyle w:val="Char3"/>
          <w:rFonts w:hint="cs"/>
          <w:rtl/>
        </w:rPr>
        <w:t>ۀ</w:t>
      </w:r>
      <w:r w:rsidRPr="00EB4951">
        <w:rPr>
          <w:rStyle w:val="Char3"/>
          <w:rFonts w:hint="cs"/>
          <w:rtl/>
        </w:rPr>
        <w:t xml:space="preserve"> تاریخ حیات طیبه و احوال زندگی مقدس آن فرشتگان زمین‌نشین و برتران از ملائکه را که به خ</w:t>
      </w:r>
      <w:r w:rsidR="00554745" w:rsidRPr="00EB4951">
        <w:rPr>
          <w:rStyle w:val="Char3"/>
          <w:rFonts w:hint="cs"/>
          <w:rtl/>
        </w:rPr>
        <w:t>اطر اسلام، قرآن و حفظ شرف محمدی</w:t>
      </w:r>
      <w:r w:rsidR="00554745">
        <w:rPr>
          <w:rFonts w:cs="CTraditional Arabic" w:hint="cs"/>
          <w:rtl/>
          <w:lang w:bidi="fa-IR"/>
        </w:rPr>
        <w:t>ص</w:t>
      </w:r>
      <w:r w:rsidRPr="00EB4951">
        <w:rPr>
          <w:rStyle w:val="Char3"/>
          <w:rFonts w:hint="cs"/>
          <w:rtl/>
        </w:rPr>
        <w:t xml:space="preserve"> با درد و رنج به سر بردند، و عاشقانه در راه خدای ذوالجلال جان باختند و اسب همت را تا ثریا تاخته و در میادین مبارز</w:t>
      </w:r>
      <w:r w:rsidR="001714A2">
        <w:rPr>
          <w:rStyle w:val="Char3"/>
          <w:rFonts w:hint="cs"/>
          <w:rtl/>
        </w:rPr>
        <w:t>ۀ</w:t>
      </w:r>
      <w:r w:rsidRPr="00EB4951">
        <w:rPr>
          <w:rStyle w:val="Char3"/>
          <w:rFonts w:hint="cs"/>
          <w:rtl/>
        </w:rPr>
        <w:t xml:space="preserve"> حق علیه باطل، حماسه‌هایی آفریدند که ثبت وقایعش امروز هم زینت‌بخش صفحات تاریخ است، برخورد لازم دانسته، مقداری از اوقات شبانه روزی خود را برای این کار اختصاص بدهیم، تا به سبب مطالعه</w:t>
      </w:r>
      <w:r w:rsidR="001F5F81" w:rsidRPr="00EB4951">
        <w:rPr>
          <w:rStyle w:val="Char3"/>
          <w:rFonts w:hint="cs"/>
          <w:rtl/>
        </w:rPr>
        <w:t xml:space="preserve">‌اش </w:t>
      </w:r>
      <w:r w:rsidRPr="00EB4951">
        <w:rPr>
          <w:rStyle w:val="Char3"/>
          <w:rFonts w:hint="cs"/>
          <w:rtl/>
        </w:rPr>
        <w:t xml:space="preserve">روح ایمانی و غیرت اسلامی ما تجدید حیات یابد و به </w:t>
      </w:r>
      <w:r w:rsidR="00554745" w:rsidRPr="00EB4951">
        <w:rPr>
          <w:rStyle w:val="Char3"/>
          <w:rFonts w:hint="cs"/>
          <w:rtl/>
        </w:rPr>
        <w:t>کمک</w:t>
      </w:r>
      <w:r w:rsidRPr="00EB4951">
        <w:rPr>
          <w:rStyle w:val="Char3"/>
          <w:rFonts w:hint="cs"/>
          <w:rtl/>
        </w:rPr>
        <w:t xml:space="preserve"> همت آن راد</w:t>
      </w:r>
      <w:r w:rsidR="00554745" w:rsidRPr="00EB4951">
        <w:rPr>
          <w:rStyle w:val="Char3"/>
          <w:rFonts w:hint="cs"/>
          <w:rtl/>
        </w:rPr>
        <w:t xml:space="preserve"> </w:t>
      </w:r>
      <w:r w:rsidRPr="00EB4951">
        <w:rPr>
          <w:rStyle w:val="Char3"/>
          <w:rFonts w:hint="cs"/>
          <w:rtl/>
        </w:rPr>
        <w:t>مردان، همت ما قوت گیرد، و ما را به راه حق آن راستان سوق داده، به مجد و شرف و سربلندی از دست رفته‌مان برساند و بدین ترتیب متاع گم‌کرد</w:t>
      </w:r>
      <w:r w:rsidR="001714A2">
        <w:rPr>
          <w:rStyle w:val="Char3"/>
          <w:rFonts w:hint="cs"/>
          <w:rtl/>
        </w:rPr>
        <w:t>ۀ</w:t>
      </w:r>
      <w:r w:rsidRPr="00EB4951">
        <w:rPr>
          <w:rStyle w:val="Char3"/>
          <w:rFonts w:hint="cs"/>
          <w:rtl/>
        </w:rPr>
        <w:t xml:space="preserve"> خود را که همانا شناخت ارزش دین اسلام و عظمت قرآن و سنت رسول اکرم </w:t>
      </w:r>
      <w:r w:rsidR="009A2B6B" w:rsidRPr="009A2B6B">
        <w:rPr>
          <w:rFonts w:cs="CTraditional Arabic" w:hint="cs"/>
          <w:rtl/>
          <w:lang w:bidi="fa-IR"/>
        </w:rPr>
        <w:t>ج</w:t>
      </w:r>
      <w:r w:rsidRPr="00EB4951">
        <w:rPr>
          <w:rStyle w:val="Char3"/>
          <w:rFonts w:hint="cs"/>
          <w:rtl/>
        </w:rPr>
        <w:t xml:space="preserve"> و بالطبع شرف انسانیت می‌باشد بازیابیم. زیرا یکی از اساسی‌ترین عوامل سقوط، پستی و ذلت ما مسلمانان امروز، فراموش‌کردن و نادیده‌گرفتن تاریخ اسلام و بانی اسلام</w:t>
      </w:r>
      <w:r w:rsidR="00045819" w:rsidRPr="00EB4951">
        <w:rPr>
          <w:rStyle w:val="Char3"/>
          <w:rFonts w:hint="cs"/>
          <w:rtl/>
        </w:rPr>
        <w:t xml:space="preserve"> </w:t>
      </w:r>
      <w:r w:rsidRPr="00EB4951">
        <w:rPr>
          <w:rStyle w:val="Char3"/>
          <w:rFonts w:hint="cs"/>
          <w:rtl/>
        </w:rPr>
        <w:t>و</w:t>
      </w:r>
      <w:r w:rsidR="00C6679D" w:rsidRPr="00EB4951">
        <w:rPr>
          <w:rStyle w:val="Char3"/>
          <w:rFonts w:hint="cs"/>
          <w:rtl/>
        </w:rPr>
        <w:t xml:space="preserve"> تاریخ بزرگان اسلام است که بنا به تصریح قرآن و حدیث نسبت رهبری و پیشوائی ما را دارند و در عسر و یسر، همکاران، همگامان و همرزمان رسول خدا علیه </w:t>
      </w:r>
      <w:r w:rsidR="00C6679D" w:rsidRPr="00A37A47">
        <w:rPr>
          <w:rStyle w:val="Char3"/>
          <w:rFonts w:hint="cs"/>
          <w:rtl/>
        </w:rPr>
        <w:t>التحیة</w:t>
      </w:r>
      <w:r w:rsidR="00C6679D" w:rsidRPr="00EB4951">
        <w:rPr>
          <w:rStyle w:val="Char3"/>
          <w:rFonts w:hint="cs"/>
          <w:rtl/>
        </w:rPr>
        <w:t xml:space="preserve"> والثناء در نشر اسلام و توسع</w:t>
      </w:r>
      <w:r w:rsidR="001714A2">
        <w:rPr>
          <w:rStyle w:val="Char3"/>
          <w:rFonts w:hint="cs"/>
          <w:rtl/>
        </w:rPr>
        <w:t>ۀ</w:t>
      </w:r>
      <w:r w:rsidR="00C6679D" w:rsidRPr="00EB4951">
        <w:rPr>
          <w:rStyle w:val="Char3"/>
          <w:rFonts w:hint="cs"/>
          <w:rtl/>
        </w:rPr>
        <w:t xml:space="preserve"> احکام دین بودند، یعنی: حضرات صحابه اکرم</w:t>
      </w:r>
      <w:r w:rsidR="00FD1CBB" w:rsidRPr="001714A2">
        <w:rPr>
          <w:rFonts w:cs="CTraditional Arabic" w:hint="cs"/>
          <w:rtl/>
          <w:lang w:bidi="fa-IR"/>
        </w:rPr>
        <w:t>ش</w:t>
      </w:r>
      <w:r w:rsidR="00C6679D" w:rsidRPr="00EB4951">
        <w:rPr>
          <w:rStyle w:val="Char3"/>
          <w:rFonts w:hint="cs"/>
          <w:rtl/>
        </w:rPr>
        <w:t xml:space="preserve"> اعم از مهاجرن و انصار رضی الله تعالی عنهم </w:t>
      </w:r>
      <w:r w:rsidR="00433697" w:rsidRPr="00EB4951">
        <w:rPr>
          <w:rStyle w:val="Char3"/>
          <w:rFonts w:hint="cs"/>
          <w:rtl/>
        </w:rPr>
        <w:t>اجمعین</w:t>
      </w:r>
      <w:r w:rsidR="00433697">
        <w:rPr>
          <w:rFonts w:cs="Times New Roman" w:hint="cs"/>
          <w:rtl/>
          <w:lang w:bidi="fa-IR"/>
        </w:rPr>
        <w:t>.</w:t>
      </w:r>
    </w:p>
    <w:p w:rsidR="00C6679D" w:rsidRPr="00EB4951" w:rsidRDefault="00C6679D" w:rsidP="001714A2">
      <w:pPr>
        <w:ind w:firstLine="284"/>
        <w:jc w:val="both"/>
        <w:rPr>
          <w:rStyle w:val="Char3"/>
          <w:rtl/>
        </w:rPr>
      </w:pPr>
      <w:r w:rsidRPr="00EB4951">
        <w:rPr>
          <w:rStyle w:val="Char3"/>
          <w:rFonts w:hint="cs"/>
          <w:rtl/>
        </w:rPr>
        <w:t>«این امر خیلی واضح است، اقوامی که تاریخ اسلاف و رهبران خود را فراموش می‌کنند، به تدریج کلی</w:t>
      </w:r>
      <w:r w:rsidR="001714A2">
        <w:rPr>
          <w:rStyle w:val="Char3"/>
          <w:rFonts w:hint="cs"/>
          <w:rtl/>
        </w:rPr>
        <w:t>ۀ</w:t>
      </w:r>
      <w:r w:rsidRPr="00EB4951">
        <w:rPr>
          <w:rStyle w:val="Char3"/>
          <w:rFonts w:hint="cs"/>
          <w:rtl/>
        </w:rPr>
        <w:t xml:space="preserve"> جذبات و آرزوهای</w:t>
      </w:r>
      <w:r w:rsidR="000356E1">
        <w:rPr>
          <w:rStyle w:val="Char3"/>
          <w:rFonts w:hint="cs"/>
          <w:rtl/>
        </w:rPr>
        <w:t xml:space="preserve"> ارزندۀ </w:t>
      </w:r>
      <w:r w:rsidRPr="00EB4951">
        <w:rPr>
          <w:rStyle w:val="Char3"/>
          <w:rFonts w:hint="cs"/>
          <w:rtl/>
        </w:rPr>
        <w:t>اجتماعی را که در واقع علت اساسی زندگی و حرکات تکاملی و عروج اقوام و ملل می‌باشد از دست داده، به درک اسفل پستی‌ها و رذالت‌ها سقوط می‌نمایند و همت مردانه و حوصله‌های بلندانسانی را از دست می‌دهند و در نتیجه به مرحل</w:t>
      </w:r>
      <w:r w:rsidR="001714A2">
        <w:rPr>
          <w:rStyle w:val="Char3"/>
          <w:rFonts w:hint="cs"/>
          <w:rtl/>
        </w:rPr>
        <w:t>ۀ</w:t>
      </w:r>
      <w:r w:rsidRPr="00EB4951">
        <w:rPr>
          <w:rStyle w:val="Char3"/>
          <w:rFonts w:hint="cs"/>
          <w:rtl/>
        </w:rPr>
        <w:t xml:space="preserve"> خود فراموشی رسیده نابود می‌گردند» سعدی چه جالب سروده است:</w:t>
      </w:r>
    </w:p>
    <w:tbl>
      <w:tblPr>
        <w:bidiVisual/>
        <w:tblW w:w="0" w:type="auto"/>
        <w:tblLook w:val="04A0" w:firstRow="1" w:lastRow="0" w:firstColumn="1" w:lastColumn="0" w:noHBand="0" w:noVBand="1"/>
      </w:tblPr>
      <w:tblGrid>
        <w:gridCol w:w="3035"/>
        <w:gridCol w:w="383"/>
        <w:gridCol w:w="3034"/>
      </w:tblGrid>
      <w:tr w:rsidR="00463622" w:rsidRPr="00EB4951" w:rsidTr="007C3AC2">
        <w:tc>
          <w:tcPr>
            <w:tcW w:w="3623" w:type="dxa"/>
          </w:tcPr>
          <w:p w:rsidR="00463622" w:rsidRPr="009F746C" w:rsidRDefault="00463622" w:rsidP="009F746C">
            <w:pPr>
              <w:jc w:val="lowKashida"/>
              <w:rPr>
                <w:rStyle w:val="Char3"/>
                <w:sz w:val="2"/>
                <w:szCs w:val="2"/>
                <w:rtl/>
              </w:rPr>
            </w:pPr>
            <w:r w:rsidRPr="00EB4951">
              <w:rPr>
                <w:rStyle w:val="Char3"/>
                <w:rFonts w:hint="cs"/>
                <w:rtl/>
              </w:rPr>
              <w:t>نام نیک رفتگان ضایع مکن</w:t>
            </w:r>
            <w:r w:rsidRPr="00EB4951">
              <w:rPr>
                <w:rStyle w:val="Char3"/>
                <w:rFonts w:hint="cs"/>
                <w:rtl/>
              </w:rPr>
              <w:br/>
            </w:r>
          </w:p>
        </w:tc>
        <w:tc>
          <w:tcPr>
            <w:tcW w:w="425" w:type="dxa"/>
          </w:tcPr>
          <w:p w:rsidR="00463622" w:rsidRPr="00EB4951" w:rsidRDefault="00463622" w:rsidP="009F746C">
            <w:pPr>
              <w:jc w:val="lowKashida"/>
              <w:rPr>
                <w:rStyle w:val="Char3"/>
                <w:rtl/>
              </w:rPr>
            </w:pPr>
          </w:p>
        </w:tc>
        <w:tc>
          <w:tcPr>
            <w:tcW w:w="3652" w:type="dxa"/>
          </w:tcPr>
          <w:p w:rsidR="00463622" w:rsidRPr="009F746C" w:rsidRDefault="00463622" w:rsidP="009F746C">
            <w:pPr>
              <w:jc w:val="lowKashida"/>
              <w:rPr>
                <w:rStyle w:val="Char3"/>
                <w:sz w:val="2"/>
                <w:szCs w:val="2"/>
                <w:rtl/>
              </w:rPr>
            </w:pPr>
            <w:r w:rsidRPr="00EB4951">
              <w:rPr>
                <w:rStyle w:val="Char3"/>
                <w:rFonts w:hint="cs"/>
                <w:rtl/>
              </w:rPr>
              <w:t>تا بماند نام نیکت برقرار</w:t>
            </w:r>
            <w:r w:rsidRPr="00EB4951">
              <w:rPr>
                <w:rStyle w:val="Char3"/>
                <w:rFonts w:hint="cs"/>
                <w:rtl/>
              </w:rPr>
              <w:br/>
            </w:r>
          </w:p>
        </w:tc>
      </w:tr>
    </w:tbl>
    <w:p w:rsidR="00787D3C" w:rsidRPr="00EB4951" w:rsidRDefault="00787D3C" w:rsidP="00FD77E4">
      <w:pPr>
        <w:ind w:firstLine="284"/>
        <w:jc w:val="both"/>
        <w:rPr>
          <w:rStyle w:val="Char3"/>
          <w:rtl/>
        </w:rPr>
      </w:pPr>
      <w:r w:rsidRPr="00EB4951">
        <w:rPr>
          <w:rStyle w:val="Char3"/>
          <w:rFonts w:hint="cs"/>
          <w:rtl/>
        </w:rPr>
        <w:t>ما مسلمانان امروز که بعد از آن همه مجد و شرف تاریخی بی‌نظیر و بی‌مثال که نیاکان و اسلاف مذهبی ما در قرون نخستین اسلام داشتند و آن عظمت و هیبتی که قیصر و کسری را به زانو درآورد و از جبل الطارق اسپانیا و قلب آفریقا تا خاورمیانه را تحت تسلط خود قرار داد، امروز چنان سقوط کرده و عقب مانده ایم که هر کافر، فاسق و بی‌دین و پست و پوچی بر ما خرده گرفته و ریشخند می‌کند و بر جوامع ما سلطه و حکومت می‌نماید و خود ما در مرحل</w:t>
      </w:r>
      <w:r w:rsidR="001714A2">
        <w:rPr>
          <w:rStyle w:val="Char3"/>
          <w:rFonts w:hint="cs"/>
          <w:rtl/>
        </w:rPr>
        <w:t>ۀ</w:t>
      </w:r>
      <w:r w:rsidRPr="00EB4951">
        <w:rPr>
          <w:rStyle w:val="Char3"/>
          <w:rFonts w:hint="cs"/>
          <w:rtl/>
        </w:rPr>
        <w:t xml:space="preserve"> ایمان و عمل، عقیده، و اخلاق و آداب معاشرت و در شئون مذهبی و سیاسی، فردی و اجتماعی، چنان پست شده ایم که نه ایمان درستی داریم، نه عمل صحیح، نه اخلاق جالب، نه با همدیگر اخوت داریم نه مودت، نه مروت، از هر خوبی به دور، و با هر زشتی مسرور و مفتخر هستیم که علاوه از بیگانگان، حتی فرزندان و جوانان ما نیز بر ما خندیده و بر مسلمانی ما خرده‌گیری کرده، نسبت به اسلام اعتراض و لب‌گشائی می‌کنند، و همان ملتی که دیروز زندگی اعتقادی و عملی وی چنان جاذبه داشت که کافران و منکران اسلام را شیدای اسلام می‌کرد، امروز چنان منفور شده است که فرزندان و جوانان خودش از آغو</w:t>
      </w:r>
      <w:r w:rsidR="00433697" w:rsidRPr="00EB4951">
        <w:rPr>
          <w:rStyle w:val="Char3"/>
          <w:rFonts w:hint="cs"/>
          <w:rtl/>
        </w:rPr>
        <w:t>ش</w:t>
      </w:r>
      <w:r w:rsidRPr="00EB4951">
        <w:rPr>
          <w:rStyle w:val="Char3"/>
          <w:rFonts w:hint="cs"/>
          <w:rtl/>
        </w:rPr>
        <w:t xml:space="preserve"> او فرار کرده به جمع بی‌دینان می‌پیوندند.</w:t>
      </w:r>
    </w:p>
    <w:p w:rsidR="00787D3C" w:rsidRPr="00EB4951" w:rsidRDefault="00787D3C" w:rsidP="00FD77E4">
      <w:pPr>
        <w:ind w:firstLine="284"/>
        <w:jc w:val="both"/>
        <w:rPr>
          <w:rStyle w:val="Char3"/>
          <w:rtl/>
        </w:rPr>
      </w:pPr>
      <w:r w:rsidRPr="00EB4951">
        <w:rPr>
          <w:rStyle w:val="Char3"/>
          <w:rFonts w:hint="cs"/>
          <w:rtl/>
        </w:rPr>
        <w:t>جای بسی شگفتی و تعجب است! ملتی که به جهانیان درس تمدن و تهذیب آموخته بود، امروز چرا غیر مهذب و غیر متمدن شده است؟ ملتی که دیروز شاهان جهان پای عظمتش را می‌بوسیدند و شیران و درندگان در برابرش سر تسلیم خم می‌کردند، چه شد که امروز از موش و مور وحشت دارد؟ کسانی که آن روز به خاطر اسلام با کمال فراخ دلی و لب‌خنده عاشقانه به استقبال مرگ می‌رفتند، امروز از همهم</w:t>
      </w:r>
      <w:r w:rsidR="001714A2">
        <w:rPr>
          <w:rStyle w:val="Char3"/>
          <w:rFonts w:hint="cs"/>
          <w:rtl/>
        </w:rPr>
        <w:t>ۀ</w:t>
      </w:r>
      <w:r w:rsidRPr="00EB4951">
        <w:rPr>
          <w:rStyle w:val="Char3"/>
          <w:rFonts w:hint="cs"/>
          <w:rtl/>
        </w:rPr>
        <w:t xml:space="preserve"> کافران می‌ترسند، بدیهی است که این دگرگونی بدون علت نیست.</w:t>
      </w:r>
    </w:p>
    <w:p w:rsidR="00D972F2" w:rsidRPr="00EB4951" w:rsidRDefault="00D972F2" w:rsidP="00FD77E4">
      <w:pPr>
        <w:ind w:firstLine="284"/>
        <w:jc w:val="both"/>
        <w:rPr>
          <w:rStyle w:val="Char3"/>
          <w:rtl/>
        </w:rPr>
      </w:pPr>
      <w:r w:rsidRPr="00EB4951">
        <w:rPr>
          <w:rStyle w:val="Char3"/>
          <w:rFonts w:hint="cs"/>
          <w:rtl/>
        </w:rPr>
        <w:t>به نظر ما یکی از علل اساسی این امر، این است که ما از خواندن و یادگرفتن تاریخ زندگانی و کارنامه‌های مسلمانان صدر اول چشم پوشیده خود را به فراگرفتن تاریخ بیگانگان و خواندن کتاب‌های دشمنان شرقی و غربی اسلام مشغول کرده</w:t>
      </w:r>
      <w:r w:rsidR="00633D83" w:rsidRPr="00EB4951">
        <w:rPr>
          <w:rStyle w:val="Char3"/>
          <w:rFonts w:hint="cs"/>
          <w:rtl/>
        </w:rPr>
        <w:t>‌ایم،</w:t>
      </w:r>
      <w:r w:rsidRPr="00EB4951">
        <w:rPr>
          <w:rStyle w:val="Char3"/>
          <w:rFonts w:hint="cs"/>
          <w:rtl/>
        </w:rPr>
        <w:t xml:space="preserve"> و به جای خواندن، و نوشتن و یادگرفتن زندگی‌نامه و تاریخ حیات «اصحاب نامدار» پیامبر گرامی</w:t>
      </w:r>
      <w:r w:rsidR="00433697">
        <w:rPr>
          <w:rFonts w:cs="CTraditional Arabic" w:hint="cs"/>
          <w:rtl/>
          <w:lang w:bidi="fa-IR"/>
        </w:rPr>
        <w:t>ص</w:t>
      </w:r>
      <w:r w:rsidR="00433697" w:rsidRPr="00EB4951">
        <w:rPr>
          <w:rStyle w:val="Char3"/>
          <w:rFonts w:hint="cs"/>
          <w:rtl/>
        </w:rPr>
        <w:t xml:space="preserve"> </w:t>
      </w:r>
      <w:r w:rsidRPr="00EB4951">
        <w:rPr>
          <w:rStyle w:val="Char3"/>
          <w:rFonts w:hint="cs"/>
          <w:rtl/>
        </w:rPr>
        <w:t>و احوال شوق‌انگیز، و کا</w:t>
      </w:r>
      <w:r w:rsidR="00433697" w:rsidRPr="00EB4951">
        <w:rPr>
          <w:rStyle w:val="Char3"/>
          <w:rFonts w:hint="cs"/>
          <w:rtl/>
        </w:rPr>
        <w:t>رنامه‌های شهامت‌آمیز یاران رسول</w:t>
      </w:r>
      <w:r w:rsidR="00433697">
        <w:rPr>
          <w:rFonts w:cs="CTraditional Arabic" w:hint="cs"/>
          <w:rtl/>
          <w:lang w:bidi="fa-IR"/>
        </w:rPr>
        <w:t>ص</w:t>
      </w:r>
      <w:r w:rsidR="00433697" w:rsidRPr="00EB4951">
        <w:rPr>
          <w:rStyle w:val="Char3"/>
          <w:rFonts w:hint="cs"/>
          <w:rtl/>
        </w:rPr>
        <w:t xml:space="preserve"> </w:t>
      </w:r>
      <w:r w:rsidRPr="00EB4951">
        <w:rPr>
          <w:rStyle w:val="Char3"/>
          <w:rFonts w:hint="cs"/>
          <w:rtl/>
        </w:rPr>
        <w:t>و جانبازان امین و صدوق اسلام به تاریخ‌های شاهان، شعرا، ادبا، رشته‌های مختلف علوم مادی و افسانه‌های بیهوده</w:t>
      </w:r>
      <w:r w:rsidR="0078507B" w:rsidRPr="00EB4951">
        <w:rPr>
          <w:rStyle w:val="Char3"/>
          <w:rFonts w:hint="cs"/>
          <w:rtl/>
        </w:rPr>
        <w:t xml:space="preserve"> پرداخته</w:t>
      </w:r>
      <w:r w:rsidR="00633D83" w:rsidRPr="00EB4951">
        <w:rPr>
          <w:rStyle w:val="Char3"/>
          <w:rFonts w:hint="cs"/>
          <w:rtl/>
        </w:rPr>
        <w:t>‌ایم،</w:t>
      </w:r>
      <w:r w:rsidR="0078507B" w:rsidRPr="00EB4951">
        <w:rPr>
          <w:rStyle w:val="Char3"/>
          <w:rFonts w:hint="cs"/>
          <w:rtl/>
        </w:rPr>
        <w:t xml:space="preserve"> اگر خیال سربلندی و پیروزی و عزت و عظمت دنیا و آخرت را در سر داریم، بیائیم به خواندن و یادگرفتن این تاریخ حماسه آفرین، و پر تحرک و انقلاب‌انگیز سربازان نخستین اسلام و پروانگان شمع رسالت، توجه خاصی مبذول کنیم و ارزش اسلام، و عظمت </w:t>
      </w:r>
      <w:r w:rsidR="00433697" w:rsidRPr="00EB4951">
        <w:rPr>
          <w:rStyle w:val="Char3"/>
          <w:rFonts w:hint="cs"/>
          <w:rtl/>
        </w:rPr>
        <w:t>قرآن و مقام شامخ پیامبر بزرگوار</w:t>
      </w:r>
      <w:r w:rsidR="00433697">
        <w:rPr>
          <w:rFonts w:cs="CTraditional Arabic" w:hint="cs"/>
          <w:rtl/>
          <w:lang w:bidi="fa-IR"/>
        </w:rPr>
        <w:t>ص</w:t>
      </w:r>
      <w:r w:rsidR="0078507B" w:rsidRPr="00EB4951">
        <w:rPr>
          <w:rStyle w:val="Char3"/>
          <w:rFonts w:hint="cs"/>
          <w:rtl/>
        </w:rPr>
        <w:t xml:space="preserve"> را از دیدگاه آنان بررسی کنیم، آنگاه در می‌یابیم که چرا آنان بر روی اخگرهای آتش می‌خوابیدند؟ و چرا بر بالای دار کشیده می‌شدند؟ چرا در اعماق دریاها غوطه می‌خوردند؟ و چرا از مال و منال و ملک و اوطان چشم پوشیده هجرت می‌نمودند؟ و جان و مال و اهل و عیال و خویش و تبار را نثار می‌کردند؟ و صدها چرای دیگر.</w:t>
      </w:r>
    </w:p>
    <w:p w:rsidR="007D7205" w:rsidRPr="00EB4951" w:rsidRDefault="007D7205" w:rsidP="00FD77E4">
      <w:pPr>
        <w:ind w:firstLine="284"/>
        <w:jc w:val="both"/>
        <w:rPr>
          <w:rStyle w:val="Char3"/>
          <w:rtl/>
        </w:rPr>
      </w:pPr>
      <w:r w:rsidRPr="00EB4951">
        <w:rPr>
          <w:rStyle w:val="Char3"/>
          <w:rFonts w:hint="cs"/>
          <w:rtl/>
        </w:rPr>
        <w:t>تا در بدن ما روح ایمان و اسلام از سر نو دمیده شود، و نشأت ثانیه‌ای در دور حیات ما ایجاد گردد و زندگی ایمانی و اسلامی، فردی و اجتماعی مذهبی و سیاسی ما رونق و تازگی یافته، قوت و قدرت از دست‌رفته را باز یابد و به مراحل ترقی و تعالی گام برداشته به سوی منزل مقصود خود سیر تکاملی را پیموده، به آرمان اصیل خود دست یابد.</w:t>
      </w:r>
    </w:p>
    <w:p w:rsidR="00381D4A" w:rsidRPr="00EB4951" w:rsidRDefault="00381D4A" w:rsidP="00FD77E4">
      <w:pPr>
        <w:ind w:firstLine="284"/>
        <w:jc w:val="both"/>
        <w:rPr>
          <w:rStyle w:val="Char3"/>
          <w:rtl/>
        </w:rPr>
      </w:pPr>
      <w:r w:rsidRPr="00EB4951">
        <w:rPr>
          <w:rStyle w:val="Char3"/>
          <w:rFonts w:hint="cs"/>
          <w:rtl/>
        </w:rPr>
        <w:t>با توجه به همین نکته، نگارند</w:t>
      </w:r>
      <w:r w:rsidR="001714A2">
        <w:rPr>
          <w:rStyle w:val="Char3"/>
          <w:rFonts w:hint="cs"/>
          <w:rtl/>
        </w:rPr>
        <w:t>ۀ</w:t>
      </w:r>
      <w:r w:rsidRPr="00EB4951">
        <w:rPr>
          <w:rStyle w:val="Char3"/>
          <w:rFonts w:hint="cs"/>
          <w:rtl/>
        </w:rPr>
        <w:t xml:space="preserve"> این دفتر در این بره</w:t>
      </w:r>
      <w:r w:rsidR="001714A2">
        <w:rPr>
          <w:rStyle w:val="Char3"/>
          <w:rFonts w:hint="cs"/>
          <w:rtl/>
        </w:rPr>
        <w:t>ۀ</w:t>
      </w:r>
      <w:r w:rsidRPr="00EB4951">
        <w:rPr>
          <w:rStyle w:val="Char3"/>
          <w:rFonts w:hint="cs"/>
          <w:rtl/>
        </w:rPr>
        <w:t xml:space="preserve"> زمانی که کتاب‌ها و جزوه‌های این موضوع به زبان فارسی عزیز ما کمیاب است و جوانان علاقه‌مند ما به آن نیاز مبرم دارند، وظیف</w:t>
      </w:r>
      <w:r w:rsidR="001714A2">
        <w:rPr>
          <w:rStyle w:val="Char3"/>
          <w:rFonts w:hint="cs"/>
          <w:rtl/>
        </w:rPr>
        <w:t>ۀ</w:t>
      </w:r>
      <w:r w:rsidRPr="00EB4951">
        <w:rPr>
          <w:rStyle w:val="Char3"/>
          <w:rFonts w:hint="cs"/>
          <w:rtl/>
        </w:rPr>
        <w:t xml:space="preserve"> شرعی خود دانسته است که به تألیف و ترجم</w:t>
      </w:r>
      <w:r w:rsidR="001714A2">
        <w:rPr>
          <w:rStyle w:val="Char3"/>
          <w:rFonts w:hint="cs"/>
          <w:rtl/>
        </w:rPr>
        <w:t>ۀ</w:t>
      </w:r>
      <w:r w:rsidRPr="00EB4951">
        <w:rPr>
          <w:rStyle w:val="Char3"/>
          <w:rFonts w:hint="cs"/>
          <w:rtl/>
        </w:rPr>
        <w:t xml:space="preserve"> کتاب‌ها و جزواتی اقدام نماید که در پیرامون این موضوع بحث می‌کند و شخصیت</w:t>
      </w:r>
      <w:r w:rsidR="000356E1">
        <w:rPr>
          <w:rStyle w:val="Char3"/>
          <w:rFonts w:hint="cs"/>
          <w:rtl/>
        </w:rPr>
        <w:t xml:space="preserve"> ارزندۀ </w:t>
      </w:r>
      <w:r w:rsidRPr="00EB4951">
        <w:rPr>
          <w:rStyle w:val="Char3"/>
          <w:rFonts w:hint="cs"/>
          <w:rtl/>
        </w:rPr>
        <w:t>حضرات</w:t>
      </w:r>
      <w:r w:rsidR="00FD1CBB" w:rsidRPr="00EB4951">
        <w:rPr>
          <w:rFonts w:cs="CTraditional Arabic" w:hint="cs"/>
          <w:rtl/>
          <w:lang w:bidi="fa-IR"/>
        </w:rPr>
        <w:t>ش</w:t>
      </w:r>
      <w:r w:rsidRPr="00EB4951">
        <w:rPr>
          <w:rStyle w:val="Char3"/>
          <w:rFonts w:hint="cs"/>
          <w:rtl/>
        </w:rPr>
        <w:t xml:space="preserve"> و یاران رسول خدا فداه امی و </w:t>
      </w:r>
      <w:r w:rsidR="00433697" w:rsidRPr="00EB4951">
        <w:rPr>
          <w:rStyle w:val="Char3"/>
          <w:rFonts w:hint="cs"/>
          <w:rtl/>
        </w:rPr>
        <w:t>ابی</w:t>
      </w:r>
      <w:r w:rsidR="00433697">
        <w:rPr>
          <w:rFonts w:cs="CTraditional Arabic" w:hint="cs"/>
          <w:rtl/>
          <w:lang w:bidi="fa-IR"/>
        </w:rPr>
        <w:t>ص</w:t>
      </w:r>
      <w:r w:rsidRPr="00EB4951">
        <w:rPr>
          <w:rStyle w:val="Char3"/>
          <w:rFonts w:hint="cs"/>
          <w:rtl/>
        </w:rPr>
        <w:t xml:space="preserve"> و جذبات ایمانی و عشق اسلامی و فداکاری و جان‌نثاری آنان را نسبت به دین م</w:t>
      </w:r>
      <w:r w:rsidR="00433697" w:rsidRPr="00EB4951">
        <w:rPr>
          <w:rStyle w:val="Char3"/>
          <w:rFonts w:hint="cs"/>
          <w:rtl/>
        </w:rPr>
        <w:t>بین اسلام و قرآن و پیامبر اسلام</w:t>
      </w:r>
      <w:r w:rsidR="00433697">
        <w:rPr>
          <w:rFonts w:cs="CTraditional Arabic" w:hint="cs"/>
          <w:rtl/>
          <w:lang w:bidi="fa-IR"/>
        </w:rPr>
        <w:t>ص</w:t>
      </w:r>
      <w:r w:rsidRPr="00EB4951">
        <w:rPr>
          <w:rStyle w:val="Char3"/>
          <w:rFonts w:hint="cs"/>
          <w:rtl/>
        </w:rPr>
        <w:t xml:space="preserve"> برای مردم عنوان می‌کند و در پیرامون حالات و سرگذشت‌های زندگانی آنان صحبت می‌کند.</w:t>
      </w:r>
    </w:p>
    <w:p w:rsidR="00381D4A" w:rsidRPr="00EB4951" w:rsidRDefault="00381D4A" w:rsidP="00A722B3">
      <w:pPr>
        <w:ind w:firstLine="284"/>
        <w:jc w:val="both"/>
        <w:rPr>
          <w:rStyle w:val="Char3"/>
          <w:rtl/>
        </w:rPr>
      </w:pPr>
      <w:r w:rsidRPr="00EB4951">
        <w:rPr>
          <w:rStyle w:val="Char3"/>
          <w:rFonts w:hint="cs"/>
          <w:rtl/>
        </w:rPr>
        <w:t>این دفتر یکی از آثار مفید و مؤثر است که مؤلفش آن را تحت عنوان «مصایب صحابه» فراهم آورده و داستان‌ها و حوادث دردناک و شوق‌انگیز مشقت‌های گوناگونی را که حضرت رسول اکرم فداه امی و ابی</w:t>
      </w:r>
      <w:r w:rsidR="009F746C">
        <w:rPr>
          <w:rStyle w:val="Char3"/>
          <w:rFonts w:cs="CTraditional Arabic" w:hint="cs"/>
          <w:rtl/>
        </w:rPr>
        <w:t>ص</w:t>
      </w:r>
      <w:r w:rsidRPr="00EB4951">
        <w:rPr>
          <w:rStyle w:val="Char3"/>
          <w:rFonts w:hint="cs"/>
          <w:rtl/>
        </w:rPr>
        <w:t xml:space="preserve"> و یاران وفادارش بویژه گروه مهاجران رضوان الله علیهم</w:t>
      </w:r>
      <w:r w:rsidR="00433697" w:rsidRPr="00EB4951">
        <w:rPr>
          <w:rStyle w:val="Char3"/>
          <w:rFonts w:hint="cs"/>
          <w:rtl/>
        </w:rPr>
        <w:t xml:space="preserve"> اجمعین</w:t>
      </w:r>
      <w:r w:rsidRPr="00EB4951">
        <w:rPr>
          <w:rStyle w:val="Char3"/>
          <w:rFonts w:hint="cs"/>
          <w:rtl/>
        </w:rPr>
        <w:t xml:space="preserve"> در صدر اسلام به خاطر دین خدا و اعتلاء </w:t>
      </w:r>
      <w:r w:rsidRPr="00A37A47">
        <w:rPr>
          <w:rStyle w:val="Char3"/>
          <w:rFonts w:hint="cs"/>
          <w:rtl/>
        </w:rPr>
        <w:t xml:space="preserve">کلمة </w:t>
      </w:r>
      <w:r w:rsidRPr="00EB4951">
        <w:rPr>
          <w:rStyle w:val="Char3"/>
          <w:rFonts w:hint="cs"/>
          <w:rtl/>
        </w:rPr>
        <w:t>الله</w:t>
      </w:r>
      <w:r w:rsidR="00003C39" w:rsidRPr="00EB4951">
        <w:rPr>
          <w:rStyle w:val="Char3"/>
          <w:rFonts w:hint="cs"/>
          <w:rtl/>
        </w:rPr>
        <w:t xml:space="preserve"> متحمل شده و با آن مواجه گردیده</w:t>
      </w:r>
      <w:r w:rsidR="001F5F81" w:rsidRPr="00EB4951">
        <w:rPr>
          <w:rStyle w:val="Char3"/>
          <w:rFonts w:hint="cs"/>
          <w:rtl/>
        </w:rPr>
        <w:t>‌اند،</w:t>
      </w:r>
      <w:r w:rsidR="00003C39" w:rsidRPr="00EB4951">
        <w:rPr>
          <w:rStyle w:val="Char3"/>
          <w:rFonts w:hint="cs"/>
          <w:rtl/>
        </w:rPr>
        <w:t xml:space="preserve"> در آن جمع‌آوری کرده است. چون کتابی ایمان</w:t>
      </w:r>
      <w:r w:rsidR="00433697" w:rsidRPr="00EB4951">
        <w:rPr>
          <w:rStyle w:val="Char3"/>
          <w:rFonts w:hint="cs"/>
          <w:rtl/>
        </w:rPr>
        <w:t xml:space="preserve"> </w:t>
      </w:r>
      <w:r w:rsidR="00003C39" w:rsidRPr="00EB4951">
        <w:rPr>
          <w:rStyle w:val="Char3"/>
          <w:rFonts w:hint="cs"/>
          <w:rtl/>
        </w:rPr>
        <w:t>‌فروز و کم‌نظیر است به ترجم</w:t>
      </w:r>
      <w:r w:rsidR="001714A2">
        <w:rPr>
          <w:rStyle w:val="Char3"/>
          <w:rFonts w:hint="cs"/>
          <w:rtl/>
        </w:rPr>
        <w:t>ۀ</w:t>
      </w:r>
      <w:r w:rsidR="00003C39" w:rsidRPr="00EB4951">
        <w:rPr>
          <w:rStyle w:val="Char3"/>
          <w:rFonts w:hint="cs"/>
          <w:rtl/>
        </w:rPr>
        <w:t xml:space="preserve"> فارسی آن مبادرت نموده، شمه‌ای از وظیف</w:t>
      </w:r>
      <w:r w:rsidR="001714A2">
        <w:rPr>
          <w:rStyle w:val="Char3"/>
          <w:rFonts w:hint="cs"/>
          <w:rtl/>
        </w:rPr>
        <w:t>ۀ</w:t>
      </w:r>
      <w:r w:rsidR="00003C39" w:rsidRPr="00EB4951">
        <w:rPr>
          <w:rStyle w:val="Char3"/>
          <w:rFonts w:hint="cs"/>
          <w:rtl/>
        </w:rPr>
        <w:t xml:space="preserve"> شرعی و گوشه‌ای از دین خود را در مقابل آن رجال نامدار تاریخ انسانیت و بندگان مخلص و فرشته صفات خداوند متعال ادا کرده باشم.</w:t>
      </w:r>
    </w:p>
    <w:p w:rsidR="00003C39" w:rsidRPr="00EB4951" w:rsidRDefault="00003C39" w:rsidP="009F746C">
      <w:pPr>
        <w:ind w:firstLine="284"/>
        <w:jc w:val="both"/>
        <w:rPr>
          <w:rStyle w:val="Char3"/>
          <w:rtl/>
        </w:rPr>
      </w:pPr>
      <w:r w:rsidRPr="00EB4951">
        <w:rPr>
          <w:rStyle w:val="Char3"/>
          <w:rFonts w:hint="cs"/>
          <w:rtl/>
        </w:rPr>
        <w:t>و چون مربوط به زحمات حضرات مهاجران صحابه علیهم الرضوان بود آن را در دارالهجرت و مهبط وحی، بلد</w:t>
      </w:r>
      <w:r w:rsidR="001714A2">
        <w:rPr>
          <w:rStyle w:val="Char3"/>
          <w:rFonts w:hint="cs"/>
          <w:rtl/>
        </w:rPr>
        <w:t>ۀ</w:t>
      </w:r>
      <w:r w:rsidRPr="00EB4951">
        <w:rPr>
          <w:rStyle w:val="Char3"/>
          <w:rFonts w:hint="cs"/>
          <w:rtl/>
        </w:rPr>
        <w:t xml:space="preserve"> طیبه، بهشت روی زمین، مد الرسول</w:t>
      </w:r>
      <w:r w:rsidR="009F746C">
        <w:rPr>
          <w:rStyle w:val="Char3"/>
          <w:rFonts w:cs="CTraditional Arabic" w:hint="cs"/>
          <w:rtl/>
        </w:rPr>
        <w:t>ص</w:t>
      </w:r>
      <w:r w:rsidRPr="00EB4951">
        <w:rPr>
          <w:rStyle w:val="Char3"/>
          <w:rFonts w:hint="cs"/>
          <w:rtl/>
        </w:rPr>
        <w:t xml:space="preserve"> بعد از نم</w:t>
      </w:r>
      <w:r w:rsidR="00471530" w:rsidRPr="00EB4951">
        <w:rPr>
          <w:rStyle w:val="Char3"/>
          <w:rFonts w:hint="cs"/>
          <w:rtl/>
        </w:rPr>
        <w:t>از عصر روز چهار</w:t>
      </w:r>
      <w:r w:rsidRPr="00EB4951">
        <w:rPr>
          <w:rStyle w:val="Char3"/>
          <w:rFonts w:hint="cs"/>
          <w:rtl/>
        </w:rPr>
        <w:t>شنبه،</w:t>
      </w:r>
      <w:r w:rsidR="00D14747" w:rsidRPr="00EB4951">
        <w:rPr>
          <w:rStyle w:val="Char3"/>
          <w:rFonts w:hint="cs"/>
          <w:rtl/>
        </w:rPr>
        <w:t xml:space="preserve"> تاریخ بیست و سوم رمضان سال هزار و چهار صد دو هجری قمری، در مقام صفه مابین باب جبرئیل</w:t>
      </w:r>
      <w:r w:rsidR="00FB3443">
        <w:rPr>
          <w:rFonts w:cs="CTraditional Arabic" w:hint="cs"/>
          <w:rtl/>
          <w:lang w:bidi="fa-IR"/>
        </w:rPr>
        <w:t>÷</w:t>
      </w:r>
      <w:r w:rsidR="00D14747" w:rsidRPr="00EB4951">
        <w:rPr>
          <w:rStyle w:val="Char3"/>
          <w:rFonts w:hint="cs"/>
          <w:rtl/>
        </w:rPr>
        <w:t xml:space="preserve"> و با</w:t>
      </w:r>
      <w:r w:rsidR="00433697" w:rsidRPr="00EB4951">
        <w:rPr>
          <w:rStyle w:val="Char3"/>
          <w:rFonts w:hint="cs"/>
          <w:rtl/>
        </w:rPr>
        <w:t>ب النساء مستقبل قبله</w:t>
      </w:r>
      <w:r w:rsidR="00D14747" w:rsidRPr="00EB4951">
        <w:rPr>
          <w:rStyle w:val="Char3"/>
          <w:rFonts w:hint="cs"/>
          <w:rtl/>
        </w:rPr>
        <w:t>، در مواجه</w:t>
      </w:r>
      <w:r w:rsidR="001714A2">
        <w:rPr>
          <w:rStyle w:val="Char3"/>
          <w:rFonts w:hint="cs"/>
          <w:rtl/>
        </w:rPr>
        <w:t>ۀ</w:t>
      </w:r>
      <w:r w:rsidR="00D14747" w:rsidRPr="00EB4951">
        <w:rPr>
          <w:rStyle w:val="Char3"/>
          <w:rFonts w:hint="cs"/>
          <w:rtl/>
        </w:rPr>
        <w:t xml:space="preserve"> محراب تهجد آن حضرت صلی الله علیه ومسل نشسته آغاز نمودم، این مقام به منزل</w:t>
      </w:r>
      <w:r w:rsidR="001714A2">
        <w:rPr>
          <w:rStyle w:val="Char3"/>
          <w:rFonts w:hint="cs"/>
          <w:rtl/>
        </w:rPr>
        <w:t>ۀ</w:t>
      </w:r>
      <w:r w:rsidR="004E7829">
        <w:rPr>
          <w:rStyle w:val="Char3"/>
          <w:rFonts w:hint="cs"/>
          <w:rtl/>
        </w:rPr>
        <w:t xml:space="preserve"> مدرسۀ </w:t>
      </w:r>
      <w:r w:rsidR="00D14747" w:rsidRPr="00EB4951">
        <w:rPr>
          <w:rStyle w:val="Char3"/>
          <w:rFonts w:hint="cs"/>
          <w:rtl/>
        </w:rPr>
        <w:t>زمان حضرت رسول خدا</w:t>
      </w:r>
      <w:r w:rsidR="00433697">
        <w:rPr>
          <w:rFonts w:cs="CTraditional Arabic" w:hint="cs"/>
          <w:rtl/>
          <w:lang w:bidi="fa-IR"/>
        </w:rPr>
        <w:t>ص</w:t>
      </w:r>
      <w:r w:rsidR="00D14747" w:rsidRPr="00EB4951">
        <w:rPr>
          <w:rStyle w:val="Char3"/>
          <w:rFonts w:hint="cs"/>
          <w:rtl/>
        </w:rPr>
        <w:t xml:space="preserve"> بوده است که همیشه حدود هفتاد الی یک صد نفر صحابه</w:t>
      </w:r>
      <w:r w:rsidR="00FD1CBB" w:rsidRPr="00FD1CBB">
        <w:rPr>
          <w:rFonts w:cs="CTraditional Arabic" w:hint="cs"/>
          <w:rtl/>
          <w:lang w:bidi="fa-IR"/>
        </w:rPr>
        <w:t>ش</w:t>
      </w:r>
      <w:r w:rsidR="00D14747" w:rsidRPr="00EB4951">
        <w:rPr>
          <w:rStyle w:val="Char3"/>
          <w:rFonts w:hint="cs"/>
          <w:rtl/>
        </w:rPr>
        <w:t xml:space="preserve"> که اغلب آنان از گروه مهاجرین</w:t>
      </w:r>
      <w:r w:rsidR="00FD1CBB" w:rsidRPr="00FD1CBB">
        <w:rPr>
          <w:rFonts w:cs="CTraditional Arabic" w:hint="cs"/>
          <w:rtl/>
          <w:lang w:bidi="fa-IR"/>
        </w:rPr>
        <w:t>ش</w:t>
      </w:r>
      <w:r w:rsidR="00D14747" w:rsidRPr="00EB4951">
        <w:rPr>
          <w:rStyle w:val="Char3"/>
          <w:rFonts w:hint="cs"/>
          <w:rtl/>
        </w:rPr>
        <w:t xml:space="preserve"> بوده</w:t>
      </w:r>
      <w:r w:rsidR="00633D83" w:rsidRPr="00EB4951">
        <w:rPr>
          <w:rStyle w:val="Char3"/>
          <w:rFonts w:hint="cs"/>
          <w:rtl/>
        </w:rPr>
        <w:t xml:space="preserve">‌اند </w:t>
      </w:r>
      <w:r w:rsidR="00D14747" w:rsidRPr="00EB4951">
        <w:rPr>
          <w:rStyle w:val="Char3"/>
          <w:rFonts w:hint="cs"/>
          <w:rtl/>
        </w:rPr>
        <w:t>به هم</w:t>
      </w:r>
      <w:r w:rsidR="001714A2">
        <w:rPr>
          <w:rStyle w:val="Char3"/>
          <w:rFonts w:hint="cs"/>
          <w:rtl/>
        </w:rPr>
        <w:t>ۀ</w:t>
      </w:r>
      <w:r w:rsidR="00D14747" w:rsidRPr="00EB4951">
        <w:rPr>
          <w:rStyle w:val="Char3"/>
          <w:rFonts w:hint="cs"/>
          <w:rtl/>
        </w:rPr>
        <w:t xml:space="preserve"> محرومیت‌های مادی تن داده، عمر خود را برای کسب علوم نبوت و خواندن و یادگرفتن قرآن وقف کرده بودند، امیدوارم خداوند پاک به طفیل ارواح مقدس</w:t>
      </w:r>
      <w:r w:rsidR="001714A2">
        <w:rPr>
          <w:rStyle w:val="Char3"/>
          <w:rFonts w:hint="cs"/>
          <w:rtl/>
        </w:rPr>
        <w:t>ۀ</w:t>
      </w:r>
      <w:r w:rsidR="00D14747" w:rsidRPr="00EB4951">
        <w:rPr>
          <w:rStyle w:val="Char3"/>
          <w:rFonts w:hint="cs"/>
          <w:rtl/>
        </w:rPr>
        <w:t xml:space="preserve"> آن قدسیان نازنین و جفاکشان دین مبین، این خدمت</w:t>
      </w:r>
      <w:r w:rsidR="00186E6C" w:rsidRPr="00EB4951">
        <w:rPr>
          <w:rStyle w:val="Char3"/>
          <w:rFonts w:hint="cs"/>
          <w:rtl/>
        </w:rPr>
        <w:t xml:space="preserve"> ناچیز را به بارگاه خود شرف قبول عنایت فرموده، آن را موجب نجات ابدی برای این جانب و والدینم قرار داده، ما را در روز محشر در زمر</w:t>
      </w:r>
      <w:r w:rsidR="001714A2">
        <w:rPr>
          <w:rStyle w:val="Char3"/>
          <w:rFonts w:hint="cs"/>
          <w:rtl/>
        </w:rPr>
        <w:t>ۀ</w:t>
      </w:r>
      <w:r w:rsidR="00186E6C" w:rsidRPr="00EB4951">
        <w:rPr>
          <w:rStyle w:val="Char3"/>
          <w:rFonts w:hint="cs"/>
          <w:rtl/>
        </w:rPr>
        <w:t xml:space="preserve"> آنان زیر پرچم آقایشان، آقای کل، فخر رسل، هادی سبل، رسول اکرم و نبی معظم</w:t>
      </w:r>
      <w:r w:rsidR="009F746C">
        <w:rPr>
          <w:rStyle w:val="Char3"/>
          <w:rFonts w:cs="CTraditional Arabic" w:hint="cs"/>
          <w:rtl/>
        </w:rPr>
        <w:t>ص</w:t>
      </w:r>
      <w:r w:rsidR="00186E6C" w:rsidRPr="00EB4951">
        <w:rPr>
          <w:rStyle w:val="Char3"/>
          <w:rFonts w:hint="cs"/>
          <w:rtl/>
        </w:rPr>
        <w:t xml:space="preserve"> محشور فرماید، و از شفاعت آن حضرت</w:t>
      </w:r>
      <w:r w:rsidR="009F746C">
        <w:rPr>
          <w:rStyle w:val="Char3"/>
          <w:rFonts w:cs="CTraditional Arabic" w:hint="cs"/>
          <w:rtl/>
        </w:rPr>
        <w:t>ص</w:t>
      </w:r>
      <w:r w:rsidR="00186E6C" w:rsidRPr="00EB4951">
        <w:rPr>
          <w:rStyle w:val="Char3"/>
          <w:rFonts w:hint="cs"/>
          <w:rtl/>
        </w:rPr>
        <w:t xml:space="preserve"> و شفاعت هم</w:t>
      </w:r>
      <w:r w:rsidR="001714A2">
        <w:rPr>
          <w:rStyle w:val="Char3"/>
          <w:rFonts w:hint="cs"/>
          <w:rtl/>
        </w:rPr>
        <w:t>ۀ</w:t>
      </w:r>
      <w:r w:rsidR="00186E6C" w:rsidRPr="00EB4951">
        <w:rPr>
          <w:rStyle w:val="Char3"/>
          <w:rFonts w:hint="cs"/>
          <w:rtl/>
        </w:rPr>
        <w:t xml:space="preserve"> آن سروران بهره‌مند و مفتخر سازد، آمین.</w:t>
      </w:r>
    </w:p>
    <w:p w:rsidR="00186E6C" w:rsidRPr="00EB4951" w:rsidRDefault="00186E6C" w:rsidP="009F746C">
      <w:pPr>
        <w:ind w:firstLine="284"/>
        <w:jc w:val="both"/>
        <w:rPr>
          <w:rStyle w:val="Char3"/>
          <w:rtl/>
        </w:rPr>
      </w:pPr>
      <w:r w:rsidRPr="00EB4951">
        <w:rPr>
          <w:rStyle w:val="Char3"/>
          <w:rFonts w:hint="cs"/>
          <w:rtl/>
        </w:rPr>
        <w:t>در آخر از کلی</w:t>
      </w:r>
      <w:r w:rsidR="001714A2">
        <w:rPr>
          <w:rStyle w:val="Char3"/>
          <w:rFonts w:hint="cs"/>
          <w:rtl/>
        </w:rPr>
        <w:t>ۀ</w:t>
      </w:r>
      <w:r w:rsidRPr="00EB4951">
        <w:rPr>
          <w:rStyle w:val="Char3"/>
          <w:rFonts w:hint="cs"/>
          <w:rtl/>
        </w:rPr>
        <w:t xml:space="preserve"> مسلمانان بویژه از مبلغان محترم، استدعا دارم که لااقل یک جلد از این کتاب را حتماً نزد خود داشته باشند و روزانه قرائت بخشی از آن را در جلو اهل خانواده و فرزندان خود بر خود لازم قرار دهند و این عمل را جزو وظائف و تکالیف روزانه خود به شمارند، انشاء الله روح ایمان و اسلام و جوهر مسلمانی در قلوب ما و فرزندان ما دمیده خواهد شد، و شوق دین و رغبت قرآن و محبت حضرت رسول خدا</w:t>
      </w:r>
      <w:r w:rsidR="009F746C">
        <w:rPr>
          <w:rStyle w:val="Char3"/>
          <w:rFonts w:cs="CTraditional Arabic" w:hint="cs"/>
          <w:rtl/>
        </w:rPr>
        <w:t>ص</w:t>
      </w:r>
      <w:r w:rsidRPr="00EB4951">
        <w:rPr>
          <w:rStyle w:val="Char3"/>
          <w:rFonts w:hint="cs"/>
          <w:rtl/>
        </w:rPr>
        <w:t xml:space="preserve"> در قلوب ما به وجود خواهد آمد.</w:t>
      </w:r>
    </w:p>
    <w:p w:rsidR="00186E6C" w:rsidRDefault="00186E6C" w:rsidP="00FD77E4">
      <w:pPr>
        <w:ind w:firstLine="284"/>
        <w:jc w:val="both"/>
        <w:rPr>
          <w:rStyle w:val="Char3"/>
          <w:rtl/>
        </w:rPr>
      </w:pPr>
      <w:r w:rsidRPr="00EB4951">
        <w:rPr>
          <w:rStyle w:val="Char3"/>
          <w:rFonts w:hint="cs"/>
          <w:rtl/>
        </w:rPr>
        <w:t>لازم می‌</w:t>
      </w:r>
      <w:r w:rsidR="007E1DDE" w:rsidRPr="00EB4951">
        <w:rPr>
          <w:rStyle w:val="Char3"/>
          <w:rFonts w:hint="cs"/>
          <w:rtl/>
        </w:rPr>
        <w:t>آ</w:t>
      </w:r>
      <w:r w:rsidRPr="00EB4951">
        <w:rPr>
          <w:rStyle w:val="Char3"/>
          <w:rFonts w:hint="cs"/>
          <w:rtl/>
        </w:rPr>
        <w:t>ید از جناب مولانا عبدالغفور مستونگی که مشوق من در ترجمه این اثر بوده</w:t>
      </w:r>
      <w:r w:rsidR="00633D83" w:rsidRPr="00EB4951">
        <w:rPr>
          <w:rStyle w:val="Char3"/>
          <w:rFonts w:hint="cs"/>
          <w:rtl/>
        </w:rPr>
        <w:t xml:space="preserve">‌اند </w:t>
      </w:r>
      <w:r w:rsidRPr="00EB4951">
        <w:rPr>
          <w:rStyle w:val="Char3"/>
          <w:rFonts w:hint="cs"/>
          <w:rtl/>
        </w:rPr>
        <w:t>و اصل کتاب را در اختیارم گذاشته</w:t>
      </w:r>
      <w:r w:rsidR="001F5F81" w:rsidRPr="00EB4951">
        <w:rPr>
          <w:rStyle w:val="Char3"/>
          <w:rFonts w:hint="cs"/>
          <w:rtl/>
        </w:rPr>
        <w:t>‌اند،</w:t>
      </w:r>
      <w:r w:rsidRPr="00EB4951">
        <w:rPr>
          <w:rStyle w:val="Char3"/>
          <w:rFonts w:hint="cs"/>
          <w:rtl/>
        </w:rPr>
        <w:t xml:space="preserve"> سپاسگزاری نمایم.</w:t>
      </w:r>
    </w:p>
    <w:p w:rsidR="009F746C" w:rsidRPr="00EB4951" w:rsidRDefault="009F746C" w:rsidP="00FD77E4">
      <w:pPr>
        <w:ind w:firstLine="284"/>
        <w:jc w:val="both"/>
        <w:rPr>
          <w:rStyle w:val="Char3"/>
          <w:rtl/>
        </w:rPr>
      </w:pPr>
    </w:p>
    <w:p w:rsidR="00186E6C" w:rsidRPr="00EB4951" w:rsidRDefault="005D289F" w:rsidP="009F746C">
      <w:pPr>
        <w:ind w:firstLine="284"/>
        <w:jc w:val="right"/>
        <w:rPr>
          <w:rStyle w:val="Char3"/>
          <w:rtl/>
        </w:rPr>
      </w:pPr>
      <w:r w:rsidRPr="00EB4951">
        <w:rPr>
          <w:rStyle w:val="Char3"/>
          <w:rFonts w:hint="cs"/>
          <w:rtl/>
        </w:rPr>
        <w:t>عبدالرحمن سربازی چابهار</w:t>
      </w:r>
    </w:p>
    <w:p w:rsidR="005D289F" w:rsidRPr="00EB4951" w:rsidRDefault="005D289F" w:rsidP="009F746C">
      <w:pPr>
        <w:ind w:firstLine="284"/>
        <w:jc w:val="right"/>
        <w:rPr>
          <w:rStyle w:val="Char3"/>
          <w:rtl/>
        </w:rPr>
      </w:pPr>
      <w:r w:rsidRPr="00EB4951">
        <w:rPr>
          <w:rStyle w:val="Char3"/>
          <w:rFonts w:hint="cs"/>
          <w:rtl/>
        </w:rPr>
        <w:t>1 / 5 / 1403</w:t>
      </w:r>
    </w:p>
    <w:p w:rsidR="00E64E45" w:rsidRPr="00EB4951" w:rsidRDefault="005D289F" w:rsidP="009F746C">
      <w:pPr>
        <w:ind w:firstLine="284"/>
        <w:jc w:val="right"/>
        <w:rPr>
          <w:rStyle w:val="Char3"/>
          <w:rtl/>
        </w:rPr>
      </w:pPr>
      <w:r w:rsidRPr="00EB4951">
        <w:rPr>
          <w:rStyle w:val="Char3"/>
          <w:rFonts w:hint="cs"/>
          <w:rtl/>
        </w:rPr>
        <w:t>26 بهمن 1361 ش.</w:t>
      </w:r>
    </w:p>
    <w:p w:rsidR="001752E1" w:rsidRPr="00EB4951" w:rsidRDefault="001752E1" w:rsidP="00FD77E4">
      <w:pPr>
        <w:ind w:firstLine="284"/>
        <w:jc w:val="both"/>
        <w:rPr>
          <w:rStyle w:val="Char3"/>
          <w:rtl/>
        </w:rPr>
        <w:sectPr w:rsidR="001752E1" w:rsidRPr="00EB4951" w:rsidSect="00F5360D">
          <w:headerReference w:type="default" r:id="rId20"/>
          <w:headerReference w:type="first" r:id="rId21"/>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5D289F" w:rsidRDefault="00D327AA" w:rsidP="001752E1">
      <w:pPr>
        <w:pStyle w:val="a"/>
        <w:rPr>
          <w:rtl/>
        </w:rPr>
      </w:pPr>
      <w:bookmarkStart w:id="2" w:name="_Toc424209843"/>
      <w:r w:rsidRPr="00AE0B5D">
        <w:rPr>
          <w:rFonts w:hint="cs"/>
          <w:rtl/>
        </w:rPr>
        <w:t>پیشگفتار مؤلف</w:t>
      </w:r>
      <w:bookmarkEnd w:id="2"/>
    </w:p>
    <w:p w:rsidR="000B2C3F" w:rsidRDefault="00752E47" w:rsidP="00FD77E4">
      <w:pPr>
        <w:ind w:firstLine="284"/>
        <w:jc w:val="both"/>
        <w:rPr>
          <w:rStyle w:val="Char3"/>
          <w:rtl/>
        </w:rPr>
      </w:pPr>
      <w:r w:rsidRPr="00633D83">
        <w:rPr>
          <w:rStyle w:val="Char2"/>
          <w:rFonts w:hint="cs"/>
          <w:rtl/>
        </w:rPr>
        <w:t>الحمد لله وكفى وسلام، على عباده الذين اصطفى، أما بعد:</w:t>
      </w:r>
    </w:p>
    <w:p w:rsidR="00043649" w:rsidRPr="00EB4951" w:rsidRDefault="00752E47" w:rsidP="00FD77E4">
      <w:pPr>
        <w:ind w:firstLine="284"/>
        <w:jc w:val="both"/>
        <w:rPr>
          <w:rStyle w:val="Char3"/>
          <w:rtl/>
        </w:rPr>
      </w:pPr>
      <w:r w:rsidRPr="00EB4951">
        <w:rPr>
          <w:rStyle w:val="Char3"/>
          <w:rFonts w:hint="cs"/>
          <w:rtl/>
        </w:rPr>
        <w:t>حضرات صحاب</w:t>
      </w:r>
      <w:r w:rsidR="001714A2">
        <w:rPr>
          <w:rStyle w:val="Char3"/>
          <w:rFonts w:hint="cs"/>
          <w:rtl/>
        </w:rPr>
        <w:t>ۀ</w:t>
      </w:r>
      <w:r w:rsidRPr="00EB4951">
        <w:rPr>
          <w:rStyle w:val="Char3"/>
          <w:rFonts w:hint="cs"/>
          <w:rtl/>
        </w:rPr>
        <w:t xml:space="preserve"> کرام رضی الله عنهم اجمعین، همانطور که در تبلیغ و اشاعت اسلام و در مراحل هجرت و جهاد شریک کار صاحب نبوت و رسالت هستند، همچنان در باب تحمل اذیت و آزار فی سبیل الله با آن حضرت </w:t>
      </w:r>
      <w:r w:rsidR="000C37E8" w:rsidRPr="00EB4951">
        <w:rPr>
          <w:rStyle w:val="Char3"/>
          <w:rFonts w:hint="cs"/>
          <w:rtl/>
        </w:rPr>
        <w:t>صلی الله علیه وآله وسلم</w:t>
      </w:r>
      <w:r w:rsidRPr="00EB4951">
        <w:rPr>
          <w:rStyle w:val="Char3"/>
          <w:rFonts w:hint="cs"/>
          <w:rtl/>
        </w:rPr>
        <w:t xml:space="preserve"> شرک و سهیم بوده</w:t>
      </w:r>
      <w:r w:rsidR="001F5F81" w:rsidRPr="00EB4951">
        <w:rPr>
          <w:rStyle w:val="Char3"/>
          <w:rFonts w:hint="cs"/>
          <w:rtl/>
        </w:rPr>
        <w:t>‌اند.</w:t>
      </w:r>
    </w:p>
    <w:p w:rsidR="006A3A1F" w:rsidRPr="00EB4951" w:rsidRDefault="006A3A1F" w:rsidP="009F746C">
      <w:pPr>
        <w:ind w:firstLine="284"/>
        <w:jc w:val="both"/>
        <w:rPr>
          <w:rStyle w:val="Char3"/>
          <w:rtl/>
        </w:rPr>
      </w:pPr>
      <w:r w:rsidRPr="00EB4951">
        <w:rPr>
          <w:rStyle w:val="Char3"/>
          <w:rFonts w:hint="cs"/>
          <w:rtl/>
        </w:rPr>
        <w:t>اصحاب رسول</w:t>
      </w:r>
      <w:r w:rsidR="009F746C">
        <w:rPr>
          <w:rStyle w:val="Char3"/>
          <w:rFonts w:cs="CTraditional Arabic" w:hint="cs"/>
          <w:rtl/>
        </w:rPr>
        <w:t>ص</w:t>
      </w:r>
      <w:r w:rsidRPr="00EB4951">
        <w:rPr>
          <w:rStyle w:val="Char3"/>
          <w:rFonts w:hint="cs"/>
          <w:rtl/>
        </w:rPr>
        <w:t xml:space="preserve"> در معین رسول خدا</w:t>
      </w:r>
      <w:r w:rsidR="009F746C">
        <w:rPr>
          <w:rStyle w:val="Char3"/>
          <w:rFonts w:cs="CTraditional Arabic" w:hint="cs"/>
          <w:rtl/>
        </w:rPr>
        <w:t>ص</w:t>
      </w:r>
      <w:r w:rsidRPr="00EB4951">
        <w:rPr>
          <w:rStyle w:val="Char3"/>
          <w:rFonts w:hint="cs"/>
          <w:rtl/>
        </w:rPr>
        <w:t xml:space="preserve"> چنان هدف ت</w:t>
      </w:r>
      <w:r w:rsidR="007E1DDE" w:rsidRPr="00EB4951">
        <w:rPr>
          <w:rStyle w:val="Char3"/>
          <w:rFonts w:hint="cs"/>
          <w:rtl/>
        </w:rPr>
        <w:t>ع</w:t>
      </w:r>
      <w:r w:rsidRPr="00EB4951">
        <w:rPr>
          <w:rStyle w:val="Char3"/>
          <w:rFonts w:hint="cs"/>
          <w:rtl/>
        </w:rPr>
        <w:t>ذیب و آزارهای دردناک قرار گرفتند و مشرکان مکه پروانگان شمع رسالت را آنگونه بر روی اخگرهای آتش خواباندند و در خاک و خون غلطانیدند و بالای نیزه‌ها قرار دادند، و با تیرها جسدهایشان را سوراخ کردند که یادآوری و تصورش هم لرزه بر اندام انسان می‌اندازد.</w:t>
      </w:r>
    </w:p>
    <w:p w:rsidR="006A3A1F" w:rsidRPr="00EB4951" w:rsidRDefault="006A3A1F" w:rsidP="00FD77E4">
      <w:pPr>
        <w:ind w:firstLine="284"/>
        <w:jc w:val="both"/>
        <w:rPr>
          <w:rStyle w:val="Char3"/>
          <w:rtl/>
        </w:rPr>
      </w:pPr>
      <w:r w:rsidRPr="00EB4951">
        <w:rPr>
          <w:rStyle w:val="Char3"/>
          <w:rFonts w:hint="cs"/>
          <w:rtl/>
        </w:rPr>
        <w:t>بعضی از آنان مظلوم‌وار، چنان تحت شکنج</w:t>
      </w:r>
      <w:r w:rsidR="001714A2">
        <w:rPr>
          <w:rStyle w:val="Char3"/>
          <w:rFonts w:hint="cs"/>
          <w:rtl/>
        </w:rPr>
        <w:t>ۀ</w:t>
      </w:r>
      <w:r w:rsidRPr="00EB4951">
        <w:rPr>
          <w:rStyle w:val="Char3"/>
          <w:rFonts w:hint="cs"/>
          <w:rtl/>
        </w:rPr>
        <w:t xml:space="preserve"> مظالم و مصائب قرار داده شدند که تاب نیارودند، و جام شیرین شهادت را به کام جان نوشیدند، اذیت‌های قید و بند، و زندان و زنجیرها، گرسنگی و تشنگی، عریانی و تعذیب زبانی، آزارهائی چون سب و شتم (دشنام و فحاشی) که در حق</w:t>
      </w:r>
      <w:r w:rsidR="001F5F81" w:rsidRPr="00EB4951">
        <w:rPr>
          <w:rStyle w:val="Char3"/>
          <w:rFonts w:hint="cs"/>
          <w:rtl/>
        </w:rPr>
        <w:t xml:space="preserve"> آن‌ها </w:t>
      </w:r>
      <w:r w:rsidRPr="00EB4951">
        <w:rPr>
          <w:rStyle w:val="Char3"/>
          <w:rFonts w:hint="cs"/>
          <w:rtl/>
        </w:rPr>
        <w:t>روا داشته می‌شد از حد و حساب افزون‌تر و بالاتر بود.</w:t>
      </w:r>
    </w:p>
    <w:p w:rsidR="00BD6834" w:rsidRPr="00EB4951" w:rsidRDefault="00BD6834" w:rsidP="00FD77E4">
      <w:pPr>
        <w:ind w:firstLine="284"/>
        <w:jc w:val="both"/>
        <w:rPr>
          <w:rStyle w:val="Char3"/>
          <w:rtl/>
        </w:rPr>
      </w:pPr>
      <w:r w:rsidRPr="00EB4951">
        <w:rPr>
          <w:rStyle w:val="Char3"/>
          <w:rFonts w:hint="cs"/>
          <w:rtl/>
        </w:rPr>
        <w:t>کوتاه سخن این که آن مظالم و شدائد دردناک که صحاب</w:t>
      </w:r>
      <w:r w:rsidR="001714A2">
        <w:rPr>
          <w:rStyle w:val="Char3"/>
          <w:rFonts w:hint="cs"/>
          <w:rtl/>
        </w:rPr>
        <w:t>ۀ</w:t>
      </w:r>
      <w:r w:rsidRPr="00EB4951">
        <w:rPr>
          <w:rStyle w:val="Char3"/>
          <w:rFonts w:hint="cs"/>
          <w:rtl/>
        </w:rPr>
        <w:t xml:space="preserve"> کرام صرفاً به خاطر اسلام متحمل می‌شدند، تاریخ بشریت از آوردن نظیر و نمون</w:t>
      </w:r>
      <w:r w:rsidR="001714A2">
        <w:rPr>
          <w:rStyle w:val="Char3"/>
          <w:rFonts w:hint="cs"/>
          <w:rtl/>
        </w:rPr>
        <w:t>ۀ</w:t>
      </w:r>
      <w:r w:rsidRPr="00EB4951">
        <w:rPr>
          <w:rStyle w:val="Char3"/>
          <w:rFonts w:hint="cs"/>
          <w:rtl/>
        </w:rPr>
        <w:t xml:space="preserve"> آن عاجز است.</w:t>
      </w:r>
    </w:p>
    <w:p w:rsidR="004115ED" w:rsidRDefault="004115ED" w:rsidP="00FD77E4">
      <w:pPr>
        <w:ind w:firstLine="284"/>
        <w:jc w:val="both"/>
        <w:rPr>
          <w:rStyle w:val="Char3"/>
          <w:rtl/>
        </w:rPr>
      </w:pPr>
      <w:r w:rsidRPr="00EB4951">
        <w:rPr>
          <w:rStyle w:val="Char3"/>
          <w:rFonts w:hint="cs"/>
          <w:rtl/>
        </w:rPr>
        <w:t>باز توجه به این واقعیت چقدر ایمان‌افروز است که این توفان آتش و خون با آن همه شعله‌وری و مواجی نتوانست حتی قدم‌های یک صحابی مظلوم و مقهور را از جاد</w:t>
      </w:r>
      <w:r w:rsidR="001714A2">
        <w:rPr>
          <w:rStyle w:val="Char3"/>
          <w:rFonts w:hint="cs"/>
          <w:rtl/>
        </w:rPr>
        <w:t>ۀ</w:t>
      </w:r>
      <w:r w:rsidRPr="00EB4951">
        <w:rPr>
          <w:rStyle w:val="Char3"/>
          <w:rFonts w:hint="cs"/>
          <w:rtl/>
        </w:rPr>
        <w:t xml:space="preserve"> حق متزلزل سازد، و این جلادی و خون‌آشامی خونخواران جفاکار، و سفاکان ستمگر کافران نتوانست از میان گروه بلاکشانِ محبت و سوختگان عشق، یک فرد را هم از مسیر درست خود منحرف سازد، بلکه برعکس این ابتلاء مصیبت، برای آن عشاق، عین راحت و کمال آسایش بود.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6E24B6" w:rsidTr="00D33414">
        <w:tc>
          <w:tcPr>
            <w:tcW w:w="6452" w:type="dxa"/>
          </w:tcPr>
          <w:p w:rsidR="006E24B6" w:rsidRPr="006E24B6" w:rsidRDefault="006E24B6" w:rsidP="006E24B6">
            <w:pPr>
              <w:ind w:right="2410"/>
              <w:jc w:val="lowKashida"/>
              <w:rPr>
                <w:rStyle w:val="Char3"/>
                <w:sz w:val="2"/>
                <w:szCs w:val="2"/>
                <w:rtl/>
              </w:rPr>
            </w:pPr>
            <w:r w:rsidRPr="00EB4951">
              <w:rPr>
                <w:rStyle w:val="Char3"/>
                <w:rFonts w:hint="cs"/>
                <w:rtl/>
              </w:rPr>
              <w:t>مصیبت، عین راحت هست پیش عاشق صادق</w:t>
            </w:r>
            <w:r>
              <w:rPr>
                <w:rStyle w:val="Char3"/>
                <w:rtl/>
              </w:rPr>
              <w:br/>
            </w:r>
          </w:p>
        </w:tc>
      </w:tr>
      <w:tr w:rsidR="006E24B6" w:rsidTr="00D33414">
        <w:tc>
          <w:tcPr>
            <w:tcW w:w="6452" w:type="dxa"/>
          </w:tcPr>
          <w:p w:rsidR="006E24B6" w:rsidRPr="00424BE1" w:rsidRDefault="006E24B6" w:rsidP="00424BE1">
            <w:pPr>
              <w:ind w:left="2408"/>
              <w:jc w:val="lowKashida"/>
              <w:rPr>
                <w:rStyle w:val="Char3"/>
                <w:sz w:val="2"/>
                <w:szCs w:val="2"/>
                <w:rtl/>
              </w:rPr>
            </w:pPr>
            <w:r w:rsidRPr="00EB4951">
              <w:rPr>
                <w:rStyle w:val="Char3"/>
                <w:rFonts w:hint="cs"/>
                <w:rtl/>
              </w:rPr>
              <w:t>کسی پرسد زپروانه که درسوختن چه لذت بود</w:t>
            </w:r>
            <w:r w:rsidR="00424BE1">
              <w:rPr>
                <w:rStyle w:val="Char3"/>
                <w:rtl/>
              </w:rPr>
              <w:br/>
            </w:r>
          </w:p>
        </w:tc>
      </w:tr>
    </w:tbl>
    <w:p w:rsidR="004115ED" w:rsidRPr="00EB4951" w:rsidRDefault="004115ED" w:rsidP="00FD77E4">
      <w:pPr>
        <w:ind w:firstLine="284"/>
        <w:jc w:val="both"/>
        <w:rPr>
          <w:rStyle w:val="Char3"/>
          <w:rtl/>
        </w:rPr>
      </w:pPr>
      <w:r w:rsidRPr="00EB4951">
        <w:rPr>
          <w:rStyle w:val="Char3"/>
          <w:rFonts w:hint="cs"/>
          <w:rtl/>
        </w:rPr>
        <w:t>هرگاه درون قلب کسی درد و سوز محبت وجود داشته باشد، خنجر قاتل در نگاهش به صورت هلال عید جلوه می‌کند.</w:t>
      </w:r>
    </w:p>
    <w:tbl>
      <w:tblPr>
        <w:bidiVisual/>
        <w:tblW w:w="0" w:type="auto"/>
        <w:tblLook w:val="04A0" w:firstRow="1" w:lastRow="0" w:firstColumn="1" w:lastColumn="0" w:noHBand="0" w:noVBand="1"/>
      </w:tblPr>
      <w:tblGrid>
        <w:gridCol w:w="3033"/>
        <w:gridCol w:w="383"/>
        <w:gridCol w:w="3036"/>
      </w:tblGrid>
      <w:tr w:rsidR="00463622" w:rsidRPr="00EB4951" w:rsidTr="007C3AC2">
        <w:tc>
          <w:tcPr>
            <w:tcW w:w="3623" w:type="dxa"/>
          </w:tcPr>
          <w:p w:rsidR="00463622" w:rsidRPr="00424BE1" w:rsidRDefault="00463622" w:rsidP="00424BE1">
            <w:pPr>
              <w:jc w:val="lowKashida"/>
              <w:rPr>
                <w:rStyle w:val="Char3"/>
                <w:sz w:val="2"/>
                <w:szCs w:val="2"/>
                <w:rtl/>
              </w:rPr>
            </w:pPr>
            <w:r w:rsidRPr="00EB4951">
              <w:rPr>
                <w:rStyle w:val="Char3"/>
                <w:rFonts w:hint="cs"/>
                <w:rtl/>
              </w:rPr>
              <w:t>عشرت قتلگه اهل تمنا را مپرس</w:t>
            </w:r>
            <w:r w:rsidRPr="00EB4951">
              <w:rPr>
                <w:rStyle w:val="Char3"/>
                <w:rFonts w:hint="cs"/>
                <w:rtl/>
              </w:rPr>
              <w:br/>
            </w:r>
          </w:p>
        </w:tc>
        <w:tc>
          <w:tcPr>
            <w:tcW w:w="425" w:type="dxa"/>
          </w:tcPr>
          <w:p w:rsidR="00463622" w:rsidRPr="00EB4951" w:rsidRDefault="00463622" w:rsidP="00424BE1">
            <w:pPr>
              <w:jc w:val="lowKashida"/>
              <w:rPr>
                <w:rStyle w:val="Char3"/>
                <w:rtl/>
              </w:rPr>
            </w:pPr>
          </w:p>
        </w:tc>
        <w:tc>
          <w:tcPr>
            <w:tcW w:w="3652" w:type="dxa"/>
          </w:tcPr>
          <w:p w:rsidR="00463622" w:rsidRPr="00424BE1" w:rsidRDefault="00463622" w:rsidP="00424BE1">
            <w:pPr>
              <w:jc w:val="lowKashida"/>
              <w:rPr>
                <w:rStyle w:val="Char3"/>
                <w:sz w:val="2"/>
                <w:szCs w:val="2"/>
                <w:rtl/>
              </w:rPr>
            </w:pPr>
            <w:r w:rsidRPr="00EB4951">
              <w:rPr>
                <w:rStyle w:val="Char3"/>
                <w:rFonts w:hint="cs"/>
                <w:rtl/>
              </w:rPr>
              <w:t>عید نظاره بود، تیغ برهنه دیدن</w:t>
            </w:r>
            <w:r w:rsidRPr="00EB4951">
              <w:rPr>
                <w:rStyle w:val="Char3"/>
                <w:rtl/>
              </w:rPr>
              <w:br/>
            </w:r>
          </w:p>
        </w:tc>
      </w:tr>
    </w:tbl>
    <w:p w:rsidR="004115ED" w:rsidRDefault="004115ED" w:rsidP="00FD77E4">
      <w:pPr>
        <w:ind w:firstLine="284"/>
        <w:jc w:val="both"/>
        <w:rPr>
          <w:rStyle w:val="Char3"/>
          <w:rtl/>
        </w:rPr>
      </w:pPr>
      <w:r w:rsidRPr="00EB4951">
        <w:rPr>
          <w:rStyle w:val="Char3"/>
          <w:rFonts w:hint="cs"/>
          <w:rtl/>
        </w:rPr>
        <w:t>تعداد ستمدیدگان در دنیا خیلی زیاد بوده است، اما کسانی که در عین تحمل جبر و تشدد، ظلم و ستم و تعذیب و اذیت، احساس لذت</w:t>
      </w:r>
      <w:r w:rsidR="007E1DDE" w:rsidRPr="00EB4951">
        <w:rPr>
          <w:rStyle w:val="Char3"/>
          <w:rFonts w:hint="cs"/>
          <w:rtl/>
        </w:rPr>
        <w:t xml:space="preserve"> می‌کردند، تنها یاران رسول الله</w:t>
      </w:r>
      <w:r w:rsidR="007E1DDE">
        <w:rPr>
          <w:rFonts w:cs="CTraditional Arabic" w:hint="cs"/>
          <w:rtl/>
          <w:lang w:bidi="fa-IR"/>
        </w:rPr>
        <w:t>ص</w:t>
      </w:r>
      <w:r w:rsidRPr="00EB4951">
        <w:rPr>
          <w:rStyle w:val="Char3"/>
          <w:rFonts w:hint="cs"/>
          <w:rtl/>
        </w:rPr>
        <w:t xml:space="preserve"> بودند.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424BE1" w:rsidTr="00D33414">
        <w:tc>
          <w:tcPr>
            <w:tcW w:w="6452" w:type="dxa"/>
          </w:tcPr>
          <w:p w:rsidR="00424BE1" w:rsidRPr="00424BE1" w:rsidRDefault="00424BE1" w:rsidP="00424BE1">
            <w:pPr>
              <w:ind w:right="2410"/>
              <w:jc w:val="lowKashida"/>
              <w:rPr>
                <w:rStyle w:val="Char3"/>
                <w:sz w:val="2"/>
                <w:szCs w:val="2"/>
                <w:rtl/>
              </w:rPr>
            </w:pPr>
            <w:r w:rsidRPr="00EB4951">
              <w:rPr>
                <w:rStyle w:val="Char3"/>
                <w:rFonts w:hint="cs"/>
                <w:rtl/>
              </w:rPr>
              <w:t>آنان که مقبولند کم‌اند آنان که قبال، بیشمار</w:t>
            </w:r>
            <w:r>
              <w:rPr>
                <w:rStyle w:val="Char3"/>
                <w:rtl/>
              </w:rPr>
              <w:br/>
            </w:r>
          </w:p>
        </w:tc>
      </w:tr>
      <w:tr w:rsidR="00424BE1" w:rsidTr="00D33414">
        <w:tc>
          <w:tcPr>
            <w:tcW w:w="6452" w:type="dxa"/>
          </w:tcPr>
          <w:p w:rsidR="00424BE1" w:rsidRPr="00424BE1" w:rsidRDefault="00424BE1" w:rsidP="00424BE1">
            <w:pPr>
              <w:ind w:left="2408"/>
              <w:jc w:val="lowKashida"/>
              <w:rPr>
                <w:rStyle w:val="Char3"/>
                <w:sz w:val="2"/>
                <w:szCs w:val="2"/>
                <w:rtl/>
              </w:rPr>
            </w:pPr>
            <w:r w:rsidRPr="00EB4951">
              <w:rPr>
                <w:rStyle w:val="Char3"/>
                <w:rFonts w:hint="cs"/>
                <w:rtl/>
              </w:rPr>
              <w:t>آیینه آساکم بود دل گرچه باشد بیشمار</w:t>
            </w:r>
            <w:r w:rsidRPr="00EB4951">
              <w:rPr>
                <w:rStyle w:val="Char3"/>
                <w:rtl/>
              </w:rPr>
              <w:br/>
            </w:r>
          </w:p>
        </w:tc>
      </w:tr>
      <w:tr w:rsidR="00424BE1" w:rsidTr="00D33414">
        <w:tc>
          <w:tcPr>
            <w:tcW w:w="6452" w:type="dxa"/>
          </w:tcPr>
          <w:p w:rsidR="00424BE1" w:rsidRPr="00424BE1" w:rsidRDefault="00424BE1" w:rsidP="00424BE1">
            <w:pPr>
              <w:ind w:right="2410"/>
              <w:jc w:val="lowKashida"/>
              <w:rPr>
                <w:rStyle w:val="Char3"/>
                <w:sz w:val="2"/>
                <w:szCs w:val="2"/>
                <w:rtl/>
              </w:rPr>
            </w:pPr>
            <w:r w:rsidRPr="00EB4951">
              <w:rPr>
                <w:rStyle w:val="Char3"/>
                <w:rFonts w:hint="cs"/>
                <w:rtl/>
              </w:rPr>
              <w:t>آنان که لذت می‌برند از درد و سوزِ دلبران</w:t>
            </w:r>
            <w:r w:rsidRPr="00EB4951">
              <w:rPr>
                <w:rStyle w:val="Char3"/>
                <w:rtl/>
              </w:rPr>
              <w:br/>
            </w:r>
          </w:p>
        </w:tc>
      </w:tr>
      <w:tr w:rsidR="00424BE1" w:rsidTr="00D33414">
        <w:tc>
          <w:tcPr>
            <w:tcW w:w="6452" w:type="dxa"/>
          </w:tcPr>
          <w:p w:rsidR="00424BE1" w:rsidRPr="00424BE1" w:rsidRDefault="00424BE1" w:rsidP="00424BE1">
            <w:pPr>
              <w:ind w:left="2408"/>
              <w:jc w:val="lowKashida"/>
              <w:rPr>
                <w:rStyle w:val="Char3"/>
                <w:sz w:val="2"/>
                <w:szCs w:val="2"/>
                <w:rtl/>
              </w:rPr>
            </w:pPr>
            <w:r w:rsidRPr="00EB4951">
              <w:rPr>
                <w:rStyle w:val="Char3"/>
                <w:rFonts w:hint="cs"/>
                <w:rtl/>
              </w:rPr>
              <w:t>کمیاب هستند در جهان، عشاق رویت بیشمار</w:t>
            </w:r>
            <w:r w:rsidRPr="00EB4951">
              <w:rPr>
                <w:rStyle w:val="Char3"/>
                <w:rtl/>
              </w:rPr>
              <w:br/>
            </w:r>
          </w:p>
        </w:tc>
      </w:tr>
    </w:tbl>
    <w:p w:rsidR="004115ED" w:rsidRDefault="004115ED" w:rsidP="00FD77E4">
      <w:pPr>
        <w:ind w:firstLine="284"/>
        <w:jc w:val="both"/>
        <w:rPr>
          <w:rStyle w:val="Char3"/>
          <w:rtl/>
        </w:rPr>
      </w:pPr>
      <w:r w:rsidRPr="00EB4951">
        <w:rPr>
          <w:rStyle w:val="Char3"/>
          <w:rFonts w:hint="cs"/>
          <w:rtl/>
        </w:rPr>
        <w:t>این دفتر تحت عنوان «مصائب صحابه» داستان خونچکان همان مصائب و مظالم لرزه‌انگیز و زهره‌گدازی است که نسبت به صحاب</w:t>
      </w:r>
      <w:r w:rsidR="001714A2">
        <w:rPr>
          <w:rStyle w:val="Char3"/>
          <w:rFonts w:hint="cs"/>
          <w:rtl/>
        </w:rPr>
        <w:t>ۀ</w:t>
      </w:r>
      <w:r w:rsidRPr="00EB4951">
        <w:rPr>
          <w:rStyle w:val="Char3"/>
          <w:rFonts w:hint="cs"/>
          <w:rtl/>
        </w:rPr>
        <w:t xml:space="preserve"> کرام</w:t>
      </w:r>
      <w:r w:rsidR="00FD1CBB" w:rsidRPr="0049589E">
        <w:rPr>
          <w:rFonts w:cs="CTraditional Arabic" w:hint="cs"/>
          <w:rtl/>
          <w:lang w:bidi="fa-IR"/>
        </w:rPr>
        <w:t>ش</w:t>
      </w:r>
      <w:r w:rsidRPr="00EB4951">
        <w:rPr>
          <w:rStyle w:val="Char3"/>
          <w:rFonts w:hint="cs"/>
          <w:rtl/>
        </w:rPr>
        <w:t xml:space="preserve"> روا داشته می‌شد، و آن عاشقان پاک طینت، هم</w:t>
      </w:r>
      <w:r w:rsidR="001714A2">
        <w:rPr>
          <w:rStyle w:val="Char3"/>
          <w:rFonts w:hint="cs"/>
          <w:rtl/>
        </w:rPr>
        <w:t>ۀ</w:t>
      </w:r>
      <w:r w:rsidR="001F5F81" w:rsidRPr="00EB4951">
        <w:rPr>
          <w:rStyle w:val="Char3"/>
          <w:rFonts w:hint="cs"/>
          <w:rtl/>
        </w:rPr>
        <w:t xml:space="preserve"> آن‌ها </w:t>
      </w:r>
      <w:r w:rsidRPr="00EB4951">
        <w:rPr>
          <w:rStyle w:val="Char3"/>
          <w:rFonts w:hint="cs"/>
          <w:rtl/>
        </w:rPr>
        <w:t>را به خاطر دین مبین اسلام با قلبی فراخ و لبی خندان استقبال می‌کردند.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49589E" w:rsidTr="0049589E">
        <w:tc>
          <w:tcPr>
            <w:tcW w:w="6452" w:type="dxa"/>
          </w:tcPr>
          <w:p w:rsidR="0049589E" w:rsidRPr="0049589E" w:rsidRDefault="0049589E" w:rsidP="0049589E">
            <w:pPr>
              <w:ind w:right="2410"/>
              <w:jc w:val="lowKashida"/>
              <w:rPr>
                <w:rStyle w:val="Char3"/>
                <w:sz w:val="2"/>
                <w:szCs w:val="2"/>
                <w:rtl/>
              </w:rPr>
            </w:pPr>
            <w:r w:rsidRPr="00EB4951">
              <w:rPr>
                <w:rStyle w:val="Char3"/>
                <w:rFonts w:hint="cs"/>
                <w:rtl/>
              </w:rPr>
              <w:t>بناکردند خوش</w:t>
            </w:r>
            <w:r w:rsidRPr="00EB4951">
              <w:rPr>
                <w:rStyle w:val="Char3"/>
                <w:rFonts w:hint="eastAsia"/>
                <w:rtl/>
              </w:rPr>
              <w:t>‌</w:t>
            </w:r>
            <w:r w:rsidRPr="00EB4951">
              <w:rPr>
                <w:rStyle w:val="Char3"/>
                <w:rFonts w:hint="cs"/>
                <w:rtl/>
              </w:rPr>
              <w:t>رسمی به</w:t>
            </w:r>
            <w:r w:rsidRPr="00EB4951">
              <w:rPr>
                <w:rStyle w:val="Char3"/>
                <w:rFonts w:hint="eastAsia"/>
                <w:rtl/>
              </w:rPr>
              <w:t>‌</w:t>
            </w:r>
            <w:r w:rsidRPr="00EB4951">
              <w:rPr>
                <w:rStyle w:val="Char3"/>
                <w:rFonts w:hint="cs"/>
                <w:rtl/>
              </w:rPr>
              <w:t>خاک وخون غلطیدند</w:t>
            </w:r>
            <w:r>
              <w:rPr>
                <w:rStyle w:val="Char3"/>
                <w:rtl/>
              </w:rPr>
              <w:br/>
            </w:r>
          </w:p>
        </w:tc>
      </w:tr>
      <w:tr w:rsidR="0049589E" w:rsidTr="0049589E">
        <w:tc>
          <w:tcPr>
            <w:tcW w:w="6452" w:type="dxa"/>
          </w:tcPr>
          <w:p w:rsidR="0049589E" w:rsidRPr="0049589E" w:rsidRDefault="0049589E" w:rsidP="0049589E">
            <w:pPr>
              <w:ind w:left="2550"/>
              <w:jc w:val="lowKashida"/>
              <w:rPr>
                <w:rStyle w:val="Char3"/>
                <w:sz w:val="2"/>
                <w:szCs w:val="2"/>
                <w:rtl/>
              </w:rPr>
            </w:pPr>
            <w:r w:rsidRPr="00EB4951">
              <w:rPr>
                <w:rStyle w:val="Char3"/>
                <w:rFonts w:hint="cs"/>
                <w:rtl/>
              </w:rPr>
              <w:t>خدا رحمت کند این عاشقان پاک طینت را</w:t>
            </w:r>
            <w:r>
              <w:rPr>
                <w:rStyle w:val="Char3"/>
                <w:rtl/>
              </w:rPr>
              <w:br/>
            </w:r>
          </w:p>
        </w:tc>
      </w:tr>
    </w:tbl>
    <w:p w:rsidR="00CE355D" w:rsidRDefault="00CE355D" w:rsidP="00FD77E4">
      <w:pPr>
        <w:ind w:firstLine="284"/>
        <w:jc w:val="both"/>
        <w:rPr>
          <w:rStyle w:val="Char3"/>
          <w:rtl/>
        </w:rPr>
      </w:pPr>
      <w:r w:rsidRPr="00EB4951">
        <w:rPr>
          <w:rStyle w:val="Char3"/>
          <w:rFonts w:hint="cs"/>
          <w:rtl/>
        </w:rPr>
        <w:t xml:space="preserve">اسلام و مسلمانی ما، در واقع ثمره و نتیجه‌ی مظلومیت و بلاکشی همان بزرگواران است، و ملت اسلامی کلاً (چنان رهین و مدیون احسان آن سرفروشان و جان‌نثاران اسلام و مسلمانان است </w:t>
      </w:r>
      <w:r>
        <w:rPr>
          <w:rFonts w:cs="Times New Roman" w:hint="cs"/>
          <w:rtl/>
          <w:lang w:bidi="fa-IR"/>
        </w:rPr>
        <w:t>–</w:t>
      </w:r>
      <w:r w:rsidRPr="00EB4951">
        <w:rPr>
          <w:rStyle w:val="Char3"/>
          <w:rFonts w:hint="cs"/>
          <w:rtl/>
        </w:rPr>
        <w:t xml:space="preserve"> مترجم) که تا قیامت نمی‌تواند از بارگران این احسان عظیم یاران رسول الله صلی الله علیه وآله</w:t>
      </w:r>
      <w:r w:rsidR="00073B63" w:rsidRPr="00EB4951">
        <w:rPr>
          <w:rStyle w:val="Char3"/>
          <w:rFonts w:hint="cs"/>
          <w:rtl/>
        </w:rPr>
        <w:t xml:space="preserve"> وصحبه</w:t>
      </w:r>
      <w:r w:rsidRPr="00EB4951">
        <w:rPr>
          <w:rStyle w:val="Char3"/>
          <w:rFonts w:hint="cs"/>
          <w:rtl/>
        </w:rPr>
        <w:t xml:space="preserve"> وسلم سبک دوش گردد.</w:t>
      </w:r>
    </w:p>
    <w:p w:rsidR="00F5360D" w:rsidRPr="00EB4951" w:rsidRDefault="00F5360D" w:rsidP="00FD77E4">
      <w:pPr>
        <w:ind w:firstLine="284"/>
        <w:jc w:val="both"/>
        <w:rPr>
          <w:rStyle w:val="Char3"/>
          <w:rtl/>
        </w:rPr>
      </w:pPr>
    </w:p>
    <w:p w:rsidR="00F91E86" w:rsidRPr="00EB4951" w:rsidRDefault="00D63E90" w:rsidP="0049589E">
      <w:pPr>
        <w:ind w:firstLine="284"/>
        <w:jc w:val="right"/>
        <w:rPr>
          <w:rStyle w:val="Char3"/>
          <w:rtl/>
        </w:rPr>
      </w:pPr>
      <w:r w:rsidRPr="00EB4951">
        <w:rPr>
          <w:rStyle w:val="Char3"/>
          <w:rFonts w:hint="cs"/>
          <w:rtl/>
        </w:rPr>
        <w:t xml:space="preserve">رضی الله </w:t>
      </w:r>
      <w:r w:rsidR="00E81E27" w:rsidRPr="00EB4951">
        <w:rPr>
          <w:rStyle w:val="Char3"/>
          <w:rFonts w:hint="cs"/>
          <w:rtl/>
        </w:rPr>
        <w:t>عنهم اجمعین</w:t>
      </w:r>
    </w:p>
    <w:p w:rsidR="00DB08FB" w:rsidRPr="00EB4951" w:rsidRDefault="00E81E27" w:rsidP="0049589E">
      <w:pPr>
        <w:ind w:firstLine="284"/>
        <w:jc w:val="right"/>
        <w:rPr>
          <w:rStyle w:val="Char3"/>
          <w:rtl/>
        </w:rPr>
      </w:pPr>
      <w:r w:rsidRPr="00EB4951">
        <w:rPr>
          <w:rStyle w:val="Char3"/>
          <w:rFonts w:hint="cs"/>
          <w:rtl/>
        </w:rPr>
        <w:t>سید نورالحسن بخاری</w:t>
      </w:r>
    </w:p>
    <w:p w:rsidR="007761FA" w:rsidRPr="00EB4951" w:rsidRDefault="007761FA" w:rsidP="00FD77E4">
      <w:pPr>
        <w:ind w:firstLine="284"/>
        <w:jc w:val="both"/>
        <w:rPr>
          <w:rStyle w:val="Char3"/>
          <w:rtl/>
        </w:rPr>
        <w:sectPr w:rsidR="007761FA" w:rsidRPr="00EB4951" w:rsidSect="00FD1CBB">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E81E27" w:rsidRDefault="00DA2582" w:rsidP="009A2B6B">
      <w:pPr>
        <w:pStyle w:val="a"/>
        <w:rPr>
          <w:rtl/>
        </w:rPr>
      </w:pPr>
      <w:bookmarkStart w:id="3" w:name="_Toc424209844"/>
      <w:r w:rsidRPr="008144A5">
        <w:rPr>
          <w:rFonts w:hint="cs"/>
          <w:rtl/>
        </w:rPr>
        <w:t>ستم‌های مشرکان بر نبی کریم</w:t>
      </w:r>
      <w:r w:rsidR="009A2B6B">
        <w:t xml:space="preserve"> </w:t>
      </w:r>
      <w:r w:rsidR="009A2B6B" w:rsidRPr="0049589E">
        <w:rPr>
          <w:rFonts w:cs="CTraditional Arabic" w:hint="cs"/>
          <w:b/>
          <w:bCs w:val="0"/>
          <w:rtl/>
        </w:rPr>
        <w:t>ج</w:t>
      </w:r>
      <w:r w:rsidRPr="008144A5">
        <w:rPr>
          <w:rFonts w:hint="cs"/>
          <w:rtl/>
        </w:rPr>
        <w:t xml:space="preserve"> و اصحاب کرام</w:t>
      </w:r>
      <w:r w:rsidR="00FD1CBB" w:rsidRPr="0049589E">
        <w:rPr>
          <w:rFonts w:cs="CTraditional Arabic" w:hint="cs"/>
          <w:b/>
          <w:bCs w:val="0"/>
          <w:rtl/>
        </w:rPr>
        <w:t>ش</w:t>
      </w:r>
      <w:bookmarkEnd w:id="3"/>
    </w:p>
    <w:p w:rsidR="00DA2582" w:rsidRPr="00EB4951" w:rsidRDefault="00484A3F" w:rsidP="00FD77E4">
      <w:pPr>
        <w:ind w:firstLine="284"/>
        <w:jc w:val="both"/>
        <w:rPr>
          <w:rStyle w:val="Char3"/>
          <w:rtl/>
        </w:rPr>
      </w:pPr>
      <w:r w:rsidRPr="00EB4951">
        <w:rPr>
          <w:rStyle w:val="Char3"/>
          <w:rFonts w:hint="cs"/>
          <w:rtl/>
        </w:rPr>
        <w:t xml:space="preserve">ستم‌هایی که با نهایت بی‌رحمی، </w:t>
      </w:r>
      <w:r w:rsidR="007E1DDE" w:rsidRPr="00EB4951">
        <w:rPr>
          <w:rStyle w:val="Char3"/>
          <w:rFonts w:hint="cs"/>
          <w:rtl/>
        </w:rPr>
        <w:t>دشمنان دین، کفار و مشرکین رسول خدا</w:t>
      </w:r>
      <w:r w:rsidR="007E1DDE">
        <w:rPr>
          <w:rFonts w:cs="CTraditional Arabic" w:hint="cs"/>
          <w:rtl/>
          <w:lang w:bidi="fa-IR"/>
        </w:rPr>
        <w:t>ص</w:t>
      </w:r>
      <w:r w:rsidRPr="00EB4951">
        <w:rPr>
          <w:rStyle w:val="Char3"/>
          <w:rFonts w:hint="cs"/>
          <w:rtl/>
        </w:rPr>
        <w:t xml:space="preserve"> و یاران گرامیش در راه خدا روا داشتند، در تاریخ انسانی بی‌سابقه است.</w:t>
      </w:r>
    </w:p>
    <w:p w:rsidR="00446F1A" w:rsidRPr="00EB4951" w:rsidRDefault="00446F1A" w:rsidP="00FD77E4">
      <w:pPr>
        <w:ind w:firstLine="284"/>
        <w:jc w:val="both"/>
        <w:rPr>
          <w:rStyle w:val="Char3"/>
          <w:rtl/>
        </w:rPr>
      </w:pPr>
      <w:r w:rsidRPr="00EB4951">
        <w:rPr>
          <w:rStyle w:val="Char3"/>
          <w:rFonts w:hint="cs"/>
          <w:rtl/>
        </w:rPr>
        <w:t>امام احمد</w:t>
      </w:r>
      <w:r w:rsidR="009A2B6B" w:rsidRPr="009A2B6B">
        <w:rPr>
          <w:rFonts w:cs="CTraditional Arabic" w:hint="cs"/>
          <w:rtl/>
          <w:lang w:bidi="fa-IR"/>
        </w:rPr>
        <w:t>/</w:t>
      </w:r>
      <w:r w:rsidRPr="00EB4951">
        <w:rPr>
          <w:rStyle w:val="Char3"/>
          <w:rFonts w:hint="cs"/>
          <w:rtl/>
        </w:rPr>
        <w:t xml:space="preserve"> از حضرت انس</w:t>
      </w:r>
      <w:r w:rsidR="00203A69" w:rsidRPr="00203A69">
        <w:rPr>
          <w:rFonts w:cs="CTraditional Arabic" w:hint="cs"/>
          <w:rtl/>
          <w:lang w:bidi="fa-IR"/>
        </w:rPr>
        <w:t xml:space="preserve">س </w:t>
      </w:r>
      <w:r w:rsidR="007E1DDE" w:rsidRPr="00EB4951">
        <w:rPr>
          <w:rStyle w:val="Char3"/>
          <w:rFonts w:hint="cs"/>
          <w:rtl/>
        </w:rPr>
        <w:t>روایت می‌کند که رسول اکرم</w:t>
      </w:r>
      <w:r w:rsidR="007E1DDE">
        <w:rPr>
          <w:rFonts w:cs="CTraditional Arabic" w:hint="cs"/>
          <w:rtl/>
          <w:lang w:bidi="fa-IR"/>
        </w:rPr>
        <w:t>ص</w:t>
      </w:r>
      <w:r w:rsidRPr="00EB4951">
        <w:rPr>
          <w:rStyle w:val="Char3"/>
          <w:rFonts w:hint="cs"/>
          <w:rtl/>
        </w:rPr>
        <w:t xml:space="preserve"> فرمودند:</w:t>
      </w:r>
    </w:p>
    <w:p w:rsidR="00EC1A95" w:rsidRPr="00EB4951" w:rsidRDefault="00EC1A95" w:rsidP="00FD77E4">
      <w:pPr>
        <w:ind w:firstLine="284"/>
        <w:jc w:val="both"/>
        <w:rPr>
          <w:rStyle w:val="Char3"/>
          <w:rtl/>
        </w:rPr>
      </w:pPr>
      <w:r w:rsidRPr="00C86739">
        <w:rPr>
          <w:rStyle w:val="Char0"/>
          <w:rFonts w:hint="cs"/>
          <w:rtl/>
        </w:rPr>
        <w:t>«</w:t>
      </w:r>
      <w:r w:rsidR="002F479C" w:rsidRPr="00C86739">
        <w:rPr>
          <w:rStyle w:val="Char0"/>
          <w:rFonts w:hint="eastAsia"/>
          <w:rtl/>
        </w:rPr>
        <w:t>لَقَدْ</w:t>
      </w:r>
      <w:r w:rsidR="002F479C" w:rsidRPr="00C86739">
        <w:rPr>
          <w:rStyle w:val="Char0"/>
          <w:rtl/>
        </w:rPr>
        <w:t xml:space="preserve"> </w:t>
      </w:r>
      <w:r w:rsidR="002F479C" w:rsidRPr="00C86739">
        <w:rPr>
          <w:rStyle w:val="Char0"/>
          <w:rFonts w:hint="eastAsia"/>
          <w:rtl/>
        </w:rPr>
        <w:t>أُوذِيتُ</w:t>
      </w:r>
      <w:r w:rsidR="002F479C" w:rsidRPr="00C86739">
        <w:rPr>
          <w:rStyle w:val="Char0"/>
          <w:rtl/>
        </w:rPr>
        <w:t xml:space="preserve"> </w:t>
      </w:r>
      <w:r w:rsidR="002F479C" w:rsidRPr="00C86739">
        <w:rPr>
          <w:rStyle w:val="Char0"/>
          <w:rFonts w:hint="eastAsia"/>
          <w:rtl/>
        </w:rPr>
        <w:t>فِ</w:t>
      </w:r>
      <w:r w:rsidR="00C86739">
        <w:rPr>
          <w:rStyle w:val="Char0"/>
          <w:rFonts w:hint="cs"/>
          <w:rtl/>
        </w:rPr>
        <w:t>ي</w:t>
      </w:r>
      <w:r w:rsidR="002F479C" w:rsidRPr="00C86739">
        <w:rPr>
          <w:rStyle w:val="Char0"/>
          <w:rtl/>
        </w:rPr>
        <w:t xml:space="preserve"> </w:t>
      </w:r>
      <w:r w:rsidR="002F479C" w:rsidRPr="00C86739">
        <w:rPr>
          <w:rStyle w:val="Char0"/>
          <w:rFonts w:hint="eastAsia"/>
          <w:rtl/>
        </w:rPr>
        <w:t>اللَّهِ</w:t>
      </w:r>
      <w:r w:rsidR="002F479C" w:rsidRPr="00C86739">
        <w:rPr>
          <w:rStyle w:val="Char0"/>
          <w:rtl/>
        </w:rPr>
        <w:t xml:space="preserve"> </w:t>
      </w:r>
      <w:r w:rsidR="002F479C" w:rsidRPr="00C86739">
        <w:rPr>
          <w:rStyle w:val="Char0"/>
          <w:rFonts w:hint="eastAsia"/>
          <w:rtl/>
        </w:rPr>
        <w:t>عَزَّ</w:t>
      </w:r>
      <w:r w:rsidR="002F479C" w:rsidRPr="00C86739">
        <w:rPr>
          <w:rStyle w:val="Char0"/>
          <w:rtl/>
        </w:rPr>
        <w:t xml:space="preserve"> </w:t>
      </w:r>
      <w:r w:rsidR="002F479C" w:rsidRPr="00C86739">
        <w:rPr>
          <w:rStyle w:val="Char0"/>
          <w:rFonts w:hint="eastAsia"/>
          <w:rtl/>
        </w:rPr>
        <w:t>وَجَلَّ</w:t>
      </w:r>
      <w:r w:rsidR="002F479C" w:rsidRPr="00C86739">
        <w:rPr>
          <w:rStyle w:val="Char0"/>
          <w:rtl/>
        </w:rPr>
        <w:t xml:space="preserve"> </w:t>
      </w:r>
      <w:r w:rsidR="002F479C" w:rsidRPr="00C86739">
        <w:rPr>
          <w:rStyle w:val="Char0"/>
          <w:rFonts w:hint="eastAsia"/>
          <w:rtl/>
        </w:rPr>
        <w:t>ومَا</w:t>
      </w:r>
      <w:r w:rsidR="002F479C" w:rsidRPr="00C86739">
        <w:rPr>
          <w:rStyle w:val="Char0"/>
          <w:rtl/>
        </w:rPr>
        <w:t xml:space="preserve"> </w:t>
      </w:r>
      <w:r w:rsidR="002F479C" w:rsidRPr="00C86739">
        <w:rPr>
          <w:rStyle w:val="Char0"/>
          <w:rFonts w:hint="eastAsia"/>
          <w:rtl/>
        </w:rPr>
        <w:t>يُؤْذَ</w:t>
      </w:r>
      <w:r w:rsidR="00C86739">
        <w:rPr>
          <w:rStyle w:val="Char0"/>
          <w:rFonts w:hint="cs"/>
          <w:rtl/>
        </w:rPr>
        <w:t>ي</w:t>
      </w:r>
      <w:r w:rsidR="002F479C" w:rsidRPr="00C86739">
        <w:rPr>
          <w:rStyle w:val="Char0"/>
          <w:rtl/>
        </w:rPr>
        <w:t xml:space="preserve"> </w:t>
      </w:r>
      <w:r w:rsidR="002F479C" w:rsidRPr="00C86739">
        <w:rPr>
          <w:rStyle w:val="Char0"/>
          <w:rFonts w:hint="eastAsia"/>
          <w:rtl/>
        </w:rPr>
        <w:t>أَحَدٌ</w:t>
      </w:r>
      <w:r w:rsidR="00DE7C6A" w:rsidRPr="00C86739">
        <w:rPr>
          <w:rStyle w:val="Char0"/>
          <w:rFonts w:hint="cs"/>
          <w:rtl/>
        </w:rPr>
        <w:t>،</w:t>
      </w:r>
      <w:r w:rsidR="002F479C" w:rsidRPr="00C86739">
        <w:rPr>
          <w:rStyle w:val="Char0"/>
          <w:rtl/>
        </w:rPr>
        <w:t xml:space="preserve"> </w:t>
      </w:r>
      <w:r w:rsidR="002F479C" w:rsidRPr="00C86739">
        <w:rPr>
          <w:rStyle w:val="Char0"/>
          <w:rFonts w:hint="eastAsia"/>
          <w:rtl/>
        </w:rPr>
        <w:t>وَأُخِفْتُ</w:t>
      </w:r>
      <w:r w:rsidR="002F479C" w:rsidRPr="00C86739">
        <w:rPr>
          <w:rStyle w:val="Char0"/>
          <w:rtl/>
        </w:rPr>
        <w:t xml:space="preserve"> </w:t>
      </w:r>
      <w:r w:rsidR="002F479C" w:rsidRPr="00C86739">
        <w:rPr>
          <w:rStyle w:val="Char0"/>
          <w:rFonts w:hint="eastAsia"/>
          <w:rtl/>
        </w:rPr>
        <w:t>فِ</w:t>
      </w:r>
      <w:r w:rsidR="00C86739">
        <w:rPr>
          <w:rStyle w:val="Char0"/>
          <w:rFonts w:hint="cs"/>
          <w:rtl/>
        </w:rPr>
        <w:t>ي</w:t>
      </w:r>
      <w:r w:rsidR="002F479C" w:rsidRPr="00C86739">
        <w:rPr>
          <w:rStyle w:val="Char0"/>
          <w:rtl/>
        </w:rPr>
        <w:t xml:space="preserve"> </w:t>
      </w:r>
      <w:r w:rsidR="002F479C" w:rsidRPr="00C86739">
        <w:rPr>
          <w:rStyle w:val="Char0"/>
          <w:rFonts w:hint="eastAsia"/>
          <w:rtl/>
        </w:rPr>
        <w:t>اللَّهِ</w:t>
      </w:r>
      <w:r w:rsidR="002F479C" w:rsidRPr="00C86739">
        <w:rPr>
          <w:rStyle w:val="Char0"/>
          <w:rtl/>
        </w:rPr>
        <w:t xml:space="preserve"> </w:t>
      </w:r>
      <w:r w:rsidR="002F479C" w:rsidRPr="00C86739">
        <w:rPr>
          <w:rStyle w:val="Char0"/>
          <w:rFonts w:hint="eastAsia"/>
          <w:rtl/>
        </w:rPr>
        <w:t>ومَا</w:t>
      </w:r>
      <w:r w:rsidR="002F479C" w:rsidRPr="00C86739">
        <w:rPr>
          <w:rStyle w:val="Char0"/>
          <w:rtl/>
        </w:rPr>
        <w:t xml:space="preserve"> </w:t>
      </w:r>
      <w:r w:rsidR="00DE7C6A" w:rsidRPr="00C86739">
        <w:rPr>
          <w:rStyle w:val="Char0"/>
          <w:rFonts w:hint="cs"/>
          <w:rtl/>
        </w:rPr>
        <w:t>أَخِيْفَ</w:t>
      </w:r>
      <w:r w:rsidR="002F479C" w:rsidRPr="00C86739">
        <w:rPr>
          <w:rStyle w:val="Char0"/>
          <w:rtl/>
        </w:rPr>
        <w:t xml:space="preserve"> </w:t>
      </w:r>
      <w:r w:rsidR="002F479C" w:rsidRPr="00C86739">
        <w:rPr>
          <w:rStyle w:val="Char0"/>
          <w:rFonts w:hint="eastAsia"/>
          <w:rtl/>
        </w:rPr>
        <w:t>أَحَدٌ</w:t>
      </w:r>
      <w:r w:rsidRPr="00C86739">
        <w:rPr>
          <w:rStyle w:val="Char0"/>
          <w:rFonts w:hint="cs"/>
          <w:rtl/>
        </w:rPr>
        <w:t>»</w:t>
      </w:r>
      <w:r w:rsidRPr="00EB4951">
        <w:rPr>
          <w:rStyle w:val="Char3"/>
          <w:rFonts w:hint="cs"/>
          <w:rtl/>
        </w:rPr>
        <w:t>.</w:t>
      </w:r>
    </w:p>
    <w:p w:rsidR="00EC1A95" w:rsidRPr="00EB4951" w:rsidRDefault="00EC1A95" w:rsidP="00FD77E4">
      <w:pPr>
        <w:ind w:firstLine="284"/>
        <w:jc w:val="both"/>
        <w:rPr>
          <w:rStyle w:val="Char3"/>
          <w:rtl/>
        </w:rPr>
      </w:pPr>
      <w:r w:rsidRPr="00EB4951">
        <w:rPr>
          <w:rStyle w:val="Char3"/>
          <w:rFonts w:hint="cs"/>
          <w:rtl/>
        </w:rPr>
        <w:t>«به تحقیق آن قدر که من در راه خدا اذیت شده‌ام، دیگر هیچ احدی اذیت نشده است، و آن قدر که من در راه خدا ترسانده شد</w:t>
      </w:r>
      <w:r w:rsidR="009834CF" w:rsidRPr="00EB4951">
        <w:rPr>
          <w:rStyle w:val="Char3"/>
          <w:rFonts w:hint="cs"/>
          <w:rtl/>
        </w:rPr>
        <w:t>ه</w:t>
      </w:r>
      <w:r w:rsidR="009834CF">
        <w:rPr>
          <w:rFonts w:ascii="MS Mincho" w:eastAsia="MS Mincho" w:hAnsi="MS Mincho" w:cs="MS Mincho" w:hint="cs"/>
          <w:rtl/>
          <w:lang w:bidi="fa-IR"/>
        </w:rPr>
        <w:t>‌</w:t>
      </w:r>
      <w:r w:rsidRPr="00EB4951">
        <w:rPr>
          <w:rStyle w:val="Char3"/>
          <w:rFonts w:hint="cs"/>
          <w:rtl/>
        </w:rPr>
        <w:t>‌ام، دیگر هیچ احدی ترسانده نشده است».</w:t>
      </w:r>
    </w:p>
    <w:p w:rsidR="00EC1A95" w:rsidRPr="00EB4951" w:rsidRDefault="00EC1A95" w:rsidP="00FD77E4">
      <w:pPr>
        <w:ind w:firstLine="284"/>
        <w:jc w:val="both"/>
        <w:rPr>
          <w:rStyle w:val="Char3"/>
          <w:rtl/>
        </w:rPr>
      </w:pPr>
      <w:r w:rsidRPr="00EB4951">
        <w:rPr>
          <w:rStyle w:val="Char3"/>
          <w:rFonts w:hint="cs"/>
          <w:rtl/>
        </w:rPr>
        <w:t>این روایت را امام ترمذی و ابن ماجه نیز نقل کرده</w:t>
      </w:r>
      <w:r w:rsidR="00C86739" w:rsidRPr="00EB4951">
        <w:rPr>
          <w:rStyle w:val="Char3"/>
          <w:rFonts w:hint="eastAsia"/>
          <w:rtl/>
        </w:rPr>
        <w:t>‌</w:t>
      </w:r>
      <w:r w:rsidRPr="00EB4951">
        <w:rPr>
          <w:rStyle w:val="Char3"/>
          <w:rFonts w:hint="cs"/>
          <w:rtl/>
        </w:rPr>
        <w:t>اند</w:t>
      </w:r>
      <w:r w:rsidRPr="0049589E">
        <w:rPr>
          <w:rStyle w:val="Char3"/>
          <w:rFonts w:hint="cs"/>
          <w:vertAlign w:val="superscript"/>
          <w:rtl/>
        </w:rPr>
        <w:t>(</w:t>
      </w:r>
      <w:r w:rsidRPr="0049589E">
        <w:rPr>
          <w:rStyle w:val="Char3"/>
          <w:vertAlign w:val="superscript"/>
          <w:rtl/>
        </w:rPr>
        <w:footnoteReference w:id="7"/>
      </w:r>
      <w:r w:rsidRPr="0049589E">
        <w:rPr>
          <w:rStyle w:val="Char3"/>
          <w:rFonts w:hint="cs"/>
          <w:vertAlign w:val="superscript"/>
          <w:rtl/>
        </w:rPr>
        <w:t>)</w:t>
      </w:r>
      <w:r w:rsidRPr="00EB4951">
        <w:rPr>
          <w:rStyle w:val="Char3"/>
          <w:rFonts w:hint="cs"/>
          <w:rtl/>
        </w:rPr>
        <w:t>.</w:t>
      </w:r>
    </w:p>
    <w:p w:rsidR="00340A86" w:rsidRDefault="0034589A" w:rsidP="00FD77E4">
      <w:pPr>
        <w:pStyle w:val="a1"/>
        <w:rPr>
          <w:rtl/>
        </w:rPr>
      </w:pPr>
      <w:bookmarkStart w:id="4" w:name="_Toc424209845"/>
      <w:r>
        <w:rPr>
          <w:rFonts w:hint="cs"/>
          <w:rtl/>
        </w:rPr>
        <w:t>اقسام دوگان</w:t>
      </w:r>
      <w:r w:rsidR="001714A2">
        <w:rPr>
          <w:rFonts w:hint="cs"/>
          <w:rtl/>
        </w:rPr>
        <w:t>ۀ</w:t>
      </w:r>
      <w:r w:rsidR="007E1DDE">
        <w:rPr>
          <w:rFonts w:hint="cs"/>
          <w:rtl/>
        </w:rPr>
        <w:t xml:space="preserve"> اذیت</w:t>
      </w:r>
      <w:r w:rsidR="00045819" w:rsidRPr="00EB4951">
        <w:rPr>
          <w:rStyle w:val="Char3"/>
          <w:rFonts w:hint="cs"/>
          <w:rtl/>
        </w:rPr>
        <w:t xml:space="preserve"> </w:t>
      </w:r>
      <w:r w:rsidR="007E1DDE">
        <w:rPr>
          <w:rFonts w:hint="cs"/>
          <w:rtl/>
        </w:rPr>
        <w:t>و</w:t>
      </w:r>
      <w:r w:rsidR="00850ED1">
        <w:rPr>
          <w:rFonts w:hint="cs"/>
          <w:rtl/>
        </w:rPr>
        <w:t xml:space="preserve"> </w:t>
      </w:r>
      <w:r w:rsidR="007E1DDE">
        <w:rPr>
          <w:rFonts w:hint="cs"/>
          <w:rtl/>
        </w:rPr>
        <w:t>شکنجه</w:t>
      </w:r>
      <w:r w:rsidR="00A94732">
        <w:rPr>
          <w:rFonts w:hint="cs"/>
          <w:rtl/>
        </w:rPr>
        <w:t>:</w:t>
      </w:r>
      <w:bookmarkEnd w:id="4"/>
    </w:p>
    <w:p w:rsidR="00D8068C" w:rsidRPr="00EB4951" w:rsidRDefault="00D72B57" w:rsidP="00FD77E4">
      <w:pPr>
        <w:ind w:firstLine="284"/>
        <w:jc w:val="both"/>
        <w:rPr>
          <w:rStyle w:val="Char3"/>
          <w:rtl/>
        </w:rPr>
      </w:pPr>
      <w:r w:rsidRPr="00EB4951">
        <w:rPr>
          <w:rStyle w:val="Char3"/>
          <w:rFonts w:hint="cs"/>
          <w:rtl/>
        </w:rPr>
        <w:t>اذیت و آزار به دو قسم است: جسمانی و زبانی.</w:t>
      </w:r>
    </w:p>
    <w:p w:rsidR="00D72B57" w:rsidRPr="00EB4951" w:rsidRDefault="00D72B57" w:rsidP="00FD77E4">
      <w:pPr>
        <w:ind w:firstLine="284"/>
        <w:jc w:val="both"/>
        <w:rPr>
          <w:rStyle w:val="Char3"/>
          <w:rtl/>
        </w:rPr>
      </w:pPr>
      <w:r w:rsidRPr="00EB4951">
        <w:rPr>
          <w:rStyle w:val="Char3"/>
          <w:rFonts w:hint="cs"/>
          <w:rtl/>
        </w:rPr>
        <w:t xml:space="preserve">ظاهراً اذیت جسمانی بیشتر ناراحت‌کننده و شاق به نظر می‌آید، ولی تیر دشنام و فحاشی و طعن و تشنیع که دشمن از زبان خود سر می‌دهد، عمق زخمش کمتر نبوده، بلکه بیشتر عمیق و غیر قبال التیام و بهبود می‌باشد و زخم‌های نیزه و تیر در خلال چند روز درست می‌شوند، اما جراحات اللسان (زخم زبان) مادام العمر بهبود نمی‌یابند، (مقوله معروفی است </w:t>
      </w:r>
      <w:r>
        <w:rPr>
          <w:rFonts w:cs="Times New Roman" w:hint="cs"/>
          <w:rtl/>
          <w:lang w:bidi="fa-IR"/>
        </w:rPr>
        <w:t>–</w:t>
      </w:r>
      <w:r w:rsidRPr="00EB4951">
        <w:rPr>
          <w:rStyle w:val="Char3"/>
          <w:rFonts w:hint="cs"/>
          <w:rtl/>
        </w:rPr>
        <w:t xml:space="preserve"> مترجم).</w:t>
      </w:r>
    </w:p>
    <w:p w:rsidR="00D72B57" w:rsidRPr="00EB4951" w:rsidRDefault="00D72B57" w:rsidP="00FD77E4">
      <w:pPr>
        <w:ind w:firstLine="284"/>
        <w:jc w:val="both"/>
        <w:rPr>
          <w:rStyle w:val="Char3"/>
          <w:rtl/>
        </w:rPr>
      </w:pPr>
      <w:r w:rsidRPr="00EB4951">
        <w:rPr>
          <w:rStyle w:val="Char3"/>
          <w:rFonts w:hint="cs"/>
          <w:rtl/>
        </w:rPr>
        <w:t xml:space="preserve">جراحات السنان لها التیام، ولا یلتام ما جرح اللسان </w:t>
      </w:r>
      <w:r>
        <w:rPr>
          <w:rFonts w:cs="Times New Roman" w:hint="cs"/>
          <w:rtl/>
          <w:lang w:bidi="fa-IR"/>
        </w:rPr>
        <w:t>–</w:t>
      </w:r>
      <w:r w:rsidRPr="00EB4951">
        <w:rPr>
          <w:rStyle w:val="Char3"/>
          <w:rFonts w:hint="cs"/>
          <w:rtl/>
        </w:rPr>
        <w:t xml:space="preserve"> یعنی زخم‌های نیزه مداوا پذیر است، ولی زخم زبان التیام پذیر و قابل مداواء نمی‌باشد.</w:t>
      </w:r>
    </w:p>
    <w:p w:rsidR="00D72B57" w:rsidRPr="00EB4951" w:rsidRDefault="007E1DDE" w:rsidP="00FD77E4">
      <w:pPr>
        <w:ind w:firstLine="284"/>
        <w:jc w:val="both"/>
        <w:rPr>
          <w:rStyle w:val="Char3"/>
        </w:rPr>
      </w:pPr>
      <w:r w:rsidRPr="00EB4951">
        <w:rPr>
          <w:rStyle w:val="Char3"/>
          <w:rFonts w:hint="cs"/>
          <w:rtl/>
        </w:rPr>
        <w:t>رسول اکرم</w:t>
      </w:r>
      <w:r>
        <w:rPr>
          <w:rFonts w:cs="CTraditional Arabic" w:hint="cs"/>
          <w:rtl/>
          <w:lang w:bidi="fa-IR"/>
        </w:rPr>
        <w:t>ص</w:t>
      </w:r>
      <w:r w:rsidR="00D72B57" w:rsidRPr="00EB4951">
        <w:rPr>
          <w:rStyle w:val="Char3"/>
          <w:rFonts w:hint="cs"/>
          <w:rtl/>
        </w:rPr>
        <w:t xml:space="preserve"> و یاران جان‌نثارش هدف این هردو نوع </w:t>
      </w:r>
      <w:r w:rsidRPr="00EB4951">
        <w:rPr>
          <w:rStyle w:val="Char3"/>
          <w:rFonts w:hint="cs"/>
          <w:rtl/>
        </w:rPr>
        <w:t>شکنجه</w:t>
      </w:r>
      <w:r w:rsidR="00D72B57" w:rsidRPr="00EB4951">
        <w:rPr>
          <w:rStyle w:val="Char3"/>
          <w:rFonts w:hint="cs"/>
          <w:rtl/>
        </w:rPr>
        <w:t xml:space="preserve"> و آزار قرار گرفتند.</w:t>
      </w:r>
    </w:p>
    <w:p w:rsidR="00A2437F" w:rsidRPr="00850ED1" w:rsidRDefault="00341281" w:rsidP="00850ED1">
      <w:pPr>
        <w:pStyle w:val="a1"/>
        <w:rPr>
          <w:rtl/>
        </w:rPr>
      </w:pPr>
      <w:bookmarkStart w:id="5" w:name="_Toc424209846"/>
      <w:r w:rsidRPr="00850ED1">
        <w:rPr>
          <w:rFonts w:hint="cs"/>
          <w:rtl/>
        </w:rPr>
        <w:t>مظلومیت حضرت ر</w:t>
      </w:r>
      <w:r w:rsidRPr="00850ED1">
        <w:rPr>
          <w:rFonts w:ascii="Lotus Linotype" w:hAnsi="Lotus Linotype"/>
          <w:rtl/>
        </w:rPr>
        <w:t>حمة</w:t>
      </w:r>
      <w:r w:rsidR="007E1DDE" w:rsidRPr="00850ED1">
        <w:rPr>
          <w:rFonts w:hint="cs"/>
          <w:rtl/>
        </w:rPr>
        <w:t xml:space="preserve"> للعالمین</w:t>
      </w:r>
      <w:r w:rsidR="00850ED1" w:rsidRPr="0049589E">
        <w:rPr>
          <w:rFonts w:cs="CTraditional Arabic" w:hint="cs"/>
          <w:b/>
          <w:bCs w:val="0"/>
          <w:rtl/>
        </w:rPr>
        <w:t>ص</w:t>
      </w:r>
      <w:bookmarkEnd w:id="5"/>
    </w:p>
    <w:p w:rsidR="00341281" w:rsidRPr="00EB4951" w:rsidRDefault="00A84D15" w:rsidP="00FD77E4">
      <w:pPr>
        <w:ind w:firstLine="284"/>
        <w:jc w:val="both"/>
        <w:rPr>
          <w:rStyle w:val="Char3"/>
          <w:rtl/>
        </w:rPr>
      </w:pPr>
      <w:r w:rsidRPr="00EB4951">
        <w:rPr>
          <w:rStyle w:val="Char3"/>
          <w:rFonts w:hint="cs"/>
          <w:rtl/>
        </w:rPr>
        <w:t>امام ابن اسحاق (مورخ) می‌گوید: چون عداوت و مخالفت در دل‌های م</w:t>
      </w:r>
      <w:r w:rsidR="007E1DDE" w:rsidRPr="00EB4951">
        <w:rPr>
          <w:rStyle w:val="Char3"/>
          <w:rFonts w:hint="cs"/>
          <w:rtl/>
        </w:rPr>
        <w:t>ردم قریش نسبت به رسول اکرم</w:t>
      </w:r>
      <w:r w:rsidR="007E1DDE">
        <w:rPr>
          <w:rFonts w:cs="CTraditional Arabic" w:hint="cs"/>
          <w:rtl/>
          <w:lang w:bidi="fa-IR"/>
        </w:rPr>
        <w:t>ص</w:t>
      </w:r>
      <w:r w:rsidRPr="00EB4951">
        <w:rPr>
          <w:rStyle w:val="Char3"/>
          <w:rFonts w:hint="cs"/>
          <w:rtl/>
        </w:rPr>
        <w:t xml:space="preserve"> و یارانش به اوج خود رسید، او با شان خود را برای مخالفت آن حضرت</w:t>
      </w:r>
      <w:r w:rsidR="00FB3443">
        <w:rPr>
          <w:rFonts w:cs="CTraditional Arabic" w:hint="cs"/>
          <w:rtl/>
          <w:lang w:bidi="fa-IR"/>
        </w:rPr>
        <w:t>÷</w:t>
      </w:r>
      <w:r w:rsidRPr="00EB4951">
        <w:rPr>
          <w:rStyle w:val="Char3"/>
          <w:rFonts w:hint="cs"/>
          <w:rtl/>
        </w:rPr>
        <w:t xml:space="preserve"> برانگیختند.</w:t>
      </w:r>
    </w:p>
    <w:p w:rsidR="00A84D15" w:rsidRPr="00EB4951" w:rsidRDefault="00A84D15" w:rsidP="00FD77E4">
      <w:pPr>
        <w:ind w:firstLine="284"/>
        <w:jc w:val="both"/>
        <w:rPr>
          <w:rStyle w:val="Char3"/>
          <w:rtl/>
        </w:rPr>
      </w:pPr>
      <w:r w:rsidRPr="00C86739">
        <w:rPr>
          <w:rStyle w:val="Char0"/>
          <w:rFonts w:hint="cs"/>
          <w:rtl/>
        </w:rPr>
        <w:t>«</w:t>
      </w:r>
      <w:r w:rsidR="00E551E2" w:rsidRPr="00C86739">
        <w:rPr>
          <w:rStyle w:val="Char0"/>
          <w:rFonts w:hint="cs"/>
          <w:rtl/>
        </w:rPr>
        <w:t xml:space="preserve">فكذبوه </w:t>
      </w:r>
      <w:r w:rsidR="001E6C6D" w:rsidRPr="00C86739">
        <w:rPr>
          <w:rStyle w:val="Char0"/>
          <w:rFonts w:hint="cs"/>
          <w:rtl/>
        </w:rPr>
        <w:t>وأذوه</w:t>
      </w:r>
      <w:r w:rsidR="00E551E2" w:rsidRPr="00C86739">
        <w:rPr>
          <w:rStyle w:val="Char0"/>
          <w:rFonts w:hint="cs"/>
          <w:rtl/>
        </w:rPr>
        <w:t xml:space="preserve"> ورموه بالشعر والسحر والكهانة والجنون</w:t>
      </w:r>
      <w:r w:rsidRPr="00C86739">
        <w:rPr>
          <w:rStyle w:val="Char0"/>
          <w:rFonts w:hint="cs"/>
          <w:rtl/>
        </w:rPr>
        <w:t>»</w:t>
      </w:r>
      <w:r w:rsidRPr="0049589E">
        <w:rPr>
          <w:rStyle w:val="Char3"/>
          <w:rFonts w:hint="cs"/>
          <w:vertAlign w:val="superscript"/>
          <w:rtl/>
        </w:rPr>
        <w:t>(</w:t>
      </w:r>
      <w:r w:rsidRPr="0049589E">
        <w:rPr>
          <w:rStyle w:val="Char3"/>
          <w:vertAlign w:val="superscript"/>
          <w:rtl/>
        </w:rPr>
        <w:footnoteReference w:id="8"/>
      </w:r>
      <w:r w:rsidRPr="0049589E">
        <w:rPr>
          <w:rStyle w:val="Char3"/>
          <w:rFonts w:hint="cs"/>
          <w:vertAlign w:val="superscript"/>
          <w:rtl/>
        </w:rPr>
        <w:t>)</w:t>
      </w:r>
      <w:r w:rsidRPr="00EB4951">
        <w:rPr>
          <w:rStyle w:val="Char3"/>
          <w:rFonts w:hint="cs"/>
          <w:rtl/>
        </w:rPr>
        <w:t xml:space="preserve"> «پس</w:t>
      </w:r>
      <w:r w:rsidR="001F5F81" w:rsidRPr="00EB4951">
        <w:rPr>
          <w:rStyle w:val="Char3"/>
          <w:rFonts w:hint="cs"/>
          <w:rtl/>
        </w:rPr>
        <w:t xml:space="preserve"> آن‌ها </w:t>
      </w:r>
      <w:r w:rsidRPr="00EB4951">
        <w:rPr>
          <w:rStyle w:val="Char3"/>
          <w:rFonts w:hint="cs"/>
          <w:rtl/>
        </w:rPr>
        <w:t>آن حضرت را تکذیب کرده و آزار رساندند و حضرتش را به شاعری، ساحری، و کهانت و جنون متهم کردند».</w:t>
      </w:r>
    </w:p>
    <w:p w:rsidR="00E976BF" w:rsidRPr="00EB4951" w:rsidRDefault="00E976BF" w:rsidP="00FD77E4">
      <w:pPr>
        <w:ind w:firstLine="284"/>
        <w:jc w:val="both"/>
        <w:rPr>
          <w:rStyle w:val="Char3"/>
          <w:rtl/>
        </w:rPr>
      </w:pPr>
      <w:r w:rsidRPr="00EB4951">
        <w:rPr>
          <w:rStyle w:val="Char3"/>
          <w:rFonts w:hint="cs"/>
          <w:rtl/>
        </w:rPr>
        <w:t>در قبال دعوت توحید اسلام مشرکان مکه مستقل و مصمم شده بر رسول اکرم</w:t>
      </w:r>
      <w:r w:rsidR="007E1DDE">
        <w:rPr>
          <w:rFonts w:cs="CTraditional Arabic" w:hint="cs"/>
          <w:rtl/>
          <w:lang w:bidi="fa-IR"/>
        </w:rPr>
        <w:t>ص</w:t>
      </w:r>
      <w:r w:rsidRPr="00EB4951">
        <w:rPr>
          <w:rStyle w:val="Char3"/>
          <w:rFonts w:hint="cs"/>
          <w:rtl/>
        </w:rPr>
        <w:t xml:space="preserve"> ظلم و ستم و جور و بیدادگری را به انتهاء رسانیدند.</w:t>
      </w:r>
    </w:p>
    <w:p w:rsidR="002E23BA" w:rsidRPr="00EB4951" w:rsidRDefault="002E23BA" w:rsidP="00FD77E4">
      <w:pPr>
        <w:ind w:firstLine="284"/>
        <w:jc w:val="both"/>
        <w:rPr>
          <w:rStyle w:val="Char3"/>
          <w:rtl/>
        </w:rPr>
      </w:pPr>
      <w:r w:rsidRPr="00EB4951">
        <w:rPr>
          <w:rStyle w:val="Char3"/>
          <w:rFonts w:hint="cs"/>
          <w:rtl/>
        </w:rPr>
        <w:t>(2) در کتاب سیرت النبی آمده</w:t>
      </w:r>
      <w:r w:rsidR="007E1DDE" w:rsidRPr="00EB4951">
        <w:rPr>
          <w:rStyle w:val="Char3"/>
          <w:rFonts w:hint="cs"/>
          <w:rtl/>
        </w:rPr>
        <w:t xml:space="preserve"> است که </w:t>
      </w:r>
      <w:r w:rsidR="00C86739" w:rsidRPr="00EB4951">
        <w:rPr>
          <w:rStyle w:val="Char3"/>
          <w:rFonts w:hint="cs"/>
          <w:rtl/>
        </w:rPr>
        <w:t xml:space="preserve">«آن‌ها </w:t>
      </w:r>
      <w:r w:rsidR="007E1DDE" w:rsidRPr="00EB4951">
        <w:rPr>
          <w:rStyle w:val="Char3"/>
          <w:rFonts w:hint="cs"/>
          <w:rtl/>
        </w:rPr>
        <w:t>بر سر راه آن حضرت</w:t>
      </w:r>
      <w:r w:rsidR="007E1DDE">
        <w:rPr>
          <w:rFonts w:cs="CTraditional Arabic" w:hint="cs"/>
          <w:rtl/>
          <w:lang w:bidi="fa-IR"/>
        </w:rPr>
        <w:t>ص</w:t>
      </w:r>
      <w:r w:rsidRPr="00EB4951">
        <w:rPr>
          <w:rStyle w:val="Char3"/>
          <w:rFonts w:hint="cs"/>
          <w:rtl/>
        </w:rPr>
        <w:t xml:space="preserve"> خار می‌گسترانیدند در مواقع ادای نماز استهزاء می‌کردند، در حال سجده بر گردن مبارکه شکمب</w:t>
      </w:r>
      <w:r w:rsidR="001714A2">
        <w:rPr>
          <w:rStyle w:val="Char3"/>
          <w:rFonts w:hint="cs"/>
          <w:rtl/>
        </w:rPr>
        <w:t>ۀ</w:t>
      </w:r>
      <w:r w:rsidRPr="00EB4951">
        <w:rPr>
          <w:rStyle w:val="Char3"/>
          <w:rFonts w:hint="cs"/>
          <w:rtl/>
        </w:rPr>
        <w:t xml:space="preserve"> شتر آورده می‌گذاشتند، چادر در گردن </w:t>
      </w:r>
      <w:r w:rsidR="007E1DDE" w:rsidRPr="00EB4951">
        <w:rPr>
          <w:rStyle w:val="Char3"/>
          <w:rFonts w:hint="cs"/>
          <w:rtl/>
        </w:rPr>
        <w:t>آن حضرت انداخته، به قدری محکم ‌کشیده و</w:t>
      </w:r>
      <w:r w:rsidRPr="00EB4951">
        <w:rPr>
          <w:rStyle w:val="Char3"/>
          <w:rFonts w:hint="cs"/>
          <w:rtl/>
        </w:rPr>
        <w:t xml:space="preserve"> می‌فشردند که در گردن مبارک اثر زخم ظاهر می‌شد، و وقتی که بیرون می‌رفت بچه</w:t>
      </w:r>
      <w:r w:rsidRPr="00EB4951">
        <w:rPr>
          <w:rStyle w:val="Char3"/>
          <w:rFonts w:hint="eastAsia"/>
          <w:rtl/>
        </w:rPr>
        <w:t>‌های شرور گرد آمده، پشت سر آن حضرت به راه می‌افتادند»</w:t>
      </w:r>
      <w:r w:rsidRPr="0049589E">
        <w:rPr>
          <w:rStyle w:val="Char3"/>
          <w:rFonts w:hint="cs"/>
          <w:vertAlign w:val="superscript"/>
          <w:rtl/>
        </w:rPr>
        <w:t>(</w:t>
      </w:r>
      <w:r w:rsidRPr="0049589E">
        <w:rPr>
          <w:rStyle w:val="Char3"/>
          <w:vertAlign w:val="superscript"/>
          <w:rtl/>
        </w:rPr>
        <w:footnoteReference w:id="9"/>
      </w:r>
      <w:r w:rsidRPr="0049589E">
        <w:rPr>
          <w:rStyle w:val="Char3"/>
          <w:rFonts w:hint="cs"/>
          <w:vertAlign w:val="superscript"/>
          <w:rtl/>
        </w:rPr>
        <w:t>)</w:t>
      </w:r>
      <w:r w:rsidRPr="00EB4951">
        <w:rPr>
          <w:rStyle w:val="Char3"/>
          <w:rFonts w:hint="cs"/>
          <w:rtl/>
        </w:rPr>
        <w:t>.</w:t>
      </w:r>
    </w:p>
    <w:p w:rsidR="001519B1" w:rsidRPr="00EB4951" w:rsidRDefault="001519B1" w:rsidP="00FD77E4">
      <w:pPr>
        <w:ind w:firstLine="284"/>
        <w:jc w:val="both"/>
        <w:rPr>
          <w:rStyle w:val="Char3"/>
          <w:rtl/>
        </w:rPr>
      </w:pPr>
      <w:r w:rsidRPr="00EB4951">
        <w:rPr>
          <w:rStyle w:val="Char3"/>
          <w:rFonts w:hint="cs"/>
          <w:rtl/>
        </w:rPr>
        <w:t>وقتی که در نماز جماعت قرآن را به آواز بل</w:t>
      </w:r>
      <w:r w:rsidR="007E1DDE" w:rsidRPr="00EB4951">
        <w:rPr>
          <w:rStyle w:val="Char3"/>
          <w:rFonts w:hint="cs"/>
          <w:rtl/>
        </w:rPr>
        <w:t>ند تلاوت می‌فرمود، آنگاه قرآن و</w:t>
      </w:r>
      <w:r w:rsidRPr="00EB4951">
        <w:rPr>
          <w:rStyle w:val="Char3"/>
          <w:rFonts w:hint="cs"/>
          <w:rtl/>
        </w:rPr>
        <w:t>آورنده</w:t>
      </w:r>
      <w:r w:rsidR="001F5F81" w:rsidRPr="00EB4951">
        <w:rPr>
          <w:rStyle w:val="Char3"/>
          <w:rFonts w:hint="cs"/>
          <w:rtl/>
        </w:rPr>
        <w:t xml:space="preserve">‌اش </w:t>
      </w:r>
      <w:r w:rsidRPr="00EB4951">
        <w:rPr>
          <w:rStyle w:val="Char3"/>
          <w:rFonts w:hint="cs"/>
          <w:rtl/>
        </w:rPr>
        <w:t>رسول</w:t>
      </w:r>
      <w:r w:rsidR="007E1DDE" w:rsidRPr="00EB4951">
        <w:rPr>
          <w:rStyle w:val="Char3"/>
          <w:rFonts w:hint="cs"/>
          <w:rtl/>
        </w:rPr>
        <w:t xml:space="preserve"> </w:t>
      </w:r>
      <w:r w:rsidRPr="00EB4951">
        <w:rPr>
          <w:rStyle w:val="Char3"/>
          <w:rFonts w:hint="cs"/>
          <w:rtl/>
        </w:rPr>
        <w:t>خدا</w:t>
      </w:r>
      <w:r w:rsidR="007E1DDE">
        <w:rPr>
          <w:rFonts w:cs="CTraditional Arabic" w:hint="cs"/>
          <w:rtl/>
          <w:lang w:bidi="fa-IR"/>
        </w:rPr>
        <w:t>ص</w:t>
      </w:r>
      <w:r w:rsidR="007E1DDE" w:rsidRPr="00EB4951">
        <w:rPr>
          <w:rStyle w:val="Char3"/>
          <w:rFonts w:hint="cs"/>
          <w:rtl/>
        </w:rPr>
        <w:t xml:space="preserve"> </w:t>
      </w:r>
      <w:r w:rsidRPr="00EB4951">
        <w:rPr>
          <w:rStyle w:val="Char3"/>
          <w:rFonts w:hint="cs"/>
          <w:rtl/>
        </w:rPr>
        <w:t>ونازل‌کنند</w:t>
      </w:r>
      <w:r w:rsidR="001714A2">
        <w:rPr>
          <w:rStyle w:val="Char3"/>
          <w:rFonts w:hint="cs"/>
          <w:rtl/>
        </w:rPr>
        <w:t>ۀ</w:t>
      </w:r>
      <w:r w:rsidRPr="00EB4951">
        <w:rPr>
          <w:rStyle w:val="Char3"/>
          <w:rFonts w:hint="cs"/>
          <w:rtl/>
        </w:rPr>
        <w:t xml:space="preserve"> آن خداوند ذوالجلال را دشنام می‌دادند</w:t>
      </w:r>
      <w:r w:rsidRPr="0049589E">
        <w:rPr>
          <w:rStyle w:val="Char3"/>
          <w:rFonts w:hint="cs"/>
          <w:vertAlign w:val="superscript"/>
          <w:rtl/>
        </w:rPr>
        <w:t>(</w:t>
      </w:r>
      <w:r w:rsidRPr="0049589E">
        <w:rPr>
          <w:rStyle w:val="Char3"/>
          <w:vertAlign w:val="superscript"/>
          <w:rtl/>
        </w:rPr>
        <w:footnoteReference w:id="10"/>
      </w:r>
      <w:r w:rsidRPr="0049589E">
        <w:rPr>
          <w:rStyle w:val="Char3"/>
          <w:rFonts w:hint="cs"/>
          <w:vertAlign w:val="superscript"/>
          <w:rtl/>
        </w:rPr>
        <w:t>)</w:t>
      </w:r>
      <w:r w:rsidRPr="00EB4951">
        <w:rPr>
          <w:rStyle w:val="Char3"/>
          <w:rFonts w:hint="cs"/>
          <w:rtl/>
        </w:rPr>
        <w:t>.</w:t>
      </w:r>
    </w:p>
    <w:p w:rsidR="00067643" w:rsidRPr="00EB4951" w:rsidRDefault="00067643" w:rsidP="00FD77E4">
      <w:pPr>
        <w:ind w:firstLine="284"/>
        <w:jc w:val="both"/>
        <w:rPr>
          <w:rStyle w:val="Char3"/>
          <w:rtl/>
        </w:rPr>
      </w:pPr>
      <w:r w:rsidRPr="00EB4951">
        <w:rPr>
          <w:rStyle w:val="Char3"/>
          <w:rFonts w:hint="cs"/>
          <w:rtl/>
        </w:rPr>
        <w:t>در زیر به تفصیل مختصری از این اجمال می‌پردازیم:</w:t>
      </w:r>
    </w:p>
    <w:p w:rsidR="00067643" w:rsidRPr="00EB4951" w:rsidRDefault="00067643" w:rsidP="00FD77E4">
      <w:pPr>
        <w:ind w:firstLine="284"/>
        <w:jc w:val="both"/>
        <w:rPr>
          <w:rStyle w:val="Char3"/>
          <w:rtl/>
        </w:rPr>
      </w:pPr>
      <w:r w:rsidRPr="00EB4951">
        <w:rPr>
          <w:rStyle w:val="Char3"/>
          <w:rFonts w:hint="cs"/>
          <w:rtl/>
        </w:rPr>
        <w:t>(3) امام بخاری</w:t>
      </w:r>
      <w:r>
        <w:rPr>
          <w:rFonts w:cs="CTraditional Arabic" w:hint="cs"/>
          <w:rtl/>
          <w:lang w:bidi="fa-IR"/>
        </w:rPr>
        <w:t>/</w:t>
      </w:r>
      <w:r w:rsidRPr="00EB4951">
        <w:rPr>
          <w:rStyle w:val="Char3"/>
          <w:rFonts w:hint="cs"/>
          <w:rtl/>
        </w:rPr>
        <w:t xml:space="preserve"> در کتاب خود</w:t>
      </w:r>
      <w:r w:rsidR="00ED683B">
        <w:rPr>
          <w:rStyle w:val="Char3"/>
          <w:rFonts w:hint="cs"/>
          <w:rtl/>
        </w:rPr>
        <w:t xml:space="preserve"> دربارۀ </w:t>
      </w:r>
      <w:r w:rsidRPr="00EB4951">
        <w:rPr>
          <w:rStyle w:val="Char3"/>
          <w:rFonts w:hint="cs"/>
          <w:rtl/>
        </w:rPr>
        <w:t>ذکر م</w:t>
      </w:r>
      <w:r w:rsidR="007E1DDE" w:rsidRPr="00EB4951">
        <w:rPr>
          <w:rStyle w:val="Char3"/>
          <w:rFonts w:hint="cs"/>
          <w:rtl/>
        </w:rPr>
        <w:t>ظالم مشرکان مکه در حق رسول اکرم</w:t>
      </w:r>
      <w:r w:rsidR="007E1DDE">
        <w:rPr>
          <w:rFonts w:cs="CTraditional Arabic" w:hint="cs"/>
          <w:rtl/>
          <w:lang w:bidi="fa-IR"/>
        </w:rPr>
        <w:t>ص</w:t>
      </w:r>
      <w:r w:rsidRPr="00EB4951">
        <w:rPr>
          <w:rStyle w:val="Char3"/>
          <w:rFonts w:hint="cs"/>
          <w:rtl/>
        </w:rPr>
        <w:t xml:space="preserve"> و یارانش، </w:t>
      </w:r>
      <w:r w:rsidR="007E1DDE" w:rsidRPr="00EB4951">
        <w:rPr>
          <w:rStyle w:val="Char3"/>
          <w:rFonts w:hint="cs"/>
          <w:rtl/>
        </w:rPr>
        <w:t>باب جداگانه</w:t>
      </w:r>
      <w:r w:rsidRPr="00EB4951">
        <w:rPr>
          <w:rStyle w:val="Char3"/>
          <w:rFonts w:hint="cs"/>
          <w:rtl/>
        </w:rPr>
        <w:t xml:space="preserve"> و عنوان مستقلی آورده است، آنجا از حضرت عبدالله بن </w:t>
      </w:r>
      <w:r w:rsidR="007E1DDE" w:rsidRPr="00EB4951">
        <w:rPr>
          <w:rStyle w:val="Char3"/>
          <w:rFonts w:hint="cs"/>
          <w:rtl/>
        </w:rPr>
        <w:t>مسعود روایت می‌کند که رسول اکرم</w:t>
      </w:r>
      <w:r w:rsidR="007E1DDE">
        <w:rPr>
          <w:rFonts w:cs="CTraditional Arabic" w:hint="cs"/>
          <w:rtl/>
          <w:lang w:bidi="fa-IR"/>
        </w:rPr>
        <w:t>ص</w:t>
      </w:r>
      <w:r w:rsidRPr="00EB4951">
        <w:rPr>
          <w:rStyle w:val="Char3"/>
          <w:rFonts w:hint="cs"/>
          <w:rtl/>
        </w:rPr>
        <w:t xml:space="preserve"> روزی در سجده بود،</w:t>
      </w:r>
      <w:r w:rsidR="000756B1" w:rsidRPr="00EB4951">
        <w:rPr>
          <w:rStyle w:val="Char3"/>
          <w:rFonts w:hint="cs"/>
          <w:rtl/>
        </w:rPr>
        <w:t xml:space="preserve"> گروهی از مردم قریش در اطرافش جمع بودند، عقبه بن ابی معیط، شکمبه‌ی شتری را پر از غلاظت و</w:t>
      </w:r>
      <w:r w:rsidR="007E1DDE" w:rsidRPr="00EB4951">
        <w:rPr>
          <w:rStyle w:val="Char3"/>
          <w:rFonts w:hint="cs"/>
          <w:rtl/>
        </w:rPr>
        <w:t xml:space="preserve"> نجاست آورده بر روی کمر آن حضرت</w:t>
      </w:r>
      <w:r w:rsidR="007E1DDE">
        <w:rPr>
          <w:rFonts w:cs="CTraditional Arabic" w:hint="cs"/>
          <w:rtl/>
          <w:lang w:bidi="fa-IR"/>
        </w:rPr>
        <w:t>ص</w:t>
      </w:r>
      <w:r w:rsidR="007E1DDE" w:rsidRPr="00EB4951">
        <w:rPr>
          <w:rStyle w:val="Char3"/>
          <w:rFonts w:hint="cs"/>
          <w:rtl/>
        </w:rPr>
        <w:t xml:space="preserve"> انداخت: آن حضرت از</w:t>
      </w:r>
      <w:r w:rsidR="000756B1" w:rsidRPr="00EB4951">
        <w:rPr>
          <w:rStyle w:val="Char3"/>
          <w:rFonts w:hint="cs"/>
          <w:rtl/>
        </w:rPr>
        <w:t xml:space="preserve"> س</w:t>
      </w:r>
      <w:r w:rsidR="001B0ACD" w:rsidRPr="00EB4951">
        <w:rPr>
          <w:rStyle w:val="Char3"/>
          <w:rFonts w:hint="cs"/>
          <w:rtl/>
        </w:rPr>
        <w:t>جده سر برنداشت، حضرت فاطمه زهرا</w:t>
      </w:r>
      <w:r w:rsidR="000756B1">
        <w:rPr>
          <w:rFonts w:cs="CTraditional Arabic" w:hint="cs"/>
          <w:rtl/>
          <w:lang w:bidi="fa-IR"/>
        </w:rPr>
        <w:t>ل</w:t>
      </w:r>
      <w:r w:rsidR="000756B1" w:rsidRPr="00EB4951">
        <w:rPr>
          <w:rStyle w:val="Char3"/>
          <w:rFonts w:hint="cs"/>
          <w:rtl/>
        </w:rPr>
        <w:t xml:space="preserve"> تشریف آورده آن را از روی پشت آن حضرت دور کرد و در حق عقبه دعاء بد کرد، آن حضرت نماز را تمام کرده در حق رؤسای قریش، ابوجهل، عقبه، شیبه، امیه بن خلف و غیره به بارگاه الهی دعا فرمودند، چنان چه من به چشم خود دیدم که</w:t>
      </w:r>
      <w:r w:rsidR="001F5F81" w:rsidRPr="00EB4951">
        <w:rPr>
          <w:rStyle w:val="Char3"/>
          <w:rFonts w:hint="cs"/>
          <w:rtl/>
        </w:rPr>
        <w:t xml:space="preserve"> آن‌ها </w:t>
      </w:r>
      <w:r w:rsidR="000756B1" w:rsidRPr="00EB4951">
        <w:rPr>
          <w:rStyle w:val="Char3"/>
          <w:rFonts w:hint="cs"/>
          <w:rtl/>
        </w:rPr>
        <w:t>در روز بدر کشته شدند و در چاه مخروبه‌ای انداخته شدند، جز، امیه، زیرا اجزأ بدن او (در اثر پوسیدن) از هم جدا شده بودند و به همین سبب نتوانستند او را در چاه بیندازند</w:t>
      </w:r>
      <w:r w:rsidR="000756B1" w:rsidRPr="0049589E">
        <w:rPr>
          <w:rStyle w:val="Char3"/>
          <w:rFonts w:hint="cs"/>
          <w:vertAlign w:val="superscript"/>
          <w:rtl/>
        </w:rPr>
        <w:t>(</w:t>
      </w:r>
      <w:r w:rsidR="000756B1" w:rsidRPr="0049589E">
        <w:rPr>
          <w:rStyle w:val="Char3"/>
          <w:vertAlign w:val="superscript"/>
          <w:rtl/>
        </w:rPr>
        <w:footnoteReference w:id="11"/>
      </w:r>
      <w:r w:rsidR="000756B1" w:rsidRPr="0049589E">
        <w:rPr>
          <w:rStyle w:val="Char3"/>
          <w:rFonts w:hint="cs"/>
          <w:vertAlign w:val="superscript"/>
          <w:rtl/>
        </w:rPr>
        <w:t>)</w:t>
      </w:r>
      <w:r w:rsidR="000756B1" w:rsidRPr="00EB4951">
        <w:rPr>
          <w:rStyle w:val="Char3"/>
          <w:rFonts w:hint="cs"/>
          <w:rtl/>
        </w:rPr>
        <w:t>.</w:t>
      </w:r>
    </w:p>
    <w:p w:rsidR="008F55A1" w:rsidRPr="00EB4951" w:rsidRDefault="008F55A1" w:rsidP="00FD77E4">
      <w:pPr>
        <w:ind w:firstLine="284"/>
        <w:jc w:val="both"/>
        <w:rPr>
          <w:rStyle w:val="Char3"/>
          <w:rtl/>
        </w:rPr>
      </w:pPr>
      <w:r w:rsidRPr="00EB4951">
        <w:rPr>
          <w:rStyle w:val="Char3"/>
          <w:rFonts w:hint="cs"/>
          <w:rtl/>
        </w:rPr>
        <w:t>امام ابن کثیر</w:t>
      </w:r>
      <w:r>
        <w:rPr>
          <w:rFonts w:cs="CTraditional Arabic" w:hint="cs"/>
          <w:rtl/>
          <w:lang w:bidi="fa-IR"/>
        </w:rPr>
        <w:t>/</w:t>
      </w:r>
      <w:r w:rsidRPr="00EB4951">
        <w:rPr>
          <w:rStyle w:val="Char3"/>
          <w:rFonts w:hint="cs"/>
          <w:rtl/>
        </w:rPr>
        <w:t xml:space="preserve"> همین روایت را از امام احمد</w:t>
      </w:r>
      <w:r>
        <w:rPr>
          <w:rFonts w:cs="CTraditional Arabic" w:hint="cs"/>
          <w:rtl/>
          <w:lang w:bidi="fa-IR"/>
        </w:rPr>
        <w:t>/</w:t>
      </w:r>
      <w:r w:rsidRPr="00EB4951">
        <w:rPr>
          <w:rStyle w:val="Char3"/>
          <w:rFonts w:hint="cs"/>
          <w:rtl/>
        </w:rPr>
        <w:t xml:space="preserve"> نقل کرده، چنین می‌نویسد:</w:t>
      </w:r>
    </w:p>
    <w:p w:rsidR="008F55A1" w:rsidRPr="00EB4951" w:rsidRDefault="008F55A1" w:rsidP="00FD77E4">
      <w:pPr>
        <w:ind w:firstLine="284"/>
        <w:jc w:val="both"/>
        <w:rPr>
          <w:rStyle w:val="Char3"/>
          <w:rtl/>
        </w:rPr>
      </w:pPr>
      <w:r w:rsidRPr="00EB4951">
        <w:rPr>
          <w:rStyle w:val="Char3"/>
          <w:rFonts w:hint="cs"/>
          <w:rtl/>
        </w:rPr>
        <w:t>«بخاری» این واقعه را در صحیح خود در مواضع متعددی، و همچنین مسلم نیز روایت کرده است و در بعضی الفاظ صحیح بخاری چنین آمده است که چون قریش این کار را کردند تا اندازه‌ای به خنده درآمده که از فرط آن بر یکدیگر می‌افتادند</w:t>
      </w:r>
      <w:r>
        <w:rPr>
          <w:rFonts w:cs="Times New Roman" w:hint="cs"/>
          <w:rtl/>
          <w:lang w:bidi="fa-IR"/>
        </w:rPr>
        <w:t>–</w:t>
      </w:r>
      <w:r w:rsidRPr="00EB4951">
        <w:rPr>
          <w:rStyle w:val="Char3"/>
          <w:rFonts w:hint="cs"/>
          <w:rtl/>
        </w:rPr>
        <w:t xml:space="preserve"> لعنهم الله</w:t>
      </w:r>
      <w:r>
        <w:rPr>
          <w:rFonts w:cs="Times New Roman" w:hint="cs"/>
          <w:rtl/>
          <w:lang w:bidi="fa-IR"/>
        </w:rPr>
        <w:t>–</w:t>
      </w:r>
      <w:r w:rsidRPr="00EB4951">
        <w:rPr>
          <w:rStyle w:val="Char3"/>
          <w:rFonts w:hint="cs"/>
          <w:rtl/>
        </w:rPr>
        <w:t>و در همین روایت موجود است که چون حضرت فاطمه</w:t>
      </w:r>
      <w:r>
        <w:rPr>
          <w:rFonts w:cs="CTraditional Arabic" w:hint="cs"/>
          <w:rtl/>
          <w:lang w:bidi="fa-IR"/>
        </w:rPr>
        <w:t>ل</w:t>
      </w:r>
      <w:r w:rsidRPr="00EB4951">
        <w:rPr>
          <w:rStyle w:val="Char3"/>
          <w:rFonts w:hint="cs"/>
          <w:rtl/>
        </w:rPr>
        <w:t xml:space="preserve"> آن شکمبه را از پشت آن حضرت برداشت به کفار بد و بیراه گفت (آنان را ملامت کرد، مترجم) و آن حضرت وقتی که نماز را تمام کرد دست برداشته بر آنان دعا بد کرد، وقتی که</w:t>
      </w:r>
      <w:r w:rsidR="001F5F81" w:rsidRPr="00EB4951">
        <w:rPr>
          <w:rStyle w:val="Char3"/>
          <w:rFonts w:hint="cs"/>
          <w:rtl/>
        </w:rPr>
        <w:t xml:space="preserve"> آن‌ها </w:t>
      </w:r>
      <w:r w:rsidRPr="00EB4951">
        <w:rPr>
          <w:rStyle w:val="Char3"/>
          <w:rFonts w:hint="cs"/>
          <w:rtl/>
        </w:rPr>
        <w:t>این امر را دیدند خنده‌شان قطع شد و از دعای بد آن حضرت ترسیدند</w:t>
      </w:r>
      <w:r w:rsidRPr="0049589E">
        <w:rPr>
          <w:rStyle w:val="Char3"/>
          <w:rFonts w:hint="cs"/>
          <w:vertAlign w:val="superscript"/>
          <w:rtl/>
        </w:rPr>
        <w:t>(</w:t>
      </w:r>
      <w:r w:rsidRPr="0049589E">
        <w:rPr>
          <w:rStyle w:val="Char3"/>
          <w:vertAlign w:val="superscript"/>
          <w:rtl/>
        </w:rPr>
        <w:footnoteReference w:id="12"/>
      </w:r>
      <w:r w:rsidRPr="0049589E">
        <w:rPr>
          <w:rStyle w:val="Char3"/>
          <w:rFonts w:hint="cs"/>
          <w:vertAlign w:val="superscript"/>
          <w:rtl/>
        </w:rPr>
        <w:t>)</w:t>
      </w:r>
      <w:r w:rsidRPr="00EB4951">
        <w:rPr>
          <w:rStyle w:val="Char3"/>
          <w:rFonts w:hint="cs"/>
          <w:rtl/>
        </w:rPr>
        <w:t>.</w:t>
      </w:r>
    </w:p>
    <w:p w:rsidR="00F427D1" w:rsidRPr="00EB4951" w:rsidRDefault="00F427D1" w:rsidP="00FD77E4">
      <w:pPr>
        <w:ind w:firstLine="284"/>
        <w:jc w:val="both"/>
        <w:rPr>
          <w:rStyle w:val="Char3"/>
          <w:rtl/>
        </w:rPr>
      </w:pPr>
      <w:r w:rsidRPr="00EB4951">
        <w:rPr>
          <w:rStyle w:val="Char3"/>
          <w:rFonts w:hint="cs"/>
          <w:rtl/>
        </w:rPr>
        <w:t>علامه شبلی نعمانی</w:t>
      </w:r>
      <w:r w:rsidR="009A2B6B" w:rsidRPr="009A2B6B">
        <w:rPr>
          <w:rFonts w:cs="CTraditional Arabic" w:hint="cs"/>
          <w:rtl/>
          <w:lang w:bidi="fa-IR"/>
        </w:rPr>
        <w:t>/</w:t>
      </w:r>
      <w:r w:rsidRPr="00EB4951">
        <w:rPr>
          <w:rStyle w:val="Char3"/>
          <w:rFonts w:hint="cs"/>
          <w:rtl/>
        </w:rPr>
        <w:t xml:space="preserve"> همین روایت را به حوال</w:t>
      </w:r>
      <w:r w:rsidR="001714A2">
        <w:rPr>
          <w:rStyle w:val="Char3"/>
          <w:rFonts w:hint="cs"/>
          <w:rtl/>
        </w:rPr>
        <w:t>ۀ</w:t>
      </w:r>
      <w:r w:rsidRPr="00EB4951">
        <w:rPr>
          <w:rStyle w:val="Char3"/>
          <w:rFonts w:hint="cs"/>
          <w:rtl/>
        </w:rPr>
        <w:t xml:space="preserve"> باب الطهاره، باب الجزیه، باب الجهاد صحیح بخاری و از صحیح مسلم و زرقانی: جلد اول، ص 294 نقل کرده است</w:t>
      </w:r>
      <w:r w:rsidRPr="0049589E">
        <w:rPr>
          <w:rStyle w:val="Char3"/>
          <w:rFonts w:hint="cs"/>
          <w:vertAlign w:val="superscript"/>
          <w:rtl/>
        </w:rPr>
        <w:t>(</w:t>
      </w:r>
      <w:r w:rsidRPr="0049589E">
        <w:rPr>
          <w:rStyle w:val="Char3"/>
          <w:vertAlign w:val="superscript"/>
          <w:rtl/>
        </w:rPr>
        <w:footnoteReference w:id="13"/>
      </w:r>
      <w:r w:rsidRPr="0049589E">
        <w:rPr>
          <w:rStyle w:val="Char3"/>
          <w:rFonts w:hint="cs"/>
          <w:vertAlign w:val="superscript"/>
          <w:rtl/>
        </w:rPr>
        <w:t>)</w:t>
      </w:r>
      <w:r w:rsidRPr="00EB4951">
        <w:rPr>
          <w:rStyle w:val="Char3"/>
          <w:rFonts w:hint="cs"/>
          <w:rtl/>
        </w:rPr>
        <w:t>.</w:t>
      </w:r>
    </w:p>
    <w:p w:rsidR="00A070BA" w:rsidRPr="00EB4951" w:rsidRDefault="00A070BA" w:rsidP="00FD77E4">
      <w:pPr>
        <w:ind w:firstLine="284"/>
        <w:jc w:val="both"/>
        <w:rPr>
          <w:rStyle w:val="Char3"/>
          <w:rtl/>
        </w:rPr>
      </w:pPr>
      <w:r w:rsidRPr="00EB4951">
        <w:rPr>
          <w:rStyle w:val="Char3"/>
          <w:rFonts w:hint="cs"/>
          <w:rtl/>
        </w:rPr>
        <w:t>(4) از حضرت عروه بن زبیر</w:t>
      </w:r>
      <w:r>
        <w:rPr>
          <w:rFonts w:cs="CTraditional Arabic" w:hint="cs"/>
          <w:rtl/>
          <w:lang w:bidi="fa-IR"/>
        </w:rPr>
        <w:t>ب</w:t>
      </w:r>
      <w:r w:rsidR="00045819">
        <w:rPr>
          <w:rFonts w:cs="CTraditional Arabic" w:hint="cs"/>
          <w:rtl/>
          <w:lang w:bidi="fa-IR"/>
        </w:rPr>
        <w:t xml:space="preserve"> </w:t>
      </w:r>
      <w:r w:rsidRPr="00EB4951">
        <w:rPr>
          <w:rStyle w:val="Char3"/>
          <w:rFonts w:hint="cs"/>
          <w:rtl/>
        </w:rPr>
        <w:t>مروی است که من روزی به عبدالله بن عمرو بن العاص</w:t>
      </w:r>
      <w:r w:rsidR="00203A69" w:rsidRPr="00203A69">
        <w:rPr>
          <w:rFonts w:cs="CTraditional Arabic" w:hint="cs"/>
          <w:rtl/>
          <w:lang w:bidi="fa-IR"/>
        </w:rPr>
        <w:t xml:space="preserve">س </w:t>
      </w:r>
      <w:r w:rsidRPr="00EB4951">
        <w:rPr>
          <w:rStyle w:val="Char3"/>
          <w:rFonts w:hint="cs"/>
          <w:rtl/>
        </w:rPr>
        <w:t>گفتم: شدیدترین ظلمی را که مشرکان بر رسول خدا</w:t>
      </w:r>
      <w:r w:rsidR="007A606D">
        <w:rPr>
          <w:rFonts w:cs="CTraditional Arabic" w:hint="cs"/>
          <w:rtl/>
          <w:lang w:bidi="fa-IR"/>
        </w:rPr>
        <w:t>ص</w:t>
      </w:r>
      <w:r w:rsidRPr="00EB4951">
        <w:rPr>
          <w:rStyle w:val="Char3"/>
          <w:rFonts w:hint="cs"/>
          <w:rtl/>
        </w:rPr>
        <w:t xml:space="preserve"> کرده</w:t>
      </w:r>
      <w:r w:rsidR="00633D83" w:rsidRPr="00EB4951">
        <w:rPr>
          <w:rStyle w:val="Char3"/>
          <w:rFonts w:hint="cs"/>
          <w:rtl/>
        </w:rPr>
        <w:t xml:space="preserve">‌اند </w:t>
      </w:r>
      <w:r w:rsidRPr="00EB4951">
        <w:rPr>
          <w:rStyle w:val="Char3"/>
          <w:rFonts w:hint="cs"/>
          <w:rtl/>
        </w:rPr>
        <w:t>برای من بیان کن، وی گفت: روزی رسول اکرم</w:t>
      </w:r>
      <w:r w:rsidR="007A606D">
        <w:rPr>
          <w:rFonts w:cs="CTraditional Arabic" w:hint="cs"/>
          <w:rtl/>
          <w:lang w:bidi="fa-IR"/>
        </w:rPr>
        <w:t>ص</w:t>
      </w:r>
      <w:r w:rsidRPr="00EB4951">
        <w:rPr>
          <w:rStyle w:val="Char3"/>
          <w:rFonts w:hint="cs"/>
          <w:rtl/>
        </w:rPr>
        <w:t>در حرم کعبه نماز ادا می‌کرد، عقبه بن ابی معیط آمد و چادر خو</w:t>
      </w:r>
      <w:r w:rsidR="007A606D" w:rsidRPr="00EB4951">
        <w:rPr>
          <w:rStyle w:val="Char3"/>
          <w:rFonts w:hint="cs"/>
          <w:rtl/>
        </w:rPr>
        <w:t>د را در گردن مبارک پیامبر گرامی</w:t>
      </w:r>
      <w:r w:rsidR="007A606D">
        <w:rPr>
          <w:rFonts w:cs="CTraditional Arabic" w:hint="cs"/>
          <w:rtl/>
          <w:lang w:bidi="fa-IR"/>
        </w:rPr>
        <w:t>ص</w:t>
      </w:r>
      <w:r w:rsidRPr="00EB4951">
        <w:rPr>
          <w:rStyle w:val="Char3"/>
          <w:rFonts w:hint="cs"/>
          <w:rtl/>
        </w:rPr>
        <w:t xml:space="preserve"> انداخته با نهایت شدت آن حضرت را خفه ساخت حضرت ابوبکر</w:t>
      </w:r>
      <w:r w:rsidR="00203A69" w:rsidRPr="00203A69">
        <w:rPr>
          <w:rFonts w:cs="CTraditional Arabic" w:hint="cs"/>
          <w:rtl/>
          <w:lang w:bidi="fa-IR"/>
        </w:rPr>
        <w:t xml:space="preserve">س </w:t>
      </w:r>
      <w:r w:rsidRPr="00EB4951">
        <w:rPr>
          <w:rStyle w:val="Char3"/>
          <w:rFonts w:hint="cs"/>
          <w:rtl/>
        </w:rPr>
        <w:t>رسید و شانه‌هایش را گرفته از آن حضرت دفع نمود، و گفت:</w:t>
      </w:r>
    </w:p>
    <w:p w:rsidR="00A070BA" w:rsidRPr="00EB4951" w:rsidRDefault="00A070BA" w:rsidP="00FD77E4">
      <w:pPr>
        <w:ind w:firstLine="284"/>
        <w:jc w:val="both"/>
        <w:rPr>
          <w:rStyle w:val="Char3"/>
          <w:rtl/>
        </w:rPr>
      </w:pPr>
      <w:r w:rsidRPr="00C86739">
        <w:rPr>
          <w:rStyle w:val="Char0"/>
          <w:rFonts w:hint="cs"/>
          <w:rtl/>
        </w:rPr>
        <w:t>«</w:t>
      </w:r>
      <w:r w:rsidR="00852443" w:rsidRPr="00C86739">
        <w:rPr>
          <w:rStyle w:val="Char0"/>
          <w:rFonts w:hint="eastAsia"/>
          <w:rtl/>
        </w:rPr>
        <w:t>أَتَقْتُلُونَ</w:t>
      </w:r>
      <w:r w:rsidR="00852443" w:rsidRPr="00C86739">
        <w:rPr>
          <w:rStyle w:val="Char0"/>
          <w:rtl/>
        </w:rPr>
        <w:t xml:space="preserve"> </w:t>
      </w:r>
      <w:r w:rsidR="00852443" w:rsidRPr="00C86739">
        <w:rPr>
          <w:rStyle w:val="Char0"/>
          <w:rFonts w:hint="eastAsia"/>
          <w:rtl/>
        </w:rPr>
        <w:t>رَجُلا</w:t>
      </w:r>
      <w:r w:rsidR="00852443" w:rsidRPr="00C86739">
        <w:rPr>
          <w:rStyle w:val="Char0"/>
          <w:rtl/>
        </w:rPr>
        <w:t xml:space="preserve"> </w:t>
      </w:r>
      <w:r w:rsidR="00852443" w:rsidRPr="00C86739">
        <w:rPr>
          <w:rStyle w:val="Char0"/>
          <w:rFonts w:hint="eastAsia"/>
          <w:rtl/>
        </w:rPr>
        <w:t>أَنْ</w:t>
      </w:r>
      <w:r w:rsidR="00852443" w:rsidRPr="00C86739">
        <w:rPr>
          <w:rStyle w:val="Char0"/>
          <w:rtl/>
        </w:rPr>
        <w:t xml:space="preserve"> </w:t>
      </w:r>
      <w:r w:rsidR="00852443" w:rsidRPr="00C86739">
        <w:rPr>
          <w:rStyle w:val="Char0"/>
          <w:rFonts w:hint="eastAsia"/>
          <w:rtl/>
        </w:rPr>
        <w:t>يَقُولَ</w:t>
      </w:r>
      <w:r w:rsidR="00852443" w:rsidRPr="00C86739">
        <w:rPr>
          <w:rStyle w:val="Char0"/>
          <w:rtl/>
        </w:rPr>
        <w:t xml:space="preserve"> </w:t>
      </w:r>
      <w:r w:rsidR="00852443" w:rsidRPr="00C86739">
        <w:rPr>
          <w:rStyle w:val="Char0"/>
          <w:rFonts w:hint="eastAsia"/>
          <w:rtl/>
        </w:rPr>
        <w:t>رَبِّيَ</w:t>
      </w:r>
      <w:r w:rsidR="00852443" w:rsidRPr="00C86739">
        <w:rPr>
          <w:rStyle w:val="Char0"/>
          <w:rtl/>
        </w:rPr>
        <w:t xml:space="preserve"> </w:t>
      </w:r>
      <w:r w:rsidR="00852443" w:rsidRPr="00C86739">
        <w:rPr>
          <w:rStyle w:val="Char0"/>
          <w:rFonts w:hint="eastAsia"/>
          <w:rtl/>
        </w:rPr>
        <w:t>اللَّهُ</w:t>
      </w:r>
      <w:r w:rsidRPr="00C86739">
        <w:rPr>
          <w:rStyle w:val="Char0"/>
          <w:rFonts w:hint="cs"/>
          <w:rtl/>
        </w:rPr>
        <w:t>»</w:t>
      </w:r>
      <w:r w:rsidRPr="00EB4951">
        <w:rPr>
          <w:rStyle w:val="Char3"/>
          <w:rFonts w:hint="cs"/>
          <w:rtl/>
        </w:rPr>
        <w:t xml:space="preserve"> «آیا مردی را که می‌گوید پروردگار من الله است می‌کشید؟».</w:t>
      </w:r>
    </w:p>
    <w:p w:rsidR="007A5C0E" w:rsidRPr="00EB4951" w:rsidRDefault="007A5C0E" w:rsidP="00FD77E4">
      <w:pPr>
        <w:ind w:firstLine="284"/>
        <w:jc w:val="both"/>
        <w:rPr>
          <w:rStyle w:val="Char3"/>
          <w:rtl/>
        </w:rPr>
      </w:pPr>
      <w:r w:rsidRPr="00EB4951">
        <w:rPr>
          <w:rStyle w:val="Char3"/>
          <w:rFonts w:hint="cs"/>
          <w:rtl/>
        </w:rPr>
        <w:t>امام بخاری می‌گوید: محمد بن اسحاق</w:t>
      </w:r>
      <w:r w:rsidR="009A2B6B" w:rsidRPr="009A2B6B">
        <w:rPr>
          <w:rFonts w:cs="CTraditional Arabic" w:hint="cs"/>
          <w:rtl/>
          <w:lang w:bidi="fa-IR"/>
        </w:rPr>
        <w:t>/</w:t>
      </w:r>
      <w:r w:rsidRPr="00EB4951">
        <w:rPr>
          <w:rStyle w:val="Char3"/>
          <w:rFonts w:hint="cs"/>
          <w:rtl/>
        </w:rPr>
        <w:t xml:space="preserve"> نیز این روایت را از حضرت عروه</w:t>
      </w:r>
      <w:r w:rsidR="00203A69" w:rsidRPr="00203A69">
        <w:rPr>
          <w:rFonts w:cs="CTraditional Arabic" w:hint="cs"/>
          <w:rtl/>
          <w:lang w:bidi="fa-IR"/>
        </w:rPr>
        <w:t xml:space="preserve">س </w:t>
      </w:r>
      <w:r w:rsidRPr="00EB4951">
        <w:rPr>
          <w:rStyle w:val="Char3"/>
          <w:rFonts w:hint="cs"/>
          <w:rtl/>
        </w:rPr>
        <w:t>نقل کرده است، و حضرت عروه</w:t>
      </w:r>
      <w:r w:rsidR="00203A69" w:rsidRPr="00203A69">
        <w:rPr>
          <w:rFonts w:cs="CTraditional Arabic" w:hint="cs"/>
          <w:rtl/>
          <w:lang w:bidi="fa-IR"/>
        </w:rPr>
        <w:t xml:space="preserve">س </w:t>
      </w:r>
      <w:r w:rsidRPr="00EB4951">
        <w:rPr>
          <w:rStyle w:val="Char3"/>
          <w:rFonts w:hint="cs"/>
          <w:rtl/>
        </w:rPr>
        <w:t>می‌گوید که من از عبدالله بن عمرو بن العاص</w:t>
      </w:r>
      <w:r w:rsidR="00203A69" w:rsidRPr="00203A69">
        <w:rPr>
          <w:rFonts w:cs="CTraditional Arabic" w:hint="cs"/>
          <w:rtl/>
          <w:lang w:bidi="fa-IR"/>
        </w:rPr>
        <w:t xml:space="preserve">س </w:t>
      </w:r>
      <w:r w:rsidRPr="00EB4951">
        <w:rPr>
          <w:rStyle w:val="Char3"/>
          <w:rFonts w:hint="cs"/>
          <w:rtl/>
        </w:rPr>
        <w:t>پرسیدم، و در روایت عبده و محمد بن عمرو به جای عبدالله بن عمرو لفظ حضرت عمرو بن العاص</w:t>
      </w:r>
      <w:r w:rsidR="00FD1CBB" w:rsidRPr="00A722B3">
        <w:rPr>
          <w:rFonts w:cs="CTraditional Arabic" w:hint="cs"/>
          <w:rtl/>
          <w:lang w:bidi="fa-IR"/>
        </w:rPr>
        <w:t>ش</w:t>
      </w:r>
      <w:r w:rsidRPr="00EB4951">
        <w:rPr>
          <w:rStyle w:val="Char3"/>
          <w:rFonts w:hint="cs"/>
          <w:rtl/>
        </w:rPr>
        <w:t xml:space="preserve"> موجود است</w:t>
      </w:r>
      <w:r w:rsidRPr="0049589E">
        <w:rPr>
          <w:rStyle w:val="Char3"/>
          <w:rFonts w:hint="cs"/>
          <w:vertAlign w:val="superscript"/>
          <w:rtl/>
        </w:rPr>
        <w:t>(</w:t>
      </w:r>
      <w:r w:rsidRPr="0049589E">
        <w:rPr>
          <w:rStyle w:val="Char3"/>
          <w:vertAlign w:val="superscript"/>
          <w:rtl/>
        </w:rPr>
        <w:footnoteReference w:id="14"/>
      </w:r>
      <w:r w:rsidRPr="0049589E">
        <w:rPr>
          <w:rStyle w:val="Char3"/>
          <w:rFonts w:hint="cs"/>
          <w:vertAlign w:val="superscript"/>
          <w:rtl/>
        </w:rPr>
        <w:t>)</w:t>
      </w:r>
      <w:r w:rsidRPr="00EB4951">
        <w:rPr>
          <w:rStyle w:val="Char3"/>
          <w:rFonts w:hint="cs"/>
          <w:rtl/>
        </w:rPr>
        <w:t>.</w:t>
      </w:r>
    </w:p>
    <w:p w:rsidR="00DE78F5" w:rsidRPr="00EB4951" w:rsidRDefault="00DE78F5" w:rsidP="00FD77E4">
      <w:pPr>
        <w:ind w:firstLine="284"/>
        <w:jc w:val="both"/>
        <w:rPr>
          <w:rStyle w:val="Char3"/>
          <w:rtl/>
        </w:rPr>
      </w:pPr>
      <w:r w:rsidRPr="00EB4951">
        <w:rPr>
          <w:rStyle w:val="Char3"/>
          <w:rFonts w:hint="cs"/>
          <w:rtl/>
        </w:rPr>
        <w:t>(5) امام ابن کثیر</w:t>
      </w:r>
      <w:r>
        <w:rPr>
          <w:rFonts w:cs="CTraditional Arabic" w:hint="cs"/>
          <w:rtl/>
          <w:lang w:bidi="fa-IR"/>
        </w:rPr>
        <w:t>/</w:t>
      </w:r>
      <w:r w:rsidRPr="00EB4951">
        <w:rPr>
          <w:rStyle w:val="Char3"/>
          <w:rFonts w:hint="cs"/>
          <w:rtl/>
        </w:rPr>
        <w:t xml:space="preserve"> این حدیث را از امام بخاری نقل کرده می‌نویسد که امام بخاری این حدیث را در صحیح خود در چندین مواضع ذکر کرده است، و در بعضی روایات به نام حضرت عبدالله بن</w:t>
      </w:r>
      <w:r w:rsidR="00A65E9B" w:rsidRPr="00EB4951">
        <w:rPr>
          <w:rStyle w:val="Char3"/>
          <w:rFonts w:hint="cs"/>
          <w:rtl/>
        </w:rPr>
        <w:t xml:space="preserve"> عمرو بن العاص</w:t>
      </w:r>
      <w:r w:rsidR="007A606D">
        <w:rPr>
          <w:rFonts w:cs="CTraditional Arabic" w:hint="cs"/>
          <w:rtl/>
          <w:lang w:bidi="fa-IR"/>
        </w:rPr>
        <w:t>ب</w:t>
      </w:r>
      <w:r w:rsidR="00A65E9B" w:rsidRPr="00EB4951">
        <w:rPr>
          <w:rStyle w:val="Char3"/>
          <w:rFonts w:hint="cs"/>
          <w:rtl/>
        </w:rPr>
        <w:t xml:space="preserve"> تصریح کرده است</w:t>
      </w:r>
      <w:r w:rsidR="00A65E9B" w:rsidRPr="0049589E">
        <w:rPr>
          <w:rStyle w:val="Char3"/>
          <w:rFonts w:hint="cs"/>
          <w:vertAlign w:val="superscript"/>
          <w:rtl/>
        </w:rPr>
        <w:t>(</w:t>
      </w:r>
      <w:r w:rsidR="00A65E9B" w:rsidRPr="0049589E">
        <w:rPr>
          <w:rStyle w:val="Char3"/>
          <w:vertAlign w:val="superscript"/>
          <w:rtl/>
        </w:rPr>
        <w:footnoteReference w:id="15"/>
      </w:r>
      <w:r w:rsidR="00A65E9B" w:rsidRPr="0049589E">
        <w:rPr>
          <w:rStyle w:val="Char3"/>
          <w:rFonts w:hint="cs"/>
          <w:vertAlign w:val="superscript"/>
          <w:rtl/>
        </w:rPr>
        <w:t>)</w:t>
      </w:r>
      <w:r w:rsidR="00A65E9B" w:rsidRPr="00EB4951">
        <w:rPr>
          <w:rStyle w:val="Char3"/>
          <w:rFonts w:hint="cs"/>
          <w:rtl/>
        </w:rPr>
        <w:t>.</w:t>
      </w:r>
    </w:p>
    <w:p w:rsidR="00A65E9B" w:rsidRPr="00EB4951" w:rsidRDefault="00A65E9B" w:rsidP="00FD77E4">
      <w:pPr>
        <w:ind w:firstLine="284"/>
        <w:jc w:val="both"/>
        <w:rPr>
          <w:rStyle w:val="Char3"/>
          <w:rtl/>
        </w:rPr>
      </w:pPr>
      <w:r w:rsidRPr="00EB4951">
        <w:rPr>
          <w:rStyle w:val="Char3"/>
          <w:rFonts w:hint="cs"/>
          <w:rtl/>
        </w:rPr>
        <w:t>و بیهقی نیز آن را از حضرت عروه</w:t>
      </w:r>
      <w:r w:rsidR="00203A69" w:rsidRPr="00203A69">
        <w:rPr>
          <w:rFonts w:cs="CTraditional Arabic" w:hint="cs"/>
          <w:rtl/>
          <w:lang w:bidi="fa-IR"/>
        </w:rPr>
        <w:t xml:space="preserve">س </w:t>
      </w:r>
      <w:r w:rsidRPr="00EB4951">
        <w:rPr>
          <w:rStyle w:val="Char3"/>
          <w:rFonts w:hint="cs"/>
          <w:rtl/>
        </w:rPr>
        <w:t>روایت کرده است که «من از عبدالله بن عمرو بن العاص</w:t>
      </w:r>
      <w:r>
        <w:rPr>
          <w:rFonts w:cs="CTraditional Arabic" w:hint="cs"/>
          <w:rtl/>
          <w:lang w:bidi="fa-IR"/>
        </w:rPr>
        <w:t>ب</w:t>
      </w:r>
      <w:r w:rsidRPr="00EB4951">
        <w:rPr>
          <w:rStyle w:val="Char3"/>
          <w:rFonts w:hint="cs"/>
          <w:rtl/>
        </w:rPr>
        <w:t xml:space="preserve"> پرسیدم، او گفت: روزی اشراف قریش در</w:t>
      </w:r>
      <w:r w:rsidR="007A606D" w:rsidRPr="00EB4951">
        <w:rPr>
          <w:rStyle w:val="Char3"/>
          <w:rFonts w:hint="cs"/>
          <w:rtl/>
        </w:rPr>
        <w:t xml:space="preserve"> حرم کعبه گرد آمدند، پیامبر خدا</w:t>
      </w:r>
      <w:r w:rsidR="007A606D">
        <w:rPr>
          <w:rFonts w:cs="CTraditional Arabic" w:hint="cs"/>
          <w:rtl/>
          <w:lang w:bidi="fa-IR"/>
        </w:rPr>
        <w:t>ص</w:t>
      </w:r>
      <w:r w:rsidRPr="00EB4951">
        <w:rPr>
          <w:rStyle w:val="Char3"/>
          <w:rFonts w:hint="cs"/>
          <w:rtl/>
        </w:rPr>
        <w:t xml:space="preserve"> تشریف آورد، حجر اسود را بوسه داد، و سپس به دور خان</w:t>
      </w:r>
      <w:r w:rsidR="001714A2">
        <w:rPr>
          <w:rStyle w:val="Char3"/>
          <w:rFonts w:hint="cs"/>
          <w:rtl/>
        </w:rPr>
        <w:t>ۀ</w:t>
      </w:r>
      <w:r w:rsidRPr="00EB4951">
        <w:rPr>
          <w:rStyle w:val="Char3"/>
          <w:rFonts w:hint="cs"/>
          <w:rtl/>
        </w:rPr>
        <w:t xml:space="preserve"> خدا طواف نمود، اشراف قریش با سخنان خود به آن حضرت طعنه می‌زدند، در موقع طواف دوم و سوم نیز همچنین طعن</w:t>
      </w:r>
      <w:r w:rsidR="007A606D" w:rsidRPr="00EB4951">
        <w:rPr>
          <w:rStyle w:val="Char3"/>
          <w:rFonts w:hint="cs"/>
          <w:rtl/>
        </w:rPr>
        <w:t>ه می‌زدند، بر چهر</w:t>
      </w:r>
      <w:r w:rsidR="001714A2">
        <w:rPr>
          <w:rStyle w:val="Char3"/>
          <w:rFonts w:hint="cs"/>
          <w:rtl/>
        </w:rPr>
        <w:t>ۀ</w:t>
      </w:r>
      <w:r w:rsidR="007A606D" w:rsidRPr="00EB4951">
        <w:rPr>
          <w:rStyle w:val="Char3"/>
          <w:rFonts w:hint="cs"/>
          <w:rtl/>
        </w:rPr>
        <w:t xml:space="preserve"> انور آن حضرت</w:t>
      </w:r>
      <w:r w:rsidR="007A606D">
        <w:rPr>
          <w:rFonts w:cs="CTraditional Arabic" w:hint="cs"/>
          <w:rtl/>
          <w:lang w:bidi="fa-IR"/>
        </w:rPr>
        <w:t>ص</w:t>
      </w:r>
      <w:r w:rsidRPr="00EB4951">
        <w:rPr>
          <w:rStyle w:val="Char3"/>
          <w:rFonts w:hint="cs"/>
          <w:rtl/>
        </w:rPr>
        <w:t xml:space="preserve"> آثار ناخوشی و ناگواری ظاهر گشت.</w:t>
      </w:r>
    </w:p>
    <w:p w:rsidR="0095014E" w:rsidRPr="00EB4951" w:rsidRDefault="0095014E" w:rsidP="00FD77E4">
      <w:pPr>
        <w:ind w:firstLine="284"/>
        <w:jc w:val="both"/>
        <w:rPr>
          <w:rStyle w:val="Char3"/>
          <w:rtl/>
        </w:rPr>
      </w:pPr>
      <w:r w:rsidRPr="00EB4951">
        <w:rPr>
          <w:rStyle w:val="Char3"/>
          <w:rFonts w:hint="cs"/>
          <w:rtl/>
        </w:rPr>
        <w:t>روز دوم به همین م</w:t>
      </w:r>
      <w:r w:rsidR="00F60A2D" w:rsidRPr="00EB4951">
        <w:rPr>
          <w:rStyle w:val="Char3"/>
          <w:rFonts w:hint="cs"/>
          <w:rtl/>
        </w:rPr>
        <w:t>ن</w:t>
      </w:r>
      <w:r w:rsidRPr="00EB4951">
        <w:rPr>
          <w:rStyle w:val="Char3"/>
          <w:rFonts w:hint="cs"/>
          <w:rtl/>
        </w:rPr>
        <w:t>وال رؤس</w:t>
      </w:r>
      <w:r w:rsidR="007A606D" w:rsidRPr="00EB4951">
        <w:rPr>
          <w:rStyle w:val="Char3"/>
          <w:rFonts w:hint="cs"/>
          <w:rtl/>
        </w:rPr>
        <w:t>ا قریش گرد آمدند، چون رسول الله</w:t>
      </w:r>
      <w:r w:rsidR="007A606D">
        <w:rPr>
          <w:rFonts w:cs="CTraditional Arabic" w:hint="cs"/>
          <w:rtl/>
          <w:lang w:bidi="fa-IR"/>
        </w:rPr>
        <w:t>ص</w:t>
      </w:r>
      <w:r w:rsidRPr="00EB4951">
        <w:rPr>
          <w:rStyle w:val="Char3"/>
          <w:rFonts w:hint="cs"/>
          <w:rtl/>
        </w:rPr>
        <w:t xml:space="preserve"> آوردند </w:t>
      </w:r>
      <w:r w:rsidRPr="00C86739">
        <w:rPr>
          <w:rStyle w:val="Char0"/>
          <w:rFonts w:hint="cs"/>
          <w:rtl/>
        </w:rPr>
        <w:t>«</w:t>
      </w:r>
      <w:r w:rsidR="00B60EB3" w:rsidRPr="00C86739">
        <w:rPr>
          <w:rStyle w:val="Char0"/>
          <w:rFonts w:hint="eastAsia"/>
          <w:rtl/>
        </w:rPr>
        <w:t>فَوَثَبُوا</w:t>
      </w:r>
      <w:r w:rsidR="00B60EB3" w:rsidRPr="00C86739">
        <w:rPr>
          <w:rStyle w:val="Char0"/>
          <w:rtl/>
        </w:rPr>
        <w:t xml:space="preserve"> </w:t>
      </w:r>
      <w:r w:rsidR="00B60EB3" w:rsidRPr="00C86739">
        <w:rPr>
          <w:rStyle w:val="Char0"/>
          <w:rFonts w:hint="eastAsia"/>
          <w:rtl/>
        </w:rPr>
        <w:t>إِلَيْهِ</w:t>
      </w:r>
      <w:r w:rsidR="00B60EB3" w:rsidRPr="00C86739">
        <w:rPr>
          <w:rStyle w:val="Char0"/>
          <w:rtl/>
        </w:rPr>
        <w:t xml:space="preserve"> </w:t>
      </w:r>
      <w:r w:rsidR="00B60EB3" w:rsidRPr="00C86739">
        <w:rPr>
          <w:rStyle w:val="Char0"/>
          <w:rFonts w:hint="eastAsia"/>
          <w:rtl/>
        </w:rPr>
        <w:t>وَثْبَةَ</w:t>
      </w:r>
      <w:r w:rsidR="00B60EB3" w:rsidRPr="00C86739">
        <w:rPr>
          <w:rStyle w:val="Char0"/>
          <w:rtl/>
        </w:rPr>
        <w:t xml:space="preserve"> </w:t>
      </w:r>
      <w:r w:rsidR="00B60EB3" w:rsidRPr="00C86739">
        <w:rPr>
          <w:rStyle w:val="Char0"/>
          <w:rFonts w:hint="eastAsia"/>
          <w:rtl/>
        </w:rPr>
        <w:t>رَجُلٍ</w:t>
      </w:r>
      <w:r w:rsidR="00B60EB3" w:rsidRPr="00C86739">
        <w:rPr>
          <w:rStyle w:val="Char0"/>
          <w:rtl/>
        </w:rPr>
        <w:t xml:space="preserve"> </w:t>
      </w:r>
      <w:r w:rsidR="00B60EB3" w:rsidRPr="00C86739">
        <w:rPr>
          <w:rStyle w:val="Char0"/>
          <w:rFonts w:hint="eastAsia"/>
          <w:rtl/>
        </w:rPr>
        <w:t>وَاحِدٍ</w:t>
      </w:r>
      <w:r w:rsidR="00B60EB3" w:rsidRPr="00C86739">
        <w:rPr>
          <w:rStyle w:val="Char0"/>
          <w:rtl/>
        </w:rPr>
        <w:t xml:space="preserve"> </w:t>
      </w:r>
      <w:r w:rsidR="00B60EB3" w:rsidRPr="00C86739">
        <w:rPr>
          <w:rStyle w:val="Char0"/>
          <w:rFonts w:hint="eastAsia"/>
          <w:rtl/>
        </w:rPr>
        <w:t>فَأَحَاطُوا</w:t>
      </w:r>
      <w:r w:rsidR="00B60EB3" w:rsidRPr="00C86739">
        <w:rPr>
          <w:rStyle w:val="Char0"/>
          <w:rtl/>
        </w:rPr>
        <w:t xml:space="preserve"> </w:t>
      </w:r>
      <w:r w:rsidR="00B60EB3" w:rsidRPr="00C86739">
        <w:rPr>
          <w:rStyle w:val="Char0"/>
          <w:rFonts w:hint="eastAsia"/>
          <w:rtl/>
        </w:rPr>
        <w:t>بِهِ</w:t>
      </w:r>
      <w:r w:rsidRPr="00C86739">
        <w:rPr>
          <w:rStyle w:val="Char0"/>
          <w:rFonts w:hint="cs"/>
          <w:rtl/>
        </w:rPr>
        <w:t>»</w:t>
      </w:r>
      <w:r w:rsidR="00877582" w:rsidRPr="00EB4951">
        <w:rPr>
          <w:rStyle w:val="Char3"/>
          <w:rFonts w:hint="cs"/>
          <w:rtl/>
        </w:rPr>
        <w:t xml:space="preserve"> </w:t>
      </w:r>
      <w:r w:rsidRPr="00EB4951">
        <w:rPr>
          <w:rStyle w:val="Char3"/>
          <w:rFonts w:hint="cs"/>
          <w:rtl/>
        </w:rPr>
        <w:t>پس همگی به سوی آن حضرت یکدفعه پریده، آن حضرت</w:t>
      </w:r>
      <w:r w:rsidR="007A606D">
        <w:rPr>
          <w:rFonts w:cs="CTraditional Arabic" w:hint="cs"/>
          <w:rtl/>
          <w:lang w:bidi="fa-IR"/>
        </w:rPr>
        <w:t>ص</w:t>
      </w:r>
      <w:r w:rsidRPr="00EB4951">
        <w:rPr>
          <w:rStyle w:val="Char3"/>
          <w:rFonts w:hint="cs"/>
          <w:rtl/>
        </w:rPr>
        <w:t xml:space="preserve"> را احاطه کردند، من یکی از آنان را دیدم که چادر خود را در گردن آن حضرت انداخت و آن را پیچ داده با زور کشید، ابوبکر صدیق</w:t>
      </w:r>
      <w:r w:rsidR="00203A69" w:rsidRPr="00203A69">
        <w:rPr>
          <w:rFonts w:cs="CTraditional Arabic" w:hint="cs"/>
          <w:rtl/>
          <w:lang w:bidi="fa-IR"/>
        </w:rPr>
        <w:t xml:space="preserve">س </w:t>
      </w:r>
      <w:r w:rsidRPr="00EB4951">
        <w:rPr>
          <w:rStyle w:val="Char3"/>
          <w:rFonts w:hint="cs"/>
          <w:rtl/>
        </w:rPr>
        <w:t xml:space="preserve">خود را در وسط انداخت و به گریه درآمده، گفت: وای بر شما! </w:t>
      </w:r>
      <w:r w:rsidRPr="00C86739">
        <w:rPr>
          <w:rStyle w:val="Char0"/>
          <w:rFonts w:hint="cs"/>
          <w:rtl/>
        </w:rPr>
        <w:t>«</w:t>
      </w:r>
      <w:r w:rsidR="00DE02CD" w:rsidRPr="00C86739">
        <w:rPr>
          <w:rStyle w:val="Char0"/>
          <w:rFonts w:hint="eastAsia"/>
          <w:rtl/>
        </w:rPr>
        <w:t>أَتَقْتُلُونَ</w:t>
      </w:r>
      <w:r w:rsidR="00DE02CD" w:rsidRPr="00C86739">
        <w:rPr>
          <w:rStyle w:val="Char0"/>
          <w:rtl/>
        </w:rPr>
        <w:t xml:space="preserve"> </w:t>
      </w:r>
      <w:r w:rsidR="00DE02CD" w:rsidRPr="00C86739">
        <w:rPr>
          <w:rStyle w:val="Char0"/>
          <w:rFonts w:hint="eastAsia"/>
          <w:rtl/>
        </w:rPr>
        <w:t>رَجُلاً</w:t>
      </w:r>
      <w:r w:rsidR="00DE02CD" w:rsidRPr="00C86739">
        <w:rPr>
          <w:rStyle w:val="Char0"/>
          <w:rtl/>
        </w:rPr>
        <w:t xml:space="preserve"> </w:t>
      </w:r>
      <w:r w:rsidR="00DE02CD" w:rsidRPr="00C86739">
        <w:rPr>
          <w:rStyle w:val="Char0"/>
          <w:rFonts w:hint="eastAsia"/>
          <w:rtl/>
        </w:rPr>
        <w:t>أَنْ</w:t>
      </w:r>
      <w:r w:rsidR="00DE02CD" w:rsidRPr="00C86739">
        <w:rPr>
          <w:rStyle w:val="Char0"/>
          <w:rtl/>
        </w:rPr>
        <w:t xml:space="preserve"> </w:t>
      </w:r>
      <w:r w:rsidR="00DE02CD" w:rsidRPr="00C86739">
        <w:rPr>
          <w:rStyle w:val="Char0"/>
          <w:rFonts w:hint="eastAsia"/>
          <w:rtl/>
        </w:rPr>
        <w:t>يَقُولَ</w:t>
      </w:r>
      <w:r w:rsidR="00DE02CD" w:rsidRPr="00C86739">
        <w:rPr>
          <w:rStyle w:val="Char0"/>
          <w:rtl/>
        </w:rPr>
        <w:t xml:space="preserve"> </w:t>
      </w:r>
      <w:r w:rsidR="00DE02CD" w:rsidRPr="00C86739">
        <w:rPr>
          <w:rStyle w:val="Char0"/>
          <w:rFonts w:hint="eastAsia"/>
          <w:rtl/>
        </w:rPr>
        <w:t>رَبِّ</w:t>
      </w:r>
      <w:r w:rsidR="00C86739">
        <w:rPr>
          <w:rStyle w:val="Char0"/>
          <w:rFonts w:hint="cs"/>
          <w:rtl/>
        </w:rPr>
        <w:t>ي</w:t>
      </w:r>
      <w:r w:rsidR="00DE02CD" w:rsidRPr="00C86739">
        <w:rPr>
          <w:rStyle w:val="Char0"/>
          <w:rFonts w:hint="eastAsia"/>
          <w:rtl/>
        </w:rPr>
        <w:t>َ</w:t>
      </w:r>
      <w:r w:rsidR="00DE02CD" w:rsidRPr="00C86739">
        <w:rPr>
          <w:rStyle w:val="Char0"/>
          <w:rtl/>
        </w:rPr>
        <w:t xml:space="preserve"> </w:t>
      </w:r>
      <w:r w:rsidR="00DE02CD" w:rsidRPr="00C86739">
        <w:rPr>
          <w:rStyle w:val="Char0"/>
          <w:rFonts w:hint="eastAsia"/>
          <w:rtl/>
        </w:rPr>
        <w:t>اللَّهُ</w:t>
      </w:r>
      <w:r w:rsidRPr="00C86739">
        <w:rPr>
          <w:rStyle w:val="Char0"/>
          <w:rFonts w:hint="cs"/>
          <w:rtl/>
        </w:rPr>
        <w:t>»</w:t>
      </w:r>
      <w:r w:rsidRPr="00EB4951">
        <w:rPr>
          <w:rStyle w:val="Char3"/>
          <w:rFonts w:hint="cs"/>
          <w:rtl/>
        </w:rPr>
        <w:t>.</w:t>
      </w:r>
    </w:p>
    <w:p w:rsidR="007964F9" w:rsidRPr="00EB4951" w:rsidRDefault="007964F9" w:rsidP="00FD77E4">
      <w:pPr>
        <w:ind w:firstLine="284"/>
        <w:jc w:val="both"/>
        <w:rPr>
          <w:rStyle w:val="Char3"/>
          <w:rtl/>
        </w:rPr>
      </w:pPr>
      <w:r w:rsidRPr="00EB4951">
        <w:rPr>
          <w:rStyle w:val="Char3"/>
          <w:rFonts w:hint="cs"/>
          <w:rtl/>
        </w:rPr>
        <w:t xml:space="preserve">در آن وقت آنان از اطراف آن حضرت دور شدند </w:t>
      </w:r>
      <w:r>
        <w:rPr>
          <w:rFonts w:cs="Times New Roman" w:hint="cs"/>
          <w:rtl/>
          <w:lang w:bidi="fa-IR"/>
        </w:rPr>
        <w:t>–</w:t>
      </w:r>
      <w:r w:rsidRPr="00EB4951">
        <w:rPr>
          <w:rStyle w:val="Char3"/>
          <w:rFonts w:hint="cs"/>
          <w:rtl/>
        </w:rPr>
        <w:t xml:space="preserve"> این بزرگترین ظلم قریش بود </w:t>
      </w:r>
      <w:r>
        <w:rPr>
          <w:rFonts w:cs="Times New Roman" w:hint="cs"/>
          <w:rtl/>
          <w:lang w:bidi="fa-IR"/>
        </w:rPr>
        <w:t>–</w:t>
      </w:r>
      <w:r w:rsidRPr="00EB4951">
        <w:rPr>
          <w:rStyle w:val="Char3"/>
          <w:rFonts w:hint="cs"/>
          <w:rtl/>
        </w:rPr>
        <w:t xml:space="preserve"> من گاهی ندیده بودم که آنان پیش از آن روز اینگونه تشددی کرده باشند»</w:t>
      </w:r>
      <w:r w:rsidRPr="0049589E">
        <w:rPr>
          <w:rStyle w:val="Char3"/>
          <w:rFonts w:hint="cs"/>
          <w:vertAlign w:val="superscript"/>
          <w:rtl/>
        </w:rPr>
        <w:t>(</w:t>
      </w:r>
      <w:r w:rsidRPr="0049589E">
        <w:rPr>
          <w:rStyle w:val="Char3"/>
          <w:vertAlign w:val="superscript"/>
          <w:rtl/>
        </w:rPr>
        <w:footnoteReference w:id="16"/>
      </w:r>
      <w:r w:rsidRPr="0049589E">
        <w:rPr>
          <w:rStyle w:val="Char3"/>
          <w:rFonts w:hint="cs"/>
          <w:vertAlign w:val="superscript"/>
          <w:rtl/>
        </w:rPr>
        <w:t>)</w:t>
      </w:r>
      <w:r w:rsidRPr="00EB4951">
        <w:rPr>
          <w:rStyle w:val="Char3"/>
          <w:rFonts w:hint="cs"/>
          <w:rtl/>
        </w:rPr>
        <w:t>.</w:t>
      </w:r>
    </w:p>
    <w:p w:rsidR="001647A9" w:rsidRPr="00EB4951" w:rsidRDefault="001647A9" w:rsidP="00FD77E4">
      <w:pPr>
        <w:ind w:firstLine="284"/>
        <w:jc w:val="both"/>
        <w:rPr>
          <w:rStyle w:val="Char3"/>
          <w:rtl/>
        </w:rPr>
      </w:pPr>
      <w:r w:rsidRPr="00EB4951">
        <w:rPr>
          <w:rStyle w:val="Char3"/>
          <w:rFonts w:hint="cs"/>
          <w:rtl/>
        </w:rPr>
        <w:t>(6) علامه حلبی روایت دیگری هم در این مورد نقل کرده است که در آخر آن موجود است [چون حضرت ابوبکر</w:t>
      </w:r>
      <w:r w:rsidR="00D90031" w:rsidRPr="00EB4951">
        <w:rPr>
          <w:rStyle w:val="Char3"/>
          <w:rFonts w:hint="cs"/>
          <w:rtl/>
        </w:rPr>
        <w:t xml:space="preserve"> صدیق</w:t>
      </w:r>
      <w:r w:rsidRPr="00EB4951">
        <w:rPr>
          <w:rStyle w:val="Char3"/>
          <w:rFonts w:hint="cs"/>
          <w:rtl/>
        </w:rPr>
        <w:t xml:space="preserve"> به آنان گفت: وای بر شما: </w:t>
      </w:r>
      <w:r w:rsidRPr="00C86739">
        <w:rPr>
          <w:rStyle w:val="Char0"/>
          <w:rFonts w:hint="cs"/>
          <w:rtl/>
        </w:rPr>
        <w:t>«</w:t>
      </w:r>
      <w:r w:rsidR="000E06C2" w:rsidRPr="00C86739">
        <w:rPr>
          <w:rStyle w:val="Char0"/>
          <w:rFonts w:hint="eastAsia"/>
          <w:rtl/>
        </w:rPr>
        <w:t>فَ</w:t>
      </w:r>
      <w:r w:rsidR="00F46CDE" w:rsidRPr="00C86739">
        <w:rPr>
          <w:rStyle w:val="Char0"/>
          <w:rFonts w:hint="cs"/>
          <w:rtl/>
        </w:rPr>
        <w:t>كف</w:t>
      </w:r>
      <w:r w:rsidR="000E06C2" w:rsidRPr="00C86739">
        <w:rPr>
          <w:rStyle w:val="Char0"/>
          <w:rFonts w:hint="eastAsia"/>
          <w:rtl/>
        </w:rPr>
        <w:t>وْا</w:t>
      </w:r>
      <w:r w:rsidR="000E06C2" w:rsidRPr="00C86739">
        <w:rPr>
          <w:rStyle w:val="Char0"/>
          <w:rtl/>
        </w:rPr>
        <w:t xml:space="preserve"> </w:t>
      </w:r>
      <w:r w:rsidR="000E06C2" w:rsidRPr="00C86739">
        <w:rPr>
          <w:rStyle w:val="Char0"/>
          <w:rFonts w:hint="eastAsia"/>
          <w:rtl/>
        </w:rPr>
        <w:t>عَنْ</w:t>
      </w:r>
      <w:r w:rsidR="000E06C2" w:rsidRPr="00C86739">
        <w:rPr>
          <w:rStyle w:val="Char0"/>
          <w:rtl/>
        </w:rPr>
        <w:t xml:space="preserve"> </w:t>
      </w:r>
      <w:r w:rsidR="000E06C2" w:rsidRPr="00C86739">
        <w:rPr>
          <w:rStyle w:val="Char0"/>
          <w:rFonts w:hint="eastAsia"/>
          <w:rtl/>
        </w:rPr>
        <w:t>رَسُولِ</w:t>
      </w:r>
      <w:r w:rsidR="000E06C2" w:rsidRPr="00C86739">
        <w:rPr>
          <w:rStyle w:val="Char0"/>
          <w:rtl/>
        </w:rPr>
        <w:t xml:space="preserve"> </w:t>
      </w:r>
      <w:r w:rsidR="000E06C2" w:rsidRPr="00C86739">
        <w:rPr>
          <w:rStyle w:val="Char0"/>
          <w:rFonts w:hint="eastAsia"/>
          <w:rtl/>
        </w:rPr>
        <w:t>اللَّهِ</w:t>
      </w:r>
      <w:r w:rsidR="000E06C2" w:rsidRPr="00C86739">
        <w:rPr>
          <w:rStyle w:val="Char0"/>
          <w:rtl/>
        </w:rPr>
        <w:t xml:space="preserve"> -</w:t>
      </w:r>
      <w:r w:rsidR="000E06C2" w:rsidRPr="00C86739">
        <w:rPr>
          <w:rStyle w:val="Char0"/>
          <w:rFonts w:hint="eastAsia"/>
          <w:rtl/>
        </w:rPr>
        <w:t>صلى</w:t>
      </w:r>
      <w:r w:rsidR="000E06C2" w:rsidRPr="00C86739">
        <w:rPr>
          <w:rStyle w:val="Char0"/>
          <w:rtl/>
        </w:rPr>
        <w:t xml:space="preserve"> </w:t>
      </w:r>
      <w:r w:rsidR="000E06C2" w:rsidRPr="00C86739">
        <w:rPr>
          <w:rStyle w:val="Char0"/>
          <w:rFonts w:hint="eastAsia"/>
          <w:rtl/>
        </w:rPr>
        <w:t>الله</w:t>
      </w:r>
      <w:r w:rsidR="000E06C2" w:rsidRPr="00C86739">
        <w:rPr>
          <w:rStyle w:val="Char0"/>
          <w:rtl/>
        </w:rPr>
        <w:t xml:space="preserve"> </w:t>
      </w:r>
      <w:r w:rsidR="000E06C2" w:rsidRPr="00C86739">
        <w:rPr>
          <w:rStyle w:val="Char0"/>
          <w:rFonts w:hint="eastAsia"/>
          <w:rtl/>
        </w:rPr>
        <w:t>عليه</w:t>
      </w:r>
      <w:r w:rsidR="000E06C2" w:rsidRPr="00C86739">
        <w:rPr>
          <w:rStyle w:val="Char0"/>
          <w:rtl/>
        </w:rPr>
        <w:t xml:space="preserve"> </w:t>
      </w:r>
      <w:r w:rsidR="000E06C2" w:rsidRPr="00C86739">
        <w:rPr>
          <w:rStyle w:val="Char0"/>
          <w:rFonts w:hint="eastAsia"/>
          <w:rtl/>
        </w:rPr>
        <w:t>وسلم</w:t>
      </w:r>
      <w:r w:rsidR="000E06C2" w:rsidRPr="00C86739">
        <w:rPr>
          <w:rStyle w:val="Char0"/>
          <w:rtl/>
        </w:rPr>
        <w:t xml:space="preserve">- </w:t>
      </w:r>
      <w:r w:rsidR="000E06C2" w:rsidRPr="00C86739">
        <w:rPr>
          <w:rStyle w:val="Char0"/>
          <w:rFonts w:hint="eastAsia"/>
          <w:rtl/>
        </w:rPr>
        <w:t>وَأَقْبَلُوا</w:t>
      </w:r>
      <w:r w:rsidR="000E06C2" w:rsidRPr="00C86739">
        <w:rPr>
          <w:rStyle w:val="Char0"/>
          <w:rtl/>
        </w:rPr>
        <w:t xml:space="preserve"> </w:t>
      </w:r>
      <w:r w:rsidR="000E06C2" w:rsidRPr="00C86739">
        <w:rPr>
          <w:rStyle w:val="Char0"/>
          <w:rFonts w:hint="eastAsia"/>
          <w:rtl/>
        </w:rPr>
        <w:t>عَلَى</w:t>
      </w:r>
      <w:r w:rsidR="000E06C2" w:rsidRPr="00C86739">
        <w:rPr>
          <w:rStyle w:val="Char0"/>
          <w:rtl/>
        </w:rPr>
        <w:t xml:space="preserve"> </w:t>
      </w:r>
      <w:r w:rsidR="000E06C2" w:rsidRPr="00C86739">
        <w:rPr>
          <w:rStyle w:val="Char0"/>
          <w:rFonts w:hint="eastAsia"/>
          <w:rtl/>
        </w:rPr>
        <w:t>أَبِ</w:t>
      </w:r>
      <w:r w:rsidR="00C86739">
        <w:rPr>
          <w:rStyle w:val="Char0"/>
          <w:rFonts w:hint="cs"/>
          <w:rtl/>
        </w:rPr>
        <w:t>ي</w:t>
      </w:r>
      <w:r w:rsidR="000E06C2" w:rsidRPr="00C86739">
        <w:rPr>
          <w:rStyle w:val="Char0"/>
          <w:rtl/>
        </w:rPr>
        <w:t xml:space="preserve"> </w:t>
      </w:r>
      <w:r w:rsidR="000E06C2" w:rsidRPr="00C86739">
        <w:rPr>
          <w:rStyle w:val="Char0"/>
          <w:rFonts w:hint="eastAsia"/>
          <w:rtl/>
        </w:rPr>
        <w:t>بَكْرٍ</w:t>
      </w:r>
      <w:r w:rsidR="000E06C2" w:rsidRPr="00C86739">
        <w:rPr>
          <w:rStyle w:val="Char0"/>
          <w:rtl/>
        </w:rPr>
        <w:t xml:space="preserve"> </w:t>
      </w:r>
      <w:r w:rsidR="00F46CDE" w:rsidRPr="00C86739">
        <w:rPr>
          <w:rStyle w:val="Char0"/>
          <w:rFonts w:hint="eastAsia"/>
          <w:rtl/>
        </w:rPr>
        <w:t>يَضْرِبُونَه</w:t>
      </w:r>
      <w:r w:rsidRPr="00C86739">
        <w:rPr>
          <w:rStyle w:val="Char0"/>
          <w:rFonts w:hint="cs"/>
          <w:rtl/>
        </w:rPr>
        <w:t>»</w:t>
      </w:r>
      <w:r w:rsidRPr="00EB4951">
        <w:rPr>
          <w:rStyle w:val="Char3"/>
          <w:rFonts w:hint="cs"/>
          <w:rtl/>
        </w:rPr>
        <w:t>].</w:t>
      </w:r>
    </w:p>
    <w:p w:rsidR="001647A9" w:rsidRPr="00EB4951" w:rsidRDefault="00360E96" w:rsidP="00FD77E4">
      <w:pPr>
        <w:ind w:firstLine="284"/>
        <w:jc w:val="both"/>
        <w:rPr>
          <w:rStyle w:val="Char3"/>
          <w:rtl/>
        </w:rPr>
      </w:pPr>
      <w:r w:rsidRPr="00EB4951">
        <w:rPr>
          <w:rStyle w:val="Char3"/>
          <w:rFonts w:hint="cs"/>
          <w:rtl/>
        </w:rPr>
        <w:t>آنگاه از اذیت پیامبر</w:t>
      </w:r>
      <w:r>
        <w:rPr>
          <w:rFonts w:cs="CTraditional Arabic" w:hint="cs"/>
          <w:rtl/>
          <w:lang w:bidi="fa-IR"/>
        </w:rPr>
        <w:t>ص</w:t>
      </w:r>
      <w:r w:rsidR="001647A9" w:rsidRPr="00EB4951">
        <w:rPr>
          <w:rStyle w:val="Char3"/>
          <w:rFonts w:hint="cs"/>
          <w:rtl/>
        </w:rPr>
        <w:t xml:space="preserve"> دست برداشته، به جان ابوبکر</w:t>
      </w:r>
      <w:r w:rsidR="00D90031" w:rsidRPr="00EB4951">
        <w:rPr>
          <w:rStyle w:val="Char3"/>
          <w:rFonts w:hint="cs"/>
          <w:rtl/>
        </w:rPr>
        <w:t xml:space="preserve"> صدیق</w:t>
      </w:r>
      <w:r w:rsidR="00203A69" w:rsidRPr="00203A69">
        <w:rPr>
          <w:rFonts w:cs="CTraditional Arabic" w:hint="cs"/>
          <w:rtl/>
          <w:lang w:bidi="fa-IR"/>
        </w:rPr>
        <w:t xml:space="preserve">س </w:t>
      </w:r>
      <w:r w:rsidR="00D90031" w:rsidRPr="00EB4951">
        <w:rPr>
          <w:rStyle w:val="Char3"/>
          <w:rFonts w:hint="cs"/>
          <w:rtl/>
        </w:rPr>
        <w:t>افتادند، و او را زدند.</w:t>
      </w:r>
    </w:p>
    <w:p w:rsidR="00614DAD" w:rsidRPr="00EB4951" w:rsidRDefault="00614DAD" w:rsidP="00FD77E4">
      <w:pPr>
        <w:ind w:firstLine="284"/>
        <w:jc w:val="both"/>
        <w:rPr>
          <w:rStyle w:val="Char3"/>
          <w:rtl/>
        </w:rPr>
      </w:pPr>
      <w:r w:rsidRPr="00EB4951">
        <w:rPr>
          <w:rStyle w:val="Char3"/>
          <w:rFonts w:hint="cs"/>
          <w:rtl/>
        </w:rPr>
        <w:t>(7) امام ابن هشام</w:t>
      </w:r>
      <w:r>
        <w:rPr>
          <w:rFonts w:cs="CTraditional Arabic" w:hint="cs"/>
          <w:rtl/>
          <w:lang w:bidi="fa-IR"/>
        </w:rPr>
        <w:t>/</w:t>
      </w:r>
      <w:r w:rsidR="00360E96" w:rsidRPr="00EB4951">
        <w:rPr>
          <w:rStyle w:val="Char3"/>
          <w:rFonts w:hint="cs"/>
          <w:rtl/>
        </w:rPr>
        <w:t xml:space="preserve"> </w:t>
      </w:r>
      <w:r w:rsidRPr="00EB4951">
        <w:rPr>
          <w:rStyle w:val="Char3"/>
          <w:rFonts w:hint="cs"/>
          <w:rtl/>
        </w:rPr>
        <w:t>از امام ابن اسحاق</w:t>
      </w:r>
      <w:r w:rsidR="009A2B6B" w:rsidRPr="009A2B6B">
        <w:rPr>
          <w:rFonts w:cs="CTraditional Arabic" w:hint="cs"/>
          <w:rtl/>
          <w:lang w:bidi="fa-IR"/>
        </w:rPr>
        <w:t>/</w:t>
      </w:r>
      <w:r w:rsidRPr="00EB4951">
        <w:rPr>
          <w:rStyle w:val="Char3"/>
          <w:rFonts w:hint="cs"/>
          <w:rtl/>
        </w:rPr>
        <w:t xml:space="preserve"> روایت عروه بن زبیر</w:t>
      </w:r>
      <w:r w:rsidR="00203A69" w:rsidRPr="00203A69">
        <w:rPr>
          <w:rFonts w:cs="CTraditional Arabic" w:hint="cs"/>
          <w:rtl/>
          <w:lang w:bidi="fa-IR"/>
        </w:rPr>
        <w:t xml:space="preserve">س </w:t>
      </w:r>
      <w:r w:rsidRPr="00EB4951">
        <w:rPr>
          <w:rStyle w:val="Char3"/>
          <w:rFonts w:hint="cs"/>
          <w:rtl/>
        </w:rPr>
        <w:t>از عبدالله بن عمرو</w:t>
      </w:r>
      <w:r w:rsidR="00203A69" w:rsidRPr="00203A69">
        <w:rPr>
          <w:rFonts w:cs="CTraditional Arabic" w:hint="cs"/>
          <w:rtl/>
          <w:lang w:bidi="fa-IR"/>
        </w:rPr>
        <w:t xml:space="preserve">س </w:t>
      </w:r>
      <w:r w:rsidRPr="00EB4951">
        <w:rPr>
          <w:rStyle w:val="Char3"/>
          <w:rFonts w:hint="cs"/>
          <w:rtl/>
        </w:rPr>
        <w:t>را نقل کرده می‌نویسد که ابن اسحاق</w:t>
      </w:r>
      <w:r w:rsidR="009A2B6B" w:rsidRPr="009A2B6B">
        <w:rPr>
          <w:rFonts w:cs="CTraditional Arabic" w:hint="cs"/>
          <w:rtl/>
          <w:lang w:bidi="fa-IR"/>
        </w:rPr>
        <w:t>/</w:t>
      </w:r>
      <w:r w:rsidRPr="00EB4951">
        <w:rPr>
          <w:rStyle w:val="Char3"/>
          <w:rFonts w:hint="cs"/>
          <w:rtl/>
        </w:rPr>
        <w:t xml:space="preserve"> می‌گوید: شخصی از خاندان حضرت ام کلثوم بن</w:t>
      </w:r>
      <w:r w:rsidR="00360E96" w:rsidRPr="00EB4951">
        <w:rPr>
          <w:rStyle w:val="Char3"/>
          <w:rFonts w:hint="cs"/>
          <w:rtl/>
        </w:rPr>
        <w:t>ت</w:t>
      </w:r>
      <w:r w:rsidRPr="00EB4951">
        <w:rPr>
          <w:rStyle w:val="Char3"/>
          <w:rFonts w:hint="cs"/>
          <w:rtl/>
        </w:rPr>
        <w:t xml:space="preserve"> ابی بکر</w:t>
      </w:r>
      <w:r w:rsidRPr="00ED70AA">
        <w:rPr>
          <w:rFonts w:cs="CTraditional Arabic" w:hint="cs"/>
          <w:rtl/>
          <w:lang w:bidi="fa-IR"/>
        </w:rPr>
        <w:t>ب</w:t>
      </w:r>
      <w:r w:rsidRPr="00EB4951">
        <w:rPr>
          <w:rStyle w:val="Char3"/>
          <w:rFonts w:hint="cs"/>
          <w:rtl/>
        </w:rPr>
        <w:t xml:space="preserve"> برای من حدیث بیان کرد که حضرت ام کلثوم گفت: </w:t>
      </w:r>
      <w:r w:rsidRPr="00C86739">
        <w:rPr>
          <w:rStyle w:val="Char0"/>
          <w:rFonts w:hint="cs"/>
          <w:rtl/>
        </w:rPr>
        <w:t>«</w:t>
      </w:r>
      <w:r w:rsidR="00017A98" w:rsidRPr="00C86739">
        <w:rPr>
          <w:rStyle w:val="Char0"/>
          <w:rFonts w:hint="eastAsia"/>
          <w:rtl/>
        </w:rPr>
        <w:t>لَقَدْ</w:t>
      </w:r>
      <w:r w:rsidR="00017A98" w:rsidRPr="00C86739">
        <w:rPr>
          <w:rStyle w:val="Char0"/>
          <w:rtl/>
        </w:rPr>
        <w:t xml:space="preserve"> </w:t>
      </w:r>
      <w:r w:rsidR="00017A98" w:rsidRPr="00C86739">
        <w:rPr>
          <w:rStyle w:val="Char0"/>
          <w:rFonts w:hint="eastAsia"/>
          <w:rtl/>
        </w:rPr>
        <w:t>رَجَعَ</w:t>
      </w:r>
      <w:r w:rsidR="00017A98" w:rsidRPr="00C86739">
        <w:rPr>
          <w:rStyle w:val="Char0"/>
          <w:rtl/>
        </w:rPr>
        <w:t xml:space="preserve"> </w:t>
      </w:r>
      <w:r w:rsidR="00017A98" w:rsidRPr="00C86739">
        <w:rPr>
          <w:rStyle w:val="Char0"/>
          <w:rFonts w:hint="eastAsia"/>
          <w:rtl/>
        </w:rPr>
        <w:t>أَبُو</w:t>
      </w:r>
      <w:r w:rsidR="00017A98" w:rsidRPr="00C86739">
        <w:rPr>
          <w:rStyle w:val="Char0"/>
          <w:rtl/>
        </w:rPr>
        <w:t xml:space="preserve"> </w:t>
      </w:r>
      <w:r w:rsidR="00017A98" w:rsidRPr="00C86739">
        <w:rPr>
          <w:rStyle w:val="Char0"/>
          <w:rFonts w:hint="eastAsia"/>
          <w:rtl/>
        </w:rPr>
        <w:t>بَكْرٍ</w:t>
      </w:r>
      <w:r w:rsidR="00017A98" w:rsidRPr="00C86739">
        <w:rPr>
          <w:rStyle w:val="Char0"/>
          <w:rtl/>
        </w:rPr>
        <w:t xml:space="preserve"> </w:t>
      </w:r>
      <w:r w:rsidR="00017A98" w:rsidRPr="00C86739">
        <w:rPr>
          <w:rStyle w:val="Char0"/>
          <w:rFonts w:hint="eastAsia"/>
          <w:rtl/>
        </w:rPr>
        <w:t>يَوْمَئِذٍ</w:t>
      </w:r>
      <w:r w:rsidR="00017A98" w:rsidRPr="00C86739">
        <w:rPr>
          <w:rStyle w:val="Char0"/>
          <w:rtl/>
        </w:rPr>
        <w:t xml:space="preserve"> </w:t>
      </w:r>
      <w:r w:rsidR="00017A98" w:rsidRPr="00C86739">
        <w:rPr>
          <w:rStyle w:val="Char0"/>
          <w:rFonts w:hint="eastAsia"/>
          <w:rtl/>
        </w:rPr>
        <w:t>وَقَدْ</w:t>
      </w:r>
      <w:r w:rsidR="00017A98" w:rsidRPr="00C86739">
        <w:rPr>
          <w:rStyle w:val="Char0"/>
          <w:rtl/>
        </w:rPr>
        <w:t xml:space="preserve"> </w:t>
      </w:r>
      <w:r w:rsidR="00017A98" w:rsidRPr="00C86739">
        <w:rPr>
          <w:rStyle w:val="Char0"/>
          <w:rFonts w:hint="eastAsia"/>
          <w:rtl/>
        </w:rPr>
        <w:t>صَدَعُوا</w:t>
      </w:r>
      <w:r w:rsidR="00017A98" w:rsidRPr="00C86739">
        <w:rPr>
          <w:rStyle w:val="Char0"/>
          <w:rtl/>
        </w:rPr>
        <w:t xml:space="preserve"> </w:t>
      </w:r>
      <w:r w:rsidR="00017A98" w:rsidRPr="00C86739">
        <w:rPr>
          <w:rStyle w:val="Char0"/>
          <w:rFonts w:hint="eastAsia"/>
          <w:rtl/>
        </w:rPr>
        <w:t>فَرْقَ</w:t>
      </w:r>
      <w:r w:rsidR="00017A98" w:rsidRPr="00C86739">
        <w:rPr>
          <w:rStyle w:val="Char0"/>
          <w:rtl/>
        </w:rPr>
        <w:t xml:space="preserve"> </w:t>
      </w:r>
      <w:r w:rsidR="00017A98" w:rsidRPr="00C86739">
        <w:rPr>
          <w:rStyle w:val="Char0"/>
          <w:rFonts w:hint="eastAsia"/>
          <w:rtl/>
        </w:rPr>
        <w:t>رَأْسِهِ</w:t>
      </w:r>
      <w:r w:rsidRPr="00C86739">
        <w:rPr>
          <w:rStyle w:val="Char0"/>
          <w:rFonts w:hint="cs"/>
          <w:rtl/>
        </w:rPr>
        <w:t>»</w:t>
      </w:r>
      <w:r w:rsidRPr="00EB4951">
        <w:rPr>
          <w:rStyle w:val="Char3"/>
          <w:rFonts w:hint="cs"/>
          <w:rtl/>
        </w:rPr>
        <w:t xml:space="preserve"> بالتحقیق آن روز ابوبکر</w:t>
      </w:r>
      <w:r w:rsidR="00203A69" w:rsidRPr="00203A69">
        <w:rPr>
          <w:rFonts w:cs="CTraditional Arabic" w:hint="cs"/>
          <w:rtl/>
          <w:lang w:bidi="fa-IR"/>
        </w:rPr>
        <w:t xml:space="preserve">س </w:t>
      </w:r>
      <w:r w:rsidRPr="00EB4951">
        <w:rPr>
          <w:rStyle w:val="Char3"/>
          <w:rFonts w:hint="cs"/>
          <w:rtl/>
        </w:rPr>
        <w:t>در حالی به خانه آمد که مشرکین فرق (میانه) سرش را شکافته بودند.</w:t>
      </w:r>
    </w:p>
    <w:p w:rsidR="00DF3EA1" w:rsidRPr="00EB4951" w:rsidRDefault="00DF3EA1" w:rsidP="00FD77E4">
      <w:pPr>
        <w:ind w:firstLine="284"/>
        <w:jc w:val="both"/>
        <w:rPr>
          <w:rStyle w:val="Char3"/>
          <w:rtl/>
        </w:rPr>
      </w:pPr>
      <w:r w:rsidRPr="00EB4951">
        <w:rPr>
          <w:rStyle w:val="Char3"/>
          <w:rFonts w:hint="cs"/>
          <w:rtl/>
        </w:rPr>
        <w:t>(8) امام ابن هشام</w:t>
      </w:r>
      <w:r w:rsidR="009A2B6B" w:rsidRPr="009A2B6B">
        <w:rPr>
          <w:rFonts w:cs="CTraditional Arabic" w:hint="cs"/>
          <w:rtl/>
          <w:lang w:bidi="fa-IR"/>
        </w:rPr>
        <w:t>/</w:t>
      </w:r>
      <w:r w:rsidRPr="00EB4951">
        <w:rPr>
          <w:rStyle w:val="Char3"/>
          <w:rFonts w:hint="cs"/>
          <w:rtl/>
        </w:rPr>
        <w:t xml:space="preserve"> می‌نویسد: </w:t>
      </w:r>
      <w:r w:rsidR="00ED70AA">
        <w:rPr>
          <w:rFonts w:ascii="Traditional Arabic" w:hAnsi="Traditional Arabic" w:cs="Traditional Arabic"/>
          <w:rtl/>
          <w:lang w:bidi="fa-IR"/>
        </w:rPr>
        <w:t>«</w:t>
      </w:r>
      <w:r w:rsidRPr="00EB4951">
        <w:rPr>
          <w:rStyle w:val="Char3"/>
          <w:rFonts w:hint="cs"/>
          <w:rtl/>
        </w:rPr>
        <w:t>بعضی از اهل علم مرا خبر دادند که سخت‌ت</w:t>
      </w:r>
      <w:r w:rsidR="00360E96" w:rsidRPr="00EB4951">
        <w:rPr>
          <w:rStyle w:val="Char3"/>
          <w:rFonts w:hint="cs"/>
          <w:rtl/>
        </w:rPr>
        <w:t>رین اذیت و آزاری که به رسول خدا</w:t>
      </w:r>
      <w:r w:rsidR="00360E96">
        <w:rPr>
          <w:rFonts w:cs="CTraditional Arabic" w:hint="cs"/>
          <w:rtl/>
          <w:lang w:bidi="fa-IR"/>
        </w:rPr>
        <w:t>ص</w:t>
      </w:r>
      <w:r w:rsidRPr="00EB4951">
        <w:rPr>
          <w:rStyle w:val="Char3"/>
          <w:rFonts w:hint="cs"/>
          <w:rtl/>
        </w:rPr>
        <w:t xml:space="preserve"> از ناحی</w:t>
      </w:r>
      <w:r w:rsidR="001714A2">
        <w:rPr>
          <w:rStyle w:val="Char3"/>
          <w:rFonts w:hint="cs"/>
          <w:rtl/>
        </w:rPr>
        <w:t>ۀ</w:t>
      </w:r>
      <w:r w:rsidRPr="00EB4951">
        <w:rPr>
          <w:rStyle w:val="Char3"/>
          <w:rFonts w:hint="cs"/>
          <w:rtl/>
        </w:rPr>
        <w:t xml:space="preserve"> قریش رسید، این بود که روزی آن حضرت</w:t>
      </w:r>
      <w:r w:rsidR="00360E96">
        <w:rPr>
          <w:rFonts w:cs="CTraditional Arabic" w:hint="cs"/>
          <w:rtl/>
          <w:lang w:bidi="fa-IR"/>
        </w:rPr>
        <w:t>ص</w:t>
      </w:r>
      <w:r w:rsidR="00ED70AA" w:rsidRPr="00EB4951">
        <w:rPr>
          <w:rStyle w:val="Char3"/>
          <w:rFonts w:hint="cs"/>
          <w:rtl/>
        </w:rPr>
        <w:t xml:space="preserve"> از خانه بیروت رفت</w:t>
      </w:r>
      <w:r>
        <w:rPr>
          <w:rFonts w:cs="Traditional Arabic" w:hint="cs"/>
          <w:rtl/>
          <w:lang w:bidi="fa-IR"/>
        </w:rPr>
        <w:t>»</w:t>
      </w:r>
      <w:r w:rsidRPr="0049589E">
        <w:rPr>
          <w:rStyle w:val="Char3"/>
          <w:rFonts w:hint="cs"/>
          <w:vertAlign w:val="superscript"/>
          <w:rtl/>
        </w:rPr>
        <w:t>(</w:t>
      </w:r>
      <w:r w:rsidRPr="0049589E">
        <w:rPr>
          <w:rStyle w:val="Char3"/>
          <w:vertAlign w:val="superscript"/>
          <w:rtl/>
        </w:rPr>
        <w:footnoteReference w:id="17"/>
      </w:r>
      <w:r w:rsidRPr="0049589E">
        <w:rPr>
          <w:rStyle w:val="Char3"/>
          <w:rFonts w:hint="cs"/>
          <w:vertAlign w:val="superscript"/>
          <w:rtl/>
        </w:rPr>
        <w:t>)</w:t>
      </w:r>
      <w:r w:rsidRPr="00EB4951">
        <w:rPr>
          <w:rStyle w:val="Char3"/>
          <w:rFonts w:hint="cs"/>
          <w:rtl/>
        </w:rPr>
        <w:t>.</w:t>
      </w:r>
    </w:p>
    <w:p w:rsidR="00DF3EA1" w:rsidRPr="00EB4951" w:rsidRDefault="00DF3EA1" w:rsidP="00FD77E4">
      <w:pPr>
        <w:ind w:firstLine="284"/>
        <w:jc w:val="both"/>
        <w:rPr>
          <w:rStyle w:val="Char3"/>
          <w:rtl/>
        </w:rPr>
      </w:pPr>
      <w:r w:rsidRPr="00EB4951">
        <w:rPr>
          <w:rStyle w:val="Char3"/>
          <w:rFonts w:hint="cs"/>
          <w:rtl/>
        </w:rPr>
        <w:t>آنگاه هرکسی که به آن حضرت</w:t>
      </w:r>
      <w:r w:rsidR="00360E96">
        <w:rPr>
          <w:rFonts w:cs="CTraditional Arabic" w:hint="cs"/>
          <w:rtl/>
          <w:lang w:bidi="fa-IR"/>
        </w:rPr>
        <w:t>ص</w:t>
      </w:r>
      <w:r w:rsidRPr="00EB4951">
        <w:rPr>
          <w:rStyle w:val="Char3"/>
          <w:rFonts w:hint="cs"/>
          <w:rtl/>
        </w:rPr>
        <w:t xml:space="preserve"> روبرو می‌شد اعم از آزاد و غیر آن، او را تکذیب می‌کرد و آن حضرت</w:t>
      </w:r>
      <w:r w:rsidR="00360E96">
        <w:rPr>
          <w:rFonts w:cs="CTraditional Arabic" w:hint="cs"/>
          <w:rtl/>
          <w:lang w:bidi="fa-IR"/>
        </w:rPr>
        <w:t>ص</w:t>
      </w:r>
      <w:r w:rsidRPr="00EB4951">
        <w:rPr>
          <w:rStyle w:val="Char3"/>
          <w:rFonts w:hint="cs"/>
          <w:rtl/>
        </w:rPr>
        <w:t xml:space="preserve"> را ا</w:t>
      </w:r>
      <w:r w:rsidR="00360E96" w:rsidRPr="00EB4951">
        <w:rPr>
          <w:rStyle w:val="Char3"/>
          <w:rFonts w:hint="cs"/>
          <w:rtl/>
        </w:rPr>
        <w:t>ذیت</w:t>
      </w:r>
      <w:r w:rsidRPr="00EB4951">
        <w:rPr>
          <w:rStyle w:val="Char3"/>
          <w:rFonts w:hint="cs"/>
          <w:rtl/>
        </w:rPr>
        <w:t xml:space="preserve"> می‌رسانید.</w:t>
      </w:r>
    </w:p>
    <w:p w:rsidR="00E669C4" w:rsidRPr="00EB4951" w:rsidRDefault="00DF3EA1" w:rsidP="00FD77E4">
      <w:pPr>
        <w:ind w:firstLine="284"/>
        <w:jc w:val="both"/>
        <w:rPr>
          <w:rStyle w:val="Char3"/>
          <w:rtl/>
        </w:rPr>
      </w:pPr>
      <w:r w:rsidRPr="00EB4951">
        <w:rPr>
          <w:rStyle w:val="Char3"/>
          <w:rFonts w:hint="cs"/>
          <w:rtl/>
        </w:rPr>
        <w:t>آن حضرت به خانه آمد و از شدت آزاری که به وی رسیده بود چادر پوشید، آنگاه خداوند متعال این آیه را نازل فرمود:</w:t>
      </w:r>
    </w:p>
    <w:p w:rsidR="00DF3EA1" w:rsidRPr="00EB4951" w:rsidRDefault="00E669C4" w:rsidP="00D33414">
      <w:pPr>
        <w:ind w:firstLine="284"/>
        <w:jc w:val="both"/>
        <w:rPr>
          <w:rStyle w:val="Char3"/>
          <w:rtl/>
        </w:rPr>
      </w:pPr>
      <w:r>
        <w:rPr>
          <w:rFonts w:ascii="Traditional Arabic" w:hAnsi="Traditional Arabic" w:cs="Traditional Arabic"/>
          <w:rtl/>
          <w:lang w:bidi="fa-IR"/>
        </w:rPr>
        <w:t>﴿</w:t>
      </w:r>
      <w:r w:rsidR="00D9532C" w:rsidRPr="00E761CB">
        <w:rPr>
          <w:rStyle w:val="Char5"/>
          <w:rtl/>
        </w:rPr>
        <w:t xml:space="preserve">يَٰٓأَيُّهَا </w:t>
      </w:r>
      <w:r w:rsidR="00D9532C" w:rsidRPr="00E761CB">
        <w:rPr>
          <w:rStyle w:val="Char5"/>
          <w:rFonts w:hint="cs"/>
          <w:rtl/>
        </w:rPr>
        <w:t>ٱ</w:t>
      </w:r>
      <w:r w:rsidR="00D9532C" w:rsidRPr="00E761CB">
        <w:rPr>
          <w:rStyle w:val="Char5"/>
          <w:rFonts w:hint="eastAsia"/>
          <w:rtl/>
        </w:rPr>
        <w:t>لۡمُدَّثِّرُ</w:t>
      </w:r>
      <w:r w:rsidR="00D9532C" w:rsidRPr="00E761CB">
        <w:rPr>
          <w:rStyle w:val="Char5"/>
          <w:rtl/>
        </w:rPr>
        <w:t xml:space="preserve"> ١ قُمۡ فَأَنذِرۡ ٢</w:t>
      </w:r>
      <w:r>
        <w:rPr>
          <w:rFonts w:ascii="Traditional Arabic" w:hAnsi="Traditional Arabic" w:cs="Traditional Arabic"/>
          <w:rtl/>
          <w:lang w:bidi="fa-IR"/>
        </w:rPr>
        <w:t>﴾</w:t>
      </w:r>
      <w:r w:rsidRPr="00EB4951">
        <w:rPr>
          <w:rStyle w:val="Char3"/>
          <w:rFonts w:hint="cs"/>
          <w:rtl/>
        </w:rPr>
        <w:t xml:space="preserve"> </w:t>
      </w:r>
      <w:r w:rsidRPr="00A722B3">
        <w:rPr>
          <w:rStyle w:val="Char4"/>
          <w:rtl/>
        </w:rPr>
        <w:t>[</w:t>
      </w:r>
      <w:r w:rsidRPr="00A722B3">
        <w:rPr>
          <w:rStyle w:val="Char4"/>
          <w:rFonts w:hint="cs"/>
          <w:rtl/>
        </w:rPr>
        <w:t>المدثر: 1-2</w:t>
      </w:r>
      <w:r w:rsidRPr="00A722B3">
        <w:rPr>
          <w:rStyle w:val="Char4"/>
          <w:rtl/>
        </w:rPr>
        <w:t>]</w:t>
      </w:r>
      <w:r w:rsidRPr="00A722B3">
        <w:rPr>
          <w:rStyle w:val="Char4"/>
          <w:rFonts w:hint="cs"/>
          <w:rtl/>
        </w:rPr>
        <w:t>.</w:t>
      </w:r>
      <w:r w:rsidR="00DF3EA1" w:rsidRPr="00EB4951">
        <w:rPr>
          <w:rStyle w:val="Char3"/>
          <w:rFonts w:hint="cs"/>
          <w:rtl/>
        </w:rPr>
        <w:t xml:space="preserve"> </w:t>
      </w:r>
      <w:r w:rsidR="00DF3EA1">
        <w:rPr>
          <w:rFonts w:cs="Traditional Arabic" w:hint="cs"/>
          <w:rtl/>
          <w:lang w:bidi="fa-IR"/>
        </w:rPr>
        <w:t>«</w:t>
      </w:r>
      <w:r w:rsidR="00EB70DF" w:rsidRPr="00EB4951">
        <w:rPr>
          <w:rStyle w:val="Char3"/>
          <w:rtl/>
        </w:rPr>
        <w:t>ای جامه برخود پیچیده‌</w:t>
      </w:r>
      <w:r w:rsidR="00045819" w:rsidRPr="00EB4951">
        <w:rPr>
          <w:rStyle w:val="Char3"/>
          <w:rtl/>
        </w:rPr>
        <w:t xml:space="preserve"> </w:t>
      </w:r>
      <w:r w:rsidR="00EA0491" w:rsidRPr="00EB4951">
        <w:rPr>
          <w:rStyle w:val="Char3"/>
          <w:rFonts w:hint="cs"/>
          <w:rtl/>
        </w:rPr>
        <w:t xml:space="preserve">بلند شو و مردم </w:t>
      </w:r>
      <w:r w:rsidR="00DF3EA1" w:rsidRPr="00EB4951">
        <w:rPr>
          <w:rStyle w:val="Char3"/>
          <w:rFonts w:hint="cs"/>
          <w:rtl/>
        </w:rPr>
        <w:t>را (از عذاب خدا) بترسان</w:t>
      </w:r>
      <w:r w:rsidR="00DF3EA1">
        <w:rPr>
          <w:rFonts w:cs="Traditional Arabic" w:hint="cs"/>
          <w:rtl/>
          <w:lang w:bidi="fa-IR"/>
        </w:rPr>
        <w:t>»</w:t>
      </w:r>
      <w:r w:rsidR="00DF3EA1" w:rsidRPr="00EB4951">
        <w:rPr>
          <w:rStyle w:val="Char3"/>
          <w:rFonts w:hint="cs"/>
          <w:rtl/>
        </w:rPr>
        <w:t>.</w:t>
      </w:r>
    </w:p>
    <w:p w:rsidR="00E5798F" w:rsidRPr="00EB4951" w:rsidRDefault="00E5798F" w:rsidP="00FD77E4">
      <w:pPr>
        <w:ind w:firstLine="284"/>
        <w:jc w:val="both"/>
        <w:rPr>
          <w:rStyle w:val="Char3"/>
          <w:rtl/>
        </w:rPr>
      </w:pPr>
      <w:r w:rsidRPr="00EB4951">
        <w:rPr>
          <w:rStyle w:val="Char3"/>
          <w:rFonts w:hint="cs"/>
          <w:rtl/>
        </w:rPr>
        <w:t>(9) امام ابن کثیر</w:t>
      </w:r>
      <w:r>
        <w:rPr>
          <w:rFonts w:cs="CTraditional Arabic" w:hint="cs"/>
          <w:rtl/>
          <w:lang w:bidi="fa-IR"/>
        </w:rPr>
        <w:t>/</w:t>
      </w:r>
      <w:r w:rsidR="00885684" w:rsidRPr="00EB4951">
        <w:rPr>
          <w:rStyle w:val="Char3"/>
          <w:rFonts w:hint="cs"/>
          <w:rtl/>
        </w:rPr>
        <w:t xml:space="preserve"> می‌نویسد: وقتی که رسول خدا</w:t>
      </w:r>
      <w:r w:rsidR="00885684">
        <w:rPr>
          <w:rFonts w:cs="CTraditional Arabic" w:hint="cs"/>
          <w:rtl/>
          <w:lang w:bidi="fa-IR"/>
        </w:rPr>
        <w:t>ص</w:t>
      </w:r>
      <w:r w:rsidRPr="00EB4951">
        <w:rPr>
          <w:rStyle w:val="Char3"/>
          <w:rFonts w:hint="cs"/>
          <w:rtl/>
        </w:rPr>
        <w:t xml:space="preserve"> به تبلیغ پرداخت و هر آزاد و غلام، قوی و ضعیف، و غنی و فقیر را به اسلام دعوت فرمود</w:t>
      </w:r>
      <w:r w:rsidR="0045610F">
        <w:rPr>
          <w:rStyle w:val="Char3"/>
          <w:rFonts w:hint="cs"/>
          <w:rtl/>
        </w:rPr>
        <w:t>،</w:t>
      </w:r>
      <w:r w:rsidRPr="00EB4951">
        <w:rPr>
          <w:rStyle w:val="Char3"/>
          <w:rFonts w:hint="cs"/>
          <w:rtl/>
        </w:rPr>
        <w:t xml:space="preserve"> </w:t>
      </w:r>
      <w:r w:rsidR="00885684" w:rsidRPr="00EB4951">
        <w:rPr>
          <w:rStyle w:val="Char3"/>
          <w:rFonts w:hint="cs"/>
          <w:rtl/>
        </w:rPr>
        <w:t>اقویا و زورگویان</w:t>
      </w:r>
      <w:r w:rsidRPr="00EB4951">
        <w:rPr>
          <w:rStyle w:val="Char3"/>
          <w:rFonts w:hint="cs"/>
          <w:rtl/>
        </w:rPr>
        <w:t xml:space="preserve"> قریش</w:t>
      </w:r>
      <w:r w:rsidR="00885684" w:rsidRPr="00EB4951">
        <w:rPr>
          <w:rStyle w:val="Char3"/>
          <w:rFonts w:hint="cs"/>
          <w:rtl/>
        </w:rPr>
        <w:t xml:space="preserve"> با زبان و عمل به اذیت وآزار آن حضرت</w:t>
      </w:r>
      <w:r w:rsidR="00885684">
        <w:rPr>
          <w:rFonts w:cs="CTraditional Arabic" w:hint="cs"/>
          <w:rtl/>
          <w:lang w:bidi="fa-IR"/>
        </w:rPr>
        <w:t>ص</w:t>
      </w:r>
      <w:r w:rsidRPr="00EB4951">
        <w:rPr>
          <w:rStyle w:val="Char3"/>
          <w:rFonts w:hint="cs"/>
          <w:rtl/>
        </w:rPr>
        <w:t xml:space="preserve"> و ا</w:t>
      </w:r>
      <w:r w:rsidR="00ED70AA" w:rsidRPr="00EB4951">
        <w:rPr>
          <w:rStyle w:val="Char3"/>
          <w:rFonts w:hint="cs"/>
          <w:rtl/>
        </w:rPr>
        <w:t>تباع</w:t>
      </w:r>
      <w:r w:rsidRPr="00EB4951">
        <w:rPr>
          <w:rStyle w:val="Char3"/>
          <w:rFonts w:hint="cs"/>
          <w:rtl/>
        </w:rPr>
        <w:t xml:space="preserve"> ضعیف و ناتوانش پرداختند.</w:t>
      </w:r>
    </w:p>
    <w:p w:rsidR="00E5798F" w:rsidRPr="00EB4951" w:rsidRDefault="00E5798F" w:rsidP="00FD77E4">
      <w:pPr>
        <w:ind w:firstLine="284"/>
        <w:jc w:val="both"/>
        <w:rPr>
          <w:rStyle w:val="Char3"/>
          <w:rtl/>
        </w:rPr>
      </w:pPr>
      <w:r w:rsidRPr="00C86739">
        <w:rPr>
          <w:rStyle w:val="Char0"/>
          <w:rFonts w:hint="cs"/>
          <w:rtl/>
        </w:rPr>
        <w:t>«</w:t>
      </w:r>
      <w:r w:rsidR="0072268E" w:rsidRPr="00C86739">
        <w:rPr>
          <w:rStyle w:val="Char0"/>
          <w:rFonts w:hint="eastAsia"/>
          <w:rtl/>
        </w:rPr>
        <w:t>وكان</w:t>
      </w:r>
      <w:r w:rsidR="0072268E" w:rsidRPr="00C86739">
        <w:rPr>
          <w:rStyle w:val="Char0"/>
          <w:rtl/>
        </w:rPr>
        <w:t xml:space="preserve"> </w:t>
      </w:r>
      <w:r w:rsidR="0072268E" w:rsidRPr="00C86739">
        <w:rPr>
          <w:rStyle w:val="Char0"/>
          <w:rFonts w:hint="eastAsia"/>
          <w:rtl/>
        </w:rPr>
        <w:t>من</w:t>
      </w:r>
      <w:r w:rsidR="0072268E" w:rsidRPr="00C86739">
        <w:rPr>
          <w:rStyle w:val="Char0"/>
          <w:rtl/>
        </w:rPr>
        <w:t xml:space="preserve"> </w:t>
      </w:r>
      <w:r w:rsidR="0072268E" w:rsidRPr="00C86739">
        <w:rPr>
          <w:rStyle w:val="Char0"/>
          <w:rFonts w:hint="eastAsia"/>
          <w:rtl/>
        </w:rPr>
        <w:t>أشد</w:t>
      </w:r>
      <w:r w:rsidR="0072268E" w:rsidRPr="00C86739">
        <w:rPr>
          <w:rStyle w:val="Char0"/>
          <w:rtl/>
        </w:rPr>
        <w:t xml:space="preserve"> </w:t>
      </w:r>
      <w:r w:rsidR="0072268E" w:rsidRPr="00C86739">
        <w:rPr>
          <w:rStyle w:val="Char0"/>
          <w:rFonts w:hint="eastAsia"/>
          <w:rtl/>
        </w:rPr>
        <w:t>الناس</w:t>
      </w:r>
      <w:r w:rsidR="0072268E" w:rsidRPr="00C86739">
        <w:rPr>
          <w:rStyle w:val="Char0"/>
          <w:rtl/>
        </w:rPr>
        <w:t xml:space="preserve"> </w:t>
      </w:r>
      <w:r w:rsidR="0072268E" w:rsidRPr="00C86739">
        <w:rPr>
          <w:rStyle w:val="Char0"/>
          <w:rFonts w:hint="eastAsia"/>
          <w:rtl/>
        </w:rPr>
        <w:t>عليه</w:t>
      </w:r>
      <w:r w:rsidR="0072268E" w:rsidRPr="00C86739">
        <w:rPr>
          <w:rStyle w:val="Char0"/>
          <w:rtl/>
        </w:rPr>
        <w:t xml:space="preserve"> </w:t>
      </w:r>
      <w:r w:rsidR="0072268E" w:rsidRPr="00C86739">
        <w:rPr>
          <w:rStyle w:val="Char0"/>
          <w:rFonts w:hint="eastAsia"/>
          <w:rtl/>
        </w:rPr>
        <w:t>عمه</w:t>
      </w:r>
      <w:r w:rsidR="0072268E" w:rsidRPr="00C86739">
        <w:rPr>
          <w:rStyle w:val="Char0"/>
          <w:rtl/>
        </w:rPr>
        <w:t xml:space="preserve"> </w:t>
      </w:r>
      <w:r w:rsidR="0072268E" w:rsidRPr="00C86739">
        <w:rPr>
          <w:rStyle w:val="Char0"/>
          <w:rFonts w:hint="eastAsia"/>
          <w:rtl/>
        </w:rPr>
        <w:t>أبو</w:t>
      </w:r>
      <w:r w:rsidR="0072268E" w:rsidRPr="00C86739">
        <w:rPr>
          <w:rStyle w:val="Char0"/>
          <w:rtl/>
        </w:rPr>
        <w:t xml:space="preserve"> </w:t>
      </w:r>
      <w:r w:rsidR="0072268E" w:rsidRPr="00C86739">
        <w:rPr>
          <w:rStyle w:val="Char0"/>
          <w:rFonts w:hint="eastAsia"/>
          <w:rtl/>
        </w:rPr>
        <w:t>لهب،</w:t>
      </w:r>
      <w:r w:rsidR="0072268E" w:rsidRPr="00C86739">
        <w:rPr>
          <w:rStyle w:val="Char0"/>
          <w:rtl/>
        </w:rPr>
        <w:t xml:space="preserve"> </w:t>
      </w:r>
      <w:r w:rsidR="0072268E" w:rsidRPr="00C86739">
        <w:rPr>
          <w:rStyle w:val="Char0"/>
          <w:rFonts w:hint="eastAsia"/>
          <w:rtl/>
        </w:rPr>
        <w:t>وامرأته</w:t>
      </w:r>
      <w:r w:rsidR="0072268E" w:rsidRPr="00C86739">
        <w:rPr>
          <w:rStyle w:val="Char0"/>
          <w:rtl/>
        </w:rPr>
        <w:t xml:space="preserve"> </w:t>
      </w:r>
      <w:r w:rsidR="0072268E" w:rsidRPr="00C86739">
        <w:rPr>
          <w:rStyle w:val="Char0"/>
          <w:rFonts w:hint="eastAsia"/>
          <w:rtl/>
        </w:rPr>
        <w:t>أم</w:t>
      </w:r>
      <w:r w:rsidR="0072268E" w:rsidRPr="00C86739">
        <w:rPr>
          <w:rStyle w:val="Char0"/>
          <w:rtl/>
        </w:rPr>
        <w:t xml:space="preserve"> </w:t>
      </w:r>
      <w:r w:rsidR="0072268E" w:rsidRPr="00C86739">
        <w:rPr>
          <w:rStyle w:val="Char0"/>
          <w:rFonts w:hint="eastAsia"/>
          <w:rtl/>
        </w:rPr>
        <w:t>جميل</w:t>
      </w:r>
      <w:r w:rsidRPr="00C86739">
        <w:rPr>
          <w:rStyle w:val="Char0"/>
          <w:rFonts w:hint="cs"/>
          <w:rtl/>
        </w:rPr>
        <w:t>»</w:t>
      </w:r>
      <w:r w:rsidRPr="00EB4951">
        <w:rPr>
          <w:rStyle w:val="Char3"/>
          <w:rFonts w:hint="cs"/>
          <w:rtl/>
        </w:rPr>
        <w:t xml:space="preserve"> «و از سخت‌ترین مردم برآن حضرت</w:t>
      </w:r>
      <w:r w:rsidR="00885684">
        <w:rPr>
          <w:rFonts w:cs="CTraditional Arabic" w:hint="cs"/>
          <w:rtl/>
          <w:lang w:bidi="fa-IR"/>
        </w:rPr>
        <w:t>ص</w:t>
      </w:r>
      <w:r w:rsidRPr="00EB4951">
        <w:rPr>
          <w:rStyle w:val="Char3"/>
          <w:rFonts w:hint="cs"/>
          <w:rtl/>
        </w:rPr>
        <w:t xml:space="preserve"> عمویش ابولهب و همسرش</w:t>
      </w:r>
      <w:r w:rsidR="00BA74C0" w:rsidRPr="00EB4951">
        <w:rPr>
          <w:rStyle w:val="Char3"/>
          <w:rFonts w:hint="cs"/>
          <w:rtl/>
        </w:rPr>
        <w:t xml:space="preserve"> (ابولهب)</w:t>
      </w:r>
      <w:r w:rsidRPr="00EB4951">
        <w:rPr>
          <w:rStyle w:val="Char3"/>
          <w:rFonts w:hint="cs"/>
          <w:rtl/>
        </w:rPr>
        <w:t xml:space="preserve"> ام جمیل بودند».</w:t>
      </w:r>
    </w:p>
    <w:p w:rsidR="00BE6232" w:rsidRPr="00EB4951" w:rsidRDefault="00BE6232" w:rsidP="00FD77E4">
      <w:pPr>
        <w:ind w:firstLine="284"/>
        <w:jc w:val="both"/>
        <w:rPr>
          <w:rStyle w:val="Char3"/>
          <w:rtl/>
        </w:rPr>
      </w:pPr>
      <w:r w:rsidRPr="00EB4951">
        <w:rPr>
          <w:rStyle w:val="Char3"/>
          <w:rFonts w:hint="cs"/>
          <w:rtl/>
        </w:rPr>
        <w:t>امام احمد</w:t>
      </w:r>
      <w:r>
        <w:rPr>
          <w:rFonts w:cs="CTraditional Arabic" w:hint="cs"/>
          <w:rtl/>
          <w:lang w:bidi="fa-IR"/>
        </w:rPr>
        <w:t>/</w:t>
      </w:r>
      <w:r w:rsidRPr="00EB4951">
        <w:rPr>
          <w:rStyle w:val="Char3"/>
          <w:rFonts w:hint="cs"/>
          <w:rtl/>
        </w:rPr>
        <w:t xml:space="preserve"> از حضرت ربیعه روایت می‌کند که من شخص</w:t>
      </w:r>
      <w:r w:rsidR="00885684" w:rsidRPr="00EB4951">
        <w:rPr>
          <w:rStyle w:val="Char3"/>
          <w:rFonts w:hint="cs"/>
          <w:rtl/>
        </w:rPr>
        <w:t>اً در عهد جاهلیت دیدم رسول اکرم</w:t>
      </w:r>
      <w:r w:rsidR="00885684">
        <w:rPr>
          <w:rFonts w:ascii="AGA Arabesque" w:hAnsi="AGA Arabesque" w:cs="CTraditional Arabic" w:hint="cs"/>
          <w:rtl/>
          <w:lang w:bidi="fa-IR"/>
        </w:rPr>
        <w:t>ص</w:t>
      </w:r>
      <w:r w:rsidRPr="00EB4951">
        <w:rPr>
          <w:rStyle w:val="Char3"/>
          <w:rFonts w:hint="cs"/>
          <w:rtl/>
        </w:rPr>
        <w:t xml:space="preserve"> در بازار ذوالمجاز می‌گفت: </w:t>
      </w:r>
      <w:r w:rsidRPr="00BF3AA1">
        <w:rPr>
          <w:rStyle w:val="Char0"/>
          <w:rFonts w:hint="cs"/>
          <w:rtl/>
        </w:rPr>
        <w:t>«</w:t>
      </w:r>
      <w:r w:rsidR="00A851CF" w:rsidRPr="00BF3AA1">
        <w:rPr>
          <w:rStyle w:val="Char0"/>
          <w:rFonts w:hint="eastAsia"/>
          <w:rtl/>
        </w:rPr>
        <w:t>يَا</w:t>
      </w:r>
      <w:r w:rsidR="00A851CF" w:rsidRPr="00BF3AA1">
        <w:rPr>
          <w:rStyle w:val="Char0"/>
          <w:rtl/>
        </w:rPr>
        <w:t xml:space="preserve"> </w:t>
      </w:r>
      <w:r w:rsidR="00A851CF" w:rsidRPr="00BF3AA1">
        <w:rPr>
          <w:rStyle w:val="Char0"/>
          <w:rFonts w:hint="eastAsia"/>
          <w:rtl/>
        </w:rPr>
        <w:t>أَيُّهَا</w:t>
      </w:r>
      <w:r w:rsidR="00A851CF" w:rsidRPr="00BF3AA1">
        <w:rPr>
          <w:rStyle w:val="Char0"/>
          <w:rtl/>
        </w:rPr>
        <w:t xml:space="preserve"> </w:t>
      </w:r>
      <w:r w:rsidR="00A851CF" w:rsidRPr="00BF3AA1">
        <w:rPr>
          <w:rStyle w:val="Char0"/>
          <w:rFonts w:hint="eastAsia"/>
          <w:rtl/>
        </w:rPr>
        <w:t>النَّاسُ</w:t>
      </w:r>
      <w:r w:rsidR="00A851CF" w:rsidRPr="00BF3AA1">
        <w:rPr>
          <w:rStyle w:val="Char0"/>
          <w:rtl/>
        </w:rPr>
        <w:t xml:space="preserve"> </w:t>
      </w:r>
      <w:r w:rsidR="00A851CF" w:rsidRPr="00BF3AA1">
        <w:rPr>
          <w:rStyle w:val="Char0"/>
          <w:rFonts w:hint="eastAsia"/>
          <w:rtl/>
        </w:rPr>
        <w:t>قُولُوا</w:t>
      </w:r>
      <w:r w:rsidR="00A851CF" w:rsidRPr="00BF3AA1">
        <w:rPr>
          <w:rStyle w:val="Char0"/>
          <w:rtl/>
        </w:rPr>
        <w:t xml:space="preserve"> </w:t>
      </w:r>
      <w:r w:rsidR="00A851CF" w:rsidRPr="00BF3AA1">
        <w:rPr>
          <w:rStyle w:val="Char0"/>
          <w:rFonts w:hint="eastAsia"/>
          <w:rtl/>
        </w:rPr>
        <w:t>لاَ</w:t>
      </w:r>
      <w:r w:rsidR="00A851CF" w:rsidRPr="00BF3AA1">
        <w:rPr>
          <w:rStyle w:val="Char0"/>
          <w:rtl/>
        </w:rPr>
        <w:t xml:space="preserve"> </w:t>
      </w:r>
      <w:r w:rsidR="00A851CF" w:rsidRPr="00BF3AA1">
        <w:rPr>
          <w:rStyle w:val="Char0"/>
          <w:rFonts w:hint="eastAsia"/>
          <w:rtl/>
        </w:rPr>
        <w:t>إِلَهَ</w:t>
      </w:r>
      <w:r w:rsidR="00A851CF" w:rsidRPr="00BF3AA1">
        <w:rPr>
          <w:rStyle w:val="Char0"/>
          <w:rtl/>
        </w:rPr>
        <w:t xml:space="preserve"> </w:t>
      </w:r>
      <w:r w:rsidR="00A851CF" w:rsidRPr="00BF3AA1">
        <w:rPr>
          <w:rStyle w:val="Char0"/>
          <w:rFonts w:hint="eastAsia"/>
          <w:rtl/>
        </w:rPr>
        <w:t>إِلاَّ</w:t>
      </w:r>
      <w:r w:rsidR="00A851CF" w:rsidRPr="00BF3AA1">
        <w:rPr>
          <w:rStyle w:val="Char0"/>
          <w:rtl/>
        </w:rPr>
        <w:t xml:space="preserve"> </w:t>
      </w:r>
      <w:r w:rsidR="00A851CF" w:rsidRPr="00BF3AA1">
        <w:rPr>
          <w:rStyle w:val="Char0"/>
          <w:rFonts w:hint="eastAsia"/>
          <w:rtl/>
        </w:rPr>
        <w:t>اللَّهُ</w:t>
      </w:r>
      <w:r w:rsidR="00A851CF" w:rsidRPr="00BF3AA1">
        <w:rPr>
          <w:rStyle w:val="Char0"/>
          <w:rtl/>
        </w:rPr>
        <w:t xml:space="preserve"> </w:t>
      </w:r>
      <w:r w:rsidR="00A851CF" w:rsidRPr="00BF3AA1">
        <w:rPr>
          <w:rStyle w:val="Char0"/>
          <w:rFonts w:hint="eastAsia"/>
          <w:rtl/>
        </w:rPr>
        <w:t>تُفْلِحُوا</w:t>
      </w:r>
      <w:r w:rsidRPr="00BF3AA1">
        <w:rPr>
          <w:rStyle w:val="Char0"/>
          <w:rFonts w:hint="cs"/>
          <w:rtl/>
        </w:rPr>
        <w:t>»</w:t>
      </w:r>
      <w:r w:rsidRPr="00EB4951">
        <w:rPr>
          <w:rStyle w:val="Char3"/>
          <w:rFonts w:hint="cs"/>
          <w:rtl/>
        </w:rPr>
        <w:t xml:space="preserve"> «ای مردم بگوئید جز خداوند یکتا معبودی نیست، رستگاری می‌یابید».</w:t>
      </w:r>
    </w:p>
    <w:p w:rsidR="000E65F3" w:rsidRPr="00EB4951" w:rsidRDefault="000E65F3" w:rsidP="00FD77E4">
      <w:pPr>
        <w:ind w:firstLine="284"/>
        <w:jc w:val="both"/>
        <w:rPr>
          <w:rStyle w:val="Char3"/>
          <w:rtl/>
        </w:rPr>
      </w:pPr>
      <w:r w:rsidRPr="00EB4951">
        <w:rPr>
          <w:rStyle w:val="Char3"/>
          <w:rFonts w:hint="cs"/>
          <w:rtl/>
        </w:rPr>
        <w:t>مردم به گرداگرد آن حضرت</w:t>
      </w:r>
      <w:r w:rsidR="00885684">
        <w:rPr>
          <w:rFonts w:cs="CTraditional Arabic" w:hint="cs"/>
          <w:rtl/>
          <w:lang w:bidi="fa-IR"/>
        </w:rPr>
        <w:t>ص</w:t>
      </w:r>
      <w:r w:rsidRPr="00EB4951">
        <w:rPr>
          <w:rStyle w:val="Char3"/>
          <w:rFonts w:hint="cs"/>
          <w:rtl/>
        </w:rPr>
        <w:t xml:space="preserve"> اجتماع کرده </w:t>
      </w:r>
      <w:r w:rsidR="00885684" w:rsidRPr="00EB4951">
        <w:rPr>
          <w:rStyle w:val="Char3"/>
          <w:rFonts w:hint="cs"/>
          <w:rtl/>
        </w:rPr>
        <w:t>بودند، و پشت سر آن حضرت یکمردی احول</w:t>
      </w:r>
      <w:r w:rsidRPr="00EB4951">
        <w:rPr>
          <w:rStyle w:val="Char3"/>
          <w:rFonts w:hint="cs"/>
          <w:rtl/>
        </w:rPr>
        <w:t xml:space="preserve"> دارای چهر</w:t>
      </w:r>
      <w:r w:rsidR="001714A2">
        <w:rPr>
          <w:rStyle w:val="Char3"/>
          <w:rFonts w:hint="cs"/>
          <w:rtl/>
        </w:rPr>
        <w:t>ۀ</w:t>
      </w:r>
      <w:r w:rsidRPr="00EB4951">
        <w:rPr>
          <w:rStyle w:val="Char3"/>
          <w:rFonts w:hint="cs"/>
          <w:rtl/>
        </w:rPr>
        <w:t xml:space="preserve"> روشنی بود هرکجا که آن حضرت می‌رفت او نیز دنبال می‌کرد و می‌گفت: </w:t>
      </w:r>
      <w:r w:rsidRPr="00BF3AA1">
        <w:rPr>
          <w:rStyle w:val="Char0"/>
          <w:rFonts w:hint="cs"/>
          <w:rtl/>
        </w:rPr>
        <w:t>«</w:t>
      </w:r>
      <w:r w:rsidR="008F5603" w:rsidRPr="00BF3AA1">
        <w:rPr>
          <w:rStyle w:val="Char0"/>
          <w:rFonts w:hint="cs"/>
          <w:rtl/>
        </w:rPr>
        <w:t>إ</w:t>
      </w:r>
      <w:r w:rsidR="00756898" w:rsidRPr="00BF3AA1">
        <w:rPr>
          <w:rStyle w:val="Char0"/>
          <w:rFonts w:hint="cs"/>
          <w:rtl/>
        </w:rPr>
        <w:t>نه صابئي كذاب</w:t>
      </w:r>
      <w:r w:rsidRPr="00BF3AA1">
        <w:rPr>
          <w:rStyle w:val="Char0"/>
          <w:rFonts w:hint="cs"/>
          <w:rtl/>
        </w:rPr>
        <w:t>»</w:t>
      </w:r>
      <w:r w:rsidRPr="00EB4951">
        <w:rPr>
          <w:rStyle w:val="Char3"/>
          <w:rFonts w:hint="cs"/>
          <w:rtl/>
        </w:rPr>
        <w:t xml:space="preserve"> (معاذ الله) این آدم بی‌دین و دروغگوئی است، من از مردم پرسیدم که این مرد</w:t>
      </w:r>
      <w:r w:rsidR="00885684" w:rsidRPr="00EB4951">
        <w:rPr>
          <w:rStyle w:val="Char3"/>
          <w:rFonts w:hint="cs"/>
          <w:rtl/>
        </w:rPr>
        <w:t xml:space="preserve"> کیست، به من گفتند: عموی پیامبر</w:t>
      </w:r>
      <w:r w:rsidR="00885684">
        <w:rPr>
          <w:rFonts w:cs="CTraditional Arabic" w:hint="cs"/>
          <w:rtl/>
          <w:lang w:bidi="fa-IR"/>
        </w:rPr>
        <w:t>ص</w:t>
      </w:r>
      <w:r w:rsidRPr="00EB4951">
        <w:rPr>
          <w:rStyle w:val="Char3"/>
          <w:rFonts w:hint="cs"/>
          <w:rtl/>
        </w:rPr>
        <w:t xml:space="preserve"> ابولهب است، بیهقی نیز همینطور روایت کرده است و در روایت دیگری از بیهقی چنین آمده است که حضرت ربیعه دیلمی</w:t>
      </w:r>
      <w:r w:rsidR="00203A69" w:rsidRPr="00203A69">
        <w:rPr>
          <w:rFonts w:cs="CTraditional Arabic" w:hint="cs"/>
          <w:rtl/>
          <w:lang w:bidi="fa-IR"/>
        </w:rPr>
        <w:t xml:space="preserve">س </w:t>
      </w:r>
      <w:r w:rsidRPr="00EB4951">
        <w:rPr>
          <w:rStyle w:val="Char3"/>
          <w:rFonts w:hint="cs"/>
          <w:rtl/>
        </w:rPr>
        <w:t>می‌گوید:</w:t>
      </w:r>
      <w:r w:rsidR="00885684" w:rsidRPr="00EB4951">
        <w:rPr>
          <w:rStyle w:val="Char3"/>
          <w:rFonts w:hint="cs"/>
          <w:rtl/>
        </w:rPr>
        <w:t xml:space="preserve"> من رسول الله</w:t>
      </w:r>
      <w:r w:rsidR="00885684">
        <w:rPr>
          <w:rFonts w:cs="CTraditional Arabic" w:hint="cs"/>
          <w:rtl/>
          <w:lang w:bidi="fa-IR"/>
        </w:rPr>
        <w:t>ص</w:t>
      </w:r>
      <w:r w:rsidRPr="00EB4951">
        <w:rPr>
          <w:rStyle w:val="Char3"/>
          <w:rFonts w:hint="cs"/>
          <w:rtl/>
        </w:rPr>
        <w:t xml:space="preserve"> را دیدم و در ذوالمجاز که به اقامتگاه‌های مردم رفته و</w:t>
      </w:r>
      <w:r w:rsidR="001F5F81" w:rsidRPr="00EB4951">
        <w:rPr>
          <w:rStyle w:val="Char3"/>
          <w:rFonts w:hint="cs"/>
          <w:rtl/>
        </w:rPr>
        <w:t xml:space="preserve"> آن‌ها </w:t>
      </w:r>
      <w:r w:rsidRPr="00EB4951">
        <w:rPr>
          <w:rStyle w:val="Char3"/>
          <w:rFonts w:hint="cs"/>
          <w:rtl/>
        </w:rPr>
        <w:t>را به سوی خدا دعوت می‌کرد و به دنبال آن حضرت</w:t>
      </w:r>
      <w:r w:rsidR="00885684">
        <w:rPr>
          <w:rFonts w:cs="CTraditional Arabic" w:hint="cs"/>
          <w:rtl/>
          <w:lang w:bidi="fa-IR"/>
        </w:rPr>
        <w:t>ص</w:t>
      </w:r>
      <w:r w:rsidRPr="00EB4951">
        <w:rPr>
          <w:rStyle w:val="Char3"/>
          <w:rFonts w:hint="cs"/>
          <w:rtl/>
        </w:rPr>
        <w:t xml:space="preserve"> مردی احول که رخسارهایش بمانند آ</w:t>
      </w:r>
      <w:r w:rsidR="00885684" w:rsidRPr="00EB4951">
        <w:rPr>
          <w:rStyle w:val="Char3"/>
          <w:rFonts w:hint="cs"/>
          <w:rtl/>
        </w:rPr>
        <w:t>ت</w:t>
      </w:r>
      <w:r w:rsidRPr="00EB4951">
        <w:rPr>
          <w:rStyle w:val="Char3"/>
          <w:rFonts w:hint="cs"/>
          <w:rtl/>
        </w:rPr>
        <w:t>ش روشن بود راه می‌رفت و می‌گفت: ای مردم مواظب باشید که این شخص شما را از دین آبا و اجدادتان برنگرداند، من پرسی</w:t>
      </w:r>
      <w:r w:rsidR="00B86346" w:rsidRPr="00EB4951">
        <w:rPr>
          <w:rStyle w:val="Char3"/>
          <w:rFonts w:hint="cs"/>
          <w:rtl/>
        </w:rPr>
        <w:t>دم این مرد کیست؟ گفتند: این ابو</w:t>
      </w:r>
      <w:r w:rsidRPr="00EB4951">
        <w:rPr>
          <w:rStyle w:val="Char3"/>
          <w:rFonts w:hint="cs"/>
          <w:rtl/>
        </w:rPr>
        <w:t>ل</w:t>
      </w:r>
      <w:r w:rsidR="00B86346" w:rsidRPr="00EB4951">
        <w:rPr>
          <w:rStyle w:val="Char3"/>
          <w:rFonts w:hint="cs"/>
          <w:rtl/>
        </w:rPr>
        <w:t>ه</w:t>
      </w:r>
      <w:r w:rsidRPr="00EB4951">
        <w:rPr>
          <w:rStyle w:val="Char3"/>
          <w:rFonts w:hint="cs"/>
          <w:rtl/>
        </w:rPr>
        <w:t>ب است</w:t>
      </w:r>
      <w:r w:rsidRPr="0049589E">
        <w:rPr>
          <w:rStyle w:val="Char3"/>
          <w:rFonts w:hint="cs"/>
          <w:vertAlign w:val="superscript"/>
          <w:rtl/>
        </w:rPr>
        <w:t>(</w:t>
      </w:r>
      <w:r w:rsidRPr="0049589E">
        <w:rPr>
          <w:rStyle w:val="Char3"/>
          <w:vertAlign w:val="superscript"/>
          <w:rtl/>
        </w:rPr>
        <w:footnoteReference w:id="18"/>
      </w:r>
      <w:r w:rsidRPr="0049589E">
        <w:rPr>
          <w:rStyle w:val="Char3"/>
          <w:rFonts w:hint="cs"/>
          <w:vertAlign w:val="superscript"/>
          <w:rtl/>
        </w:rPr>
        <w:t>)</w:t>
      </w:r>
      <w:r w:rsidRPr="00EB4951">
        <w:rPr>
          <w:rStyle w:val="Char3"/>
          <w:rFonts w:hint="cs"/>
          <w:rtl/>
        </w:rPr>
        <w:t>.</w:t>
      </w:r>
    </w:p>
    <w:p w:rsidR="008F492F" w:rsidRPr="00EB4951" w:rsidRDefault="008F492F" w:rsidP="00FD77E4">
      <w:pPr>
        <w:ind w:firstLine="284"/>
        <w:jc w:val="both"/>
        <w:rPr>
          <w:rStyle w:val="Char3"/>
          <w:rtl/>
        </w:rPr>
      </w:pPr>
      <w:r w:rsidRPr="00EB4951">
        <w:rPr>
          <w:rStyle w:val="Char3"/>
          <w:rFonts w:hint="cs"/>
          <w:rtl/>
        </w:rPr>
        <w:t xml:space="preserve">سپس بیهقی از مردی از بنی کنانه روایت کرده است </w:t>
      </w:r>
      <w:r>
        <w:rPr>
          <w:rFonts w:cs="Times New Roman" w:hint="cs"/>
          <w:rtl/>
          <w:lang w:bidi="fa-IR"/>
        </w:rPr>
        <w:t>–</w:t>
      </w:r>
      <w:r w:rsidR="00885684" w:rsidRPr="00EB4951">
        <w:rPr>
          <w:rStyle w:val="Char3"/>
          <w:rFonts w:hint="cs"/>
          <w:rtl/>
        </w:rPr>
        <w:t xml:space="preserve"> او می‌گوید: من پیامبر اکرم</w:t>
      </w:r>
      <w:r w:rsidR="00885684">
        <w:rPr>
          <w:rFonts w:cs="CTraditional Arabic" w:hint="cs"/>
          <w:rtl/>
          <w:lang w:bidi="fa-IR"/>
        </w:rPr>
        <w:t>ص</w:t>
      </w:r>
      <w:r w:rsidRPr="00EB4951">
        <w:rPr>
          <w:rStyle w:val="Char3"/>
          <w:rFonts w:hint="cs"/>
          <w:rtl/>
        </w:rPr>
        <w:t xml:space="preserve"> را در بازار ذوالمجاز دیدم، می‌گفت: ای مردم بگوئید: لا اله الا الله کامیاب خواهید شد، ابوجهل پشت سر آن حضرت</w:t>
      </w:r>
      <w:r w:rsidR="001460D3">
        <w:rPr>
          <w:rFonts w:cs="CTraditional Arabic" w:hint="cs"/>
          <w:rtl/>
          <w:lang w:bidi="fa-IR"/>
        </w:rPr>
        <w:t>ص</w:t>
      </w:r>
      <w:r w:rsidRPr="00EB4951">
        <w:rPr>
          <w:rStyle w:val="Char3"/>
          <w:rFonts w:hint="cs"/>
          <w:rtl/>
        </w:rPr>
        <w:t xml:space="preserve"> راه می‌رفت و خاک بر آن حضرت می‌ریخت و می‌گفت: ای مردم آگاه باشید که این مرد شما را در مورد دین‌تان نفریبد این می‌خواهد که شما پرستش لات و عزی را رها کنید.</w:t>
      </w:r>
    </w:p>
    <w:p w:rsidR="008F492F" w:rsidRPr="00EB4951" w:rsidRDefault="008F492F" w:rsidP="00FD77E4">
      <w:pPr>
        <w:ind w:firstLine="284"/>
        <w:jc w:val="both"/>
        <w:rPr>
          <w:rStyle w:val="Char3"/>
          <w:rtl/>
        </w:rPr>
      </w:pPr>
      <w:r w:rsidRPr="00EB4951">
        <w:rPr>
          <w:rStyle w:val="Char3"/>
          <w:rFonts w:hint="cs"/>
          <w:rtl/>
        </w:rPr>
        <w:t>امام ابن کثیر</w:t>
      </w:r>
      <w:r>
        <w:rPr>
          <w:rFonts w:cs="CTraditional Arabic" w:hint="cs"/>
          <w:rtl/>
          <w:lang w:bidi="fa-IR"/>
        </w:rPr>
        <w:t>/</w:t>
      </w:r>
      <w:r w:rsidRPr="00EB4951">
        <w:rPr>
          <w:rStyle w:val="Char3"/>
          <w:rFonts w:hint="cs"/>
          <w:rtl/>
        </w:rPr>
        <w:t xml:space="preserve"> می‌فرماید: در این نام ابوجهل آمده است، ولی ظاهر است که آن ابولهب بود، در موضع دیگری علامه ابن کثیر</w:t>
      </w:r>
      <w:r>
        <w:rPr>
          <w:rFonts w:cs="CTraditional Arabic" w:hint="cs"/>
          <w:rtl/>
          <w:lang w:bidi="fa-IR"/>
        </w:rPr>
        <w:t>/</w:t>
      </w:r>
      <w:r w:rsidRPr="00EB4951">
        <w:rPr>
          <w:rStyle w:val="Char3"/>
          <w:rFonts w:hint="cs"/>
          <w:rtl/>
        </w:rPr>
        <w:t xml:space="preserve"> این روایت را نقل کرده می‌نویسد که نام ابوجهل در این روایت وَهمِ راوی است، نیز احتمال دارد که در یکدفعه ابوجهل بوده باشد و در دفعه دیگری ابولهب، و این هردو در پی آزار آن حضرت</w:t>
      </w:r>
      <w:r w:rsidR="001460D3">
        <w:rPr>
          <w:rFonts w:cs="CTraditional Arabic" w:hint="cs"/>
          <w:rtl/>
          <w:lang w:bidi="fa-IR"/>
        </w:rPr>
        <w:t>ص</w:t>
      </w:r>
      <w:r w:rsidRPr="00EB4951">
        <w:rPr>
          <w:rStyle w:val="Char3"/>
          <w:rFonts w:hint="cs"/>
          <w:rtl/>
        </w:rPr>
        <w:t xml:space="preserve"> بودند</w:t>
      </w:r>
      <w:r w:rsidRPr="0049589E">
        <w:rPr>
          <w:rStyle w:val="Char3"/>
          <w:rFonts w:hint="cs"/>
          <w:vertAlign w:val="superscript"/>
          <w:rtl/>
        </w:rPr>
        <w:t>(</w:t>
      </w:r>
      <w:r w:rsidRPr="0049589E">
        <w:rPr>
          <w:rStyle w:val="Char3"/>
          <w:vertAlign w:val="superscript"/>
          <w:rtl/>
        </w:rPr>
        <w:footnoteReference w:id="19"/>
      </w:r>
      <w:r w:rsidRPr="0049589E">
        <w:rPr>
          <w:rStyle w:val="Char3"/>
          <w:rFonts w:hint="cs"/>
          <w:vertAlign w:val="superscript"/>
          <w:rtl/>
        </w:rPr>
        <w:t>)</w:t>
      </w:r>
      <w:r w:rsidRPr="00EB4951">
        <w:rPr>
          <w:rStyle w:val="Char3"/>
          <w:rFonts w:hint="cs"/>
          <w:rtl/>
        </w:rPr>
        <w:t>.</w:t>
      </w:r>
    </w:p>
    <w:p w:rsidR="008F492F" w:rsidRPr="00EB4951" w:rsidRDefault="008F492F" w:rsidP="00FD77E4">
      <w:pPr>
        <w:ind w:firstLine="284"/>
        <w:jc w:val="both"/>
        <w:rPr>
          <w:rStyle w:val="Char3"/>
          <w:rtl/>
        </w:rPr>
      </w:pPr>
      <w:r w:rsidRPr="00EB4951">
        <w:rPr>
          <w:rStyle w:val="Char3"/>
          <w:rFonts w:hint="cs"/>
          <w:rtl/>
        </w:rPr>
        <w:t>علامه شبلی نعمانی</w:t>
      </w:r>
      <w:r>
        <w:rPr>
          <w:rFonts w:cs="CTraditional Arabic" w:hint="cs"/>
          <w:rtl/>
          <w:lang w:bidi="fa-IR"/>
        </w:rPr>
        <w:t>/</w:t>
      </w:r>
      <w:r w:rsidRPr="00EB4951">
        <w:rPr>
          <w:rStyle w:val="Char3"/>
          <w:rFonts w:hint="cs"/>
          <w:rtl/>
        </w:rPr>
        <w:t xml:space="preserve"> این روایت را به نقل از مسند امام احمد ج 4، ص 63، ذکر کرده است</w:t>
      </w:r>
      <w:r w:rsidRPr="0049589E">
        <w:rPr>
          <w:rStyle w:val="Char3"/>
          <w:rFonts w:hint="cs"/>
          <w:vertAlign w:val="superscript"/>
          <w:rtl/>
        </w:rPr>
        <w:t>(</w:t>
      </w:r>
      <w:r w:rsidRPr="0049589E">
        <w:rPr>
          <w:rStyle w:val="Char3"/>
          <w:vertAlign w:val="superscript"/>
          <w:rtl/>
        </w:rPr>
        <w:footnoteReference w:id="20"/>
      </w:r>
      <w:r w:rsidRPr="0049589E">
        <w:rPr>
          <w:rStyle w:val="Char3"/>
          <w:rFonts w:hint="cs"/>
          <w:vertAlign w:val="superscript"/>
          <w:rtl/>
        </w:rPr>
        <w:t>)</w:t>
      </w:r>
      <w:r w:rsidRPr="00EB4951">
        <w:rPr>
          <w:rStyle w:val="Char3"/>
          <w:rFonts w:hint="cs"/>
          <w:rtl/>
        </w:rPr>
        <w:t>.</w:t>
      </w:r>
    </w:p>
    <w:p w:rsidR="00176B26" w:rsidRPr="00EB4951" w:rsidRDefault="00176B26" w:rsidP="00FD77E4">
      <w:pPr>
        <w:ind w:firstLine="284"/>
        <w:jc w:val="both"/>
        <w:rPr>
          <w:rStyle w:val="Char3"/>
          <w:rtl/>
        </w:rPr>
      </w:pPr>
      <w:r w:rsidRPr="00EB4951">
        <w:rPr>
          <w:rStyle w:val="Char3"/>
          <w:rFonts w:hint="cs"/>
          <w:rtl/>
        </w:rPr>
        <w:t>(10) حافظ ابونعیم</w:t>
      </w:r>
      <w:r>
        <w:rPr>
          <w:rFonts w:cs="CTraditional Arabic" w:hint="cs"/>
          <w:rtl/>
          <w:lang w:bidi="fa-IR"/>
        </w:rPr>
        <w:t>/</w:t>
      </w:r>
      <w:r w:rsidRPr="00EB4951">
        <w:rPr>
          <w:rStyle w:val="Char3"/>
          <w:rFonts w:hint="cs"/>
          <w:rtl/>
        </w:rPr>
        <w:t xml:space="preserve"> از حضرت</w:t>
      </w:r>
      <w:r w:rsidR="00992269" w:rsidRPr="00EB4951">
        <w:rPr>
          <w:rStyle w:val="Char3"/>
          <w:rFonts w:hint="cs"/>
          <w:rtl/>
        </w:rPr>
        <w:t xml:space="preserve"> عباس نقل کرده است که رسول اکرم</w:t>
      </w:r>
      <w:r w:rsidR="00992269">
        <w:rPr>
          <w:rFonts w:cs="CTraditional Arabic" w:hint="cs"/>
          <w:rtl/>
          <w:lang w:bidi="fa-IR"/>
        </w:rPr>
        <w:t>ص</w:t>
      </w:r>
      <w:r w:rsidRPr="00EB4951">
        <w:rPr>
          <w:rStyle w:val="Char3"/>
          <w:rFonts w:hint="cs"/>
          <w:rtl/>
        </w:rPr>
        <w:t xml:space="preserve"> به نزد قبیله کنده رفت و بعد از آن نزد قبیله بکر بن وائل که از یمن آمده بودند تشریف برد و</w:t>
      </w:r>
      <w:r w:rsidR="001F5F81" w:rsidRPr="00EB4951">
        <w:rPr>
          <w:rStyle w:val="Char3"/>
          <w:rFonts w:hint="cs"/>
          <w:rtl/>
        </w:rPr>
        <w:t xml:space="preserve"> آن‌ها </w:t>
      </w:r>
      <w:r w:rsidRPr="00EB4951">
        <w:rPr>
          <w:rStyle w:val="Char3"/>
          <w:rFonts w:hint="cs"/>
          <w:rtl/>
        </w:rPr>
        <w:t xml:space="preserve">را به اسلام دعوت کرد: </w:t>
      </w:r>
    </w:p>
    <w:p w:rsidR="00176B26" w:rsidRPr="00BF3AA1" w:rsidRDefault="00176B26" w:rsidP="00BF3AA1">
      <w:pPr>
        <w:pStyle w:val="a0"/>
        <w:rPr>
          <w:rtl/>
        </w:rPr>
      </w:pPr>
      <w:r w:rsidRPr="00BF3AA1">
        <w:rPr>
          <w:rFonts w:hint="cs"/>
          <w:rtl/>
        </w:rPr>
        <w:t>«</w:t>
      </w:r>
      <w:r w:rsidR="00DA2F21" w:rsidRPr="00BF3AA1">
        <w:rPr>
          <w:rFonts w:hint="cs"/>
          <w:rtl/>
        </w:rPr>
        <w:t>وكان عمه أبو لهب يتبعه، فيقول للناس لا تقبلوا قوله</w:t>
      </w:r>
      <w:r w:rsidRPr="00BF3AA1">
        <w:rPr>
          <w:rFonts w:hint="cs"/>
          <w:rtl/>
        </w:rPr>
        <w:t>».</w:t>
      </w:r>
    </w:p>
    <w:p w:rsidR="00790C33" w:rsidRPr="00EB4951" w:rsidRDefault="00790C33" w:rsidP="00FD77E4">
      <w:pPr>
        <w:ind w:firstLine="284"/>
        <w:jc w:val="both"/>
        <w:rPr>
          <w:rStyle w:val="Char3"/>
          <w:rtl/>
        </w:rPr>
      </w:pPr>
      <w:r w:rsidRPr="00EB4951">
        <w:rPr>
          <w:rStyle w:val="Char3"/>
          <w:rFonts w:hint="cs"/>
          <w:rtl/>
        </w:rPr>
        <w:t>و عمویش ابولهب او را دنبال می‌کرد و به مردم می‌گفت که گفت</w:t>
      </w:r>
      <w:r w:rsidR="001714A2">
        <w:rPr>
          <w:rStyle w:val="Char3"/>
          <w:rFonts w:hint="cs"/>
          <w:rtl/>
        </w:rPr>
        <w:t>ۀ</w:t>
      </w:r>
      <w:r w:rsidRPr="00EB4951">
        <w:rPr>
          <w:rStyle w:val="Char3"/>
          <w:rFonts w:hint="cs"/>
          <w:rtl/>
        </w:rPr>
        <w:t xml:space="preserve"> آن حضرت را قبول نکنند.</w:t>
      </w:r>
    </w:p>
    <w:p w:rsidR="00790C33" w:rsidRPr="00EB4951" w:rsidRDefault="00790C33" w:rsidP="00FD77E4">
      <w:pPr>
        <w:ind w:firstLine="284"/>
        <w:jc w:val="both"/>
        <w:rPr>
          <w:rStyle w:val="Char3"/>
          <w:rtl/>
        </w:rPr>
      </w:pPr>
      <w:r w:rsidRPr="00EB4951">
        <w:rPr>
          <w:rStyle w:val="Char3"/>
          <w:rFonts w:hint="cs"/>
          <w:rtl/>
        </w:rPr>
        <w:t>وقتی که آن حضرت</w:t>
      </w:r>
      <w:r w:rsidR="00992269">
        <w:rPr>
          <w:rFonts w:cs="CTraditional Arabic" w:hint="cs"/>
          <w:rtl/>
          <w:lang w:bidi="fa-IR"/>
        </w:rPr>
        <w:t>ص</w:t>
      </w:r>
      <w:r w:rsidRPr="00EB4951">
        <w:rPr>
          <w:rStyle w:val="Char3"/>
          <w:rFonts w:hint="cs"/>
          <w:rtl/>
        </w:rPr>
        <w:t xml:space="preserve"> قبیل</w:t>
      </w:r>
      <w:r w:rsidR="001714A2">
        <w:rPr>
          <w:rStyle w:val="Char3"/>
          <w:rFonts w:hint="cs"/>
          <w:rtl/>
        </w:rPr>
        <w:t>ۀ</w:t>
      </w:r>
      <w:r w:rsidRPr="00EB4951">
        <w:rPr>
          <w:rStyle w:val="Char3"/>
          <w:rFonts w:hint="cs"/>
          <w:rtl/>
        </w:rPr>
        <w:t xml:space="preserve"> کنده و بکربن وائل را به اسلام دعوت کرده مراجعت فرمود، ابولهب به آنجا رسید؛</w:t>
      </w:r>
      <w:r w:rsidR="001F5F81" w:rsidRPr="00EB4951">
        <w:rPr>
          <w:rStyle w:val="Char3"/>
          <w:rFonts w:hint="cs"/>
          <w:rtl/>
        </w:rPr>
        <w:t xml:space="preserve"> آن‌ها </w:t>
      </w:r>
      <w:r w:rsidRPr="00EB4951">
        <w:rPr>
          <w:rStyle w:val="Char3"/>
          <w:rFonts w:hint="cs"/>
          <w:rtl/>
        </w:rPr>
        <w:t>از وی پرسیدند که آیا این مرد را می‌شناسی؟</w:t>
      </w:r>
    </w:p>
    <w:p w:rsidR="00790C33" w:rsidRPr="00EB4951" w:rsidRDefault="00790C33" w:rsidP="00FD77E4">
      <w:pPr>
        <w:ind w:firstLine="284"/>
        <w:jc w:val="both"/>
        <w:rPr>
          <w:rStyle w:val="Char3"/>
          <w:rtl/>
        </w:rPr>
      </w:pPr>
      <w:r w:rsidRPr="00BF3AA1">
        <w:rPr>
          <w:rStyle w:val="Char0"/>
          <w:rFonts w:hint="cs"/>
          <w:rtl/>
        </w:rPr>
        <w:t>«</w:t>
      </w:r>
      <w:r w:rsidR="00D81456" w:rsidRPr="00BF3AA1">
        <w:rPr>
          <w:rStyle w:val="Char0"/>
          <w:rFonts w:hint="cs"/>
          <w:rtl/>
        </w:rPr>
        <w:t>قال نعم هذا من الذروة منا إلا لا ترفعوا بقوله رأساً فإنه مجنون يهذي من أم رأسه</w:t>
      </w:r>
      <w:r w:rsidRPr="00BF3AA1">
        <w:rPr>
          <w:rStyle w:val="Char0"/>
          <w:rFonts w:hint="cs"/>
          <w:rtl/>
        </w:rPr>
        <w:t>»</w:t>
      </w:r>
      <w:r w:rsidRPr="0049589E">
        <w:rPr>
          <w:rStyle w:val="Char3"/>
          <w:rFonts w:hint="cs"/>
          <w:vertAlign w:val="superscript"/>
          <w:rtl/>
        </w:rPr>
        <w:t>(</w:t>
      </w:r>
      <w:r w:rsidRPr="0049589E">
        <w:rPr>
          <w:rStyle w:val="Char3"/>
          <w:vertAlign w:val="superscript"/>
          <w:rtl/>
        </w:rPr>
        <w:footnoteReference w:id="21"/>
      </w:r>
      <w:r w:rsidRPr="0049589E">
        <w:rPr>
          <w:rStyle w:val="Char3"/>
          <w:rFonts w:hint="cs"/>
          <w:vertAlign w:val="superscript"/>
          <w:rtl/>
        </w:rPr>
        <w:t>)</w:t>
      </w:r>
      <w:r w:rsidRPr="00EB4951">
        <w:rPr>
          <w:rStyle w:val="Char3"/>
          <w:rFonts w:hint="cs"/>
          <w:rtl/>
        </w:rPr>
        <w:t>.</w:t>
      </w:r>
    </w:p>
    <w:p w:rsidR="00790C33" w:rsidRPr="00EB4951" w:rsidRDefault="00790C33" w:rsidP="00FD77E4">
      <w:pPr>
        <w:ind w:firstLine="284"/>
        <w:jc w:val="both"/>
        <w:rPr>
          <w:rStyle w:val="Char3"/>
          <w:rtl/>
        </w:rPr>
      </w:pPr>
      <w:r w:rsidRPr="00EB4951">
        <w:rPr>
          <w:rStyle w:val="Char3"/>
          <w:rFonts w:hint="cs"/>
          <w:rtl/>
        </w:rPr>
        <w:t>گفت: آری، این در میان ما پایه بلندی (به لحاظ نسب) دارد، اما مواظب باشید به حرفش گوش ندهید، زیرا او دیوانه‌ای است که از سرش هذیان برمی‌آید (العیاذ بالله).</w:t>
      </w:r>
    </w:p>
    <w:p w:rsidR="00CE3B19" w:rsidRPr="00EB4951" w:rsidRDefault="00CE3B19" w:rsidP="00FD77E4">
      <w:pPr>
        <w:ind w:firstLine="284"/>
        <w:jc w:val="both"/>
        <w:rPr>
          <w:rStyle w:val="Char3"/>
          <w:rtl/>
        </w:rPr>
      </w:pPr>
      <w:r w:rsidRPr="00EB4951">
        <w:rPr>
          <w:rStyle w:val="Char3"/>
          <w:rFonts w:hint="cs"/>
          <w:rtl/>
        </w:rPr>
        <w:t xml:space="preserve">(11) علامه ابن هشام نیز (در کتاب خود برای ذکر این موارد </w:t>
      </w:r>
      <w:r>
        <w:rPr>
          <w:rFonts w:cs="Times New Roman" w:hint="cs"/>
          <w:rtl/>
          <w:lang w:bidi="fa-IR"/>
        </w:rPr>
        <w:t>–</w:t>
      </w:r>
      <w:r w:rsidRPr="00EB4951">
        <w:rPr>
          <w:rStyle w:val="Char3"/>
          <w:rFonts w:hint="cs"/>
          <w:rtl/>
        </w:rPr>
        <w:t xml:space="preserve"> مترجم) همانند امام بخاری باب مستقلی عنوان کرده است حت</w:t>
      </w:r>
      <w:r w:rsidR="00992269" w:rsidRPr="00EB4951">
        <w:rPr>
          <w:rStyle w:val="Char3"/>
          <w:rFonts w:hint="cs"/>
          <w:rtl/>
        </w:rPr>
        <w:t>ی</w:t>
      </w:r>
      <w:r w:rsidRPr="00EB4951">
        <w:rPr>
          <w:rStyle w:val="Char3"/>
          <w:rFonts w:hint="cs"/>
          <w:rtl/>
        </w:rPr>
        <w:t xml:space="preserve"> این عبارت </w:t>
      </w:r>
      <w:r w:rsidRPr="00BF3AA1">
        <w:rPr>
          <w:rStyle w:val="Char2"/>
          <w:rFonts w:hint="cs"/>
          <w:rtl/>
        </w:rPr>
        <w:t>«</w:t>
      </w:r>
      <w:r w:rsidR="00B570F1" w:rsidRPr="00BF3AA1">
        <w:rPr>
          <w:rStyle w:val="Char2"/>
          <w:rFonts w:hint="cs"/>
          <w:rtl/>
        </w:rPr>
        <w:t>ذكر ما لقي رسول الله صلى الله عليه وسلم من قومه من الأذى</w:t>
      </w:r>
      <w:r w:rsidRPr="00BF3AA1">
        <w:rPr>
          <w:rStyle w:val="Char2"/>
          <w:rFonts w:hint="cs"/>
          <w:rtl/>
        </w:rPr>
        <w:t>»</w:t>
      </w:r>
      <w:r w:rsidRPr="0049589E">
        <w:rPr>
          <w:rStyle w:val="Char3"/>
          <w:rFonts w:hint="cs"/>
          <w:vertAlign w:val="superscript"/>
          <w:rtl/>
        </w:rPr>
        <w:t>(</w:t>
      </w:r>
      <w:r w:rsidRPr="0049589E">
        <w:rPr>
          <w:rStyle w:val="Char3"/>
          <w:vertAlign w:val="superscript"/>
          <w:rtl/>
        </w:rPr>
        <w:footnoteReference w:id="22"/>
      </w:r>
      <w:r w:rsidRPr="0049589E">
        <w:rPr>
          <w:rStyle w:val="Char3"/>
          <w:rFonts w:hint="cs"/>
          <w:vertAlign w:val="superscript"/>
          <w:rtl/>
        </w:rPr>
        <w:t>)</w:t>
      </w:r>
      <w:r w:rsidRPr="00EB4951">
        <w:rPr>
          <w:rStyle w:val="Char3"/>
          <w:rFonts w:hint="cs"/>
          <w:rtl/>
        </w:rPr>
        <w:t xml:space="preserve"> در آن می‌نویسد که</w:t>
      </w:r>
    </w:p>
    <w:p w:rsidR="004A1143" w:rsidRPr="00EB4951" w:rsidRDefault="004A1143" w:rsidP="00FD77E4">
      <w:pPr>
        <w:ind w:firstLine="284"/>
        <w:jc w:val="both"/>
        <w:rPr>
          <w:rStyle w:val="Char3"/>
          <w:rtl/>
        </w:rPr>
      </w:pPr>
      <w:r w:rsidRPr="00EB4951">
        <w:rPr>
          <w:rStyle w:val="Char3"/>
          <w:rFonts w:hint="cs"/>
          <w:rtl/>
        </w:rPr>
        <w:t xml:space="preserve">«همسر عموی آن حضرت ابولهب را که ام جمیل بود خداوند متعال بدان جهت حماله الحطب نام </w:t>
      </w:r>
      <w:r w:rsidR="00992269" w:rsidRPr="00EB4951">
        <w:rPr>
          <w:rStyle w:val="Char3"/>
          <w:rFonts w:hint="cs"/>
          <w:rtl/>
        </w:rPr>
        <w:t>نهاد</w:t>
      </w:r>
      <w:r w:rsidRPr="00EB4951">
        <w:rPr>
          <w:rStyle w:val="Char3"/>
          <w:rFonts w:hint="cs"/>
          <w:rtl/>
        </w:rPr>
        <w:t xml:space="preserve"> که وی (هیزم) خاردار می‌آورد و بر </w:t>
      </w:r>
      <w:r w:rsidR="00992269" w:rsidRPr="00EB4951">
        <w:rPr>
          <w:rStyle w:val="Char3"/>
          <w:rFonts w:hint="cs"/>
          <w:rtl/>
        </w:rPr>
        <w:t>سر راه رسول الله</w:t>
      </w:r>
      <w:r w:rsidR="00992269">
        <w:rPr>
          <w:rFonts w:cs="CTraditional Arabic" w:hint="cs"/>
          <w:rtl/>
          <w:lang w:bidi="fa-IR"/>
        </w:rPr>
        <w:t>ص</w:t>
      </w:r>
      <w:r w:rsidRPr="00EB4951">
        <w:rPr>
          <w:rStyle w:val="Char3"/>
          <w:rFonts w:hint="cs"/>
          <w:rtl/>
        </w:rPr>
        <w:t xml:space="preserve"> می‌انداخت</w:t>
      </w:r>
      <w:r w:rsidRPr="0049589E">
        <w:rPr>
          <w:rStyle w:val="Char3"/>
          <w:rFonts w:hint="cs"/>
          <w:vertAlign w:val="superscript"/>
          <w:rtl/>
        </w:rPr>
        <w:t>(</w:t>
      </w:r>
      <w:r w:rsidRPr="0049589E">
        <w:rPr>
          <w:rStyle w:val="Char3"/>
          <w:vertAlign w:val="superscript"/>
          <w:rtl/>
        </w:rPr>
        <w:footnoteReference w:id="23"/>
      </w:r>
      <w:r w:rsidRPr="0049589E">
        <w:rPr>
          <w:rStyle w:val="Char3"/>
          <w:rFonts w:hint="cs"/>
          <w:vertAlign w:val="superscript"/>
          <w:rtl/>
        </w:rPr>
        <w:t>)</w:t>
      </w:r>
      <w:r w:rsidRPr="00EB4951">
        <w:rPr>
          <w:rStyle w:val="Char3"/>
          <w:rFonts w:hint="cs"/>
          <w:rtl/>
        </w:rPr>
        <w:t>.</w:t>
      </w:r>
    </w:p>
    <w:p w:rsidR="00021078" w:rsidRPr="00EB4951" w:rsidRDefault="00021078" w:rsidP="00FD77E4">
      <w:pPr>
        <w:ind w:firstLine="284"/>
        <w:jc w:val="both"/>
        <w:rPr>
          <w:rStyle w:val="Char3"/>
          <w:rtl/>
        </w:rPr>
      </w:pPr>
      <w:r w:rsidRPr="00EB4951">
        <w:rPr>
          <w:rStyle w:val="Char3"/>
          <w:rFonts w:hint="cs"/>
          <w:rtl/>
        </w:rPr>
        <w:t>(12) ابن اسحاق</w:t>
      </w:r>
      <w:r w:rsidR="009A2B6B" w:rsidRPr="009A2B6B">
        <w:rPr>
          <w:rFonts w:cs="CTraditional Arabic" w:hint="cs"/>
          <w:rtl/>
          <w:lang w:bidi="fa-IR"/>
        </w:rPr>
        <w:t>/</w:t>
      </w:r>
      <w:r w:rsidRPr="00EB4951">
        <w:rPr>
          <w:rStyle w:val="Char3"/>
          <w:rFonts w:hint="cs"/>
          <w:rtl/>
        </w:rPr>
        <w:t xml:space="preserve"> می‌گویند: وقتی که ام جمیل حما</w:t>
      </w:r>
      <w:r w:rsidRPr="00A37A47">
        <w:rPr>
          <w:rStyle w:val="Char3"/>
          <w:rFonts w:hint="cs"/>
          <w:rtl/>
        </w:rPr>
        <w:t>لة</w:t>
      </w:r>
      <w:r w:rsidRPr="00EB4951">
        <w:rPr>
          <w:rStyle w:val="Char3"/>
          <w:rFonts w:hint="cs"/>
          <w:rtl/>
        </w:rPr>
        <w:t xml:space="preserve"> الحطب آنچه را که در قرآن مجید در حق وی و شوهرش (از مذمت و تهدید در سور</w:t>
      </w:r>
      <w:r w:rsidR="001714A2">
        <w:rPr>
          <w:rStyle w:val="Char3"/>
          <w:rFonts w:hint="cs"/>
          <w:rtl/>
        </w:rPr>
        <w:t>ۀ</w:t>
      </w:r>
      <w:r w:rsidRPr="00EB4951">
        <w:rPr>
          <w:rStyle w:val="Char3"/>
          <w:rFonts w:hint="cs"/>
          <w:rtl/>
        </w:rPr>
        <w:t xml:space="preserve"> لهب </w:t>
      </w:r>
      <w:r>
        <w:rPr>
          <w:rFonts w:cs="Times New Roman" w:hint="cs"/>
          <w:rtl/>
          <w:lang w:bidi="fa-IR"/>
        </w:rPr>
        <w:t>–</w:t>
      </w:r>
      <w:r w:rsidRPr="00EB4951">
        <w:rPr>
          <w:rStyle w:val="Char3"/>
          <w:rFonts w:hint="cs"/>
          <w:rtl/>
        </w:rPr>
        <w:t xml:space="preserve"> مترجم) </w:t>
      </w:r>
      <w:r w:rsidR="00992269" w:rsidRPr="00EB4951">
        <w:rPr>
          <w:rStyle w:val="Char3"/>
          <w:rFonts w:hint="cs"/>
          <w:rtl/>
        </w:rPr>
        <w:t>نازل شد، شنید، به خدمت رسول خدا</w:t>
      </w:r>
      <w:r w:rsidR="00992269">
        <w:rPr>
          <w:rFonts w:cs="CTraditional Arabic" w:hint="cs"/>
          <w:rtl/>
          <w:lang w:bidi="fa-IR"/>
        </w:rPr>
        <w:t>ص</w:t>
      </w:r>
      <w:r w:rsidRPr="00EB4951">
        <w:rPr>
          <w:rStyle w:val="Char3"/>
          <w:rFonts w:hint="cs"/>
          <w:rtl/>
        </w:rPr>
        <w:t xml:space="preserve"> رسید، در آن موقع آن حضرت در مسجد الحرام تشریف داشت و حضرت ابوبکر صدیق</w:t>
      </w:r>
      <w:r w:rsidR="00203A69" w:rsidRPr="00203A69">
        <w:rPr>
          <w:rFonts w:cs="CTraditional Arabic" w:hint="cs"/>
          <w:rtl/>
          <w:lang w:bidi="fa-IR"/>
        </w:rPr>
        <w:t xml:space="preserve">س </w:t>
      </w:r>
      <w:r w:rsidRPr="00EB4951">
        <w:rPr>
          <w:rStyle w:val="Char3"/>
          <w:rFonts w:hint="cs"/>
          <w:rtl/>
        </w:rPr>
        <w:t>هم با آن حضرت بود، ام جمیل سنگی در دست داشت، وقتی که به نزدیک آن بزرگواران رسید، خداوند بینائی</w:t>
      </w:r>
      <w:r w:rsidR="00992269" w:rsidRPr="00EB4951">
        <w:rPr>
          <w:rStyle w:val="Char3"/>
          <w:rFonts w:hint="cs"/>
          <w:rtl/>
        </w:rPr>
        <w:t xml:space="preserve"> چشمش را از این که پیامبر گرامی</w:t>
      </w:r>
      <w:r w:rsidR="00992269">
        <w:rPr>
          <w:rFonts w:cs="CTraditional Arabic" w:hint="cs"/>
          <w:rtl/>
          <w:lang w:bidi="fa-IR"/>
        </w:rPr>
        <w:t>ص</w:t>
      </w:r>
      <w:r w:rsidRPr="00EB4951">
        <w:rPr>
          <w:rStyle w:val="Char3"/>
          <w:rFonts w:hint="cs"/>
          <w:rtl/>
        </w:rPr>
        <w:t xml:space="preserve"> را ببیند سلب فرمود و وی نتوانست جز حضرت ابوبکر</w:t>
      </w:r>
      <w:r w:rsidR="00203A69" w:rsidRPr="00203A69">
        <w:rPr>
          <w:rFonts w:cs="CTraditional Arabic" w:hint="cs"/>
          <w:rtl/>
          <w:lang w:bidi="fa-IR"/>
        </w:rPr>
        <w:t xml:space="preserve">س </w:t>
      </w:r>
      <w:r w:rsidRPr="00EB4951">
        <w:rPr>
          <w:rStyle w:val="Char3"/>
          <w:rFonts w:hint="cs"/>
          <w:rtl/>
        </w:rPr>
        <w:t>کسی را ببیند، گفت: ای ابوبکر این دوستت کجا است؟ به من اطلاع رسیده است که او مرا هجو (مذمت) می‌کند، قسم به خدا اگر من وی را می‌دیدم این سنگ را (معاذ الله) به دهانش می‌زدم، قسم به خدا شاعره‌ام و سپس گفت:</w:t>
      </w:r>
    </w:p>
    <w:p w:rsidR="00021078" w:rsidRPr="00EB4951" w:rsidRDefault="00021078" w:rsidP="00ED683B">
      <w:pPr>
        <w:ind w:firstLine="284"/>
        <w:jc w:val="both"/>
        <w:rPr>
          <w:rStyle w:val="Char3"/>
          <w:rtl/>
        </w:rPr>
      </w:pPr>
      <w:r w:rsidRPr="00BF3AA1">
        <w:rPr>
          <w:rStyle w:val="Char0"/>
          <w:rFonts w:hint="cs"/>
          <w:rtl/>
        </w:rPr>
        <w:t>«</w:t>
      </w:r>
      <w:r w:rsidR="00591D03" w:rsidRPr="00BF3AA1">
        <w:rPr>
          <w:rStyle w:val="Char0"/>
          <w:rFonts w:hint="eastAsia"/>
          <w:rtl/>
        </w:rPr>
        <w:t>مُذَمّمًا</w:t>
      </w:r>
      <w:r w:rsidR="00591D03" w:rsidRPr="00BF3AA1">
        <w:rPr>
          <w:rStyle w:val="Char0"/>
          <w:rtl/>
        </w:rPr>
        <w:t xml:space="preserve"> </w:t>
      </w:r>
      <w:r w:rsidR="00591D03" w:rsidRPr="00BF3AA1">
        <w:rPr>
          <w:rStyle w:val="Char0"/>
          <w:rFonts w:hint="eastAsia"/>
          <w:rtl/>
        </w:rPr>
        <w:t>عَصَيْنَا</w:t>
      </w:r>
      <w:r w:rsidR="00591D03" w:rsidRPr="00BF3AA1">
        <w:rPr>
          <w:rStyle w:val="Char0"/>
          <w:rtl/>
        </w:rPr>
        <w:t xml:space="preserve"> </w:t>
      </w:r>
      <w:r w:rsidR="00591D03" w:rsidRPr="00BF3AA1">
        <w:rPr>
          <w:rStyle w:val="Char0"/>
          <w:rFonts w:hint="eastAsia"/>
          <w:rtl/>
        </w:rPr>
        <w:t>وَأَمْرَهُ</w:t>
      </w:r>
      <w:r w:rsidR="00591D03" w:rsidRPr="00BF3AA1">
        <w:rPr>
          <w:rStyle w:val="Char0"/>
          <w:rtl/>
        </w:rPr>
        <w:t xml:space="preserve"> </w:t>
      </w:r>
      <w:r w:rsidR="00591D03" w:rsidRPr="00BF3AA1">
        <w:rPr>
          <w:rStyle w:val="Char0"/>
          <w:rFonts w:hint="eastAsia"/>
          <w:rtl/>
        </w:rPr>
        <w:t>أَبَيْنَا</w:t>
      </w:r>
      <w:r w:rsidR="00591D03" w:rsidRPr="00BF3AA1">
        <w:rPr>
          <w:rStyle w:val="Char0"/>
          <w:rFonts w:hint="cs"/>
          <w:rtl/>
        </w:rPr>
        <w:t xml:space="preserve"> </w:t>
      </w:r>
      <w:r w:rsidR="00591D03" w:rsidRPr="00BF3AA1">
        <w:rPr>
          <w:rStyle w:val="Char0"/>
          <w:rFonts w:hint="eastAsia"/>
          <w:rtl/>
        </w:rPr>
        <w:t>وَدِينَهُ</w:t>
      </w:r>
      <w:r w:rsidR="00591D03" w:rsidRPr="00BF3AA1">
        <w:rPr>
          <w:rStyle w:val="Char0"/>
          <w:rtl/>
        </w:rPr>
        <w:t xml:space="preserve"> </w:t>
      </w:r>
      <w:r w:rsidR="00591D03" w:rsidRPr="00BF3AA1">
        <w:rPr>
          <w:rStyle w:val="Char0"/>
          <w:rFonts w:hint="eastAsia"/>
          <w:rtl/>
        </w:rPr>
        <w:t>قَلَيْنَا</w:t>
      </w:r>
      <w:r w:rsidRPr="00BF3AA1">
        <w:rPr>
          <w:rStyle w:val="Char0"/>
          <w:rFonts w:hint="cs"/>
          <w:rtl/>
        </w:rPr>
        <w:t>»</w:t>
      </w:r>
      <w:r w:rsidRPr="00EB4951">
        <w:rPr>
          <w:rStyle w:val="Char3"/>
          <w:rFonts w:hint="cs"/>
          <w:rtl/>
        </w:rPr>
        <w:t xml:space="preserve"> - ما (معاذ الله) مذمم را نافرمانی کردیم، حکمش را انکار کردیم، و با دینش بغض و کینه می‌ورزیدیم. این جمله</w:t>
      </w:r>
      <w:r w:rsidR="00ED683B">
        <w:rPr>
          <w:rStyle w:val="Char3"/>
          <w:rFonts w:hint="eastAsia"/>
          <w:rtl/>
        </w:rPr>
        <w:t>‌</w:t>
      </w:r>
      <w:r w:rsidRPr="00EB4951">
        <w:rPr>
          <w:rStyle w:val="Char3"/>
          <w:rFonts w:hint="cs"/>
          <w:rtl/>
        </w:rPr>
        <w:t>ها را گفت و رفت.</w:t>
      </w:r>
    </w:p>
    <w:p w:rsidR="004E1F9B" w:rsidRPr="00EB4951" w:rsidRDefault="004E1F9B" w:rsidP="00FD77E4">
      <w:pPr>
        <w:ind w:firstLine="284"/>
        <w:jc w:val="both"/>
        <w:rPr>
          <w:rStyle w:val="Char3"/>
          <w:rtl/>
        </w:rPr>
      </w:pPr>
      <w:r w:rsidRPr="00EB4951">
        <w:rPr>
          <w:rStyle w:val="Char3"/>
          <w:rFonts w:hint="cs"/>
          <w:rtl/>
        </w:rPr>
        <w:t>حضرت ابوبکر</w:t>
      </w:r>
      <w:r w:rsidR="00203A69" w:rsidRPr="00203A69">
        <w:rPr>
          <w:rFonts w:cs="CTraditional Arabic" w:hint="cs"/>
          <w:rtl/>
          <w:lang w:bidi="fa-IR"/>
        </w:rPr>
        <w:t xml:space="preserve">س </w:t>
      </w:r>
      <w:r w:rsidRPr="00EB4951">
        <w:rPr>
          <w:rStyle w:val="Char3"/>
          <w:rFonts w:hint="cs"/>
          <w:rtl/>
        </w:rPr>
        <w:t>پرسید</w:t>
      </w:r>
      <w:r w:rsidR="008F5603" w:rsidRPr="00EB4951">
        <w:rPr>
          <w:rStyle w:val="Char3"/>
          <w:rFonts w:hint="cs"/>
          <w:rtl/>
        </w:rPr>
        <w:t>:</w:t>
      </w:r>
      <w:r w:rsidRPr="00EB4951">
        <w:rPr>
          <w:rStyle w:val="Char3"/>
          <w:rFonts w:hint="cs"/>
          <w:rtl/>
        </w:rPr>
        <w:t xml:space="preserve"> یا رسول الله</w:t>
      </w:r>
      <w:r w:rsidR="008F5603" w:rsidRPr="00EB4951">
        <w:rPr>
          <w:rStyle w:val="Char3"/>
          <w:rFonts w:hint="cs"/>
          <w:rtl/>
        </w:rPr>
        <w:t>! آ</w:t>
      </w:r>
      <w:r w:rsidR="00992269" w:rsidRPr="00EB4951">
        <w:rPr>
          <w:rStyle w:val="Char3"/>
          <w:rFonts w:hint="cs"/>
          <w:rtl/>
        </w:rPr>
        <w:t>یا او</w:t>
      </w:r>
      <w:r w:rsidR="00BF3AA1" w:rsidRPr="00EB4951">
        <w:rPr>
          <w:rStyle w:val="Char3"/>
          <w:rFonts w:hint="cs"/>
          <w:rtl/>
        </w:rPr>
        <w:t xml:space="preserve"> تو را </w:t>
      </w:r>
      <w:r w:rsidR="00992269" w:rsidRPr="00EB4951">
        <w:rPr>
          <w:rStyle w:val="Char3"/>
          <w:rFonts w:hint="cs"/>
          <w:rtl/>
        </w:rPr>
        <w:t>دید؟ آن حضرت</w:t>
      </w:r>
      <w:r w:rsidR="00992269">
        <w:rPr>
          <w:rFonts w:cs="CTraditional Arabic" w:hint="cs"/>
          <w:rtl/>
          <w:lang w:bidi="fa-IR"/>
        </w:rPr>
        <w:t>ص</w:t>
      </w:r>
      <w:r w:rsidRPr="00EB4951">
        <w:rPr>
          <w:rStyle w:val="Char3"/>
          <w:rFonts w:hint="cs"/>
          <w:rtl/>
        </w:rPr>
        <w:t xml:space="preserve"> فرمود</w:t>
      </w:r>
      <w:r w:rsidR="008F5603" w:rsidRPr="00EB4951">
        <w:rPr>
          <w:rStyle w:val="Char3"/>
          <w:rFonts w:hint="cs"/>
          <w:rtl/>
        </w:rPr>
        <w:t>:</w:t>
      </w:r>
      <w:r w:rsidRPr="00EB4951">
        <w:rPr>
          <w:rStyle w:val="Char3"/>
          <w:rFonts w:hint="cs"/>
          <w:rtl/>
        </w:rPr>
        <w:t xml:space="preserve"> او مرا ندید. خداوند بصارتش را از دیدن من سلب فرمود.</w:t>
      </w:r>
    </w:p>
    <w:p w:rsidR="004E1F9B" w:rsidRPr="00EB4951" w:rsidRDefault="004E1F9B" w:rsidP="009F746C">
      <w:pPr>
        <w:ind w:firstLine="284"/>
        <w:jc w:val="both"/>
        <w:rPr>
          <w:rStyle w:val="Char3"/>
          <w:rtl/>
        </w:rPr>
      </w:pPr>
      <w:r w:rsidRPr="00EB4951">
        <w:rPr>
          <w:rStyle w:val="Char3"/>
          <w:rFonts w:hint="cs"/>
          <w:rtl/>
        </w:rPr>
        <w:t>و ابن ا</w:t>
      </w:r>
      <w:r w:rsidR="00992269" w:rsidRPr="00EB4951">
        <w:rPr>
          <w:rStyle w:val="Char3"/>
          <w:rFonts w:hint="cs"/>
          <w:rtl/>
        </w:rPr>
        <w:t>سحاق می‌گوید که «قریش رسول اکرم</w:t>
      </w:r>
      <w:r w:rsidR="00992269">
        <w:rPr>
          <w:rFonts w:cs="CTraditional Arabic" w:hint="cs"/>
          <w:rtl/>
          <w:lang w:bidi="fa-IR"/>
        </w:rPr>
        <w:t>ص</w:t>
      </w:r>
      <w:r w:rsidRPr="00EB4951">
        <w:rPr>
          <w:rStyle w:val="Char3"/>
          <w:rFonts w:hint="cs"/>
          <w:rtl/>
        </w:rPr>
        <w:t xml:space="preserve"> را (العیاذ بالله) مذمم نام بسته بودند، سپس</w:t>
      </w:r>
      <w:r w:rsidR="001F5F81" w:rsidRPr="00EB4951">
        <w:rPr>
          <w:rStyle w:val="Char3"/>
          <w:rFonts w:hint="cs"/>
          <w:rtl/>
        </w:rPr>
        <w:t xml:space="preserve"> آن‌ها </w:t>
      </w:r>
      <w:r w:rsidRPr="00EB4951">
        <w:rPr>
          <w:rStyle w:val="Char3"/>
          <w:rFonts w:hint="cs"/>
          <w:rtl/>
        </w:rPr>
        <w:t xml:space="preserve">(با همین نام موسوم کرده </w:t>
      </w:r>
      <w:r>
        <w:rPr>
          <w:rFonts w:cs="Times New Roman" w:hint="cs"/>
          <w:rtl/>
          <w:lang w:bidi="fa-IR"/>
        </w:rPr>
        <w:t>–</w:t>
      </w:r>
      <w:r w:rsidRPr="00EB4951">
        <w:rPr>
          <w:rStyle w:val="Char3"/>
          <w:rFonts w:hint="cs"/>
          <w:rtl/>
        </w:rPr>
        <w:t xml:space="preserve"> مترجم) آن حضرت را دشنام می‌دادند، آن حضرت</w:t>
      </w:r>
      <w:r w:rsidR="00992269">
        <w:rPr>
          <w:rFonts w:cs="CTraditional Arabic" w:hint="cs"/>
          <w:rtl/>
          <w:lang w:bidi="fa-IR"/>
        </w:rPr>
        <w:t>ص</w:t>
      </w:r>
      <w:r w:rsidRPr="00EB4951">
        <w:rPr>
          <w:rStyle w:val="Char3"/>
          <w:rFonts w:hint="cs"/>
          <w:rtl/>
        </w:rPr>
        <w:t xml:space="preserve"> می‌فرمود که آیا شما از این تعجب نمی‌کنید که خداوند متعال </w:t>
      </w:r>
      <w:r w:rsidR="00992269" w:rsidRPr="00EB4951">
        <w:rPr>
          <w:rStyle w:val="Char3"/>
          <w:rFonts w:hint="cs"/>
          <w:rtl/>
        </w:rPr>
        <w:t>اذیت</w:t>
      </w:r>
      <w:r w:rsidRPr="00EB4951">
        <w:rPr>
          <w:rStyle w:val="Char3"/>
          <w:rFonts w:hint="cs"/>
          <w:rtl/>
        </w:rPr>
        <w:t xml:space="preserve"> قریش را از من برگردانده است</w:t>
      </w:r>
      <w:r w:rsidR="001F5F81" w:rsidRPr="00EB4951">
        <w:rPr>
          <w:rStyle w:val="Char3"/>
          <w:rFonts w:hint="cs"/>
          <w:rtl/>
        </w:rPr>
        <w:t xml:space="preserve"> آن‌ها </w:t>
      </w:r>
      <w:r w:rsidRPr="00EB4951">
        <w:rPr>
          <w:rStyle w:val="Char3"/>
          <w:rFonts w:hint="cs"/>
          <w:rtl/>
        </w:rPr>
        <w:t>مذمم را دشنام م</w:t>
      </w:r>
      <w:r w:rsidR="008E38A4" w:rsidRPr="00EB4951">
        <w:rPr>
          <w:rStyle w:val="Char3"/>
          <w:rFonts w:hint="cs"/>
          <w:rtl/>
        </w:rPr>
        <w:t>ی‌دهند و هجو می‌کنند و من محمدم</w:t>
      </w:r>
      <w:r w:rsidRPr="009F746C">
        <w:rPr>
          <w:rStyle w:val="Char3"/>
          <w:rFonts w:hint="cs"/>
          <w:vertAlign w:val="superscript"/>
          <w:rtl/>
        </w:rPr>
        <w:t>(</w:t>
      </w:r>
      <w:r w:rsidRPr="009F746C">
        <w:rPr>
          <w:rStyle w:val="Char3"/>
          <w:vertAlign w:val="superscript"/>
          <w:rtl/>
        </w:rPr>
        <w:footnoteReference w:id="24"/>
      </w:r>
      <w:r w:rsidRPr="009F746C">
        <w:rPr>
          <w:rStyle w:val="Char3"/>
          <w:rFonts w:hint="cs"/>
          <w:vertAlign w:val="superscript"/>
          <w:rtl/>
        </w:rPr>
        <w:t>)</w:t>
      </w:r>
      <w:r w:rsidRPr="00EB4951">
        <w:rPr>
          <w:rStyle w:val="Char3"/>
          <w:rFonts w:hint="cs"/>
          <w:rtl/>
        </w:rPr>
        <w:t xml:space="preserve"> </w:t>
      </w:r>
      <w:r w:rsidR="009F746C">
        <w:rPr>
          <w:rStyle w:val="Char3"/>
          <w:rFonts w:cs="CTraditional Arabic" w:hint="cs"/>
          <w:rtl/>
        </w:rPr>
        <w:t>ص</w:t>
      </w:r>
      <w:r w:rsidRPr="00EB4951">
        <w:rPr>
          <w:rStyle w:val="Char3"/>
          <w:rFonts w:hint="cs"/>
          <w:rtl/>
        </w:rPr>
        <w:t>».</w:t>
      </w:r>
    </w:p>
    <w:p w:rsidR="000B4494" w:rsidRPr="00EB4951" w:rsidRDefault="000B4494" w:rsidP="00FD77E4">
      <w:pPr>
        <w:ind w:firstLine="284"/>
        <w:jc w:val="both"/>
        <w:rPr>
          <w:rStyle w:val="Char3"/>
          <w:rtl/>
        </w:rPr>
      </w:pPr>
      <w:r w:rsidRPr="00EB4951">
        <w:rPr>
          <w:rStyle w:val="Char3"/>
          <w:rFonts w:hint="cs"/>
          <w:rtl/>
        </w:rPr>
        <w:t>(13) ابن سعد از حضرت عایشه صدیقه</w:t>
      </w:r>
      <w:r>
        <w:rPr>
          <w:rFonts w:cs="CTraditional Arabic" w:hint="cs"/>
          <w:rtl/>
          <w:lang w:bidi="fa-IR"/>
        </w:rPr>
        <w:t>ل</w:t>
      </w:r>
      <w:r w:rsidRPr="00EB4951">
        <w:rPr>
          <w:rStyle w:val="Char3"/>
          <w:rFonts w:hint="cs"/>
          <w:rtl/>
        </w:rPr>
        <w:t xml:space="preserve"> روایت می‌کند که «رسول اکرم</w:t>
      </w:r>
      <w:r w:rsidR="009A2B6B" w:rsidRPr="00EB4951">
        <w:rPr>
          <w:rStyle w:val="Char3"/>
          <w:rFonts w:hint="cs"/>
          <w:rtl/>
        </w:rPr>
        <w:t xml:space="preserve"> </w:t>
      </w:r>
      <w:r w:rsidR="009A2B6B" w:rsidRPr="009A2B6B">
        <w:rPr>
          <w:rFonts w:cs="CTraditional Arabic" w:hint="cs"/>
          <w:rtl/>
          <w:lang w:bidi="fa-IR"/>
        </w:rPr>
        <w:t>ج</w:t>
      </w:r>
      <w:r w:rsidR="001714A2">
        <w:rPr>
          <w:rStyle w:val="Char3"/>
          <w:rFonts w:hint="cs"/>
          <w:rtl/>
        </w:rPr>
        <w:t xml:space="preserve"> فرمود: من در میان دو همسایۀ</w:t>
      </w:r>
      <w:r w:rsidR="00CF1999" w:rsidRPr="00EB4951">
        <w:rPr>
          <w:rStyle w:val="Char3"/>
          <w:rFonts w:hint="cs"/>
          <w:rtl/>
        </w:rPr>
        <w:t xml:space="preserve"> بد ابولهب و عقبه ابن ابی معیط زندگی می‌کردم، این هردو شکمبه‌ای پر از نجاست و اشیا آزاردهند</w:t>
      </w:r>
      <w:r w:rsidR="001714A2">
        <w:rPr>
          <w:rStyle w:val="Char3"/>
          <w:rFonts w:hint="cs"/>
          <w:rtl/>
        </w:rPr>
        <w:t>ۀ</w:t>
      </w:r>
      <w:r w:rsidR="00CF1999" w:rsidRPr="00EB4951">
        <w:rPr>
          <w:rStyle w:val="Char3"/>
          <w:rFonts w:hint="cs"/>
          <w:rtl/>
        </w:rPr>
        <w:t xml:space="preserve"> دیگر را آورده بر درواز</w:t>
      </w:r>
      <w:r w:rsidR="001714A2">
        <w:rPr>
          <w:rStyle w:val="Char3"/>
          <w:rFonts w:hint="cs"/>
          <w:rtl/>
        </w:rPr>
        <w:t>ۀ</w:t>
      </w:r>
      <w:r w:rsidR="00CF1999" w:rsidRPr="00EB4951">
        <w:rPr>
          <w:rStyle w:val="Char3"/>
          <w:rFonts w:hint="cs"/>
          <w:rtl/>
        </w:rPr>
        <w:t xml:space="preserve"> خانه من می‌انداختند» وقتی که آن حضرت </w:t>
      </w:r>
      <w:r w:rsidR="009A2B6B" w:rsidRPr="009A2B6B">
        <w:rPr>
          <w:rFonts w:cs="CTraditional Arabic" w:hint="cs"/>
          <w:rtl/>
          <w:lang w:bidi="fa-IR"/>
        </w:rPr>
        <w:t>ج</w:t>
      </w:r>
      <w:r w:rsidR="00CF1999" w:rsidRPr="00EB4951">
        <w:rPr>
          <w:rStyle w:val="Char3"/>
          <w:rFonts w:hint="cs"/>
          <w:rtl/>
        </w:rPr>
        <w:t xml:space="preserve"> از خانه بیرون می‌آمد، می‌گفت ای بنی عبد مناف: این چه نوع همسایگی است، و سپس آن حضرت شکمبه و غیره را از سر راه خود دور می‌کرد</w:t>
      </w:r>
      <w:r w:rsidR="00CF1999" w:rsidRPr="0049589E">
        <w:rPr>
          <w:rStyle w:val="Char3"/>
          <w:rFonts w:hint="cs"/>
          <w:vertAlign w:val="superscript"/>
          <w:rtl/>
        </w:rPr>
        <w:t>(</w:t>
      </w:r>
      <w:r w:rsidR="00CF1999" w:rsidRPr="0049589E">
        <w:rPr>
          <w:rStyle w:val="Char3"/>
          <w:vertAlign w:val="superscript"/>
          <w:rtl/>
        </w:rPr>
        <w:footnoteReference w:id="25"/>
      </w:r>
      <w:r w:rsidR="00CF1999" w:rsidRPr="0049589E">
        <w:rPr>
          <w:rStyle w:val="Char3"/>
          <w:rFonts w:hint="cs"/>
          <w:vertAlign w:val="superscript"/>
          <w:rtl/>
        </w:rPr>
        <w:t>)</w:t>
      </w:r>
      <w:r w:rsidR="00CF1999" w:rsidRPr="00EB4951">
        <w:rPr>
          <w:rStyle w:val="Char3"/>
          <w:rFonts w:hint="cs"/>
          <w:rtl/>
        </w:rPr>
        <w:t>.</w:t>
      </w:r>
    </w:p>
    <w:p w:rsidR="001F30FF" w:rsidRPr="00EB4951" w:rsidRDefault="001F30FF" w:rsidP="00FD77E4">
      <w:pPr>
        <w:ind w:firstLine="284"/>
        <w:jc w:val="both"/>
        <w:rPr>
          <w:rStyle w:val="Char3"/>
          <w:rtl/>
        </w:rPr>
      </w:pPr>
      <w:r w:rsidRPr="00EB4951">
        <w:rPr>
          <w:rStyle w:val="Char3"/>
          <w:rFonts w:hint="cs"/>
          <w:rtl/>
        </w:rPr>
        <w:t xml:space="preserve">(14) علامه ابن اسحاق می‌گوید که ابولهب، حکم بن ابی العاص، </w:t>
      </w:r>
      <w:r w:rsidR="00177CFF" w:rsidRPr="00EB4951">
        <w:rPr>
          <w:rStyle w:val="Char3"/>
          <w:rFonts w:hint="cs"/>
          <w:rtl/>
        </w:rPr>
        <w:t>عقبه ابن ابی معیط، عدی بن الحمراء ثقفی و ابن الأصداء هذلی</w:t>
      </w:r>
      <w:r w:rsidR="00992269" w:rsidRPr="00EB4951">
        <w:rPr>
          <w:rStyle w:val="Char3"/>
          <w:rFonts w:hint="cs"/>
          <w:rtl/>
        </w:rPr>
        <w:t xml:space="preserve"> همسایگان رسول الله</w:t>
      </w:r>
      <w:r w:rsidR="00992269">
        <w:rPr>
          <w:rFonts w:cs="CTraditional Arabic" w:hint="cs"/>
          <w:rtl/>
          <w:lang w:bidi="fa-IR"/>
        </w:rPr>
        <w:t>ص</w:t>
      </w:r>
      <w:r w:rsidRPr="00EB4951">
        <w:rPr>
          <w:rStyle w:val="Char3"/>
          <w:rFonts w:hint="cs"/>
          <w:rtl/>
        </w:rPr>
        <w:t xml:space="preserve"> بودند، و به آن </w:t>
      </w:r>
      <w:r w:rsidR="00992269" w:rsidRPr="00EB4951">
        <w:rPr>
          <w:rStyle w:val="Char3"/>
          <w:rFonts w:hint="cs"/>
          <w:rtl/>
        </w:rPr>
        <w:t>حضرت</w:t>
      </w:r>
      <w:r w:rsidR="00992269">
        <w:rPr>
          <w:rFonts w:cs="CTraditional Arabic" w:hint="cs"/>
          <w:rtl/>
          <w:lang w:bidi="fa-IR"/>
        </w:rPr>
        <w:t>ص</w:t>
      </w:r>
      <w:r w:rsidRPr="00EB4951">
        <w:rPr>
          <w:rStyle w:val="Char3"/>
          <w:rFonts w:hint="cs"/>
          <w:rtl/>
        </w:rPr>
        <w:t xml:space="preserve"> در داخل خانه</w:t>
      </w:r>
      <w:r w:rsidR="001F5F81" w:rsidRPr="00EB4951">
        <w:rPr>
          <w:rStyle w:val="Char3"/>
          <w:rFonts w:hint="cs"/>
          <w:rtl/>
        </w:rPr>
        <w:t xml:space="preserve">‌اش </w:t>
      </w:r>
      <w:r w:rsidRPr="00EB4951">
        <w:rPr>
          <w:rStyle w:val="Char3"/>
          <w:rFonts w:hint="cs"/>
          <w:rtl/>
        </w:rPr>
        <w:t>اذیت و آزار می‌رسانیدند، از میان</w:t>
      </w:r>
      <w:r w:rsidR="001F5F81" w:rsidRPr="00EB4951">
        <w:rPr>
          <w:rStyle w:val="Char3"/>
          <w:rFonts w:hint="cs"/>
          <w:rtl/>
        </w:rPr>
        <w:t xml:space="preserve"> آن‌ها </w:t>
      </w:r>
      <w:r w:rsidRPr="00EB4951">
        <w:rPr>
          <w:rStyle w:val="Char3"/>
          <w:rFonts w:hint="cs"/>
          <w:rtl/>
        </w:rPr>
        <w:t>به جز حکم بن العاص هیچ کسی دیگر مسلمان نشد، از میان</w:t>
      </w:r>
      <w:r w:rsidR="001F5F81" w:rsidRPr="00EB4951">
        <w:rPr>
          <w:rStyle w:val="Char3"/>
          <w:rFonts w:hint="cs"/>
          <w:rtl/>
        </w:rPr>
        <w:t xml:space="preserve"> آن‌ها </w:t>
      </w:r>
      <w:r w:rsidRPr="00EB4951">
        <w:rPr>
          <w:rStyle w:val="Char3"/>
          <w:rFonts w:hint="cs"/>
          <w:rtl/>
        </w:rPr>
        <w:t>یکی در حین نماز، رحم (زهدان) بز را آورده برآن حضرت می‌انداخت و دیگری در حین پختن غذا غلاظت گوسفندان می‌آورد و بر روی دیگ آن حضرت می‌پاشید، حتی که آن حضرت</w:t>
      </w:r>
      <w:r w:rsidR="00992269">
        <w:rPr>
          <w:rFonts w:cs="CTraditional Arabic" w:hint="cs"/>
          <w:rtl/>
          <w:lang w:bidi="fa-IR"/>
        </w:rPr>
        <w:t>ص</w:t>
      </w:r>
      <w:r w:rsidRPr="00EB4951">
        <w:rPr>
          <w:rStyle w:val="Char3"/>
          <w:rFonts w:hint="cs"/>
          <w:rtl/>
        </w:rPr>
        <w:t xml:space="preserve"> آن را با سنگ می‌پوشانید، هرگاه چنین اشیا را بر درواز</w:t>
      </w:r>
      <w:r w:rsidR="001714A2">
        <w:rPr>
          <w:rStyle w:val="Char3"/>
          <w:rFonts w:hint="cs"/>
          <w:rtl/>
        </w:rPr>
        <w:t>ۀ</w:t>
      </w:r>
      <w:r w:rsidRPr="00EB4951">
        <w:rPr>
          <w:rStyle w:val="Char3"/>
          <w:rFonts w:hint="cs"/>
          <w:rtl/>
        </w:rPr>
        <w:t xml:space="preserve"> آن حضرت</w:t>
      </w:r>
      <w:r w:rsidR="00992269">
        <w:rPr>
          <w:rFonts w:cs="CTraditional Arabic" w:hint="cs"/>
          <w:rtl/>
          <w:lang w:bidi="fa-IR"/>
        </w:rPr>
        <w:t>ص</w:t>
      </w:r>
      <w:r w:rsidRPr="00EB4951">
        <w:rPr>
          <w:rStyle w:val="Char3"/>
          <w:rFonts w:hint="cs"/>
          <w:rtl/>
        </w:rPr>
        <w:t xml:space="preserve"> می‌ریختند، آن حضرت با چوب</w:t>
      </w:r>
      <w:r w:rsidR="001F5F81" w:rsidRPr="00EB4951">
        <w:rPr>
          <w:rStyle w:val="Char3"/>
          <w:rFonts w:hint="cs"/>
          <w:rtl/>
        </w:rPr>
        <w:t xml:space="preserve"> آن‌ها </w:t>
      </w:r>
      <w:r w:rsidRPr="00EB4951">
        <w:rPr>
          <w:rStyle w:val="Char3"/>
          <w:rFonts w:hint="cs"/>
          <w:rtl/>
        </w:rPr>
        <w:t>را برمی‌داشت و دم در ایستاده می‌گفت: ای بنو عبد م</w:t>
      </w:r>
      <w:r w:rsidR="00992269" w:rsidRPr="00EB4951">
        <w:rPr>
          <w:rStyle w:val="Char3"/>
          <w:rFonts w:hint="cs"/>
          <w:rtl/>
        </w:rPr>
        <w:t>ن</w:t>
      </w:r>
      <w:r w:rsidRPr="00EB4951">
        <w:rPr>
          <w:rStyle w:val="Char3"/>
          <w:rFonts w:hint="cs"/>
          <w:rtl/>
        </w:rPr>
        <w:t>اف</w:t>
      </w:r>
      <w:r w:rsidR="00801D27" w:rsidRPr="00EB4951">
        <w:rPr>
          <w:rStyle w:val="Char3"/>
          <w:rFonts w:hint="cs"/>
          <w:rtl/>
        </w:rPr>
        <w:t>،</w:t>
      </w:r>
      <w:r w:rsidRPr="00EB4951">
        <w:rPr>
          <w:rStyle w:val="Char3"/>
          <w:rFonts w:hint="cs"/>
          <w:rtl/>
        </w:rPr>
        <w:t xml:space="preserve"> این چه نوع همسایگی است، و سپس آن را به گوشه‌ای می‌انداخت</w:t>
      </w:r>
      <w:r w:rsidRPr="0049589E">
        <w:rPr>
          <w:rStyle w:val="Char3"/>
          <w:rFonts w:hint="cs"/>
          <w:vertAlign w:val="superscript"/>
          <w:rtl/>
        </w:rPr>
        <w:t>(</w:t>
      </w:r>
      <w:r w:rsidRPr="0049589E">
        <w:rPr>
          <w:rStyle w:val="Char3"/>
          <w:vertAlign w:val="superscript"/>
          <w:rtl/>
        </w:rPr>
        <w:footnoteReference w:id="26"/>
      </w:r>
      <w:r w:rsidRPr="0049589E">
        <w:rPr>
          <w:rStyle w:val="Char3"/>
          <w:rFonts w:hint="cs"/>
          <w:vertAlign w:val="superscript"/>
          <w:rtl/>
        </w:rPr>
        <w:t>)</w:t>
      </w:r>
      <w:r w:rsidRPr="00EB4951">
        <w:rPr>
          <w:rStyle w:val="Char3"/>
          <w:rFonts w:hint="cs"/>
          <w:rtl/>
        </w:rPr>
        <w:t>.</w:t>
      </w:r>
    </w:p>
    <w:p w:rsidR="00D06948" w:rsidRPr="00EB4951" w:rsidRDefault="00D06948" w:rsidP="00FD77E4">
      <w:pPr>
        <w:ind w:firstLine="284"/>
        <w:jc w:val="both"/>
        <w:rPr>
          <w:rStyle w:val="Char3"/>
          <w:rtl/>
        </w:rPr>
      </w:pPr>
      <w:r w:rsidRPr="00EB4951">
        <w:rPr>
          <w:rStyle w:val="Char3"/>
          <w:rFonts w:hint="cs"/>
          <w:rtl/>
        </w:rPr>
        <w:t>(15) بیهقی</w:t>
      </w:r>
      <w:r w:rsidR="009A2B6B" w:rsidRPr="009A2B6B">
        <w:rPr>
          <w:rFonts w:cs="CTraditional Arabic" w:hint="cs"/>
          <w:rtl/>
          <w:lang w:bidi="fa-IR"/>
        </w:rPr>
        <w:t>/</w:t>
      </w:r>
      <w:r w:rsidRPr="00EB4951">
        <w:rPr>
          <w:rStyle w:val="Char3"/>
          <w:rFonts w:hint="cs"/>
          <w:rtl/>
        </w:rPr>
        <w:t xml:space="preserve"> از حضرت زبیر و حضرت عایشه</w:t>
      </w:r>
      <w:r>
        <w:rPr>
          <w:rFonts w:cs="CTraditional Arabic" w:hint="cs"/>
          <w:rtl/>
          <w:lang w:bidi="fa-IR"/>
        </w:rPr>
        <w:t>ب</w:t>
      </w:r>
      <w:r w:rsidRPr="00EB4951">
        <w:rPr>
          <w:rStyle w:val="Char3"/>
          <w:rFonts w:hint="cs"/>
          <w:rtl/>
        </w:rPr>
        <w:t xml:space="preserve"> روایت کرده است که «تا ابوطالب زنده بود مردم قریش وحشت داشتند، ولی بعد از مردن ابوطالب</w:t>
      </w:r>
      <w:r w:rsidR="00BF3AA1" w:rsidRPr="00EB4951">
        <w:rPr>
          <w:rStyle w:val="Char3"/>
          <w:rFonts w:hint="cs"/>
          <w:rtl/>
        </w:rPr>
        <w:t xml:space="preserve"> سختی‌ها</w:t>
      </w:r>
      <w:r w:rsidR="00992269" w:rsidRPr="00EB4951">
        <w:rPr>
          <w:rStyle w:val="Char3"/>
          <w:rFonts w:hint="cs"/>
          <w:rtl/>
        </w:rPr>
        <w:t xml:space="preserve"> و مصائب بر رسول خدا</w:t>
      </w:r>
      <w:r w:rsidR="00992269">
        <w:rPr>
          <w:rFonts w:cs="CTraditional Arabic" w:hint="cs"/>
          <w:rtl/>
          <w:lang w:bidi="fa-IR"/>
        </w:rPr>
        <w:t>ص</w:t>
      </w:r>
      <w:r w:rsidRPr="00EB4951">
        <w:rPr>
          <w:rStyle w:val="Char3"/>
          <w:rFonts w:hint="cs"/>
          <w:rtl/>
        </w:rPr>
        <w:t xml:space="preserve"> از حد گذشت»، بیهقی از حضرت عبدالله بن جعفر</w:t>
      </w:r>
      <w:r w:rsidR="00203A69" w:rsidRPr="00203A69">
        <w:rPr>
          <w:rFonts w:cs="CTraditional Arabic" w:hint="cs"/>
          <w:rtl/>
          <w:lang w:bidi="fa-IR"/>
        </w:rPr>
        <w:t xml:space="preserve">س </w:t>
      </w:r>
      <w:r w:rsidRPr="00EB4951">
        <w:rPr>
          <w:rStyle w:val="Char3"/>
          <w:rFonts w:hint="cs"/>
          <w:rtl/>
        </w:rPr>
        <w:t>روایت کرده است که چون ابوطالب مرد، ی</w:t>
      </w:r>
      <w:r w:rsidR="00992269" w:rsidRPr="00EB4951">
        <w:rPr>
          <w:rStyle w:val="Char3"/>
          <w:rFonts w:hint="cs"/>
          <w:rtl/>
        </w:rPr>
        <w:t>کی از اوباشان قریش روبروی آن حضرت</w:t>
      </w:r>
      <w:r w:rsidR="00992269">
        <w:rPr>
          <w:rFonts w:cs="CTraditional Arabic" w:hint="cs"/>
          <w:rtl/>
          <w:lang w:bidi="fa-IR"/>
        </w:rPr>
        <w:t>ص</w:t>
      </w:r>
      <w:r w:rsidRPr="00EB4951">
        <w:rPr>
          <w:rStyle w:val="Char3"/>
          <w:rFonts w:hint="cs"/>
          <w:rtl/>
        </w:rPr>
        <w:t xml:space="preserve"> آمده، برآن حضرت خاک ریخت آن حضرت به خانه برگشت، یکی از دختران آن حضرت</w:t>
      </w:r>
      <w:r w:rsidR="00992269">
        <w:rPr>
          <w:rFonts w:cs="CTraditional Arabic" w:hint="cs"/>
          <w:rtl/>
          <w:lang w:bidi="fa-IR"/>
        </w:rPr>
        <w:t>ص</w:t>
      </w:r>
      <w:r w:rsidRPr="00EB4951">
        <w:rPr>
          <w:rStyle w:val="Char3"/>
          <w:rFonts w:hint="cs"/>
          <w:rtl/>
        </w:rPr>
        <w:t xml:space="preserve"> در حالی که گریه می‌کرد خاک را از چهر</w:t>
      </w:r>
      <w:r w:rsidR="001714A2">
        <w:rPr>
          <w:rStyle w:val="Char3"/>
          <w:rFonts w:hint="cs"/>
          <w:rtl/>
        </w:rPr>
        <w:t>ۀ</w:t>
      </w:r>
      <w:r w:rsidRPr="00EB4951">
        <w:rPr>
          <w:rStyle w:val="Char3"/>
          <w:rFonts w:hint="cs"/>
          <w:rtl/>
        </w:rPr>
        <w:t xml:space="preserve"> مبارک پاک می‌کرد، آن حضرت فرمود: ای دختر من! گریه نکن، خداوند نگهبان پدر تو است».</w:t>
      </w:r>
    </w:p>
    <w:p w:rsidR="00DC534A" w:rsidRPr="00EB4951" w:rsidRDefault="00DC534A" w:rsidP="00FD77E4">
      <w:pPr>
        <w:ind w:firstLine="284"/>
        <w:jc w:val="both"/>
        <w:rPr>
          <w:rStyle w:val="Char3"/>
          <w:rtl/>
        </w:rPr>
      </w:pPr>
      <w:r w:rsidRPr="00EB4951">
        <w:rPr>
          <w:rStyle w:val="Char3"/>
          <w:rFonts w:hint="cs"/>
          <w:rtl/>
        </w:rPr>
        <w:t>زیاد بکائی، هم این روایت را (به طریق ارسال) از محمد بن اسحاق</w:t>
      </w:r>
      <w:r w:rsidR="00992269" w:rsidRPr="00EB4951">
        <w:rPr>
          <w:rStyle w:val="Char3"/>
          <w:rtl/>
        </w:rPr>
        <w:t xml:space="preserve"> </w:t>
      </w:r>
      <w:r w:rsidRPr="00EB4951">
        <w:rPr>
          <w:rStyle w:val="Char3"/>
          <w:rFonts w:hint="cs"/>
          <w:rtl/>
        </w:rPr>
        <w:t>روایت کرده است</w:t>
      </w:r>
      <w:r w:rsidRPr="0049589E">
        <w:rPr>
          <w:rStyle w:val="Char3"/>
          <w:rFonts w:hint="cs"/>
          <w:vertAlign w:val="superscript"/>
          <w:rtl/>
        </w:rPr>
        <w:t>(</w:t>
      </w:r>
      <w:r w:rsidRPr="0049589E">
        <w:rPr>
          <w:rStyle w:val="Char3"/>
          <w:vertAlign w:val="superscript"/>
          <w:rtl/>
        </w:rPr>
        <w:footnoteReference w:id="27"/>
      </w:r>
      <w:r w:rsidRPr="0049589E">
        <w:rPr>
          <w:rStyle w:val="Char3"/>
          <w:rFonts w:hint="cs"/>
          <w:vertAlign w:val="superscript"/>
          <w:rtl/>
        </w:rPr>
        <w:t>)</w:t>
      </w:r>
      <w:r w:rsidRPr="00EB4951">
        <w:rPr>
          <w:rStyle w:val="Char3"/>
          <w:rFonts w:hint="cs"/>
          <w:rtl/>
        </w:rPr>
        <w:t>.</w:t>
      </w:r>
    </w:p>
    <w:p w:rsidR="009D028F" w:rsidRPr="00EB4951" w:rsidRDefault="009D028F" w:rsidP="00FD77E4">
      <w:pPr>
        <w:ind w:firstLine="284"/>
        <w:jc w:val="both"/>
        <w:rPr>
          <w:rStyle w:val="Char3"/>
          <w:rtl/>
        </w:rPr>
      </w:pPr>
      <w:r w:rsidRPr="00EB4951">
        <w:rPr>
          <w:rStyle w:val="Char3"/>
          <w:rFonts w:hint="cs"/>
          <w:rtl/>
        </w:rPr>
        <w:t>(16) علامه</w:t>
      </w:r>
      <w:r w:rsidR="00992269" w:rsidRPr="00EB4951">
        <w:rPr>
          <w:rStyle w:val="Char3"/>
          <w:rFonts w:hint="cs"/>
          <w:rtl/>
        </w:rPr>
        <w:t xml:space="preserve"> شبلی نعمانی می‌نویسد: «آن حضرت</w:t>
      </w:r>
      <w:r w:rsidR="00992269">
        <w:rPr>
          <w:rFonts w:cs="CTraditional Arabic" w:hint="cs"/>
          <w:rtl/>
          <w:lang w:bidi="fa-IR"/>
        </w:rPr>
        <w:t>ص</w:t>
      </w:r>
      <w:r w:rsidRPr="00EB4951">
        <w:rPr>
          <w:rStyle w:val="Char3"/>
          <w:rFonts w:hint="cs"/>
          <w:rtl/>
        </w:rPr>
        <w:t xml:space="preserve"> در حرم کعبه توحید را اعلان فرمود، این امر به نظر کفار بزرگترین توهین حرم بود به همین سبب ناگهان هنگامه‌ای به پا خاست، و مردم از هرسو بر آن حضرت حمله آوردند.</w:t>
      </w:r>
    </w:p>
    <w:p w:rsidR="009D028F" w:rsidRPr="00EB4951" w:rsidRDefault="00992269" w:rsidP="00FD77E4">
      <w:pPr>
        <w:ind w:firstLine="284"/>
        <w:jc w:val="both"/>
        <w:rPr>
          <w:rStyle w:val="Char3"/>
          <w:rtl/>
        </w:rPr>
      </w:pPr>
      <w:r w:rsidRPr="00EB4951">
        <w:rPr>
          <w:rStyle w:val="Char3"/>
          <w:rFonts w:hint="cs"/>
          <w:rtl/>
        </w:rPr>
        <w:t>ربیب (نمک پروده) آن حضرت</w:t>
      </w:r>
      <w:r>
        <w:rPr>
          <w:rFonts w:cs="CTraditional Arabic" w:hint="cs"/>
          <w:rtl/>
          <w:lang w:bidi="fa-IR"/>
        </w:rPr>
        <w:t>ص</w:t>
      </w:r>
      <w:r w:rsidR="009D028F" w:rsidRPr="00EB4951">
        <w:rPr>
          <w:rStyle w:val="Char3"/>
          <w:rFonts w:hint="cs"/>
          <w:rtl/>
        </w:rPr>
        <w:t>، حضرت حارث</w:t>
      </w:r>
      <w:r w:rsidR="00203A69" w:rsidRPr="00203A69">
        <w:rPr>
          <w:rFonts w:cs="CTraditional Arabic" w:hint="cs"/>
          <w:rtl/>
          <w:lang w:bidi="fa-IR"/>
        </w:rPr>
        <w:t xml:space="preserve">س </w:t>
      </w:r>
      <w:r w:rsidR="009D028F" w:rsidRPr="00EB4951">
        <w:rPr>
          <w:rStyle w:val="Char3"/>
          <w:rFonts w:hint="cs"/>
          <w:rtl/>
        </w:rPr>
        <w:t>بن ابی هاله (که مادرش حضرت خدیجه الکبری)</w:t>
      </w:r>
      <w:r w:rsidR="009D028F">
        <w:rPr>
          <w:rFonts w:cs="CTraditional Arabic" w:hint="cs"/>
          <w:rtl/>
          <w:lang w:bidi="fa-IR"/>
        </w:rPr>
        <w:t>ل</w:t>
      </w:r>
      <w:r w:rsidRPr="00EB4951">
        <w:rPr>
          <w:rStyle w:val="Char3"/>
          <w:rFonts w:hint="cs"/>
          <w:rtl/>
        </w:rPr>
        <w:t xml:space="preserve"> زوج</w:t>
      </w:r>
      <w:r w:rsidR="001714A2">
        <w:rPr>
          <w:rStyle w:val="Char3"/>
          <w:rFonts w:hint="cs"/>
          <w:rtl/>
        </w:rPr>
        <w:t>ۀ</w:t>
      </w:r>
      <w:r w:rsidRPr="00EB4951">
        <w:rPr>
          <w:rStyle w:val="Char3"/>
          <w:rFonts w:hint="cs"/>
          <w:rtl/>
        </w:rPr>
        <w:t xml:space="preserve"> رسول خدا</w:t>
      </w:r>
      <w:r>
        <w:rPr>
          <w:rFonts w:cs="CTraditional Arabic" w:hint="cs"/>
          <w:rtl/>
          <w:lang w:bidi="fa-IR"/>
        </w:rPr>
        <w:t>ص</w:t>
      </w:r>
      <w:r w:rsidR="009D028F" w:rsidRPr="00EB4951">
        <w:rPr>
          <w:rStyle w:val="Char3"/>
          <w:rFonts w:hint="cs"/>
          <w:rtl/>
        </w:rPr>
        <w:t xml:space="preserve"> است </w:t>
      </w:r>
      <w:r w:rsidR="009D028F">
        <w:rPr>
          <w:rFonts w:cs="Times New Roman" w:hint="cs"/>
          <w:rtl/>
          <w:lang w:bidi="fa-IR"/>
        </w:rPr>
        <w:t>–</w:t>
      </w:r>
      <w:r w:rsidR="009D028F" w:rsidRPr="00EB4951">
        <w:rPr>
          <w:rStyle w:val="Char3"/>
          <w:rFonts w:hint="cs"/>
          <w:rtl/>
        </w:rPr>
        <w:t xml:space="preserve"> مترجم) در خانه بود، از ماجر</w:t>
      </w:r>
      <w:r w:rsidRPr="00EB4951">
        <w:rPr>
          <w:rStyle w:val="Char3"/>
          <w:rFonts w:hint="cs"/>
          <w:rtl/>
        </w:rPr>
        <w:t>ا اطلاع یافت، برای نجات آن حضرت</w:t>
      </w:r>
      <w:r>
        <w:rPr>
          <w:rFonts w:cs="CTraditional Arabic" w:hint="cs"/>
          <w:rtl/>
          <w:lang w:bidi="fa-IR"/>
        </w:rPr>
        <w:t>ص</w:t>
      </w:r>
      <w:r w:rsidR="009D028F" w:rsidRPr="00EB4951">
        <w:rPr>
          <w:rStyle w:val="Char3"/>
          <w:rFonts w:hint="cs"/>
          <w:rtl/>
        </w:rPr>
        <w:t xml:space="preserve"> شتافت؛ ولی چون وی رسید از هر طرف، شمشیرها به وی رو به رو گردید و به درج</w:t>
      </w:r>
      <w:r w:rsidR="001714A2">
        <w:rPr>
          <w:rStyle w:val="Char3"/>
          <w:rFonts w:hint="cs"/>
          <w:rtl/>
        </w:rPr>
        <w:t>ۀ</w:t>
      </w:r>
      <w:r w:rsidR="009D028F" w:rsidRPr="00EB4951">
        <w:rPr>
          <w:rStyle w:val="Char3"/>
          <w:rFonts w:hint="cs"/>
          <w:rtl/>
        </w:rPr>
        <w:t xml:space="preserve"> رفیع شهادت نائل شد، این اولین خونی بود که به خاطر اسلام ریخته شد و از آن زمین رنگین شد</w:t>
      </w:r>
      <w:r w:rsidR="009D028F" w:rsidRPr="0049589E">
        <w:rPr>
          <w:rStyle w:val="Char3"/>
          <w:rFonts w:hint="cs"/>
          <w:vertAlign w:val="superscript"/>
          <w:rtl/>
        </w:rPr>
        <w:t>(</w:t>
      </w:r>
      <w:r w:rsidR="009D028F" w:rsidRPr="0049589E">
        <w:rPr>
          <w:rStyle w:val="Char3"/>
          <w:vertAlign w:val="superscript"/>
          <w:rtl/>
        </w:rPr>
        <w:footnoteReference w:id="28"/>
      </w:r>
      <w:r w:rsidR="009D028F" w:rsidRPr="0049589E">
        <w:rPr>
          <w:rStyle w:val="Char3"/>
          <w:rFonts w:hint="cs"/>
          <w:vertAlign w:val="superscript"/>
          <w:rtl/>
        </w:rPr>
        <w:t>)</w:t>
      </w:r>
      <w:r w:rsidR="009D028F" w:rsidRPr="00EB4951">
        <w:rPr>
          <w:rStyle w:val="Char3"/>
          <w:rFonts w:hint="cs"/>
          <w:rtl/>
        </w:rPr>
        <w:t>.</w:t>
      </w:r>
    </w:p>
    <w:p w:rsidR="008145A2" w:rsidRPr="00EB4951" w:rsidRDefault="008145A2" w:rsidP="00FD77E4">
      <w:pPr>
        <w:ind w:firstLine="284"/>
        <w:jc w:val="both"/>
        <w:rPr>
          <w:rStyle w:val="Char3"/>
          <w:rtl/>
        </w:rPr>
      </w:pPr>
      <w:r w:rsidRPr="00EB4951">
        <w:rPr>
          <w:rStyle w:val="Char3"/>
          <w:rFonts w:hint="cs"/>
          <w:rtl/>
        </w:rPr>
        <w:t>(17)</w:t>
      </w:r>
      <w:r w:rsidRPr="00992269">
        <w:rPr>
          <w:rFonts w:cs="B Jadid" w:hint="cs"/>
          <w:rtl/>
          <w:lang w:bidi="fa-IR"/>
        </w:rPr>
        <w:t xml:space="preserve"> </w:t>
      </w:r>
      <w:r w:rsidRPr="00EB4951">
        <w:rPr>
          <w:rStyle w:val="Char3"/>
          <w:rFonts w:hint="cs"/>
          <w:rtl/>
        </w:rPr>
        <w:t>گندیده دهنی ابوجهل، و مسلمان‌شدن حضرت حمزه</w:t>
      </w:r>
      <w:r w:rsidR="00203A69" w:rsidRPr="00203A69">
        <w:rPr>
          <w:rFonts w:cs="CTraditional Arabic" w:hint="cs"/>
          <w:rtl/>
          <w:lang w:bidi="fa-IR"/>
        </w:rPr>
        <w:t xml:space="preserve">س </w:t>
      </w:r>
      <w:r w:rsidRPr="00EB4951">
        <w:rPr>
          <w:rStyle w:val="Char3"/>
          <w:rFonts w:hint="cs"/>
          <w:rtl/>
        </w:rPr>
        <w:t xml:space="preserve">از ابن اسحاق مروی است که «ابوجهل نزدیک کوه صفا با آن حضرت روبرو شد، آن حضرت را </w:t>
      </w:r>
      <w:r w:rsidR="00992269" w:rsidRPr="00EB4951">
        <w:rPr>
          <w:rStyle w:val="Char3"/>
          <w:rFonts w:hint="cs"/>
          <w:rtl/>
        </w:rPr>
        <w:t>اذیت</w:t>
      </w:r>
      <w:r w:rsidRPr="00EB4951">
        <w:rPr>
          <w:rStyle w:val="Char3"/>
          <w:rFonts w:hint="cs"/>
          <w:rtl/>
        </w:rPr>
        <w:t xml:space="preserve"> و تکلیف داد، و فحشگوئی</w:t>
      </w:r>
      <w:r w:rsidR="00992269" w:rsidRPr="00EB4951">
        <w:rPr>
          <w:rStyle w:val="Char3"/>
          <w:rFonts w:hint="cs"/>
          <w:rtl/>
        </w:rPr>
        <w:t xml:space="preserve"> و هتاکی نمود، و در دین آن حضرت</w:t>
      </w:r>
      <w:r w:rsidR="00992269">
        <w:rPr>
          <w:rFonts w:cs="CTraditional Arabic" w:hint="cs"/>
          <w:rtl/>
          <w:lang w:bidi="fa-IR"/>
        </w:rPr>
        <w:t>ص</w:t>
      </w:r>
      <w:r w:rsidRPr="00EB4951">
        <w:rPr>
          <w:rStyle w:val="Char3"/>
          <w:rFonts w:hint="cs"/>
          <w:rtl/>
        </w:rPr>
        <w:t xml:space="preserve"> عیب‌جویی کرد، </w:t>
      </w:r>
      <w:r w:rsidR="00992269" w:rsidRPr="00EB4951">
        <w:rPr>
          <w:rStyle w:val="Char3"/>
          <w:rFonts w:hint="cs"/>
          <w:rtl/>
        </w:rPr>
        <w:t>رسول خدا</w:t>
      </w:r>
      <w:r w:rsidR="00992269">
        <w:rPr>
          <w:rFonts w:cs="CTraditional Arabic" w:hint="cs"/>
          <w:rtl/>
          <w:lang w:bidi="fa-IR"/>
        </w:rPr>
        <w:t>ص</w:t>
      </w:r>
      <w:r w:rsidR="00234528" w:rsidRPr="00EB4951">
        <w:rPr>
          <w:rStyle w:val="Char3"/>
          <w:rFonts w:hint="cs"/>
          <w:rtl/>
        </w:rPr>
        <w:t xml:space="preserve"> کاملاً سکوت فرمود و به خانه تشریف برد کنیز عبدالله بن جدعان تمام جریان را در مسکن خود از دور می‌دید؛ وقتی که حضرت حمزه</w:t>
      </w:r>
      <w:r w:rsidR="00203A69" w:rsidRPr="00203A69">
        <w:rPr>
          <w:rFonts w:cs="CTraditional Arabic" w:hint="cs"/>
          <w:rtl/>
          <w:lang w:bidi="fa-IR"/>
        </w:rPr>
        <w:t xml:space="preserve">س </w:t>
      </w:r>
      <w:r w:rsidR="00234528" w:rsidRPr="00EB4951">
        <w:rPr>
          <w:rStyle w:val="Char3"/>
          <w:rFonts w:hint="cs"/>
          <w:rtl/>
        </w:rPr>
        <w:t>در حالی که تیر کمان بر دوش داشت از شکار رسید، وی گفت: ای ابوعماره! (کنیت حضرت حمزه</w:t>
      </w:r>
      <w:r w:rsidR="00203A69" w:rsidRPr="00203A69">
        <w:rPr>
          <w:rFonts w:cs="CTraditional Arabic" w:hint="cs"/>
          <w:rtl/>
          <w:lang w:bidi="fa-IR"/>
        </w:rPr>
        <w:t xml:space="preserve">س </w:t>
      </w:r>
      <w:r w:rsidR="00234528" w:rsidRPr="00EB4951">
        <w:rPr>
          <w:rStyle w:val="Char3"/>
          <w:rFonts w:hint="cs"/>
          <w:rtl/>
        </w:rPr>
        <w:t>است) ای کاش آنچه چند لحظه قبل از نا</w:t>
      </w:r>
      <w:r w:rsidR="00992269" w:rsidRPr="00EB4951">
        <w:rPr>
          <w:rStyle w:val="Char3"/>
          <w:rFonts w:hint="cs"/>
          <w:rtl/>
        </w:rPr>
        <w:t>حی</w:t>
      </w:r>
      <w:r w:rsidR="001714A2">
        <w:rPr>
          <w:rStyle w:val="Char3"/>
          <w:rFonts w:hint="cs"/>
          <w:rtl/>
        </w:rPr>
        <w:t>ۀ</w:t>
      </w:r>
      <w:r w:rsidR="00992269" w:rsidRPr="00EB4951">
        <w:rPr>
          <w:rStyle w:val="Char3"/>
          <w:rFonts w:hint="cs"/>
          <w:rtl/>
        </w:rPr>
        <w:t xml:space="preserve"> ابوجهل بر برادرزاده‌ات محمد</w:t>
      </w:r>
      <w:r w:rsidR="00992269">
        <w:rPr>
          <w:rFonts w:cs="CTraditional Arabic" w:hint="cs"/>
          <w:rtl/>
          <w:lang w:bidi="fa-IR"/>
        </w:rPr>
        <w:t>ص</w:t>
      </w:r>
      <w:r w:rsidR="00234528" w:rsidRPr="00EB4951">
        <w:rPr>
          <w:rStyle w:val="Char3"/>
          <w:rFonts w:hint="cs"/>
          <w:rtl/>
        </w:rPr>
        <w:t xml:space="preserve"> رخ داد تو می‌دیدی، ابوجهل وی را در این جا دید که نشسته است، اذیت کرد و دشنام </w:t>
      </w:r>
      <w:r w:rsidR="00992269" w:rsidRPr="00EB4951">
        <w:rPr>
          <w:rStyle w:val="Char3"/>
          <w:rFonts w:hint="cs"/>
          <w:rtl/>
        </w:rPr>
        <w:t>داد و کلمات بسیار بدی گفت، محمد</w:t>
      </w:r>
      <w:r w:rsidR="00992269">
        <w:rPr>
          <w:rFonts w:cs="CTraditional Arabic" w:hint="cs"/>
          <w:rtl/>
          <w:lang w:bidi="fa-IR"/>
        </w:rPr>
        <w:t>ص</w:t>
      </w:r>
      <w:r w:rsidR="00234528" w:rsidRPr="00EB4951">
        <w:rPr>
          <w:rStyle w:val="Char3"/>
          <w:rFonts w:hint="cs"/>
          <w:rtl/>
        </w:rPr>
        <w:t xml:space="preserve"> به آن (خبیث) اصلاً جوابی نداد </w:t>
      </w:r>
      <w:r w:rsidR="00234528">
        <w:rPr>
          <w:rFonts w:cs="Times New Roman" w:hint="cs"/>
          <w:rtl/>
          <w:lang w:bidi="fa-IR"/>
        </w:rPr>
        <w:t>–</w:t>
      </w:r>
      <w:r w:rsidR="00234528" w:rsidRPr="00EB4951">
        <w:rPr>
          <w:rStyle w:val="Char3"/>
          <w:rFonts w:hint="cs"/>
          <w:rtl/>
        </w:rPr>
        <w:t xml:space="preserve"> حضرت حمزه</w:t>
      </w:r>
      <w:r w:rsidR="00203A69" w:rsidRPr="00203A69">
        <w:rPr>
          <w:rFonts w:cs="CTraditional Arabic" w:hint="cs"/>
          <w:rtl/>
          <w:lang w:bidi="fa-IR"/>
        </w:rPr>
        <w:t xml:space="preserve">س </w:t>
      </w:r>
      <w:r w:rsidR="00234528" w:rsidRPr="00EB4951">
        <w:rPr>
          <w:rStyle w:val="Char3"/>
          <w:rFonts w:hint="cs"/>
          <w:rtl/>
        </w:rPr>
        <w:t>چون این را شنید، شدیداً خشمگین شد و با سرعت در تلاش ابوجهل به راه افتاد، و در میان راه نزد هیچکس توقف نکرد، و داخل مسجد الحرام شد، ابوجهل را دید که آن جا در میان افراد قبیل</w:t>
      </w:r>
      <w:r w:rsidR="001714A2">
        <w:rPr>
          <w:rStyle w:val="Char3"/>
          <w:rFonts w:hint="cs"/>
          <w:rtl/>
        </w:rPr>
        <w:t>ۀ</w:t>
      </w:r>
      <w:r w:rsidR="00234528" w:rsidRPr="00EB4951">
        <w:rPr>
          <w:rStyle w:val="Char3"/>
          <w:rFonts w:hint="cs"/>
          <w:rtl/>
        </w:rPr>
        <w:t xml:space="preserve"> خود نشسته است، نزدیک وی رفته بر بالای سرش ایستاد - </w:t>
      </w:r>
      <w:r w:rsidR="00234528" w:rsidRPr="00BF3AA1">
        <w:rPr>
          <w:rStyle w:val="Char2"/>
          <w:rFonts w:hint="cs"/>
          <w:rtl/>
        </w:rPr>
        <w:t>«</w:t>
      </w:r>
      <w:r w:rsidR="005C2495" w:rsidRPr="00BF3AA1">
        <w:rPr>
          <w:rStyle w:val="Char2"/>
          <w:rFonts w:hint="cs"/>
          <w:rtl/>
        </w:rPr>
        <w:t xml:space="preserve">رفع القوس </w:t>
      </w:r>
      <w:r w:rsidR="001B4E0A" w:rsidRPr="00BF3AA1">
        <w:rPr>
          <w:rStyle w:val="Char2"/>
          <w:rFonts w:hint="cs"/>
          <w:rtl/>
        </w:rPr>
        <w:t>فضربه بها فشجه شجة</w:t>
      </w:r>
      <w:r w:rsidR="005C2495" w:rsidRPr="00BF3AA1">
        <w:rPr>
          <w:rStyle w:val="Char2"/>
          <w:rFonts w:hint="cs"/>
          <w:rtl/>
        </w:rPr>
        <w:t xml:space="preserve"> منكرة</w:t>
      </w:r>
      <w:r w:rsidR="00234528" w:rsidRPr="00BF3AA1">
        <w:rPr>
          <w:rStyle w:val="Char2"/>
          <w:rFonts w:hint="cs"/>
          <w:rtl/>
        </w:rPr>
        <w:t>»</w:t>
      </w:r>
      <w:r w:rsidR="00234528" w:rsidRPr="00EB4951">
        <w:rPr>
          <w:rStyle w:val="Char3"/>
          <w:rFonts w:hint="cs"/>
          <w:rtl/>
        </w:rPr>
        <w:t xml:space="preserve"> - تیر کمان خود را بلند کرده توی سرش چنان زد که سرش را به بدترین نحوی ش</w:t>
      </w:r>
      <w:r w:rsidR="00992269" w:rsidRPr="00EB4951">
        <w:rPr>
          <w:rStyle w:val="Char3"/>
          <w:rFonts w:hint="cs"/>
          <w:rtl/>
        </w:rPr>
        <w:t>کافت، و سپس فرمود تو به آن حضرت</w:t>
      </w:r>
      <w:r w:rsidR="00992269">
        <w:rPr>
          <w:rFonts w:cs="CTraditional Arabic" w:hint="cs"/>
          <w:rtl/>
          <w:lang w:bidi="fa-IR"/>
        </w:rPr>
        <w:t>ص</w:t>
      </w:r>
      <w:r w:rsidR="00234528" w:rsidRPr="00EB4951">
        <w:rPr>
          <w:rStyle w:val="Char3"/>
          <w:rFonts w:hint="cs"/>
          <w:rtl/>
        </w:rPr>
        <w:t xml:space="preserve"> دشنام می‌دهی، در حالی که من نیز بر دین وی هستم و آنچه وی می‌گوید، من هم می‌گویم، اگر تو قدرتی داری با من مقابله کن، چند نفر از بنو مخزوم به پا خاستند تا ابوجهل را یاری کنند، اما خود ابوجهل</w:t>
      </w:r>
      <w:r w:rsidR="001F5F81" w:rsidRPr="00EB4951">
        <w:rPr>
          <w:rStyle w:val="Char3"/>
          <w:rFonts w:hint="cs"/>
          <w:rtl/>
        </w:rPr>
        <w:t xml:space="preserve"> آن‌ها </w:t>
      </w:r>
      <w:r w:rsidR="00234528" w:rsidRPr="00EB4951">
        <w:rPr>
          <w:rStyle w:val="Char3"/>
          <w:rFonts w:hint="cs"/>
          <w:rtl/>
        </w:rPr>
        <w:t>را منع کرده، گفت به ابوعماره چیزی نگوئید والله من برادرزاده</w:t>
      </w:r>
      <w:r w:rsidR="001F5F81" w:rsidRPr="00EB4951">
        <w:rPr>
          <w:rStyle w:val="Char3"/>
          <w:rFonts w:hint="cs"/>
          <w:rtl/>
        </w:rPr>
        <w:t xml:space="preserve">‌اش </w:t>
      </w:r>
      <w:r w:rsidR="00234528" w:rsidRPr="00EB4951">
        <w:rPr>
          <w:rStyle w:val="Char3"/>
          <w:rFonts w:hint="cs"/>
          <w:rtl/>
        </w:rPr>
        <w:t>را فحش‌های بسیار رکیکی گفته‌ام، چون حضرت حمزه</w:t>
      </w:r>
      <w:r w:rsidR="00203A69" w:rsidRPr="00203A69">
        <w:rPr>
          <w:rFonts w:cs="CTraditional Arabic" w:hint="cs"/>
          <w:rtl/>
          <w:lang w:bidi="fa-IR"/>
        </w:rPr>
        <w:t xml:space="preserve">س </w:t>
      </w:r>
      <w:r w:rsidR="00234528" w:rsidRPr="00EB4951">
        <w:rPr>
          <w:rStyle w:val="Char3"/>
          <w:rFonts w:hint="cs"/>
          <w:rtl/>
        </w:rPr>
        <w:t>مسلمان شد، قریش فهمید که دیگر کسی قدر</w:t>
      </w:r>
      <w:r w:rsidR="00992269" w:rsidRPr="00EB4951">
        <w:rPr>
          <w:rStyle w:val="Char3"/>
          <w:rFonts w:hint="cs"/>
          <w:rtl/>
        </w:rPr>
        <w:t>ت آن را ندارد که به جانب پیامبر</w:t>
      </w:r>
      <w:r w:rsidR="00992269">
        <w:rPr>
          <w:rFonts w:cs="CTraditional Arabic" w:hint="cs"/>
          <w:rtl/>
          <w:lang w:bidi="fa-IR"/>
        </w:rPr>
        <w:t>ص</w:t>
      </w:r>
      <w:r w:rsidR="00234528" w:rsidRPr="00EB4951">
        <w:rPr>
          <w:rStyle w:val="Char3"/>
          <w:rFonts w:hint="cs"/>
          <w:rtl/>
        </w:rPr>
        <w:t xml:space="preserve"> تعرض نماید، زیرا حمزه</w:t>
      </w:r>
      <w:r w:rsidR="00203A69" w:rsidRPr="00203A69">
        <w:rPr>
          <w:rFonts w:cs="CTraditional Arabic" w:hint="cs"/>
          <w:rtl/>
          <w:lang w:bidi="fa-IR"/>
        </w:rPr>
        <w:t xml:space="preserve">س </w:t>
      </w:r>
      <w:r w:rsidR="00992269" w:rsidRPr="00EB4951">
        <w:rPr>
          <w:rStyle w:val="Char3"/>
          <w:rFonts w:hint="cs"/>
          <w:rtl/>
        </w:rPr>
        <w:t>آن حضرت</w:t>
      </w:r>
      <w:r w:rsidR="00992269">
        <w:rPr>
          <w:rFonts w:cs="CTraditional Arabic" w:hint="cs"/>
          <w:rtl/>
          <w:lang w:bidi="fa-IR"/>
        </w:rPr>
        <w:t>ص</w:t>
      </w:r>
      <w:r w:rsidR="00234528" w:rsidRPr="00EB4951">
        <w:rPr>
          <w:rStyle w:val="Char3"/>
          <w:rFonts w:hint="cs"/>
          <w:rtl/>
        </w:rPr>
        <w:t xml:space="preserve"> را حفاظت و حمایت خواهد کرد، لذا دست خود را باز داشتند»</w:t>
      </w:r>
      <w:r w:rsidR="00234528" w:rsidRPr="0049589E">
        <w:rPr>
          <w:rStyle w:val="Char3"/>
          <w:rFonts w:hint="cs"/>
          <w:vertAlign w:val="superscript"/>
          <w:rtl/>
        </w:rPr>
        <w:t>(</w:t>
      </w:r>
      <w:r w:rsidR="00234528" w:rsidRPr="0049589E">
        <w:rPr>
          <w:rStyle w:val="Char3"/>
          <w:vertAlign w:val="superscript"/>
          <w:rtl/>
        </w:rPr>
        <w:footnoteReference w:id="29"/>
      </w:r>
      <w:r w:rsidR="00234528" w:rsidRPr="0049589E">
        <w:rPr>
          <w:rStyle w:val="Char3"/>
          <w:rFonts w:hint="cs"/>
          <w:vertAlign w:val="superscript"/>
          <w:rtl/>
        </w:rPr>
        <w:t>)</w:t>
      </w:r>
      <w:r w:rsidR="00234528" w:rsidRPr="00EB4951">
        <w:rPr>
          <w:rStyle w:val="Char3"/>
          <w:rFonts w:hint="cs"/>
          <w:rtl/>
        </w:rPr>
        <w:t>.</w:t>
      </w:r>
    </w:p>
    <w:p w:rsidR="0094478D" w:rsidRPr="00EB4951" w:rsidRDefault="0094478D" w:rsidP="00FD77E4">
      <w:pPr>
        <w:ind w:firstLine="284"/>
        <w:jc w:val="both"/>
        <w:rPr>
          <w:rStyle w:val="Char3"/>
          <w:rtl/>
        </w:rPr>
      </w:pPr>
      <w:r w:rsidRPr="00EB4951">
        <w:rPr>
          <w:rStyle w:val="Char3"/>
          <w:rFonts w:hint="cs"/>
          <w:rtl/>
        </w:rPr>
        <w:t>ابن اسحاق</w:t>
      </w:r>
      <w:r w:rsidR="00203A69" w:rsidRPr="00203A69">
        <w:rPr>
          <w:rFonts w:cs="CTraditional Arabic" w:hint="cs"/>
          <w:rtl/>
          <w:lang w:bidi="fa-IR"/>
        </w:rPr>
        <w:t xml:space="preserve">س </w:t>
      </w:r>
      <w:r w:rsidRPr="00EB4951">
        <w:rPr>
          <w:rStyle w:val="Char3"/>
          <w:rFonts w:hint="cs"/>
          <w:rtl/>
        </w:rPr>
        <w:t>می‌گوید که سپس حضرت حمزه</w:t>
      </w:r>
      <w:r w:rsidR="00203A69" w:rsidRPr="00203A69">
        <w:rPr>
          <w:rFonts w:cs="CTraditional Arabic" w:hint="cs"/>
          <w:rtl/>
          <w:lang w:bidi="fa-IR"/>
        </w:rPr>
        <w:t xml:space="preserve">س </w:t>
      </w:r>
      <w:r w:rsidRPr="00EB4951">
        <w:rPr>
          <w:rStyle w:val="Char3"/>
          <w:rFonts w:hint="cs"/>
          <w:rtl/>
        </w:rPr>
        <w:t>به خان</w:t>
      </w:r>
      <w:r w:rsidR="001714A2">
        <w:rPr>
          <w:rStyle w:val="Char3"/>
          <w:rFonts w:hint="cs"/>
          <w:rtl/>
        </w:rPr>
        <w:t>ۀ</w:t>
      </w:r>
      <w:r w:rsidRPr="00EB4951">
        <w:rPr>
          <w:rStyle w:val="Char3"/>
          <w:rFonts w:hint="cs"/>
          <w:rtl/>
        </w:rPr>
        <w:t xml:space="preserve"> خود بازگشت، آنگاه شیطان در دلش وسوسه کرد که تو سردار قریشی و متبع این مرد بی‌دین (العیاذ بالله رسول اکرم</w:t>
      </w:r>
      <w:r w:rsidR="001B6306">
        <w:rPr>
          <w:rFonts w:cs="CTraditional Arabic" w:hint="cs"/>
          <w:rtl/>
          <w:lang w:bidi="fa-IR"/>
        </w:rPr>
        <w:t>ص</w:t>
      </w:r>
      <w:r w:rsidRPr="00EB4951">
        <w:rPr>
          <w:rStyle w:val="Char3"/>
          <w:rFonts w:hint="cs"/>
          <w:rtl/>
        </w:rPr>
        <w:t>) شده‌ای و دین نیاکان خود را رها کرده‌ای، از این کار مردن خوش‌تر است، در آن وقت حضرت حمزه</w:t>
      </w:r>
      <w:r w:rsidR="00203A69" w:rsidRPr="00203A69">
        <w:rPr>
          <w:rFonts w:cs="CTraditional Arabic" w:hint="cs"/>
          <w:rtl/>
          <w:lang w:bidi="fa-IR"/>
        </w:rPr>
        <w:t xml:space="preserve">س </w:t>
      </w:r>
      <w:r w:rsidRPr="00EB4951">
        <w:rPr>
          <w:rStyle w:val="Char3"/>
          <w:rFonts w:hint="cs"/>
          <w:rtl/>
        </w:rPr>
        <w:t>پیش خود فکر کرد و گفت: پروردگارا! اگر در این کار هدایت و خیر موجود است در دل من تصدیقش را بیند از والا برای من راه نجاتی از آن پیدا کن، آن شب را حضرت حمزه</w:t>
      </w:r>
      <w:r w:rsidR="00203A69" w:rsidRPr="00203A69">
        <w:rPr>
          <w:rFonts w:cs="CTraditional Arabic" w:hint="cs"/>
          <w:rtl/>
          <w:lang w:bidi="fa-IR"/>
        </w:rPr>
        <w:t xml:space="preserve">س </w:t>
      </w:r>
      <w:r w:rsidRPr="00EB4951">
        <w:rPr>
          <w:rStyle w:val="Char3"/>
          <w:rFonts w:hint="cs"/>
          <w:rtl/>
        </w:rPr>
        <w:t>با وسوسه شیطان بسر بر</w:t>
      </w:r>
      <w:r w:rsidR="001B6306" w:rsidRPr="00EB4951">
        <w:rPr>
          <w:rStyle w:val="Char3"/>
          <w:rFonts w:hint="cs"/>
          <w:rtl/>
        </w:rPr>
        <w:t>د، چون صبح شد به خدمت رسول الله</w:t>
      </w:r>
      <w:r w:rsidR="001B6306">
        <w:rPr>
          <w:rFonts w:cs="CTraditional Arabic" w:hint="cs"/>
          <w:rtl/>
          <w:lang w:bidi="fa-IR"/>
        </w:rPr>
        <w:t>ص</w:t>
      </w:r>
      <w:r w:rsidRPr="00EB4951">
        <w:rPr>
          <w:rStyle w:val="Char3"/>
          <w:rFonts w:hint="cs"/>
          <w:rtl/>
        </w:rPr>
        <w:t xml:space="preserve"> رسیده، گفت: ای برادرزاده! من در کاری چنان خطیر افتاده‌ام که هیچ راه حلی ندارد، و من نمی‌دانم که موقف من بر هدایت مبنی است یا بر گمراهی شدید، ای برادرزاده تمنای من این است که با من چیزی گ</w:t>
      </w:r>
      <w:r w:rsidR="001B6306" w:rsidRPr="00EB4951">
        <w:rPr>
          <w:rStyle w:val="Char3"/>
          <w:rFonts w:hint="cs"/>
          <w:rtl/>
        </w:rPr>
        <w:t>فتگو بفرمائید،</w:t>
      </w:r>
      <w:r w:rsidR="00240AA1">
        <w:rPr>
          <w:rStyle w:val="Char3"/>
          <w:rFonts w:hint="cs"/>
          <w:rtl/>
        </w:rPr>
        <w:t xml:space="preserve"> </w:t>
      </w:r>
      <w:r w:rsidR="008A7483">
        <w:rPr>
          <w:rStyle w:val="Char3"/>
          <w:rFonts w:hint="cs"/>
          <w:rtl/>
        </w:rPr>
        <w:t xml:space="preserve">چنان‌که </w:t>
      </w:r>
      <w:r w:rsidR="001B6306" w:rsidRPr="00EB4951">
        <w:rPr>
          <w:rStyle w:val="Char3"/>
          <w:rFonts w:hint="cs"/>
          <w:rtl/>
        </w:rPr>
        <w:t>رسول اکرم</w:t>
      </w:r>
      <w:r w:rsidR="001B6306">
        <w:rPr>
          <w:rFonts w:cs="CTraditional Arabic" w:hint="cs"/>
          <w:rtl/>
          <w:lang w:bidi="fa-IR"/>
        </w:rPr>
        <w:t>ص</w:t>
      </w:r>
      <w:r w:rsidRPr="00EB4951">
        <w:rPr>
          <w:rStyle w:val="Char3"/>
          <w:rFonts w:hint="cs"/>
          <w:rtl/>
        </w:rPr>
        <w:t xml:space="preserve"> سوی وی متوجه شد و وی را وعظ و تذکیر فرمود، و او را ترسانید و خوشخبری د</w:t>
      </w:r>
      <w:r w:rsidR="001B6306" w:rsidRPr="00EB4951">
        <w:rPr>
          <w:rStyle w:val="Char3"/>
          <w:rFonts w:hint="cs"/>
          <w:rtl/>
        </w:rPr>
        <w:t>اد، پس مطابق از ارشادات رسول اکرم</w:t>
      </w:r>
      <w:r w:rsidR="001B6306">
        <w:rPr>
          <w:rFonts w:cs="CTraditional Arabic" w:hint="cs"/>
          <w:rtl/>
          <w:lang w:bidi="fa-IR"/>
        </w:rPr>
        <w:t>ص</w:t>
      </w:r>
      <w:r w:rsidRPr="00EB4951">
        <w:rPr>
          <w:rStyle w:val="Char3"/>
          <w:rFonts w:hint="cs"/>
          <w:rtl/>
        </w:rPr>
        <w:t xml:space="preserve"> خداوند متعال ایمان را در قلب حضرت حمزه داخل فرمود، او گفت:</w:t>
      </w:r>
    </w:p>
    <w:p w:rsidR="0094478D" w:rsidRPr="00EB4951" w:rsidRDefault="0094478D" w:rsidP="00FD77E4">
      <w:pPr>
        <w:ind w:firstLine="284"/>
        <w:jc w:val="both"/>
        <w:rPr>
          <w:rStyle w:val="Char3"/>
          <w:rtl/>
        </w:rPr>
      </w:pPr>
      <w:r w:rsidRPr="00EB4951">
        <w:rPr>
          <w:rStyle w:val="Char3"/>
          <w:rFonts w:hint="cs"/>
          <w:rtl/>
        </w:rPr>
        <w:t>«من صادقانه گواهی می‌دهم که تو راستگویی، ای برادرزاده‌ام، دین خود را اعلان کن»، پس به وسیله حضرت حمزه</w:t>
      </w:r>
      <w:r w:rsidR="00203A69" w:rsidRPr="00203A69">
        <w:rPr>
          <w:rFonts w:cs="CTraditional Arabic" w:hint="cs"/>
          <w:rtl/>
          <w:lang w:bidi="fa-IR"/>
        </w:rPr>
        <w:t xml:space="preserve">س </w:t>
      </w:r>
      <w:r w:rsidRPr="00EB4951">
        <w:rPr>
          <w:rStyle w:val="Char3"/>
          <w:rFonts w:hint="cs"/>
          <w:rtl/>
        </w:rPr>
        <w:t>خداوند متعال دین خود را عزت و غلبه عطا فرمود.</w:t>
      </w:r>
    </w:p>
    <w:p w:rsidR="0094478D" w:rsidRPr="00EB4951" w:rsidRDefault="0094478D" w:rsidP="00FD77E4">
      <w:pPr>
        <w:ind w:firstLine="284"/>
        <w:jc w:val="both"/>
        <w:rPr>
          <w:rStyle w:val="Char3"/>
          <w:rtl/>
        </w:rPr>
      </w:pPr>
      <w:r w:rsidRPr="00EB4951">
        <w:rPr>
          <w:rStyle w:val="Char3"/>
          <w:rFonts w:hint="cs"/>
          <w:rtl/>
        </w:rPr>
        <w:t>و به همین نحو بیهقی با سند خود روایت کرده است</w:t>
      </w:r>
      <w:r w:rsidRPr="0049589E">
        <w:rPr>
          <w:rStyle w:val="Char3"/>
          <w:rFonts w:hint="cs"/>
          <w:vertAlign w:val="superscript"/>
          <w:rtl/>
        </w:rPr>
        <w:t>(</w:t>
      </w:r>
      <w:r w:rsidRPr="0049589E">
        <w:rPr>
          <w:rStyle w:val="Char3"/>
          <w:vertAlign w:val="superscript"/>
          <w:rtl/>
        </w:rPr>
        <w:footnoteReference w:id="30"/>
      </w:r>
      <w:r w:rsidRPr="0049589E">
        <w:rPr>
          <w:rStyle w:val="Char3"/>
          <w:rFonts w:hint="cs"/>
          <w:vertAlign w:val="superscript"/>
          <w:rtl/>
        </w:rPr>
        <w:t>)</w:t>
      </w:r>
      <w:r w:rsidRPr="00EB4951">
        <w:rPr>
          <w:rStyle w:val="Char3"/>
          <w:rFonts w:hint="cs"/>
          <w:rtl/>
        </w:rPr>
        <w:t>.</w:t>
      </w:r>
    </w:p>
    <w:p w:rsidR="00A34F26" w:rsidRPr="00EB4951" w:rsidRDefault="00A34F26" w:rsidP="00FD77E4">
      <w:pPr>
        <w:ind w:firstLine="284"/>
        <w:jc w:val="both"/>
        <w:rPr>
          <w:rStyle w:val="Char3"/>
          <w:rtl/>
        </w:rPr>
      </w:pPr>
      <w:r w:rsidRPr="00EB4951">
        <w:rPr>
          <w:rStyle w:val="Char3"/>
          <w:rFonts w:hint="cs"/>
          <w:rtl/>
        </w:rPr>
        <w:t>«علاوه از امام ابن اسحاق، کسی دیگر در واقع</w:t>
      </w:r>
      <w:r w:rsidR="001714A2">
        <w:rPr>
          <w:rStyle w:val="Char3"/>
          <w:rFonts w:hint="cs"/>
          <w:rtl/>
        </w:rPr>
        <w:t>ۀ</w:t>
      </w:r>
      <w:r w:rsidRPr="00EB4951">
        <w:rPr>
          <w:rStyle w:val="Char3"/>
          <w:rFonts w:hint="cs"/>
          <w:rtl/>
        </w:rPr>
        <w:t xml:space="preserve"> اسلام حضرت حمزه</w:t>
      </w:r>
      <w:r w:rsidR="00203A69" w:rsidRPr="00203A69">
        <w:rPr>
          <w:rFonts w:cs="CTraditional Arabic" w:hint="cs"/>
          <w:rtl/>
          <w:lang w:bidi="fa-IR"/>
        </w:rPr>
        <w:t xml:space="preserve">س </w:t>
      </w:r>
      <w:r w:rsidRPr="00EB4951">
        <w:rPr>
          <w:rStyle w:val="Char3"/>
          <w:rFonts w:hint="cs"/>
          <w:rtl/>
        </w:rPr>
        <w:t>این مطلب را اضافه کرده است که حضرت حمزه</w:t>
      </w:r>
      <w:r w:rsidR="00203A69" w:rsidRPr="00203A69">
        <w:rPr>
          <w:rFonts w:cs="CTraditional Arabic" w:hint="cs"/>
          <w:rtl/>
          <w:lang w:bidi="fa-IR"/>
        </w:rPr>
        <w:t xml:space="preserve">س </w:t>
      </w:r>
      <w:r w:rsidRPr="00EB4951">
        <w:rPr>
          <w:rStyle w:val="Char3"/>
          <w:rFonts w:hint="cs"/>
          <w:rtl/>
        </w:rPr>
        <w:t>فرموده: من در</w:t>
      </w:r>
      <w:r w:rsidR="00123BB6" w:rsidRPr="00EB4951">
        <w:rPr>
          <w:rStyle w:val="Char3"/>
          <w:rFonts w:hint="cs"/>
          <w:rtl/>
        </w:rPr>
        <w:t xml:space="preserve"> آن موقع خشمگین به ابو</w:t>
      </w:r>
      <w:r w:rsidR="001B6306" w:rsidRPr="00EB4951">
        <w:rPr>
          <w:rStyle w:val="Char3"/>
          <w:rFonts w:hint="cs"/>
          <w:rtl/>
        </w:rPr>
        <w:t>جهل گفتم که من بر دین رسول الله</w:t>
      </w:r>
      <w:r w:rsidR="001B6306">
        <w:rPr>
          <w:rFonts w:cs="CTraditional Arabic" w:hint="cs"/>
          <w:rtl/>
          <w:lang w:bidi="fa-IR"/>
        </w:rPr>
        <w:t>ص</w:t>
      </w:r>
      <w:r w:rsidR="00123BB6" w:rsidRPr="00EB4951">
        <w:rPr>
          <w:rStyle w:val="Char3"/>
          <w:rFonts w:hint="cs"/>
          <w:rtl/>
        </w:rPr>
        <w:t xml:space="preserve"> هستم، ولی بعداً از ترک دین قوم و آبا خود شدیداً نادم و پشیمان شدم، شب را با شک و تردید گذراندم و خواب نرفتم، سپس به کعبه رفتم، و </w:t>
      </w:r>
      <w:r w:rsidR="00123BB6" w:rsidRPr="00BF3AA1">
        <w:rPr>
          <w:rStyle w:val="Char2"/>
          <w:rFonts w:hint="cs"/>
          <w:rtl/>
        </w:rPr>
        <w:t>«</w:t>
      </w:r>
      <w:r w:rsidR="00912E6B" w:rsidRPr="00BF3AA1">
        <w:rPr>
          <w:rStyle w:val="Char2"/>
          <w:rFonts w:hint="cs"/>
          <w:rtl/>
        </w:rPr>
        <w:t>تضرعتُ إلى الله سبحانه أن يشرح صدري ويذهب عني الريب</w:t>
      </w:r>
      <w:r w:rsidR="00123BB6" w:rsidRPr="00BF3AA1">
        <w:rPr>
          <w:rStyle w:val="Char2"/>
          <w:rFonts w:hint="cs"/>
          <w:rtl/>
        </w:rPr>
        <w:t>»</w:t>
      </w:r>
      <w:r w:rsidR="00123BB6" w:rsidRPr="00EB4951">
        <w:rPr>
          <w:rStyle w:val="Char3"/>
          <w:rFonts w:hint="cs"/>
          <w:rtl/>
        </w:rPr>
        <w:t xml:space="preserve"> با تضرع و زاری دعا کردم که سینه‌ام را برای حق باز نماید و از شک و تردد نجاتم بخشد.</w:t>
      </w:r>
    </w:p>
    <w:p w:rsidR="00A81D14" w:rsidRPr="00EB4951" w:rsidRDefault="00A81D14" w:rsidP="00FD77E4">
      <w:pPr>
        <w:ind w:firstLine="284"/>
        <w:jc w:val="both"/>
        <w:rPr>
          <w:rStyle w:val="Char3"/>
          <w:rtl/>
        </w:rPr>
      </w:pPr>
      <w:r w:rsidRPr="00EB4951">
        <w:rPr>
          <w:rStyle w:val="Char3"/>
          <w:rFonts w:hint="cs"/>
          <w:rtl/>
        </w:rPr>
        <w:t>هنوز دعا من تمام نشده بود که از باطل نجات یافته و قلبم از ایمان و یقین ممل</w:t>
      </w:r>
      <w:r w:rsidR="001B6306" w:rsidRPr="00EB4951">
        <w:rPr>
          <w:rStyle w:val="Char3"/>
          <w:rFonts w:hint="cs"/>
          <w:rtl/>
        </w:rPr>
        <w:t>و گشت، صبحگاه به خدمت رسول اکرم</w:t>
      </w:r>
      <w:r w:rsidR="001B6306">
        <w:rPr>
          <w:rFonts w:cs="CTraditional Arabic" w:hint="cs"/>
          <w:rtl/>
          <w:lang w:bidi="fa-IR"/>
        </w:rPr>
        <w:t>ص</w:t>
      </w:r>
      <w:r w:rsidRPr="00EB4951">
        <w:rPr>
          <w:rStyle w:val="Char3"/>
          <w:rFonts w:hint="cs"/>
          <w:rtl/>
        </w:rPr>
        <w:t xml:space="preserve"> حاضر شده آن حضرت را از ک</w:t>
      </w:r>
      <w:r w:rsidR="001B6306" w:rsidRPr="00EB4951">
        <w:rPr>
          <w:rStyle w:val="Char3"/>
          <w:rFonts w:hint="cs"/>
          <w:rtl/>
        </w:rPr>
        <w:t>لی</w:t>
      </w:r>
      <w:r w:rsidR="001714A2">
        <w:rPr>
          <w:rStyle w:val="Char3"/>
          <w:rFonts w:hint="cs"/>
          <w:rtl/>
        </w:rPr>
        <w:t>ۀ</w:t>
      </w:r>
      <w:r w:rsidR="001B6306" w:rsidRPr="00EB4951">
        <w:rPr>
          <w:rStyle w:val="Char3"/>
          <w:rFonts w:hint="cs"/>
          <w:rtl/>
        </w:rPr>
        <w:t xml:space="preserve"> جریانات باخبر کردم، آن حضرت</w:t>
      </w:r>
      <w:r w:rsidR="001B6306">
        <w:rPr>
          <w:rFonts w:cs="CTraditional Arabic" w:hint="cs"/>
          <w:rtl/>
          <w:lang w:bidi="fa-IR"/>
        </w:rPr>
        <w:t>ص</w:t>
      </w:r>
      <w:r w:rsidRPr="00EB4951">
        <w:rPr>
          <w:rStyle w:val="Char3"/>
          <w:rFonts w:hint="cs"/>
          <w:rtl/>
        </w:rPr>
        <w:t xml:space="preserve"> برای ثبات و استقامات من دعا فرمود»</w:t>
      </w:r>
      <w:r w:rsidRPr="0049589E">
        <w:rPr>
          <w:rStyle w:val="Char3"/>
          <w:rFonts w:hint="cs"/>
          <w:vertAlign w:val="superscript"/>
          <w:rtl/>
        </w:rPr>
        <w:t>(</w:t>
      </w:r>
      <w:r w:rsidRPr="0049589E">
        <w:rPr>
          <w:rStyle w:val="Char3"/>
          <w:vertAlign w:val="superscript"/>
          <w:rtl/>
        </w:rPr>
        <w:footnoteReference w:id="31"/>
      </w:r>
      <w:r w:rsidRPr="0049589E">
        <w:rPr>
          <w:rStyle w:val="Char3"/>
          <w:rFonts w:hint="cs"/>
          <w:vertAlign w:val="superscript"/>
          <w:rtl/>
        </w:rPr>
        <w:t>)</w:t>
      </w:r>
      <w:r w:rsidRPr="00EB4951">
        <w:rPr>
          <w:rStyle w:val="Char3"/>
          <w:rFonts w:hint="cs"/>
          <w:rtl/>
        </w:rPr>
        <w:t>.</w:t>
      </w:r>
    </w:p>
    <w:p w:rsidR="00CF42F8" w:rsidRPr="00EB4951" w:rsidRDefault="00CF42F8" w:rsidP="00FD77E4">
      <w:pPr>
        <w:ind w:firstLine="284"/>
        <w:jc w:val="both"/>
        <w:rPr>
          <w:rStyle w:val="Char3"/>
          <w:rtl/>
        </w:rPr>
      </w:pPr>
      <w:r w:rsidRPr="00EB4951">
        <w:rPr>
          <w:rStyle w:val="Char3"/>
          <w:rFonts w:hint="cs"/>
          <w:rtl/>
        </w:rPr>
        <w:t>علامه شبلی نعمانی این واقع</w:t>
      </w:r>
      <w:r w:rsidR="001714A2">
        <w:rPr>
          <w:rStyle w:val="Char3"/>
          <w:rFonts w:hint="cs"/>
          <w:rtl/>
        </w:rPr>
        <w:t>ۀ</w:t>
      </w:r>
      <w:r w:rsidRPr="00EB4951">
        <w:rPr>
          <w:rStyle w:val="Char3"/>
          <w:rFonts w:hint="cs"/>
          <w:rtl/>
        </w:rPr>
        <w:t xml:space="preserve"> تردد، و فکر و تدبر، و در نتیجه تصمیم‌گیری قاطع برای قبول دین حق را از «روض الانف» نقل کرده است»</w:t>
      </w:r>
      <w:r w:rsidRPr="0049589E">
        <w:rPr>
          <w:rStyle w:val="Char3"/>
          <w:rFonts w:hint="cs"/>
          <w:vertAlign w:val="superscript"/>
          <w:rtl/>
        </w:rPr>
        <w:t>(</w:t>
      </w:r>
      <w:r w:rsidRPr="0049589E">
        <w:rPr>
          <w:rStyle w:val="Char3"/>
          <w:vertAlign w:val="superscript"/>
          <w:rtl/>
        </w:rPr>
        <w:footnoteReference w:id="32"/>
      </w:r>
      <w:r w:rsidRPr="0049589E">
        <w:rPr>
          <w:rStyle w:val="Char3"/>
          <w:rFonts w:hint="cs"/>
          <w:vertAlign w:val="superscript"/>
          <w:rtl/>
        </w:rPr>
        <w:t>)</w:t>
      </w:r>
      <w:r w:rsidRPr="00EB4951">
        <w:rPr>
          <w:rStyle w:val="Char3"/>
          <w:rFonts w:hint="cs"/>
          <w:rtl/>
        </w:rPr>
        <w:t>.</w:t>
      </w:r>
    </w:p>
    <w:p w:rsidR="0036747D" w:rsidRPr="00EB4951" w:rsidRDefault="0036747D" w:rsidP="00FD77E4">
      <w:pPr>
        <w:ind w:firstLine="284"/>
        <w:jc w:val="both"/>
        <w:rPr>
          <w:rStyle w:val="Char3"/>
          <w:rtl/>
        </w:rPr>
      </w:pPr>
      <w:r w:rsidRPr="00EB4951">
        <w:rPr>
          <w:rStyle w:val="Char3"/>
          <w:rFonts w:hint="cs"/>
          <w:rtl/>
        </w:rPr>
        <w:t>(18) از حضرت عبدالله بن عباس</w:t>
      </w:r>
      <w:r>
        <w:rPr>
          <w:rFonts w:cs="CTraditional Arabic" w:hint="cs"/>
          <w:rtl/>
          <w:lang w:bidi="fa-IR"/>
        </w:rPr>
        <w:t>ب</w:t>
      </w:r>
      <w:r w:rsidRPr="00EB4951">
        <w:rPr>
          <w:rStyle w:val="Char3"/>
          <w:rFonts w:hint="cs"/>
          <w:rtl/>
        </w:rPr>
        <w:t xml:space="preserve"> مروی است که روزی ابوجهل گفت: «من با خداوند عهد کرده‌ام که فردا سنگی برداشته می‌نشینم، چون محمد</w:t>
      </w:r>
      <w:r w:rsidR="00045819" w:rsidRPr="00EB4951">
        <w:rPr>
          <w:rStyle w:val="Char3"/>
          <w:rFonts w:hint="cs"/>
          <w:rtl/>
        </w:rPr>
        <w:t xml:space="preserve"> </w:t>
      </w:r>
      <w:r w:rsidRPr="00EB4951">
        <w:rPr>
          <w:rStyle w:val="Char3"/>
          <w:rFonts w:hint="cs"/>
          <w:rtl/>
        </w:rPr>
        <w:t xml:space="preserve">در نماز می‌رود با این سنگ سرش را خرد کنم بعد از آن بنوعبد مناف هرکاری که از دست‌شان برمی‌آید بکنند» صبح بعد ابوجهل لعین بر </w:t>
      </w:r>
      <w:r w:rsidR="001B6306" w:rsidRPr="00EB4951">
        <w:rPr>
          <w:rStyle w:val="Char3"/>
          <w:rFonts w:hint="cs"/>
          <w:rtl/>
        </w:rPr>
        <w:t>حسب گفته</w:t>
      </w:r>
      <w:r w:rsidR="001F5F81" w:rsidRPr="00EB4951">
        <w:rPr>
          <w:rStyle w:val="Char3"/>
          <w:rFonts w:hint="cs"/>
          <w:rtl/>
        </w:rPr>
        <w:t xml:space="preserve">‌اش </w:t>
      </w:r>
      <w:r w:rsidR="001B6306" w:rsidRPr="00EB4951">
        <w:rPr>
          <w:rStyle w:val="Char3"/>
          <w:rFonts w:hint="cs"/>
          <w:rtl/>
        </w:rPr>
        <w:t>سنگی گرفته به انتظا</w:t>
      </w:r>
      <w:r w:rsidRPr="00EB4951">
        <w:rPr>
          <w:rStyle w:val="Char3"/>
          <w:rFonts w:hint="cs"/>
          <w:rtl/>
        </w:rPr>
        <w:t>ر رسول</w:t>
      </w:r>
      <w:r w:rsidR="001B6306" w:rsidRPr="00EB4951">
        <w:rPr>
          <w:rStyle w:val="Char3"/>
          <w:rFonts w:hint="cs"/>
          <w:rtl/>
        </w:rPr>
        <w:t xml:space="preserve"> خدا</w:t>
      </w:r>
      <w:r w:rsidR="001B6306">
        <w:rPr>
          <w:rFonts w:cs="CTraditional Arabic" w:hint="cs"/>
          <w:rtl/>
          <w:lang w:bidi="fa-IR"/>
        </w:rPr>
        <w:t>ص</w:t>
      </w:r>
      <w:r w:rsidRPr="00EB4951">
        <w:rPr>
          <w:rStyle w:val="Char3"/>
          <w:rFonts w:hint="cs"/>
          <w:rtl/>
        </w:rPr>
        <w:t xml:space="preserve"> نشست آن حضرت طبق معمول تشریف آورده در حرم به نماز مشغول شد </w:t>
      </w:r>
      <w:r>
        <w:rPr>
          <w:rFonts w:cs="Times New Roman" w:hint="cs"/>
          <w:rtl/>
          <w:lang w:bidi="fa-IR"/>
        </w:rPr>
        <w:t>–</w:t>
      </w:r>
      <w:r w:rsidRPr="00EB4951">
        <w:rPr>
          <w:rStyle w:val="Char3"/>
          <w:rFonts w:hint="cs"/>
          <w:rtl/>
        </w:rPr>
        <w:t xml:space="preserve"> مردان قریش در مجالس خود به انتظار</w:t>
      </w:r>
      <w:r w:rsidR="001B6306" w:rsidRPr="00EB4951">
        <w:rPr>
          <w:rStyle w:val="Char3"/>
          <w:rFonts w:hint="cs"/>
          <w:rtl/>
        </w:rPr>
        <w:t xml:space="preserve"> تماشا نشسته بودند، چون آن حضرت</w:t>
      </w:r>
      <w:r w:rsidR="001B6306">
        <w:rPr>
          <w:rFonts w:cs="CTraditional Arabic" w:hint="cs"/>
          <w:rtl/>
          <w:lang w:bidi="fa-IR"/>
        </w:rPr>
        <w:t>ص</w:t>
      </w:r>
      <w:r w:rsidR="001B6306" w:rsidRPr="00EB4951">
        <w:rPr>
          <w:rStyle w:val="Char3"/>
          <w:rFonts w:hint="cs"/>
          <w:rtl/>
        </w:rPr>
        <w:t xml:space="preserve"> </w:t>
      </w:r>
      <w:r w:rsidRPr="00EB4951">
        <w:rPr>
          <w:rStyle w:val="Char3"/>
          <w:rFonts w:hint="cs"/>
          <w:rtl/>
        </w:rPr>
        <w:t>به سجده رفت، ابوجه</w:t>
      </w:r>
      <w:r w:rsidR="001B6306" w:rsidRPr="00EB4951">
        <w:rPr>
          <w:rStyle w:val="Char3"/>
          <w:rFonts w:hint="cs"/>
          <w:rtl/>
        </w:rPr>
        <w:t>ل سنگ را برداشته به سوی آن حضرت</w:t>
      </w:r>
      <w:r w:rsidR="001B6306">
        <w:rPr>
          <w:rFonts w:cs="CTraditional Arabic" w:hint="cs"/>
          <w:rtl/>
          <w:lang w:bidi="fa-IR"/>
        </w:rPr>
        <w:t>ص</w:t>
      </w:r>
      <w:r w:rsidRPr="00EB4951">
        <w:rPr>
          <w:rStyle w:val="Char3"/>
          <w:rFonts w:hint="cs"/>
          <w:rtl/>
        </w:rPr>
        <w:t xml:space="preserve"> روان شد چون نزدیک آن حضرت رسید هیبت زده و مرعوب شده بازگشت رنگش پریده بود و هردو دستش خشک شد و سنگ از دستش به زمین افتاد، چند نفر از مردان قریش به سویش آمدند و از وی پرسیدند که ای ابوالحکم شما را چه شد؟ گفت:</w:t>
      </w:r>
    </w:p>
    <w:p w:rsidR="0036747D" w:rsidRPr="00EB4951" w:rsidRDefault="0036747D" w:rsidP="009F746C">
      <w:pPr>
        <w:ind w:firstLine="284"/>
        <w:jc w:val="both"/>
        <w:rPr>
          <w:rStyle w:val="Char3"/>
          <w:rtl/>
        </w:rPr>
      </w:pPr>
      <w:r w:rsidRPr="00EB4951">
        <w:rPr>
          <w:rStyle w:val="Char3"/>
          <w:rFonts w:hint="cs"/>
          <w:rtl/>
        </w:rPr>
        <w:t>«وقتی که من نزدیک وی رفتم، شتری به طرف من حمله‌ور شد، به خدا سوگند! من هرگز حیوانی چنین چاق و دارای گردنی چنین بلند، با دندان‌های بزرگ ندیده‌ام او می‌خواست مرا بخورد» و بیهقی از حضرت عباس</w:t>
      </w:r>
      <w:r w:rsidR="00203A69" w:rsidRPr="00203A69">
        <w:rPr>
          <w:rFonts w:cs="CTraditional Arabic" w:hint="cs"/>
          <w:rtl/>
          <w:lang w:bidi="fa-IR"/>
        </w:rPr>
        <w:t xml:space="preserve">س </w:t>
      </w:r>
      <w:r w:rsidRPr="00EB4951">
        <w:rPr>
          <w:rStyle w:val="Char3"/>
          <w:rFonts w:hint="cs"/>
          <w:rtl/>
        </w:rPr>
        <w:t>روایت کرده است که روزی من در مسجد الحرام بودم ابوجهل لعین آمد و گفت: من</w:t>
      </w:r>
      <w:r w:rsidR="001B6306" w:rsidRPr="00EB4951">
        <w:rPr>
          <w:rStyle w:val="Char3"/>
          <w:rFonts w:hint="cs"/>
          <w:rtl/>
        </w:rPr>
        <w:t xml:space="preserve"> با خدا عهد کرده‌ام که اگر محمد</w:t>
      </w:r>
      <w:r w:rsidR="001B6306">
        <w:rPr>
          <w:rFonts w:cs="CTraditional Arabic" w:hint="cs"/>
          <w:rtl/>
          <w:lang w:bidi="fa-IR"/>
        </w:rPr>
        <w:t>ص</w:t>
      </w:r>
      <w:r w:rsidRPr="00EB4951">
        <w:rPr>
          <w:rStyle w:val="Char3"/>
          <w:rFonts w:hint="cs"/>
          <w:rtl/>
        </w:rPr>
        <w:t xml:space="preserve"> را در سجده ببینم گردنش را پایمال خواهم نمود، آن حضرت در مسجد آمد و مشغول ادای نماز شد شخصی به وی گفت: ای ابوجهل این محمد است(</w:t>
      </w:r>
      <w:r w:rsidR="009F746C">
        <w:rPr>
          <w:rStyle w:val="Char3"/>
          <w:rFonts w:cs="CTraditional Arabic" w:hint="cs"/>
          <w:rtl/>
        </w:rPr>
        <w:t>ص</w:t>
      </w:r>
      <w:r w:rsidRPr="00EB4951">
        <w:rPr>
          <w:rStyle w:val="Char3"/>
          <w:rFonts w:hint="cs"/>
          <w:rtl/>
        </w:rPr>
        <w:t>) ابوجهل به وی گفت: آیا آنچه را که من می‌بینم نمی‌بینی؟ به خدا سوگند! جلو روی من دیواری به بلندی آسمان حایل شده است.</w:t>
      </w:r>
    </w:p>
    <w:p w:rsidR="0036747D" w:rsidRPr="00EB4951" w:rsidRDefault="0036747D" w:rsidP="00FD77E4">
      <w:pPr>
        <w:ind w:firstLine="284"/>
        <w:jc w:val="both"/>
        <w:rPr>
          <w:rStyle w:val="Char3"/>
          <w:rtl/>
        </w:rPr>
      </w:pPr>
      <w:r w:rsidRPr="00EB4951">
        <w:rPr>
          <w:rStyle w:val="Char3"/>
          <w:rFonts w:hint="cs"/>
          <w:rtl/>
        </w:rPr>
        <w:t>و امام احمد از حضرت ابن عباس</w:t>
      </w:r>
      <w:r w:rsidR="00203A69" w:rsidRPr="00203A69">
        <w:rPr>
          <w:rFonts w:cs="CTraditional Arabic" w:hint="cs"/>
          <w:rtl/>
          <w:lang w:bidi="fa-IR"/>
        </w:rPr>
        <w:t xml:space="preserve">س </w:t>
      </w:r>
      <w:r w:rsidRPr="00EB4951">
        <w:rPr>
          <w:rStyle w:val="Char3"/>
          <w:rFonts w:hint="cs"/>
          <w:rtl/>
        </w:rPr>
        <w:t>روایت کرده</w:t>
      </w:r>
      <w:r w:rsidR="001B6306" w:rsidRPr="00EB4951">
        <w:rPr>
          <w:rStyle w:val="Char3"/>
          <w:rFonts w:hint="cs"/>
          <w:rtl/>
        </w:rPr>
        <w:t xml:space="preserve"> است که ابوجهل گفت: اگر من محمد</w:t>
      </w:r>
      <w:r w:rsidRPr="00EB4951">
        <w:rPr>
          <w:rStyle w:val="Char3"/>
          <w:rFonts w:hint="cs"/>
          <w:rtl/>
        </w:rPr>
        <w:t xml:space="preserve"> را در حال ادای نماز در کعبه ببینم گردنش را پایمال خواهم کرد، این مطلب به اطلاع آن حضرت رسید، فرمود: اگر او چنین کاری بکند، آنگاه ملائکه او را ظاهراً عذاب خواهند داد</w:t>
      </w:r>
      <w:r w:rsidRPr="0049589E">
        <w:rPr>
          <w:rStyle w:val="Char3"/>
          <w:rFonts w:hint="cs"/>
          <w:vertAlign w:val="superscript"/>
          <w:rtl/>
        </w:rPr>
        <w:t>(</w:t>
      </w:r>
      <w:r w:rsidRPr="0049589E">
        <w:rPr>
          <w:rStyle w:val="Char3"/>
          <w:vertAlign w:val="superscript"/>
          <w:rtl/>
        </w:rPr>
        <w:footnoteReference w:id="33"/>
      </w:r>
      <w:r w:rsidRPr="0049589E">
        <w:rPr>
          <w:rStyle w:val="Char3"/>
          <w:rFonts w:hint="cs"/>
          <w:vertAlign w:val="superscript"/>
          <w:rtl/>
        </w:rPr>
        <w:t>)</w:t>
      </w:r>
      <w:r w:rsidRPr="00EB4951">
        <w:rPr>
          <w:rStyle w:val="Char3"/>
          <w:rFonts w:hint="cs"/>
          <w:rtl/>
        </w:rPr>
        <w:t>.</w:t>
      </w:r>
      <w:r w:rsidR="00724FE7" w:rsidRPr="00EB4951">
        <w:rPr>
          <w:rStyle w:val="Char3"/>
          <w:rFonts w:hint="cs"/>
          <w:rtl/>
        </w:rPr>
        <w:t xml:space="preserve"> امام ابن هشام نیز روایت حضرت عبدالله ابن عباس</w:t>
      </w:r>
      <w:r w:rsidR="00203A69" w:rsidRPr="00203A69">
        <w:rPr>
          <w:rFonts w:cs="CTraditional Arabic" w:hint="cs"/>
          <w:rtl/>
          <w:lang w:bidi="fa-IR"/>
        </w:rPr>
        <w:t xml:space="preserve">س </w:t>
      </w:r>
      <w:r w:rsidR="00724FE7" w:rsidRPr="00EB4951">
        <w:rPr>
          <w:rStyle w:val="Char3"/>
          <w:rFonts w:hint="cs"/>
          <w:rtl/>
        </w:rPr>
        <w:t>را (که قبلاً ذکر شد) نقل کرده است</w:t>
      </w:r>
      <w:r w:rsidR="00724FE7" w:rsidRPr="0049589E">
        <w:rPr>
          <w:rStyle w:val="Char3"/>
          <w:rFonts w:hint="cs"/>
          <w:vertAlign w:val="superscript"/>
          <w:rtl/>
        </w:rPr>
        <w:t>(</w:t>
      </w:r>
      <w:r w:rsidR="00724FE7" w:rsidRPr="0049589E">
        <w:rPr>
          <w:rStyle w:val="Char3"/>
          <w:vertAlign w:val="superscript"/>
          <w:rtl/>
        </w:rPr>
        <w:footnoteReference w:id="34"/>
      </w:r>
      <w:r w:rsidR="00724FE7" w:rsidRPr="0049589E">
        <w:rPr>
          <w:rStyle w:val="Char3"/>
          <w:rFonts w:hint="cs"/>
          <w:vertAlign w:val="superscript"/>
          <w:rtl/>
        </w:rPr>
        <w:t>)</w:t>
      </w:r>
      <w:r w:rsidR="00724FE7" w:rsidRPr="00EB4951">
        <w:rPr>
          <w:rStyle w:val="Char3"/>
          <w:rFonts w:hint="cs"/>
          <w:rtl/>
        </w:rPr>
        <w:t>.</w:t>
      </w:r>
    </w:p>
    <w:p w:rsidR="005319DD" w:rsidRPr="00EB4951" w:rsidRDefault="005319DD" w:rsidP="00FD77E4">
      <w:pPr>
        <w:ind w:firstLine="284"/>
        <w:jc w:val="both"/>
        <w:rPr>
          <w:rStyle w:val="Char3"/>
          <w:rtl/>
        </w:rPr>
      </w:pPr>
      <w:r w:rsidRPr="00EB4951">
        <w:rPr>
          <w:rStyle w:val="Char3"/>
          <w:rFonts w:hint="cs"/>
          <w:rtl/>
        </w:rPr>
        <w:t>و بر حاشیه</w:t>
      </w:r>
      <w:r w:rsidR="001F5F81" w:rsidRPr="00EB4951">
        <w:rPr>
          <w:rStyle w:val="Char3"/>
          <w:rFonts w:hint="cs"/>
          <w:rtl/>
        </w:rPr>
        <w:t xml:space="preserve">‌اش </w:t>
      </w:r>
      <w:r w:rsidRPr="00EB4951">
        <w:rPr>
          <w:rStyle w:val="Char3"/>
          <w:rFonts w:hint="cs"/>
          <w:rtl/>
        </w:rPr>
        <w:t>موجود است که این حدیث را نسائی با سند خود از حضرت ابوهریره</w:t>
      </w:r>
      <w:r w:rsidR="00203A69" w:rsidRPr="00203A69">
        <w:rPr>
          <w:rFonts w:cs="CTraditional Arabic" w:hint="cs"/>
          <w:rtl/>
          <w:lang w:bidi="fa-IR"/>
        </w:rPr>
        <w:t xml:space="preserve">س </w:t>
      </w:r>
      <w:r w:rsidRPr="00EB4951">
        <w:rPr>
          <w:rStyle w:val="Char3"/>
          <w:rFonts w:hint="cs"/>
          <w:rtl/>
        </w:rPr>
        <w:t>روایت کرده است، در آن موجود است که مشرکان گفتند: ای ابوجهل شما را چه شد؟ ابوجهل گفت: میان من و او خندقی از آتش حائل و بیمی و خوفی مسلط شد و فقط پ</w:t>
      </w:r>
      <w:r w:rsidR="001B6306" w:rsidRPr="00EB4951">
        <w:rPr>
          <w:rStyle w:val="Char3"/>
          <w:rFonts w:hint="cs"/>
          <w:rtl/>
        </w:rPr>
        <w:t>رو بازو به نظر می‌آید، رسول خدا</w:t>
      </w:r>
      <w:r w:rsidR="001B6306">
        <w:rPr>
          <w:rFonts w:cs="CTraditional Arabic" w:hint="cs"/>
          <w:rtl/>
          <w:lang w:bidi="fa-IR"/>
        </w:rPr>
        <w:t>ص</w:t>
      </w:r>
      <w:r w:rsidRPr="00EB4951">
        <w:rPr>
          <w:rStyle w:val="Char3"/>
          <w:rFonts w:hint="cs"/>
          <w:rtl/>
        </w:rPr>
        <w:t xml:space="preserve"> فرمود: «اگر او به من نزدیک می‌شد فرشتگان هر عضوی از اعضاء بدنش را می‌ربودند» (الروض)</w:t>
      </w:r>
      <w:r w:rsidRPr="0049589E">
        <w:rPr>
          <w:rStyle w:val="Char3"/>
          <w:rFonts w:hint="cs"/>
          <w:vertAlign w:val="superscript"/>
          <w:rtl/>
        </w:rPr>
        <w:t>(</w:t>
      </w:r>
      <w:r w:rsidRPr="0049589E">
        <w:rPr>
          <w:rStyle w:val="Char3"/>
          <w:vertAlign w:val="superscript"/>
          <w:rtl/>
        </w:rPr>
        <w:footnoteReference w:id="35"/>
      </w:r>
      <w:r w:rsidRPr="0049589E">
        <w:rPr>
          <w:rStyle w:val="Char3"/>
          <w:rFonts w:hint="cs"/>
          <w:vertAlign w:val="superscript"/>
          <w:rtl/>
        </w:rPr>
        <w:t>)</w:t>
      </w:r>
      <w:r w:rsidRPr="00EB4951">
        <w:rPr>
          <w:rStyle w:val="Char3"/>
          <w:rFonts w:hint="cs"/>
          <w:rtl/>
        </w:rPr>
        <w:t>.</w:t>
      </w:r>
    </w:p>
    <w:p w:rsidR="00C05EBA" w:rsidRPr="00EB4951" w:rsidRDefault="00C05EBA" w:rsidP="00A722B3">
      <w:pPr>
        <w:ind w:firstLine="284"/>
        <w:jc w:val="both"/>
        <w:rPr>
          <w:rStyle w:val="Char3"/>
          <w:rtl/>
        </w:rPr>
      </w:pPr>
      <w:r w:rsidRPr="00EB4951">
        <w:rPr>
          <w:rStyle w:val="Char3"/>
          <w:rFonts w:hint="cs"/>
          <w:rtl/>
        </w:rPr>
        <w:t>(19) حاکم از حضرت انس روایت کرد</w:t>
      </w:r>
      <w:r w:rsidR="001B6306" w:rsidRPr="00EB4951">
        <w:rPr>
          <w:rStyle w:val="Char3"/>
          <w:rFonts w:hint="cs"/>
          <w:rtl/>
        </w:rPr>
        <w:t>ه است که یک بار کافران رسول خدا</w:t>
      </w:r>
      <w:r w:rsidR="001B6306">
        <w:rPr>
          <w:rFonts w:cs="CTraditional Arabic" w:hint="cs"/>
          <w:rtl/>
          <w:lang w:bidi="fa-IR"/>
        </w:rPr>
        <w:t>ص</w:t>
      </w:r>
      <w:r w:rsidRPr="00EB4951">
        <w:rPr>
          <w:rStyle w:val="Char3"/>
          <w:rFonts w:hint="cs"/>
          <w:rtl/>
        </w:rPr>
        <w:t xml:space="preserve"> را چنان زدند که آن حضرت بیهوش د. </w:t>
      </w:r>
      <w:r w:rsidR="003175AB" w:rsidRPr="00BF3AA1">
        <w:rPr>
          <w:rStyle w:val="Char2"/>
          <w:rFonts w:hint="cs"/>
          <w:rtl/>
        </w:rPr>
        <w:t>«</w:t>
      </w:r>
      <w:r w:rsidR="00C267F0" w:rsidRPr="00BF3AA1">
        <w:rPr>
          <w:rStyle w:val="Char2"/>
          <w:rFonts w:hint="eastAsia"/>
          <w:rtl/>
        </w:rPr>
        <w:t>لَقَدْ</w:t>
      </w:r>
      <w:r w:rsidR="00C267F0" w:rsidRPr="00BF3AA1">
        <w:rPr>
          <w:rStyle w:val="Char2"/>
          <w:rtl/>
        </w:rPr>
        <w:t xml:space="preserve"> </w:t>
      </w:r>
      <w:r w:rsidR="00C267F0" w:rsidRPr="00BF3AA1">
        <w:rPr>
          <w:rStyle w:val="Char2"/>
          <w:rFonts w:hint="eastAsia"/>
          <w:rtl/>
        </w:rPr>
        <w:t>ضَرَبُوا</w:t>
      </w:r>
      <w:r w:rsidR="00C267F0" w:rsidRPr="00BF3AA1">
        <w:rPr>
          <w:rStyle w:val="Char2"/>
          <w:rtl/>
        </w:rPr>
        <w:t xml:space="preserve"> </w:t>
      </w:r>
      <w:r w:rsidR="00C267F0" w:rsidRPr="00BF3AA1">
        <w:rPr>
          <w:rStyle w:val="Char2"/>
          <w:rFonts w:hint="eastAsia"/>
          <w:rtl/>
        </w:rPr>
        <w:t>رَسُولَ</w:t>
      </w:r>
      <w:r w:rsidR="00C267F0" w:rsidRPr="00BF3AA1">
        <w:rPr>
          <w:rStyle w:val="Char2"/>
          <w:rtl/>
        </w:rPr>
        <w:t xml:space="preserve"> </w:t>
      </w:r>
      <w:r w:rsidR="00C267F0" w:rsidRPr="00BF3AA1">
        <w:rPr>
          <w:rStyle w:val="Char2"/>
          <w:rFonts w:hint="eastAsia"/>
          <w:rtl/>
        </w:rPr>
        <w:t>اللَّهِ</w:t>
      </w:r>
      <w:r w:rsidR="00C267F0" w:rsidRPr="00BF3AA1">
        <w:rPr>
          <w:rStyle w:val="Char2"/>
          <w:rtl/>
        </w:rPr>
        <w:t xml:space="preserve"> </w:t>
      </w:r>
      <w:r w:rsidR="00C267F0" w:rsidRPr="00BF3AA1">
        <w:rPr>
          <w:rStyle w:val="Char2"/>
          <w:rFonts w:hint="eastAsia"/>
          <w:rtl/>
        </w:rPr>
        <w:t>صلى</w:t>
      </w:r>
      <w:r w:rsidR="00C267F0" w:rsidRPr="00BF3AA1">
        <w:rPr>
          <w:rStyle w:val="Char2"/>
          <w:rtl/>
        </w:rPr>
        <w:t xml:space="preserve"> </w:t>
      </w:r>
      <w:r w:rsidR="00C267F0" w:rsidRPr="00BF3AA1">
        <w:rPr>
          <w:rStyle w:val="Char2"/>
          <w:rFonts w:hint="eastAsia"/>
          <w:rtl/>
        </w:rPr>
        <w:t>الله</w:t>
      </w:r>
      <w:r w:rsidR="00C267F0" w:rsidRPr="00BF3AA1">
        <w:rPr>
          <w:rStyle w:val="Char2"/>
          <w:rtl/>
        </w:rPr>
        <w:t xml:space="preserve"> </w:t>
      </w:r>
      <w:r w:rsidR="00C267F0" w:rsidRPr="00BF3AA1">
        <w:rPr>
          <w:rStyle w:val="Char2"/>
          <w:rFonts w:hint="eastAsia"/>
          <w:rtl/>
        </w:rPr>
        <w:t>عليه</w:t>
      </w:r>
      <w:r w:rsidR="00C267F0" w:rsidRPr="00BF3AA1">
        <w:rPr>
          <w:rStyle w:val="Char2"/>
          <w:rtl/>
        </w:rPr>
        <w:t xml:space="preserve"> </w:t>
      </w:r>
      <w:r w:rsidR="00C267F0" w:rsidRPr="00BF3AA1">
        <w:rPr>
          <w:rStyle w:val="Char2"/>
          <w:rFonts w:hint="eastAsia"/>
          <w:rtl/>
        </w:rPr>
        <w:t>وسلم</w:t>
      </w:r>
      <w:r w:rsidR="00C267F0" w:rsidRPr="00BF3AA1">
        <w:rPr>
          <w:rStyle w:val="Char2"/>
          <w:rtl/>
        </w:rPr>
        <w:t xml:space="preserve"> </w:t>
      </w:r>
      <w:r w:rsidR="00C267F0" w:rsidRPr="00BF3AA1">
        <w:rPr>
          <w:rStyle w:val="Char2"/>
          <w:rFonts w:hint="eastAsia"/>
          <w:rtl/>
        </w:rPr>
        <w:t>حَتَّى</w:t>
      </w:r>
      <w:r w:rsidR="00C267F0" w:rsidRPr="00BF3AA1">
        <w:rPr>
          <w:rStyle w:val="Char2"/>
          <w:rtl/>
        </w:rPr>
        <w:t xml:space="preserve"> </w:t>
      </w:r>
      <w:r w:rsidR="00C267F0" w:rsidRPr="00BF3AA1">
        <w:rPr>
          <w:rStyle w:val="Char2"/>
          <w:rFonts w:hint="eastAsia"/>
          <w:rtl/>
        </w:rPr>
        <w:t>غُشِيَ</w:t>
      </w:r>
      <w:r w:rsidR="00C267F0" w:rsidRPr="00BF3AA1">
        <w:rPr>
          <w:rStyle w:val="Char2"/>
          <w:rtl/>
        </w:rPr>
        <w:t xml:space="preserve"> </w:t>
      </w:r>
      <w:r w:rsidR="00C267F0" w:rsidRPr="00BF3AA1">
        <w:rPr>
          <w:rStyle w:val="Char2"/>
          <w:rFonts w:hint="eastAsia"/>
          <w:rtl/>
        </w:rPr>
        <w:t>عَلَيْهِ</w:t>
      </w:r>
      <w:r w:rsidR="003175AB" w:rsidRPr="00BF3AA1">
        <w:rPr>
          <w:rStyle w:val="Char2"/>
          <w:rFonts w:hint="cs"/>
          <w:rtl/>
        </w:rPr>
        <w:t>»</w:t>
      </w:r>
      <w:r w:rsidR="003175AB" w:rsidRPr="0049589E">
        <w:rPr>
          <w:rStyle w:val="Char3"/>
          <w:rFonts w:hint="cs"/>
          <w:vertAlign w:val="superscript"/>
          <w:rtl/>
        </w:rPr>
        <w:t>(</w:t>
      </w:r>
      <w:r w:rsidR="003175AB" w:rsidRPr="0049589E">
        <w:rPr>
          <w:rStyle w:val="Char3"/>
          <w:vertAlign w:val="superscript"/>
          <w:rtl/>
        </w:rPr>
        <w:footnoteReference w:id="36"/>
      </w:r>
      <w:r w:rsidR="003175AB" w:rsidRPr="0049589E">
        <w:rPr>
          <w:rStyle w:val="Char3"/>
          <w:rFonts w:hint="cs"/>
          <w:vertAlign w:val="superscript"/>
          <w:rtl/>
        </w:rPr>
        <w:t>)</w:t>
      </w:r>
      <w:r w:rsidR="003175AB" w:rsidRPr="00EB4951">
        <w:rPr>
          <w:rStyle w:val="Char3"/>
          <w:rFonts w:hint="cs"/>
          <w:rtl/>
        </w:rPr>
        <w:t>. در روایت بزاز آمده است که حضرت ابوبکر</w:t>
      </w:r>
      <w:r w:rsidR="00203A69" w:rsidRPr="00203A69">
        <w:rPr>
          <w:rFonts w:cs="CTraditional Arabic" w:hint="cs"/>
          <w:rtl/>
          <w:lang w:bidi="fa-IR"/>
        </w:rPr>
        <w:t xml:space="preserve">س </w:t>
      </w:r>
      <w:r w:rsidR="001B6306" w:rsidRPr="00EB4951">
        <w:rPr>
          <w:rStyle w:val="Char3"/>
          <w:rFonts w:hint="cs"/>
          <w:rtl/>
        </w:rPr>
        <w:t>آن حضرت</w:t>
      </w:r>
      <w:r w:rsidR="001B6306">
        <w:rPr>
          <w:rFonts w:cs="CTraditional Arabic" w:hint="cs"/>
          <w:rtl/>
          <w:lang w:bidi="fa-IR"/>
        </w:rPr>
        <w:t>ص</w:t>
      </w:r>
      <w:r w:rsidR="003175AB" w:rsidRPr="00EB4951">
        <w:rPr>
          <w:rStyle w:val="Char3"/>
          <w:rFonts w:hint="cs"/>
          <w:rtl/>
        </w:rPr>
        <w:t xml:space="preserve"> را نجات داد، آنگاه</w:t>
      </w:r>
      <w:r w:rsidR="001F5F81" w:rsidRPr="00EB4951">
        <w:rPr>
          <w:rStyle w:val="Char3"/>
          <w:rFonts w:hint="cs"/>
          <w:rtl/>
        </w:rPr>
        <w:t xml:space="preserve"> آن‌ها </w:t>
      </w:r>
      <w:r w:rsidR="003175AB" w:rsidRPr="00EB4951">
        <w:rPr>
          <w:rStyle w:val="Char3"/>
          <w:rFonts w:hint="cs"/>
          <w:rtl/>
        </w:rPr>
        <w:t>آن حضرت</w:t>
      </w:r>
      <w:r w:rsidR="00A722B3">
        <w:rPr>
          <w:rFonts w:cs="CTraditional Arabic" w:hint="cs"/>
          <w:rtl/>
          <w:lang w:bidi="fa-IR"/>
        </w:rPr>
        <w:t>ص</w:t>
      </w:r>
      <w:r w:rsidR="003175AB" w:rsidRPr="00EB4951">
        <w:rPr>
          <w:rStyle w:val="Char3"/>
          <w:rFonts w:hint="cs"/>
          <w:rtl/>
        </w:rPr>
        <w:t xml:space="preserve"> را رها کرده همگی بر سر حضرت ابوبکر ریختند</w:t>
      </w:r>
      <w:r w:rsidR="003175AB" w:rsidRPr="0049589E">
        <w:rPr>
          <w:rStyle w:val="Char3"/>
          <w:rFonts w:hint="cs"/>
          <w:vertAlign w:val="superscript"/>
          <w:rtl/>
        </w:rPr>
        <w:t>(</w:t>
      </w:r>
      <w:r w:rsidR="003175AB" w:rsidRPr="0049589E">
        <w:rPr>
          <w:rStyle w:val="Char3"/>
          <w:vertAlign w:val="superscript"/>
          <w:rtl/>
        </w:rPr>
        <w:footnoteReference w:id="37"/>
      </w:r>
      <w:r w:rsidR="003175AB" w:rsidRPr="0049589E">
        <w:rPr>
          <w:rStyle w:val="Char3"/>
          <w:rFonts w:hint="cs"/>
          <w:vertAlign w:val="superscript"/>
          <w:rtl/>
        </w:rPr>
        <w:t>)</w:t>
      </w:r>
      <w:r w:rsidR="003175AB" w:rsidRPr="00EB4951">
        <w:rPr>
          <w:rStyle w:val="Char3"/>
          <w:rFonts w:hint="cs"/>
          <w:rtl/>
        </w:rPr>
        <w:t>.</w:t>
      </w:r>
    </w:p>
    <w:p w:rsidR="001348B3" w:rsidRPr="00EB4951" w:rsidRDefault="001B6306" w:rsidP="00FD77E4">
      <w:pPr>
        <w:ind w:firstLine="284"/>
        <w:jc w:val="both"/>
        <w:rPr>
          <w:rStyle w:val="Char3"/>
          <w:rtl/>
        </w:rPr>
      </w:pPr>
      <w:r w:rsidRPr="00EB4951">
        <w:rPr>
          <w:rStyle w:val="Char3"/>
          <w:rFonts w:hint="cs"/>
          <w:rtl/>
        </w:rPr>
        <w:t>(20) «سنگباران رحمت عالمیان</w:t>
      </w:r>
      <w:r>
        <w:rPr>
          <w:rFonts w:cs="CTraditional Arabic" w:hint="cs"/>
          <w:rtl/>
          <w:lang w:bidi="fa-IR"/>
        </w:rPr>
        <w:t>ص</w:t>
      </w:r>
      <w:r w:rsidR="001348B3" w:rsidRPr="00EB4951">
        <w:rPr>
          <w:rStyle w:val="Char3"/>
          <w:rFonts w:hint="cs"/>
          <w:rtl/>
        </w:rPr>
        <w:t xml:space="preserve"> در طائف»</w:t>
      </w:r>
    </w:p>
    <w:p w:rsidR="001348B3" w:rsidRPr="00EB4951" w:rsidRDefault="001348B3" w:rsidP="00FD77E4">
      <w:pPr>
        <w:ind w:firstLine="284"/>
        <w:jc w:val="both"/>
        <w:rPr>
          <w:rStyle w:val="Char3"/>
          <w:rtl/>
        </w:rPr>
      </w:pPr>
      <w:r w:rsidRPr="00EB4951">
        <w:rPr>
          <w:rStyle w:val="Char3"/>
          <w:rFonts w:hint="cs"/>
          <w:rtl/>
        </w:rPr>
        <w:t>الف- علامه ابن سعد</w:t>
      </w:r>
      <w:r>
        <w:rPr>
          <w:rFonts w:cs="CTraditional Arabic" w:hint="cs"/>
          <w:rtl/>
          <w:lang w:bidi="fa-IR"/>
        </w:rPr>
        <w:t>/</w:t>
      </w:r>
      <w:r w:rsidRPr="00EB4951">
        <w:rPr>
          <w:rStyle w:val="Char3"/>
          <w:rFonts w:hint="cs"/>
          <w:rtl/>
        </w:rPr>
        <w:t xml:space="preserve"> روایت می‌کند که وقتی که ابوطالب وفات کرد آنگاه قریش بر رسول خد</w:t>
      </w:r>
      <w:r w:rsidR="001B6306" w:rsidRPr="00EB4951">
        <w:rPr>
          <w:rStyle w:val="Char3"/>
          <w:rFonts w:hint="cs"/>
          <w:rtl/>
        </w:rPr>
        <w:t>ا</w:t>
      </w:r>
      <w:r w:rsidR="001B6306">
        <w:rPr>
          <w:rFonts w:cs="CTraditional Arabic" w:hint="cs"/>
          <w:rtl/>
          <w:lang w:bidi="fa-IR"/>
        </w:rPr>
        <w:t>ص</w:t>
      </w:r>
      <w:r w:rsidRPr="00EB4951">
        <w:rPr>
          <w:rStyle w:val="Char3"/>
          <w:rFonts w:hint="cs"/>
          <w:rtl/>
        </w:rPr>
        <w:t xml:space="preserve"> بیشتر جر</w:t>
      </w:r>
      <w:r w:rsidR="001B6306" w:rsidRPr="00EB4951">
        <w:rPr>
          <w:rStyle w:val="Char3"/>
          <w:rFonts w:hint="cs"/>
          <w:rtl/>
        </w:rPr>
        <w:t>ات پیدا کردند</w:t>
      </w:r>
      <w:r w:rsidRPr="00EB4951">
        <w:rPr>
          <w:rStyle w:val="Char3"/>
          <w:rFonts w:hint="cs"/>
          <w:rtl/>
        </w:rPr>
        <w:t xml:space="preserve"> و نسبت به او </w:t>
      </w:r>
      <w:r w:rsidR="001B6306" w:rsidRPr="00EB4951">
        <w:rPr>
          <w:rStyle w:val="Char3"/>
          <w:rFonts w:hint="cs"/>
          <w:rtl/>
        </w:rPr>
        <w:t>سختی</w:t>
      </w:r>
      <w:r w:rsidRPr="00EB4951">
        <w:rPr>
          <w:rStyle w:val="Char3"/>
          <w:rFonts w:hint="cs"/>
          <w:rtl/>
        </w:rPr>
        <w:t xml:space="preserve"> و ظلم به خرج دادند.</w:t>
      </w:r>
    </w:p>
    <w:p w:rsidR="001348B3" w:rsidRPr="00EB4951" w:rsidRDefault="001348B3" w:rsidP="00FD77E4">
      <w:pPr>
        <w:ind w:firstLine="284"/>
        <w:jc w:val="both"/>
        <w:rPr>
          <w:rStyle w:val="Char3"/>
          <w:rtl/>
        </w:rPr>
      </w:pPr>
      <w:r w:rsidRPr="00BF3AA1">
        <w:rPr>
          <w:rStyle w:val="Char0"/>
          <w:rFonts w:hint="cs"/>
          <w:rtl/>
        </w:rPr>
        <w:t>«</w:t>
      </w:r>
      <w:r w:rsidR="006A071B" w:rsidRPr="00BF3AA1">
        <w:rPr>
          <w:rStyle w:val="Char0"/>
          <w:rFonts w:hint="cs"/>
          <w:rtl/>
        </w:rPr>
        <w:t>فخرج إلى الطائف ومعه زيد بن حارثه</w:t>
      </w:r>
      <w:r w:rsidRPr="00BF3AA1">
        <w:rPr>
          <w:rStyle w:val="Char0"/>
          <w:rFonts w:hint="cs"/>
          <w:rtl/>
        </w:rPr>
        <w:t>»</w:t>
      </w:r>
      <w:r w:rsidR="001B6306" w:rsidRPr="00EB4951">
        <w:rPr>
          <w:rStyle w:val="Char3"/>
          <w:rFonts w:hint="cs"/>
          <w:rtl/>
        </w:rPr>
        <w:t xml:space="preserve"> آن حضرت</w:t>
      </w:r>
      <w:r w:rsidR="001B6306">
        <w:rPr>
          <w:rFonts w:cs="CTraditional Arabic" w:hint="cs"/>
          <w:rtl/>
          <w:lang w:bidi="fa-IR"/>
        </w:rPr>
        <w:t>ص</w:t>
      </w:r>
      <w:r w:rsidRPr="00EB4951">
        <w:rPr>
          <w:rStyle w:val="Char3"/>
          <w:rFonts w:hint="cs"/>
          <w:rtl/>
        </w:rPr>
        <w:t xml:space="preserve"> به همراهی حضرت زید بن حارثه</w:t>
      </w:r>
      <w:r w:rsidR="00203A69" w:rsidRPr="00203A69">
        <w:rPr>
          <w:rFonts w:cs="CTraditional Arabic" w:hint="cs"/>
          <w:rtl/>
          <w:lang w:bidi="fa-IR"/>
        </w:rPr>
        <w:t xml:space="preserve">س </w:t>
      </w:r>
      <w:r w:rsidRPr="00EB4951">
        <w:rPr>
          <w:rStyle w:val="Char3"/>
          <w:rFonts w:hint="cs"/>
          <w:rtl/>
        </w:rPr>
        <w:t>به سوی طائف بیرون رفت.</w:t>
      </w:r>
    </w:p>
    <w:p w:rsidR="006A071B" w:rsidRPr="00EB4951" w:rsidRDefault="006A071B" w:rsidP="00FD77E4">
      <w:pPr>
        <w:ind w:firstLine="284"/>
        <w:jc w:val="both"/>
        <w:rPr>
          <w:rStyle w:val="Char3"/>
          <w:rtl/>
        </w:rPr>
      </w:pPr>
      <w:r w:rsidRPr="00EB4951">
        <w:rPr>
          <w:rStyle w:val="Char3"/>
          <w:rFonts w:hint="cs"/>
          <w:rtl/>
        </w:rPr>
        <w:t>این جریان مربوط به آخر شوال سال دهم از بعثت نبوی است، آن حضرت 10 روز در طائف قیام فرمود، و در آن جا با یکایک سرداران ملاقات کرد و تبلیغ فرمود، اما هیچ احدی دعوت حق را نپذیرفت و همگی گفتند:</w:t>
      </w:r>
    </w:p>
    <w:p w:rsidR="006A071B" w:rsidRPr="00EB4951" w:rsidRDefault="006A071B" w:rsidP="00FD77E4">
      <w:pPr>
        <w:ind w:firstLine="284"/>
        <w:jc w:val="both"/>
        <w:rPr>
          <w:rStyle w:val="Char3"/>
          <w:rtl/>
        </w:rPr>
      </w:pPr>
      <w:r w:rsidRPr="00BF3AA1">
        <w:rPr>
          <w:rStyle w:val="Char0"/>
          <w:rFonts w:hint="cs"/>
          <w:rtl/>
        </w:rPr>
        <w:t>«</w:t>
      </w:r>
      <w:r w:rsidR="00732B1E" w:rsidRPr="00BF3AA1">
        <w:rPr>
          <w:rStyle w:val="Char0"/>
          <w:rFonts w:hint="cs"/>
          <w:rtl/>
        </w:rPr>
        <w:t xml:space="preserve">يا محمد </w:t>
      </w:r>
      <w:r w:rsidR="00BF3AA1">
        <w:rPr>
          <w:rStyle w:val="Char0"/>
          <w:rFonts w:hint="cs"/>
          <w:rtl/>
        </w:rPr>
        <w:t>أ</w:t>
      </w:r>
      <w:r w:rsidR="00732B1E" w:rsidRPr="00BF3AA1">
        <w:rPr>
          <w:rStyle w:val="Char0"/>
          <w:rFonts w:hint="cs"/>
          <w:rtl/>
        </w:rPr>
        <w:t>خرج من بلدنا</w:t>
      </w:r>
      <w:r w:rsidRPr="00BF3AA1">
        <w:rPr>
          <w:rStyle w:val="Char0"/>
          <w:rFonts w:hint="cs"/>
          <w:rtl/>
        </w:rPr>
        <w:t>»</w:t>
      </w:r>
      <w:r w:rsidR="001B6306" w:rsidRPr="00EB4951">
        <w:rPr>
          <w:rStyle w:val="Char3"/>
          <w:rFonts w:hint="cs"/>
          <w:rtl/>
        </w:rPr>
        <w:t xml:space="preserve"> «ای محمد</w:t>
      </w:r>
      <w:r w:rsidR="001B6306">
        <w:rPr>
          <w:rFonts w:cs="CTraditional Arabic" w:hint="cs"/>
          <w:rtl/>
          <w:lang w:bidi="fa-IR"/>
        </w:rPr>
        <w:t>ص</w:t>
      </w:r>
      <w:r w:rsidRPr="00EB4951">
        <w:rPr>
          <w:rStyle w:val="Char3"/>
          <w:rFonts w:hint="cs"/>
          <w:rtl/>
        </w:rPr>
        <w:t xml:space="preserve"> از شهر ما بیرون شو» (و بر این مقدار آن ملعونان اکتفا نکردند، بلکه) بدپیشگان طائف را علیه آن حضرت شوراندند، </w:t>
      </w:r>
      <w:r w:rsidRPr="00BF3AA1">
        <w:rPr>
          <w:rStyle w:val="Char0"/>
          <w:rFonts w:hint="cs"/>
          <w:rtl/>
        </w:rPr>
        <w:t>«</w:t>
      </w:r>
      <w:r w:rsidR="00732B1E" w:rsidRPr="00BF3AA1">
        <w:rPr>
          <w:rStyle w:val="Char0"/>
          <w:rFonts w:hint="cs"/>
          <w:rtl/>
        </w:rPr>
        <w:t>فجعلوا يرمونه بالحجارة حتى أن رجلي رسول الله صلى الله عليه وسلم لتدميان، وزيد بن حارثه يقيه بنفسه حتى لقد شج في رأسه شجاج</w:t>
      </w:r>
      <w:r w:rsidRPr="00BF3AA1">
        <w:rPr>
          <w:rStyle w:val="Char0"/>
          <w:rFonts w:hint="cs"/>
          <w:rtl/>
        </w:rPr>
        <w:t>»</w:t>
      </w:r>
      <w:r w:rsidRPr="00EB4951">
        <w:rPr>
          <w:rStyle w:val="Char3"/>
          <w:rFonts w:hint="cs"/>
          <w:rtl/>
        </w:rPr>
        <w:t xml:space="preserve"> </w:t>
      </w:r>
      <w:r w:rsidR="001B6306" w:rsidRPr="00EB4951">
        <w:rPr>
          <w:rStyle w:val="Char3"/>
          <w:rFonts w:hint="cs"/>
          <w:rtl/>
        </w:rPr>
        <w:t>«رگبار سنگ را بر حضرت رحمت عالم</w:t>
      </w:r>
      <w:r w:rsidR="001B6306">
        <w:rPr>
          <w:rFonts w:cs="CTraditional Arabic" w:hint="cs"/>
          <w:rtl/>
          <w:lang w:bidi="fa-IR"/>
        </w:rPr>
        <w:t>ص</w:t>
      </w:r>
      <w:r w:rsidRPr="00EB4951">
        <w:rPr>
          <w:rStyle w:val="Char3"/>
          <w:rFonts w:hint="cs"/>
          <w:rtl/>
        </w:rPr>
        <w:t xml:space="preserve"> آغاز</w:t>
      </w:r>
      <w:r w:rsidR="001B6306" w:rsidRPr="00EB4951">
        <w:rPr>
          <w:rStyle w:val="Char3"/>
          <w:rFonts w:hint="cs"/>
          <w:rtl/>
        </w:rPr>
        <w:t xml:space="preserve"> کردند تا قدم‌های مبارک آن حضرت</w:t>
      </w:r>
      <w:r w:rsidR="001B6306">
        <w:rPr>
          <w:rFonts w:cs="CTraditional Arabic" w:hint="cs"/>
          <w:rtl/>
          <w:lang w:bidi="fa-IR"/>
        </w:rPr>
        <w:t>ص</w:t>
      </w:r>
      <w:r w:rsidRPr="00EB4951">
        <w:rPr>
          <w:rStyle w:val="Char3"/>
          <w:rFonts w:hint="cs"/>
          <w:rtl/>
        </w:rPr>
        <w:t xml:space="preserve"> خون‌</w:t>
      </w:r>
      <w:r w:rsidR="0099029C" w:rsidRPr="00EB4951">
        <w:rPr>
          <w:rStyle w:val="Char3"/>
          <w:rFonts w:hint="cs"/>
          <w:rtl/>
        </w:rPr>
        <w:t>آلود گردیدند و حضرت زید بن حارثه خود را سپر قرار داده بود، تا این که چندین جای سرش زخمی شد».</w:t>
      </w:r>
    </w:p>
    <w:p w:rsidR="001D7236" w:rsidRPr="00EB4951" w:rsidRDefault="001D7236" w:rsidP="00FD77E4">
      <w:pPr>
        <w:ind w:firstLine="284"/>
        <w:jc w:val="both"/>
        <w:rPr>
          <w:rStyle w:val="Char3"/>
          <w:rtl/>
        </w:rPr>
      </w:pPr>
      <w:r w:rsidRPr="00EB4951">
        <w:rPr>
          <w:rStyle w:val="Char3"/>
          <w:rFonts w:hint="cs"/>
          <w:rtl/>
        </w:rPr>
        <w:t>الله اکبر: هیچ می‌دانید که بر چه شخصیت عظیمی رگبار سنگ می‌بارید؟</w:t>
      </w:r>
    </w:p>
    <w:p w:rsidR="001D7236" w:rsidRPr="00EB4951" w:rsidRDefault="001D7236" w:rsidP="00FD77E4">
      <w:pPr>
        <w:ind w:firstLine="284"/>
        <w:jc w:val="both"/>
        <w:rPr>
          <w:rStyle w:val="Char3"/>
          <w:rtl/>
        </w:rPr>
      </w:pPr>
      <w:r w:rsidRPr="00EB4951">
        <w:rPr>
          <w:rStyle w:val="Char3"/>
          <w:rFonts w:hint="cs"/>
          <w:rtl/>
        </w:rPr>
        <w:t>بر شخصیت مقدسی که ابر رحمت قرار گرفته ف</w:t>
      </w:r>
      <w:r w:rsidR="001B6306" w:rsidRPr="00EB4951">
        <w:rPr>
          <w:rStyle w:val="Char3"/>
          <w:rFonts w:hint="cs"/>
          <w:rtl/>
        </w:rPr>
        <w:t>رستاده شد، و به حق رحمت عالمیان</w:t>
      </w:r>
      <w:r w:rsidR="001B6306">
        <w:rPr>
          <w:rFonts w:cs="CTraditional Arabic" w:hint="cs"/>
          <w:rtl/>
          <w:lang w:bidi="fa-IR"/>
        </w:rPr>
        <w:t>ص</w:t>
      </w:r>
      <w:r w:rsidRPr="00EB4951">
        <w:rPr>
          <w:rStyle w:val="Char3"/>
          <w:rFonts w:hint="cs"/>
          <w:rtl/>
        </w:rPr>
        <w:t xml:space="preserve"> بود که باران رحمتش شامل دوست و دشمن بود و همه را از دریای بیکرانش مستفیض و سیراب گردانید.</w:t>
      </w:r>
    </w:p>
    <w:p w:rsidR="001D7236" w:rsidRPr="00EB4951" w:rsidRDefault="001D7236" w:rsidP="00FD77E4">
      <w:pPr>
        <w:ind w:firstLine="284"/>
        <w:jc w:val="both"/>
        <w:rPr>
          <w:rStyle w:val="Char3"/>
          <w:rtl/>
        </w:rPr>
      </w:pPr>
      <w:r w:rsidRPr="00EB4951">
        <w:rPr>
          <w:rStyle w:val="Char3"/>
          <w:rFonts w:hint="cs"/>
          <w:rtl/>
        </w:rPr>
        <w:t>ب- علامه شبل</w:t>
      </w:r>
      <w:r w:rsidR="001B6306" w:rsidRPr="00EB4951">
        <w:rPr>
          <w:rStyle w:val="Char3"/>
          <w:rFonts w:hint="cs"/>
          <w:rtl/>
        </w:rPr>
        <w:t>ی</w:t>
      </w:r>
      <w:r w:rsidRPr="00EB4951">
        <w:rPr>
          <w:rStyle w:val="Char3"/>
          <w:rFonts w:hint="cs"/>
          <w:rtl/>
        </w:rPr>
        <w:t xml:space="preserve"> نعمانی می‌نویسد:</w:t>
      </w:r>
    </w:p>
    <w:p w:rsidR="001D7236" w:rsidRPr="00EB4951" w:rsidRDefault="001D7236" w:rsidP="00FD77E4">
      <w:pPr>
        <w:ind w:firstLine="284"/>
        <w:jc w:val="both"/>
        <w:rPr>
          <w:rStyle w:val="Char3"/>
          <w:rtl/>
        </w:rPr>
      </w:pPr>
      <w:r w:rsidRPr="00EB4951">
        <w:rPr>
          <w:rStyle w:val="Char3"/>
          <w:rFonts w:hint="cs"/>
          <w:rtl/>
        </w:rPr>
        <w:t>«اوباشان شهر (طائف) از هر طرفت ریختند، و پای‌های مبارک آن حضرت را تا حدی با سنگ زدند که کفش‌های آن حضرت پر از خون شدند، وقتی که در اثر زخم‌های از پای درآمد بازوهای حضرتش را گر</w:t>
      </w:r>
      <w:r w:rsidR="00582F91" w:rsidRPr="00EB4951">
        <w:rPr>
          <w:rStyle w:val="Char3"/>
          <w:rFonts w:hint="cs"/>
          <w:rtl/>
        </w:rPr>
        <w:t>فته بلند می‌کردند و چون آن حضرت</w:t>
      </w:r>
      <w:r w:rsidR="00582F91">
        <w:rPr>
          <w:rFonts w:cs="CTraditional Arabic" w:hint="cs"/>
          <w:rtl/>
          <w:lang w:bidi="fa-IR"/>
        </w:rPr>
        <w:t>ص</w:t>
      </w:r>
      <w:r w:rsidRPr="00EB4951">
        <w:rPr>
          <w:rStyle w:val="Char3"/>
          <w:rFonts w:hint="cs"/>
          <w:rtl/>
        </w:rPr>
        <w:t xml:space="preserve"> به راه می‌افتاد دوباره کتک زده و دشنام می‌دادند و کف زنان به دنبال آن حضرت براه می‌افتادند».</w:t>
      </w:r>
    </w:p>
    <w:p w:rsidR="001D7236" w:rsidRPr="00EB4951" w:rsidRDefault="001D7236" w:rsidP="00FD77E4">
      <w:pPr>
        <w:ind w:firstLine="284"/>
        <w:jc w:val="both"/>
        <w:rPr>
          <w:rStyle w:val="Char3"/>
          <w:rtl/>
        </w:rPr>
      </w:pPr>
      <w:r w:rsidRPr="00EB4951">
        <w:rPr>
          <w:rStyle w:val="Char3"/>
          <w:rFonts w:hint="cs"/>
          <w:rtl/>
        </w:rPr>
        <w:t>تمام این تفاصیل در مواهب لدنیه به حواله موسی بن عقبه و در</w:t>
      </w:r>
      <w:r w:rsidR="006F0E65" w:rsidRPr="00EB4951">
        <w:rPr>
          <w:rStyle w:val="Char3"/>
          <w:rFonts w:hint="cs"/>
          <w:rtl/>
        </w:rPr>
        <w:t xml:space="preserve"> تاریخ طبری و ابن هشام موجود است</w:t>
      </w:r>
      <w:r w:rsidR="006F0E65" w:rsidRPr="0049589E">
        <w:rPr>
          <w:rStyle w:val="Char3"/>
          <w:rFonts w:hint="cs"/>
          <w:vertAlign w:val="superscript"/>
          <w:rtl/>
        </w:rPr>
        <w:t>(</w:t>
      </w:r>
      <w:r w:rsidR="006F0E65" w:rsidRPr="0049589E">
        <w:rPr>
          <w:rStyle w:val="Char3"/>
          <w:vertAlign w:val="superscript"/>
          <w:rtl/>
        </w:rPr>
        <w:footnoteReference w:id="38"/>
      </w:r>
      <w:r w:rsidR="006F0E65" w:rsidRPr="0049589E">
        <w:rPr>
          <w:rStyle w:val="Char3"/>
          <w:rFonts w:hint="cs"/>
          <w:vertAlign w:val="superscript"/>
          <w:rtl/>
        </w:rPr>
        <w:t>)</w:t>
      </w:r>
      <w:r w:rsidR="006F0E65" w:rsidRPr="00EB4951">
        <w:rPr>
          <w:rStyle w:val="Char3"/>
          <w:rFonts w:hint="cs"/>
          <w:rtl/>
        </w:rPr>
        <w:t>.</w:t>
      </w:r>
    </w:p>
    <w:p w:rsidR="00515429" w:rsidRPr="00EB4951" w:rsidRDefault="00515429" w:rsidP="00FD77E4">
      <w:pPr>
        <w:ind w:firstLine="284"/>
        <w:jc w:val="both"/>
        <w:rPr>
          <w:rStyle w:val="Char3"/>
          <w:rtl/>
        </w:rPr>
      </w:pPr>
      <w:r w:rsidRPr="00EB4951">
        <w:rPr>
          <w:rStyle w:val="Char3"/>
          <w:rFonts w:hint="cs"/>
          <w:rtl/>
        </w:rPr>
        <w:t>در دلائل النبو</w:t>
      </w:r>
      <w:r w:rsidRPr="00A37A47">
        <w:rPr>
          <w:rStyle w:val="Char3"/>
          <w:rFonts w:hint="cs"/>
          <w:rtl/>
        </w:rPr>
        <w:t>ة</w:t>
      </w:r>
      <w:r w:rsidRPr="00EB4951">
        <w:rPr>
          <w:rStyle w:val="Char3"/>
          <w:rFonts w:hint="cs"/>
          <w:rtl/>
        </w:rPr>
        <w:t xml:space="preserve"> ابونعیم و </w:t>
      </w:r>
      <w:r w:rsidR="001B4E0A" w:rsidRPr="00A37A47">
        <w:rPr>
          <w:rStyle w:val="Char3"/>
          <w:rFonts w:hint="cs"/>
          <w:rtl/>
        </w:rPr>
        <w:t>البدایة والنهایة</w:t>
      </w:r>
      <w:r w:rsidRPr="00EB4951">
        <w:rPr>
          <w:rStyle w:val="Char3"/>
          <w:rFonts w:hint="cs"/>
          <w:rtl/>
        </w:rPr>
        <w:t xml:space="preserve"> نیز این روایات موجود است</w:t>
      </w:r>
      <w:r w:rsidRPr="0049589E">
        <w:rPr>
          <w:rStyle w:val="Char3"/>
          <w:rFonts w:hint="cs"/>
          <w:vertAlign w:val="superscript"/>
          <w:rtl/>
        </w:rPr>
        <w:t>(</w:t>
      </w:r>
      <w:r w:rsidRPr="0049589E">
        <w:rPr>
          <w:rStyle w:val="Char3"/>
          <w:vertAlign w:val="superscript"/>
          <w:rtl/>
        </w:rPr>
        <w:footnoteReference w:id="39"/>
      </w:r>
      <w:r w:rsidRPr="0049589E">
        <w:rPr>
          <w:rStyle w:val="Char3"/>
          <w:rFonts w:hint="cs"/>
          <w:vertAlign w:val="superscript"/>
          <w:rtl/>
        </w:rPr>
        <w:t>)</w:t>
      </w:r>
      <w:r w:rsidRPr="00EB4951">
        <w:rPr>
          <w:rStyle w:val="Char3"/>
          <w:rFonts w:hint="cs"/>
          <w:rtl/>
        </w:rPr>
        <w:t>.</w:t>
      </w:r>
    </w:p>
    <w:p w:rsidR="00CD4AEA" w:rsidRDefault="00985DE7" w:rsidP="00AE46DC">
      <w:pPr>
        <w:pStyle w:val="a1"/>
        <w:rPr>
          <w:rtl/>
        </w:rPr>
      </w:pPr>
      <w:bookmarkStart w:id="6" w:name="_Toc424209847"/>
      <w:r>
        <w:rPr>
          <w:rFonts w:hint="cs"/>
          <w:rtl/>
        </w:rPr>
        <w:t>تصمیم قتل</w:t>
      </w:r>
      <w:bookmarkEnd w:id="6"/>
    </w:p>
    <w:p w:rsidR="00985DE7" w:rsidRPr="00EB4951" w:rsidRDefault="003728A2" w:rsidP="00FD77E4">
      <w:pPr>
        <w:ind w:firstLine="284"/>
        <w:jc w:val="both"/>
        <w:rPr>
          <w:rStyle w:val="Char3"/>
          <w:rtl/>
        </w:rPr>
      </w:pPr>
      <w:r w:rsidRPr="00EB4951">
        <w:rPr>
          <w:rStyle w:val="Char3"/>
          <w:rFonts w:hint="cs"/>
          <w:rtl/>
        </w:rPr>
        <w:t>عداوت و شقاوت ناهنجار کفار به سرحد نهائی رسید، وقتی که</w:t>
      </w:r>
      <w:r w:rsidR="001F5F81" w:rsidRPr="00EB4951">
        <w:rPr>
          <w:rStyle w:val="Char3"/>
          <w:rFonts w:hint="cs"/>
          <w:rtl/>
        </w:rPr>
        <w:t xml:space="preserve"> آن‌ها </w:t>
      </w:r>
      <w:r w:rsidRPr="00EB4951">
        <w:rPr>
          <w:rStyle w:val="Char3"/>
          <w:rFonts w:hint="cs"/>
          <w:rtl/>
        </w:rPr>
        <w:t>انواع و اقسا</w:t>
      </w:r>
      <w:r w:rsidR="00582F91" w:rsidRPr="00EB4951">
        <w:rPr>
          <w:rStyle w:val="Char3"/>
          <w:rFonts w:hint="cs"/>
          <w:rtl/>
        </w:rPr>
        <w:t>م جور و ستم را بر جناب نبی اکرم</w:t>
      </w:r>
      <w:r w:rsidR="00582F91">
        <w:rPr>
          <w:rFonts w:cs="CTraditional Arabic" w:hint="cs"/>
          <w:rtl/>
          <w:lang w:bidi="fa-IR"/>
        </w:rPr>
        <w:t>ص</w:t>
      </w:r>
      <w:r w:rsidRPr="00EB4951">
        <w:rPr>
          <w:rStyle w:val="Char3"/>
          <w:rFonts w:hint="cs"/>
          <w:rtl/>
        </w:rPr>
        <w:t xml:space="preserve"> روا داشتند، باز به این بسنده نکرده، و آتش کینه و بغض‌شان فروکش نشد در نهایت امد، تصمیم قتل آن حضرت </w:t>
      </w:r>
      <w:r w:rsidR="009A2B6B" w:rsidRPr="009A2B6B">
        <w:rPr>
          <w:rFonts w:cs="CTraditional Arabic" w:hint="cs"/>
          <w:rtl/>
          <w:lang w:bidi="fa-IR"/>
        </w:rPr>
        <w:t>ج</w:t>
      </w:r>
      <w:r w:rsidRPr="00EB4951">
        <w:rPr>
          <w:rStyle w:val="Char3"/>
          <w:rFonts w:hint="cs"/>
          <w:rtl/>
        </w:rPr>
        <w:t xml:space="preserve"> را اتخاذ کردند.</w:t>
      </w:r>
    </w:p>
    <w:p w:rsidR="0026733C" w:rsidRPr="00EB4951" w:rsidRDefault="0026733C" w:rsidP="00FD77E4">
      <w:pPr>
        <w:jc w:val="both"/>
        <w:rPr>
          <w:rStyle w:val="Char3"/>
          <w:rtl/>
        </w:rPr>
      </w:pPr>
      <w:r w:rsidRPr="00EB4951">
        <w:rPr>
          <w:rStyle w:val="Char3"/>
          <w:rFonts w:hint="cs"/>
          <w:rtl/>
        </w:rPr>
        <w:t>21. محاصر</w:t>
      </w:r>
      <w:r w:rsidR="001714A2">
        <w:rPr>
          <w:rStyle w:val="Char3"/>
          <w:rFonts w:hint="cs"/>
          <w:rtl/>
        </w:rPr>
        <w:t>ۀ</w:t>
      </w:r>
      <w:r w:rsidRPr="00EB4951">
        <w:rPr>
          <w:rStyle w:val="Char3"/>
          <w:rFonts w:hint="cs"/>
          <w:rtl/>
        </w:rPr>
        <w:t xml:space="preserve"> اقتصادی آن حضرت در شعب ابی طالب</w:t>
      </w:r>
    </w:p>
    <w:p w:rsidR="0026733C" w:rsidRPr="00EB4951" w:rsidRDefault="00C66EE3" w:rsidP="009F746C">
      <w:pPr>
        <w:ind w:firstLine="284"/>
        <w:jc w:val="both"/>
        <w:rPr>
          <w:rStyle w:val="Char3"/>
          <w:rtl/>
        </w:rPr>
      </w:pPr>
      <w:r w:rsidRPr="00EB4951">
        <w:rPr>
          <w:rStyle w:val="Char3"/>
          <w:rFonts w:hint="cs"/>
          <w:rtl/>
        </w:rPr>
        <w:t>علامه شبلی می‌نویسد که چون قریشیان دیدند که با وجود این همه</w:t>
      </w:r>
      <w:r w:rsidR="00BF3AA1" w:rsidRPr="00EB4951">
        <w:rPr>
          <w:rStyle w:val="Char3"/>
          <w:rFonts w:hint="cs"/>
          <w:rtl/>
        </w:rPr>
        <w:t xml:space="preserve"> سختی‌ها</w:t>
      </w:r>
      <w:r w:rsidRPr="00EB4951">
        <w:rPr>
          <w:rStyle w:val="Char3"/>
          <w:rFonts w:hint="cs"/>
          <w:rtl/>
        </w:rPr>
        <w:t xml:space="preserve"> و موانع دائره اسلام وسعت می‌گیرد، افرادی مانند عمر</w:t>
      </w:r>
      <w:r w:rsidR="00203A69" w:rsidRPr="00203A69">
        <w:rPr>
          <w:rFonts w:cs="CTraditional Arabic" w:hint="cs"/>
          <w:rtl/>
          <w:lang w:bidi="fa-IR"/>
        </w:rPr>
        <w:t xml:space="preserve">س </w:t>
      </w:r>
      <w:r w:rsidRPr="00EB4951">
        <w:rPr>
          <w:rStyle w:val="Char3"/>
          <w:rFonts w:hint="cs"/>
          <w:rtl/>
        </w:rPr>
        <w:t>و حمزه</w:t>
      </w:r>
      <w:r w:rsidR="00203A69" w:rsidRPr="00203A69">
        <w:rPr>
          <w:rFonts w:cs="CTraditional Arabic" w:hint="cs"/>
          <w:rtl/>
          <w:lang w:bidi="fa-IR"/>
        </w:rPr>
        <w:t xml:space="preserve">س </w:t>
      </w:r>
      <w:r w:rsidRPr="00EB4951">
        <w:rPr>
          <w:rStyle w:val="Char3"/>
          <w:rFonts w:hint="cs"/>
          <w:rtl/>
        </w:rPr>
        <w:t>ایمان آورده</w:t>
      </w:r>
      <w:r w:rsidR="001F5F81" w:rsidRPr="00EB4951">
        <w:rPr>
          <w:rStyle w:val="Char3"/>
          <w:rFonts w:hint="cs"/>
          <w:rtl/>
        </w:rPr>
        <w:t>‌اند،</w:t>
      </w:r>
      <w:r w:rsidRPr="00EB4951">
        <w:rPr>
          <w:rStyle w:val="Char3"/>
          <w:rFonts w:hint="cs"/>
          <w:rtl/>
        </w:rPr>
        <w:t xml:space="preserve"> نجاشی مسلمانان را نزد خود پناهندگی داده است، و سفرای</w:t>
      </w:r>
      <w:r w:rsidR="001F5F81" w:rsidRPr="00EB4951">
        <w:rPr>
          <w:rStyle w:val="Char3"/>
          <w:rFonts w:hint="cs"/>
          <w:rtl/>
        </w:rPr>
        <w:t xml:space="preserve"> آن‌ها </w:t>
      </w:r>
      <w:r w:rsidRPr="00EB4951">
        <w:rPr>
          <w:rStyle w:val="Char3"/>
          <w:rFonts w:hint="cs"/>
          <w:rtl/>
        </w:rPr>
        <w:t>(که به منظور پس گرفتن مهاجران حبشه پیش نجا</w:t>
      </w:r>
      <w:r w:rsidR="00582F91" w:rsidRPr="00EB4951">
        <w:rPr>
          <w:rStyle w:val="Char3"/>
          <w:rFonts w:hint="cs"/>
          <w:rtl/>
        </w:rPr>
        <w:t>ش</w:t>
      </w:r>
      <w:r w:rsidRPr="00EB4951">
        <w:rPr>
          <w:rStyle w:val="Char3"/>
          <w:rFonts w:hint="cs"/>
          <w:rtl/>
        </w:rPr>
        <w:t>ی رفته بودند</w:t>
      </w:r>
      <w:r>
        <w:rPr>
          <w:rFonts w:cs="Times New Roman" w:hint="cs"/>
          <w:rtl/>
          <w:lang w:bidi="fa-IR"/>
        </w:rPr>
        <w:t>–</w:t>
      </w:r>
      <w:r w:rsidRPr="00EB4951">
        <w:rPr>
          <w:rStyle w:val="Char3"/>
          <w:rFonts w:hint="cs"/>
          <w:rtl/>
        </w:rPr>
        <w:t xml:space="preserve"> مترجم) ناکام و خائب برگشتند، و تعداد مسلمانان روز به روز رو به افزایش است، لذا ای</w:t>
      </w:r>
      <w:r w:rsidR="00582F91" w:rsidRPr="00EB4951">
        <w:rPr>
          <w:rStyle w:val="Char3"/>
          <w:rFonts w:hint="cs"/>
          <w:rtl/>
        </w:rPr>
        <w:t>ن بار تصمیم گرفتند که رسول اکرم</w:t>
      </w:r>
      <w:r w:rsidR="00582F91">
        <w:rPr>
          <w:rFonts w:cs="CTraditional Arabic" w:hint="cs"/>
          <w:rtl/>
          <w:lang w:bidi="fa-IR"/>
        </w:rPr>
        <w:t>ص</w:t>
      </w:r>
      <w:r w:rsidRPr="00EB4951">
        <w:rPr>
          <w:rStyle w:val="Char3"/>
          <w:rFonts w:hint="cs"/>
          <w:rtl/>
        </w:rPr>
        <w:t xml:space="preserve"> و خاندانش را در محاصره اقتصادی قرار داده و در دره‌ای دور از مکه تبعید نمایند،</w:t>
      </w:r>
      <w:r w:rsidR="00240AA1">
        <w:rPr>
          <w:rStyle w:val="Char3"/>
          <w:rFonts w:hint="cs"/>
          <w:rtl/>
        </w:rPr>
        <w:t xml:space="preserve"> </w:t>
      </w:r>
      <w:r w:rsidR="008A7483">
        <w:rPr>
          <w:rStyle w:val="Char3"/>
          <w:rFonts w:hint="cs"/>
          <w:rtl/>
        </w:rPr>
        <w:t xml:space="preserve">چنان‌که </w:t>
      </w:r>
      <w:r w:rsidRPr="00EB4951">
        <w:rPr>
          <w:rStyle w:val="Char3"/>
          <w:rFonts w:hint="cs"/>
          <w:rtl/>
        </w:rPr>
        <w:t>کلی</w:t>
      </w:r>
      <w:r w:rsidR="001714A2">
        <w:rPr>
          <w:rStyle w:val="Char3"/>
          <w:rFonts w:hint="cs"/>
          <w:rtl/>
        </w:rPr>
        <w:t>ۀ</w:t>
      </w:r>
      <w:r w:rsidRPr="00EB4951">
        <w:rPr>
          <w:rStyle w:val="Char3"/>
          <w:rFonts w:hint="cs"/>
          <w:rtl/>
        </w:rPr>
        <w:t xml:space="preserve"> قبائل معاهده‌ای ترتیب دادند که هیچ احدی حق ندارد با خاندان بنی هاشم مناکحت، خرید و فروش و یا با آن ملاقات کند و یا اجازه دهد که وسائل خورد و نوش و ارزاق عمومی نزد آنان برده شود تا زمانی که محمد را</w:t>
      </w:r>
      <w:r w:rsidR="009F746C">
        <w:rPr>
          <w:rStyle w:val="Char3"/>
          <w:rFonts w:hint="cs"/>
          <w:rtl/>
        </w:rPr>
        <w:t xml:space="preserve"> (</w:t>
      </w:r>
      <w:r w:rsidR="009F746C">
        <w:rPr>
          <w:rStyle w:val="Char3"/>
          <w:rFonts w:cs="CTraditional Arabic" w:hint="cs"/>
          <w:rtl/>
        </w:rPr>
        <w:t>ص</w:t>
      </w:r>
      <w:r w:rsidR="009F746C">
        <w:rPr>
          <w:rStyle w:val="Char3"/>
          <w:rFonts w:hint="cs"/>
          <w:rtl/>
        </w:rPr>
        <w:t xml:space="preserve">) </w:t>
      </w:r>
      <w:r w:rsidRPr="00EB4951">
        <w:rPr>
          <w:rStyle w:val="Char3"/>
          <w:rFonts w:hint="cs"/>
          <w:rtl/>
        </w:rPr>
        <w:t>برای قتل به ما تحویل دهند، منصور بن عکرمه این معاهده را نوشت و بر درواز</w:t>
      </w:r>
      <w:r w:rsidR="001714A2">
        <w:rPr>
          <w:rStyle w:val="Char3"/>
          <w:rFonts w:hint="cs"/>
          <w:rtl/>
        </w:rPr>
        <w:t>ۀ</w:t>
      </w:r>
      <w:r w:rsidRPr="00EB4951">
        <w:rPr>
          <w:rStyle w:val="Char3"/>
          <w:rFonts w:hint="cs"/>
          <w:rtl/>
        </w:rPr>
        <w:t xml:space="preserve"> کعبه آویزان کرد، ابوطالب بالاجبار تمام خاندان بنی هاشم را همراه کرده تا سه سال در شعب ابی طالب پناهنده شدند، این مدت چنان سخت گذشت که برگ‌های درخت طلح</w:t>
      </w:r>
      <w:r w:rsidRPr="002336AF">
        <w:rPr>
          <w:rStyle w:val="Char3"/>
          <w:rFonts w:hint="cs"/>
          <w:vertAlign w:val="superscript"/>
          <w:rtl/>
        </w:rPr>
        <w:t>(</w:t>
      </w:r>
      <w:r w:rsidRPr="002336AF">
        <w:rPr>
          <w:rStyle w:val="Char3"/>
          <w:vertAlign w:val="superscript"/>
          <w:rtl/>
        </w:rPr>
        <w:footnoteReference w:id="40"/>
      </w:r>
      <w:r w:rsidRPr="002336AF">
        <w:rPr>
          <w:rStyle w:val="Char3"/>
          <w:rFonts w:hint="cs"/>
          <w:vertAlign w:val="superscript"/>
          <w:rtl/>
        </w:rPr>
        <w:t>)</w:t>
      </w:r>
      <w:r w:rsidRPr="00EB4951">
        <w:rPr>
          <w:rStyle w:val="Char3"/>
          <w:rFonts w:hint="cs"/>
          <w:rtl/>
        </w:rPr>
        <w:t xml:space="preserve"> را می‌خوردند،</w:t>
      </w:r>
      <w:r w:rsidR="006255B0" w:rsidRPr="00EB4951">
        <w:rPr>
          <w:rStyle w:val="Char3"/>
          <w:rFonts w:hint="cs"/>
          <w:rtl/>
        </w:rPr>
        <w:t xml:space="preserve"> و به زندگی خویش ادامه می‌دادند، حضرت سعد بن ابی وقاص</w:t>
      </w:r>
      <w:r w:rsidR="00203A69" w:rsidRPr="00203A69">
        <w:rPr>
          <w:rFonts w:cs="CTraditional Arabic" w:hint="cs"/>
          <w:rtl/>
          <w:lang w:bidi="fa-IR"/>
        </w:rPr>
        <w:t xml:space="preserve">س </w:t>
      </w:r>
      <w:r w:rsidR="006255B0" w:rsidRPr="00EB4951">
        <w:rPr>
          <w:rStyle w:val="Char3"/>
          <w:rFonts w:hint="cs"/>
          <w:rtl/>
        </w:rPr>
        <w:t>می‌فرماید که در یکی از شب‌ها تکه‌ای از پوست را یافتم، آن را با آب شسته و سپس آن را بر روی آتش قرار داده پختم و با آب مخلوط کرده خوردم</w:t>
      </w:r>
      <w:r w:rsidR="006255B0" w:rsidRPr="002336AF">
        <w:rPr>
          <w:rStyle w:val="Char3"/>
          <w:rFonts w:hint="cs"/>
          <w:vertAlign w:val="superscript"/>
          <w:rtl/>
        </w:rPr>
        <w:t>(</w:t>
      </w:r>
      <w:r w:rsidR="006255B0" w:rsidRPr="002336AF">
        <w:rPr>
          <w:rStyle w:val="Char3"/>
          <w:vertAlign w:val="superscript"/>
          <w:rtl/>
        </w:rPr>
        <w:footnoteReference w:id="41"/>
      </w:r>
      <w:r w:rsidR="006255B0" w:rsidRPr="002336AF">
        <w:rPr>
          <w:rStyle w:val="Char3"/>
          <w:rFonts w:hint="cs"/>
          <w:vertAlign w:val="superscript"/>
          <w:rtl/>
        </w:rPr>
        <w:t>)</w:t>
      </w:r>
      <w:r w:rsidR="006255B0" w:rsidRPr="00EB4951">
        <w:rPr>
          <w:rStyle w:val="Char3"/>
          <w:rFonts w:hint="cs"/>
          <w:rtl/>
        </w:rPr>
        <w:t>.</w:t>
      </w:r>
    </w:p>
    <w:p w:rsidR="00153608" w:rsidRPr="00EB4951" w:rsidRDefault="00153608" w:rsidP="00FD77E4">
      <w:pPr>
        <w:ind w:firstLine="284"/>
        <w:jc w:val="both"/>
        <w:rPr>
          <w:rStyle w:val="Char3"/>
          <w:rtl/>
        </w:rPr>
      </w:pPr>
      <w:r w:rsidRPr="00EB4951">
        <w:rPr>
          <w:rStyle w:val="Char3"/>
          <w:rFonts w:hint="cs"/>
          <w:rtl/>
        </w:rPr>
        <w:t>ابن سعد روایت کرده است که چون بچه‌ها و اطفال در اثر گرسنگی گریه می‌کردند، آوازشان بیرون شعب به گوش قریش می‌رسید،</w:t>
      </w:r>
      <w:r w:rsidR="001F5F81" w:rsidRPr="00EB4951">
        <w:rPr>
          <w:rStyle w:val="Char3"/>
          <w:rFonts w:hint="cs"/>
          <w:rtl/>
        </w:rPr>
        <w:t xml:space="preserve"> آن‌ها </w:t>
      </w:r>
      <w:r w:rsidRPr="00EB4951">
        <w:rPr>
          <w:rStyle w:val="Char3"/>
          <w:rFonts w:hint="cs"/>
          <w:rtl/>
        </w:rPr>
        <w:t>شنیده خوشحالی می‌کردند، ولی بعضی افراد نرم‌دل، نیروی باطنی شان آنان را به نوع دوستی وادار کرده و از این جریان ناراحت هم می‌شدند.</w:t>
      </w:r>
    </w:p>
    <w:p w:rsidR="00B34AD5" w:rsidRPr="00EB4951" w:rsidRDefault="00910142" w:rsidP="00FD77E4">
      <w:pPr>
        <w:ind w:firstLine="284"/>
        <w:jc w:val="both"/>
        <w:rPr>
          <w:rStyle w:val="Char3"/>
          <w:rtl/>
        </w:rPr>
      </w:pPr>
      <w:r w:rsidRPr="00EB4951">
        <w:rPr>
          <w:rStyle w:val="Char3"/>
          <w:rFonts w:hint="cs"/>
          <w:rtl/>
        </w:rPr>
        <w:t>سه سال متوالی آن حضرت</w:t>
      </w:r>
      <w:r>
        <w:rPr>
          <w:rFonts w:cs="CTraditional Arabic" w:hint="cs"/>
          <w:rtl/>
          <w:lang w:bidi="fa-IR"/>
        </w:rPr>
        <w:t>ص</w:t>
      </w:r>
      <w:r w:rsidR="00B34AD5" w:rsidRPr="00EB4951">
        <w:rPr>
          <w:rStyle w:val="Char3"/>
          <w:rFonts w:hint="cs"/>
          <w:rtl/>
        </w:rPr>
        <w:t xml:space="preserve"> و تمام آل بنی هاشم این مصائب را با شکیبائی تمام تحمل نمودند، آخر الامر عواطف دشمنان به جوش آمده و از ناحی</w:t>
      </w:r>
      <w:r w:rsidR="001714A2">
        <w:rPr>
          <w:rStyle w:val="Char3"/>
          <w:rFonts w:hint="cs"/>
          <w:rtl/>
        </w:rPr>
        <w:t>ۀ</w:t>
      </w:r>
      <w:r w:rsidR="00B34AD5" w:rsidRPr="00EB4951">
        <w:rPr>
          <w:rStyle w:val="Char3"/>
          <w:rFonts w:hint="cs"/>
          <w:rtl/>
        </w:rPr>
        <w:t xml:space="preserve"> خود آنان، برای نقض این معاهده فعالیت آغاز گردید، زهیر داخل حرم رفته تمام مردم را خطاب کرده و گفت: ای اهل مکه! این چه عدالتی است که ما به آسودگی زندگی کنیم و</w:t>
      </w:r>
      <w:r w:rsidR="00C45274" w:rsidRPr="00EB4951">
        <w:rPr>
          <w:rStyle w:val="Char3"/>
          <w:rFonts w:hint="cs"/>
          <w:rtl/>
        </w:rPr>
        <w:t xml:space="preserve"> بنوهاشم از آب و آذوقه هم محروم باشند؟ سوگند به خدا تا این معاهد</w:t>
      </w:r>
      <w:r w:rsidR="001714A2">
        <w:rPr>
          <w:rStyle w:val="Char3"/>
          <w:rFonts w:hint="cs"/>
          <w:rtl/>
        </w:rPr>
        <w:t>ۀ</w:t>
      </w:r>
      <w:r w:rsidR="00C45274" w:rsidRPr="00EB4951">
        <w:rPr>
          <w:rStyle w:val="Char3"/>
          <w:rFonts w:hint="cs"/>
          <w:rtl/>
        </w:rPr>
        <w:t xml:space="preserve"> ظالمانه پاره نشود من باز نخواهم آمد.</w:t>
      </w:r>
    </w:p>
    <w:p w:rsidR="00C45274" w:rsidRPr="00EB4951" w:rsidRDefault="00C45274" w:rsidP="00FD77E4">
      <w:pPr>
        <w:ind w:firstLine="284"/>
        <w:jc w:val="both"/>
        <w:rPr>
          <w:rStyle w:val="Char3"/>
          <w:rtl/>
        </w:rPr>
      </w:pPr>
      <w:r w:rsidRPr="00EB4951">
        <w:rPr>
          <w:rStyle w:val="Char3"/>
          <w:rFonts w:hint="cs"/>
          <w:rtl/>
        </w:rPr>
        <w:t>در مقابل وی ابوجهل گفت: این معاهده را هرگز کسی نمی‌تواند دست بزند، زمعه گفت: تو دروغ می‌گوئی. مطعم دست خود را دراز کرده عهدنامه را پاره کرد، همه اسلحه به تن پوشیده نزد بنوهاشم رفتند و</w:t>
      </w:r>
      <w:r w:rsidR="001F5F81" w:rsidRPr="00EB4951">
        <w:rPr>
          <w:rStyle w:val="Char3"/>
          <w:rFonts w:hint="cs"/>
          <w:rtl/>
        </w:rPr>
        <w:t xml:space="preserve"> آن‌ها </w:t>
      </w:r>
      <w:r w:rsidRPr="00EB4951">
        <w:rPr>
          <w:rStyle w:val="Char3"/>
          <w:rFonts w:hint="cs"/>
          <w:rtl/>
        </w:rPr>
        <w:t>را از شعب بیرون آوردند، این تفاصیل در ابن هشام، طبری و غیره مذکور است</w:t>
      </w:r>
      <w:r w:rsidRPr="002336AF">
        <w:rPr>
          <w:rStyle w:val="Char3"/>
          <w:rFonts w:hint="cs"/>
          <w:vertAlign w:val="superscript"/>
          <w:rtl/>
        </w:rPr>
        <w:t>(</w:t>
      </w:r>
      <w:r w:rsidRPr="002336AF">
        <w:rPr>
          <w:rStyle w:val="Char3"/>
          <w:vertAlign w:val="superscript"/>
          <w:rtl/>
        </w:rPr>
        <w:footnoteReference w:id="42"/>
      </w:r>
      <w:r w:rsidRPr="002336AF">
        <w:rPr>
          <w:rStyle w:val="Char3"/>
          <w:rFonts w:hint="cs"/>
          <w:vertAlign w:val="superscript"/>
          <w:rtl/>
        </w:rPr>
        <w:t>)</w:t>
      </w:r>
      <w:r w:rsidRPr="00EB4951">
        <w:rPr>
          <w:rStyle w:val="Char3"/>
          <w:rFonts w:hint="cs"/>
          <w:rtl/>
        </w:rPr>
        <w:t>.</w:t>
      </w:r>
    </w:p>
    <w:p w:rsidR="002C7633" w:rsidRPr="00EB4951" w:rsidRDefault="002C7633" w:rsidP="00FD77E4">
      <w:pPr>
        <w:ind w:firstLine="284"/>
        <w:jc w:val="both"/>
        <w:rPr>
          <w:rStyle w:val="Char3"/>
          <w:rtl/>
        </w:rPr>
      </w:pPr>
      <w:r w:rsidRPr="00EB4951">
        <w:rPr>
          <w:rStyle w:val="Char3"/>
          <w:rFonts w:hint="cs"/>
          <w:rtl/>
        </w:rPr>
        <w:t>22. از ابن سعد مروی است که وقتی مردم قریش از برخورد و طرز عمل نجاشی با حضرت جعفر و بقیه مهاجران و از اکرام و پذیرائی و استقبال صمیمانه نجاشی آگاه شدند، این امر بر</w:t>
      </w:r>
      <w:r w:rsidR="001F5F81" w:rsidRPr="00EB4951">
        <w:rPr>
          <w:rStyle w:val="Char3"/>
          <w:rFonts w:hint="cs"/>
          <w:rtl/>
        </w:rPr>
        <w:t xml:space="preserve"> آن‌ها </w:t>
      </w:r>
      <w:r w:rsidR="00910142" w:rsidRPr="00EB4951">
        <w:rPr>
          <w:rStyle w:val="Char3"/>
          <w:rFonts w:hint="cs"/>
          <w:rtl/>
        </w:rPr>
        <w:t>خیلی گران تمام شد و بر رسول خدا</w:t>
      </w:r>
      <w:r w:rsidR="00910142">
        <w:rPr>
          <w:rFonts w:cs="CTraditional Arabic" w:hint="cs"/>
          <w:rtl/>
          <w:lang w:bidi="fa-IR"/>
        </w:rPr>
        <w:t>ص</w:t>
      </w:r>
      <w:r w:rsidRPr="00EB4951">
        <w:rPr>
          <w:rStyle w:val="Char3"/>
          <w:rFonts w:hint="cs"/>
          <w:rtl/>
        </w:rPr>
        <w:t xml:space="preserve"> و اصحابش بیش از پیش خشمگین شدند.</w:t>
      </w:r>
    </w:p>
    <w:p w:rsidR="002C7633" w:rsidRPr="00EB4951" w:rsidRDefault="002C7633" w:rsidP="00FD77E4">
      <w:pPr>
        <w:ind w:firstLine="284"/>
        <w:jc w:val="both"/>
        <w:rPr>
          <w:rStyle w:val="Char3"/>
          <w:rtl/>
        </w:rPr>
      </w:pPr>
      <w:r w:rsidRPr="00BF3AA1">
        <w:rPr>
          <w:rStyle w:val="Char2"/>
          <w:rFonts w:hint="cs"/>
          <w:rtl/>
        </w:rPr>
        <w:t>«</w:t>
      </w:r>
      <w:r w:rsidR="001B4E0A" w:rsidRPr="00BF3AA1">
        <w:rPr>
          <w:rStyle w:val="Char2"/>
          <w:rFonts w:hint="cs"/>
          <w:rtl/>
        </w:rPr>
        <w:t>وأ</w:t>
      </w:r>
      <w:r w:rsidR="00541EC1" w:rsidRPr="00BF3AA1">
        <w:rPr>
          <w:rStyle w:val="Char2"/>
          <w:rFonts w:hint="cs"/>
          <w:rtl/>
        </w:rPr>
        <w:t>جمعوا على قتل رسول الله صلى الله عليه وسلم</w:t>
      </w:r>
      <w:r w:rsidRPr="00BF3AA1">
        <w:rPr>
          <w:rStyle w:val="Char2"/>
          <w:rFonts w:hint="cs"/>
          <w:rtl/>
        </w:rPr>
        <w:t>»</w:t>
      </w:r>
      <w:r w:rsidRPr="00EB4951">
        <w:rPr>
          <w:rStyle w:val="Char3"/>
          <w:rFonts w:hint="cs"/>
          <w:rtl/>
        </w:rPr>
        <w:t xml:space="preserve"> با اتفاق آراء تصمیم به کشتن</w:t>
      </w:r>
      <w:r w:rsidR="00910142" w:rsidRPr="00EB4951">
        <w:rPr>
          <w:rStyle w:val="Char3"/>
          <w:rFonts w:hint="cs"/>
          <w:rtl/>
        </w:rPr>
        <w:t xml:space="preserve"> </w:t>
      </w:r>
      <w:r w:rsidRPr="00EB4951">
        <w:rPr>
          <w:rStyle w:val="Char3"/>
          <w:rFonts w:hint="cs"/>
          <w:rtl/>
        </w:rPr>
        <w:t>رسول خدا</w:t>
      </w:r>
      <w:r w:rsidR="00910142">
        <w:rPr>
          <w:rFonts w:cs="CTraditional Arabic" w:hint="cs"/>
          <w:rtl/>
          <w:lang w:bidi="fa-IR"/>
        </w:rPr>
        <w:t>ص</w:t>
      </w:r>
      <w:r w:rsidRPr="00EB4951">
        <w:rPr>
          <w:rStyle w:val="Char3"/>
          <w:rFonts w:hint="cs"/>
          <w:rtl/>
        </w:rPr>
        <w:t xml:space="preserve"> گرفتند، و قراردادی برعلیه بنوهاشم تنظیم نمودند که کسی با</w:t>
      </w:r>
      <w:r w:rsidR="001F5F81" w:rsidRPr="00EB4951">
        <w:rPr>
          <w:rStyle w:val="Char3"/>
          <w:rFonts w:hint="cs"/>
          <w:rtl/>
        </w:rPr>
        <w:t xml:space="preserve"> آن‌ها </w:t>
      </w:r>
      <w:r w:rsidRPr="00EB4951">
        <w:rPr>
          <w:rStyle w:val="Char3"/>
          <w:rFonts w:hint="cs"/>
          <w:rtl/>
        </w:rPr>
        <w:t>نکاح نکند و هیچ چیزی به دست آنان نفروشد و با</w:t>
      </w:r>
      <w:r w:rsidR="001F5F81" w:rsidRPr="00EB4951">
        <w:rPr>
          <w:rStyle w:val="Char3"/>
          <w:rFonts w:hint="cs"/>
          <w:rtl/>
        </w:rPr>
        <w:t xml:space="preserve"> آن‌ها </w:t>
      </w:r>
      <w:r w:rsidRPr="00EB4951">
        <w:rPr>
          <w:rStyle w:val="Char3"/>
          <w:rFonts w:hint="cs"/>
          <w:rtl/>
        </w:rPr>
        <w:t>اختلاط نکند، این قطعنامه را منصور بن عکرمه نوشته بود که دستش فلج شد، این صحیفه در داخل کعبه آویزان شد و بنوهاشم از آغاز محرم سال هفتم نوبت محصور قرار گرفتند، اذیت، گرسنگی و مشقت مصحورین به جائی رسید که هرگاه صدای گریه بچه‌هایشان در خارج شعب به گوش مردم می‌رسید بعضی از افراد قریش خوشحال و بعضی دیگر آزرده‌</w:t>
      </w:r>
      <w:r w:rsidR="00910142" w:rsidRPr="00EB4951">
        <w:rPr>
          <w:rStyle w:val="Char3"/>
          <w:rFonts w:hint="cs"/>
          <w:rtl/>
        </w:rPr>
        <w:t xml:space="preserve"> </w:t>
      </w:r>
      <w:r w:rsidRPr="00EB4951">
        <w:rPr>
          <w:rStyle w:val="Char3"/>
          <w:rFonts w:hint="cs"/>
          <w:rtl/>
        </w:rPr>
        <w:t>خاطر می‌شدند و می‌گفتند کمی باید ملاحظه کرد و اندیشید که انجام منصور بن عکرمه به کجا کشید، محصورین تا سه سال داخل شعب ماندند</w:t>
      </w:r>
      <w:r w:rsidRPr="002336AF">
        <w:rPr>
          <w:rStyle w:val="Char3"/>
          <w:rFonts w:hint="cs"/>
          <w:vertAlign w:val="superscript"/>
          <w:rtl/>
        </w:rPr>
        <w:t>(</w:t>
      </w:r>
      <w:r w:rsidRPr="002336AF">
        <w:rPr>
          <w:rStyle w:val="Char3"/>
          <w:vertAlign w:val="superscript"/>
          <w:rtl/>
        </w:rPr>
        <w:footnoteReference w:id="43"/>
      </w:r>
      <w:r w:rsidRPr="002336AF">
        <w:rPr>
          <w:rStyle w:val="Char3"/>
          <w:rFonts w:hint="cs"/>
          <w:vertAlign w:val="superscript"/>
          <w:rtl/>
        </w:rPr>
        <w:t>)</w:t>
      </w:r>
      <w:r w:rsidRPr="00EB4951">
        <w:rPr>
          <w:rStyle w:val="Char3"/>
          <w:rFonts w:hint="cs"/>
          <w:rtl/>
        </w:rPr>
        <w:t>.</w:t>
      </w:r>
    </w:p>
    <w:p w:rsidR="003D044B" w:rsidRPr="00EB4951" w:rsidRDefault="003D044B" w:rsidP="00FD77E4">
      <w:pPr>
        <w:ind w:firstLine="284"/>
        <w:jc w:val="both"/>
        <w:rPr>
          <w:rStyle w:val="Char3"/>
          <w:rtl/>
        </w:rPr>
      </w:pPr>
      <w:r w:rsidRPr="00EB4951">
        <w:rPr>
          <w:rStyle w:val="Char3"/>
          <w:rFonts w:hint="cs"/>
          <w:rtl/>
        </w:rPr>
        <w:t>23. شیخ الاسلام</w:t>
      </w:r>
      <w:r w:rsidR="009A2B6B" w:rsidRPr="009A2B6B">
        <w:rPr>
          <w:rFonts w:cs="CTraditional Arabic" w:hint="cs"/>
          <w:rtl/>
          <w:lang w:bidi="fa-IR"/>
        </w:rPr>
        <w:t>/</w:t>
      </w:r>
      <w:r w:rsidRPr="00EB4951">
        <w:rPr>
          <w:rStyle w:val="Char3"/>
          <w:rFonts w:hint="cs"/>
          <w:rtl/>
        </w:rPr>
        <w:t xml:space="preserve"> نقل می‌کند که مردم قریش، ابواهاب بن </w:t>
      </w:r>
      <w:r w:rsidR="00910142" w:rsidRPr="00EB4951">
        <w:rPr>
          <w:rStyle w:val="Char3"/>
          <w:rFonts w:hint="cs"/>
          <w:rtl/>
        </w:rPr>
        <w:t>عزیز دارمی را برای قتل رسول خدا</w:t>
      </w:r>
      <w:r w:rsidR="00910142">
        <w:rPr>
          <w:rFonts w:cs="CTraditional Arabic" w:hint="cs"/>
          <w:rtl/>
          <w:lang w:bidi="fa-IR"/>
        </w:rPr>
        <w:t>ص</w:t>
      </w:r>
      <w:r w:rsidRPr="00EB4951">
        <w:rPr>
          <w:rStyle w:val="Char3"/>
          <w:rFonts w:hint="cs"/>
          <w:rtl/>
        </w:rPr>
        <w:t xml:space="preserve"> گماشتند، حضرت طلیب</w:t>
      </w:r>
      <w:r w:rsidR="00203A69" w:rsidRPr="00203A69">
        <w:rPr>
          <w:rFonts w:cs="CTraditional Arabic" w:hint="cs"/>
          <w:rtl/>
          <w:lang w:bidi="fa-IR"/>
        </w:rPr>
        <w:t xml:space="preserve">س </w:t>
      </w:r>
      <w:r w:rsidRPr="00EB4951">
        <w:rPr>
          <w:rStyle w:val="Char3"/>
          <w:rFonts w:hint="cs"/>
          <w:rtl/>
        </w:rPr>
        <w:t>به سراغ وی رفت و او را زد و مجروح ساخت</w:t>
      </w:r>
      <w:r w:rsidRPr="002336AF">
        <w:rPr>
          <w:rStyle w:val="Char3"/>
          <w:rFonts w:hint="cs"/>
          <w:vertAlign w:val="superscript"/>
          <w:rtl/>
        </w:rPr>
        <w:t>(</w:t>
      </w:r>
      <w:r w:rsidRPr="002336AF">
        <w:rPr>
          <w:rStyle w:val="Char3"/>
          <w:vertAlign w:val="superscript"/>
          <w:rtl/>
        </w:rPr>
        <w:footnoteReference w:id="44"/>
      </w:r>
      <w:r w:rsidRPr="002336AF">
        <w:rPr>
          <w:rStyle w:val="Char3"/>
          <w:rFonts w:hint="cs"/>
          <w:vertAlign w:val="superscript"/>
          <w:rtl/>
        </w:rPr>
        <w:t>)</w:t>
      </w:r>
      <w:r w:rsidRPr="00EB4951">
        <w:rPr>
          <w:rStyle w:val="Char3"/>
          <w:rFonts w:hint="cs"/>
          <w:rtl/>
        </w:rPr>
        <w:t>.</w:t>
      </w:r>
    </w:p>
    <w:p w:rsidR="000C7785" w:rsidRPr="00EB4951" w:rsidRDefault="000C7785" w:rsidP="00FD77E4">
      <w:pPr>
        <w:ind w:firstLine="284"/>
        <w:jc w:val="both"/>
        <w:rPr>
          <w:rStyle w:val="Char3"/>
          <w:rtl/>
        </w:rPr>
      </w:pPr>
      <w:r w:rsidRPr="00EB4951">
        <w:rPr>
          <w:rStyle w:val="Char3"/>
          <w:rFonts w:hint="cs"/>
          <w:rtl/>
        </w:rPr>
        <w:t>2</w:t>
      </w:r>
      <w:r w:rsidR="00910142" w:rsidRPr="00EB4951">
        <w:rPr>
          <w:rStyle w:val="Char3"/>
          <w:rFonts w:hint="cs"/>
          <w:rtl/>
        </w:rPr>
        <w:t>4. اذیت جانگداز جگرگوش</w:t>
      </w:r>
      <w:r w:rsidR="001714A2">
        <w:rPr>
          <w:rStyle w:val="Char3"/>
          <w:rFonts w:hint="cs"/>
          <w:rtl/>
        </w:rPr>
        <w:t>ۀ</w:t>
      </w:r>
      <w:r w:rsidR="00910142" w:rsidRPr="00EB4951">
        <w:rPr>
          <w:rStyle w:val="Char3"/>
          <w:rFonts w:hint="cs"/>
          <w:rtl/>
        </w:rPr>
        <w:t xml:space="preserve"> رسول خدا</w:t>
      </w:r>
      <w:r w:rsidR="00910142">
        <w:rPr>
          <w:rFonts w:cs="CTraditional Arabic" w:hint="cs"/>
          <w:rtl/>
          <w:lang w:bidi="fa-IR"/>
        </w:rPr>
        <w:t>ص</w:t>
      </w:r>
      <w:r w:rsidRPr="00EB4951">
        <w:rPr>
          <w:rStyle w:val="Char3"/>
          <w:rFonts w:hint="cs"/>
          <w:rtl/>
        </w:rPr>
        <w:t>: تشددی و تعدی و سنگدلی قریش به جایی رس</w:t>
      </w:r>
      <w:r w:rsidR="00910142" w:rsidRPr="00EB4951">
        <w:rPr>
          <w:rStyle w:val="Char3"/>
          <w:rFonts w:hint="cs"/>
          <w:rtl/>
        </w:rPr>
        <w:t>ید که نه تنها ذات پاک رسول اکرم</w:t>
      </w:r>
      <w:r w:rsidR="00910142">
        <w:rPr>
          <w:rFonts w:cs="CTraditional Arabic" w:hint="cs"/>
          <w:rtl/>
          <w:lang w:bidi="fa-IR"/>
        </w:rPr>
        <w:t>ص</w:t>
      </w:r>
      <w:r w:rsidRPr="00EB4951">
        <w:rPr>
          <w:rStyle w:val="Char3"/>
          <w:rFonts w:hint="cs"/>
          <w:rtl/>
        </w:rPr>
        <w:t xml:space="preserve"> را</w:t>
      </w:r>
      <w:r w:rsidR="004208D6">
        <w:rPr>
          <w:rStyle w:val="Char3"/>
          <w:rFonts w:hint="cs"/>
          <w:rtl/>
        </w:rPr>
        <w:t xml:space="preserve"> نشانۀ </w:t>
      </w:r>
      <w:r w:rsidRPr="00EB4951">
        <w:rPr>
          <w:rStyle w:val="Char3"/>
          <w:rFonts w:hint="cs"/>
          <w:rtl/>
        </w:rPr>
        <w:t>هدف جور و جفا قرار دادند، بلکه (به جرم دختر آن حضرت بودن جگرگوش</w:t>
      </w:r>
      <w:r w:rsidR="001714A2">
        <w:rPr>
          <w:rStyle w:val="Char3"/>
          <w:rFonts w:hint="cs"/>
          <w:rtl/>
        </w:rPr>
        <w:t>ۀ</w:t>
      </w:r>
      <w:r w:rsidRPr="00EB4951">
        <w:rPr>
          <w:rStyle w:val="Char3"/>
          <w:rFonts w:hint="cs"/>
          <w:rtl/>
        </w:rPr>
        <w:t xml:space="preserve"> آن حضرت) حضرت سیده زینب</w:t>
      </w:r>
      <w:r>
        <w:rPr>
          <w:rFonts w:cs="CTraditional Arabic" w:hint="cs"/>
          <w:rtl/>
          <w:lang w:bidi="fa-IR"/>
        </w:rPr>
        <w:t>ل</w:t>
      </w:r>
      <w:r w:rsidRPr="00EB4951">
        <w:rPr>
          <w:rStyle w:val="Char3"/>
          <w:rFonts w:hint="cs"/>
          <w:rtl/>
        </w:rPr>
        <w:t xml:space="preserve"> را نیز هدف ظلم و ستم قرار دادند.</w:t>
      </w:r>
    </w:p>
    <w:p w:rsidR="000C7785" w:rsidRPr="00EB4951" w:rsidRDefault="000C7785" w:rsidP="00FD77E4">
      <w:pPr>
        <w:ind w:firstLine="284"/>
        <w:jc w:val="both"/>
        <w:rPr>
          <w:rStyle w:val="Char3"/>
          <w:rtl/>
        </w:rPr>
      </w:pPr>
      <w:r w:rsidRPr="00EB4951">
        <w:rPr>
          <w:rStyle w:val="Char3"/>
          <w:rFonts w:hint="cs"/>
          <w:rtl/>
        </w:rPr>
        <w:t>(الف) شیخ الاسلام ابن حجر</w:t>
      </w:r>
      <w:r w:rsidR="009A2B6B" w:rsidRPr="009A2B6B">
        <w:rPr>
          <w:rFonts w:cs="CTraditional Arabic" w:hint="cs"/>
          <w:rtl/>
          <w:lang w:bidi="fa-IR"/>
        </w:rPr>
        <w:t>/</w:t>
      </w:r>
      <w:r w:rsidRPr="00EB4951">
        <w:rPr>
          <w:rStyle w:val="Char3"/>
          <w:rFonts w:hint="cs"/>
          <w:rtl/>
        </w:rPr>
        <w:t xml:space="preserve"> می‌نویسد که ابن اسحاق در کتاب سیرت خود ذکر کرده است: وقتی که ابوالعاص بن ربیع همسرش زینب</w:t>
      </w:r>
      <w:r w:rsidR="00910142">
        <w:rPr>
          <w:rFonts w:cs="CTraditional Arabic" w:hint="cs"/>
          <w:rtl/>
          <w:lang w:bidi="fa-IR"/>
        </w:rPr>
        <w:t>ل</w:t>
      </w:r>
      <w:r w:rsidR="00910142" w:rsidRPr="00EB4951">
        <w:rPr>
          <w:rStyle w:val="Char3"/>
          <w:rFonts w:hint="cs"/>
          <w:rtl/>
        </w:rPr>
        <w:t xml:space="preserve"> بنت رسول الله</w:t>
      </w:r>
      <w:r w:rsidR="00910142">
        <w:rPr>
          <w:rFonts w:cs="CTraditional Arabic" w:hint="cs"/>
          <w:rtl/>
          <w:lang w:bidi="fa-IR"/>
        </w:rPr>
        <w:t>ص</w:t>
      </w:r>
      <w:r w:rsidRPr="00EB4951">
        <w:rPr>
          <w:rStyle w:val="Char3"/>
          <w:rFonts w:hint="cs"/>
          <w:rtl/>
        </w:rPr>
        <w:t xml:space="preserve"> را به سوی مدینه فرستاد، هبار بن اسود، وی را هدف تیر قرار داد که در اثرش سقط جنین کرد، این حکایت در کتاب سیرت مشهور است</w:t>
      </w:r>
      <w:r w:rsidRPr="002336AF">
        <w:rPr>
          <w:rStyle w:val="Char3"/>
          <w:rFonts w:hint="cs"/>
          <w:vertAlign w:val="superscript"/>
          <w:rtl/>
        </w:rPr>
        <w:t>(</w:t>
      </w:r>
      <w:r w:rsidRPr="002336AF">
        <w:rPr>
          <w:rStyle w:val="Char3"/>
          <w:vertAlign w:val="superscript"/>
          <w:rtl/>
        </w:rPr>
        <w:footnoteReference w:id="45"/>
      </w:r>
      <w:r w:rsidRPr="002336AF">
        <w:rPr>
          <w:rStyle w:val="Char3"/>
          <w:rFonts w:hint="cs"/>
          <w:vertAlign w:val="superscript"/>
          <w:rtl/>
        </w:rPr>
        <w:t>)</w:t>
      </w:r>
      <w:r w:rsidRPr="00EB4951">
        <w:rPr>
          <w:rStyle w:val="Char3"/>
          <w:rFonts w:hint="cs"/>
          <w:rtl/>
        </w:rPr>
        <w:t>.</w:t>
      </w:r>
    </w:p>
    <w:p w:rsidR="001005B2" w:rsidRPr="00EB4951" w:rsidRDefault="001005B2" w:rsidP="00FD77E4">
      <w:pPr>
        <w:ind w:firstLine="284"/>
        <w:jc w:val="both"/>
        <w:rPr>
          <w:rStyle w:val="Char3"/>
          <w:rtl/>
        </w:rPr>
      </w:pPr>
      <w:r w:rsidRPr="00EB4951">
        <w:rPr>
          <w:rStyle w:val="Char3"/>
          <w:rFonts w:hint="cs"/>
          <w:rtl/>
        </w:rPr>
        <w:t>(ب) علامه ابن عبدال</w:t>
      </w:r>
      <w:r w:rsidR="00910142" w:rsidRPr="00EB4951">
        <w:rPr>
          <w:rStyle w:val="Char3"/>
          <w:rFonts w:hint="cs"/>
          <w:rtl/>
        </w:rPr>
        <w:t>ب</w:t>
      </w:r>
      <w:r w:rsidRPr="00EB4951">
        <w:rPr>
          <w:rStyle w:val="Char3"/>
          <w:rFonts w:hint="cs"/>
          <w:rtl/>
        </w:rPr>
        <w:t>ر</w:t>
      </w:r>
      <w:r>
        <w:rPr>
          <w:rFonts w:cs="CTraditional Arabic" w:hint="cs"/>
          <w:rtl/>
          <w:lang w:bidi="fa-IR"/>
        </w:rPr>
        <w:t>/</w:t>
      </w:r>
      <w:r w:rsidRPr="00EB4951">
        <w:rPr>
          <w:rStyle w:val="Char3"/>
          <w:rFonts w:hint="cs"/>
          <w:rtl/>
        </w:rPr>
        <w:t xml:space="preserve"> مزید برآن نوشته است که در میان اوباش قریش کسانی که در تعقیب حضرت زینب بنت رسول الله</w:t>
      </w:r>
      <w:r w:rsidR="00910142">
        <w:rPr>
          <w:rFonts w:cs="CTraditional Arabic" w:hint="cs"/>
          <w:rtl/>
          <w:lang w:bidi="fa-IR"/>
        </w:rPr>
        <w:t>ص</w:t>
      </w:r>
      <w:r w:rsidRPr="00EB4951">
        <w:rPr>
          <w:rStyle w:val="Char3"/>
          <w:rFonts w:hint="cs"/>
          <w:rtl/>
        </w:rPr>
        <w:t xml:space="preserve"> بیرون رفتند هبار بن اسود از همه پیشقدم بود</w:t>
      </w:r>
      <w:r w:rsidRPr="002336AF">
        <w:rPr>
          <w:rStyle w:val="Char3"/>
          <w:rFonts w:hint="cs"/>
          <w:vertAlign w:val="superscript"/>
          <w:rtl/>
        </w:rPr>
        <w:t>(</w:t>
      </w:r>
      <w:r w:rsidRPr="002336AF">
        <w:rPr>
          <w:rStyle w:val="Char3"/>
          <w:vertAlign w:val="superscript"/>
          <w:rtl/>
        </w:rPr>
        <w:footnoteReference w:id="46"/>
      </w:r>
      <w:r w:rsidRPr="002336AF">
        <w:rPr>
          <w:rStyle w:val="Char3"/>
          <w:rFonts w:hint="cs"/>
          <w:vertAlign w:val="superscript"/>
          <w:rtl/>
        </w:rPr>
        <w:t>)</w:t>
      </w:r>
      <w:r w:rsidRPr="00EB4951">
        <w:rPr>
          <w:rStyle w:val="Char3"/>
          <w:rFonts w:hint="cs"/>
          <w:rtl/>
        </w:rPr>
        <w:t>.</w:t>
      </w:r>
    </w:p>
    <w:p w:rsidR="009739F8" w:rsidRPr="00EB4951" w:rsidRDefault="009739F8" w:rsidP="00FD77E4">
      <w:pPr>
        <w:ind w:firstLine="284"/>
        <w:jc w:val="both"/>
        <w:rPr>
          <w:rStyle w:val="Char3"/>
          <w:rtl/>
        </w:rPr>
      </w:pPr>
      <w:r w:rsidRPr="00EB4951">
        <w:rPr>
          <w:rStyle w:val="Char3"/>
          <w:rFonts w:hint="cs"/>
          <w:rtl/>
        </w:rPr>
        <w:t>روایت تع</w:t>
      </w:r>
      <w:r w:rsidR="00910142" w:rsidRPr="00EB4951">
        <w:rPr>
          <w:rStyle w:val="Char3"/>
          <w:rFonts w:hint="cs"/>
          <w:rtl/>
        </w:rPr>
        <w:t>قیب هبار بن اسود دختر رسول اکرم</w:t>
      </w:r>
      <w:r w:rsidR="00910142">
        <w:rPr>
          <w:rFonts w:cs="CTraditional Arabic" w:hint="cs"/>
          <w:rtl/>
          <w:lang w:bidi="fa-IR"/>
        </w:rPr>
        <w:t>ص</w:t>
      </w:r>
      <w:r w:rsidR="00E967BC" w:rsidRPr="00EB4951">
        <w:rPr>
          <w:rStyle w:val="Char3"/>
          <w:rFonts w:hint="cs"/>
          <w:rtl/>
        </w:rPr>
        <w:t>، و ابتل</w:t>
      </w:r>
      <w:r w:rsidR="00910142" w:rsidRPr="00EB4951">
        <w:rPr>
          <w:rStyle w:val="Char3"/>
          <w:rFonts w:hint="cs"/>
          <w:rtl/>
        </w:rPr>
        <w:t xml:space="preserve">ا </w:t>
      </w:r>
      <w:r w:rsidR="00E967BC" w:rsidRPr="00EB4951">
        <w:rPr>
          <w:rStyle w:val="Char3"/>
          <w:rFonts w:hint="cs"/>
          <w:rtl/>
        </w:rPr>
        <w:t>وی در طبرانی نیز موجود است</w:t>
      </w:r>
      <w:r w:rsidR="00E967BC" w:rsidRPr="002336AF">
        <w:rPr>
          <w:rStyle w:val="Char3"/>
          <w:rFonts w:hint="cs"/>
          <w:vertAlign w:val="superscript"/>
          <w:rtl/>
        </w:rPr>
        <w:t>(</w:t>
      </w:r>
      <w:r w:rsidR="00E967BC" w:rsidRPr="002336AF">
        <w:rPr>
          <w:rStyle w:val="Char3"/>
          <w:vertAlign w:val="superscript"/>
          <w:rtl/>
        </w:rPr>
        <w:footnoteReference w:id="47"/>
      </w:r>
      <w:r w:rsidR="00E967BC" w:rsidRPr="002336AF">
        <w:rPr>
          <w:rStyle w:val="Char3"/>
          <w:rFonts w:hint="cs"/>
          <w:vertAlign w:val="superscript"/>
          <w:rtl/>
        </w:rPr>
        <w:t>)</w:t>
      </w:r>
      <w:r w:rsidR="00E967BC" w:rsidRPr="00EB4951">
        <w:rPr>
          <w:rStyle w:val="Char3"/>
          <w:rFonts w:hint="cs"/>
          <w:rtl/>
        </w:rPr>
        <w:t>.</w:t>
      </w:r>
    </w:p>
    <w:p w:rsidR="00615A0B" w:rsidRPr="00EB4951" w:rsidRDefault="00615A0B" w:rsidP="00FD77E4">
      <w:pPr>
        <w:ind w:firstLine="284"/>
        <w:jc w:val="both"/>
        <w:rPr>
          <w:rStyle w:val="Char3"/>
          <w:rtl/>
        </w:rPr>
      </w:pPr>
      <w:r w:rsidRPr="00EB4951">
        <w:rPr>
          <w:rStyle w:val="Char3"/>
          <w:rFonts w:hint="cs"/>
          <w:rtl/>
        </w:rPr>
        <w:t>(ج) همین علامه ابن عبدالبر در مقام دیگری این داستان را به صورت دردناک‌تری بیان کرده است، می‌نویسد هیچ اختلافی در این امر وجود ندارد که حضرت زین</w:t>
      </w:r>
      <w:r w:rsidR="00910142" w:rsidRPr="00EB4951">
        <w:rPr>
          <w:rStyle w:val="Char3"/>
          <w:rFonts w:hint="cs"/>
          <w:rtl/>
        </w:rPr>
        <w:t>ب از تمام دختران مطهره رسول خدا</w:t>
      </w:r>
      <w:r w:rsidR="00910142">
        <w:rPr>
          <w:rFonts w:cs="CTraditional Arabic" w:hint="cs"/>
          <w:rtl/>
          <w:lang w:bidi="fa-IR"/>
        </w:rPr>
        <w:t>ص</w:t>
      </w:r>
      <w:r w:rsidRPr="00EB4951">
        <w:rPr>
          <w:rStyle w:val="Char3"/>
          <w:rFonts w:hint="cs"/>
          <w:rtl/>
        </w:rPr>
        <w:t xml:space="preserve"> ب</w:t>
      </w:r>
      <w:r w:rsidR="00910142" w:rsidRPr="00EB4951">
        <w:rPr>
          <w:rStyle w:val="Char3"/>
          <w:rFonts w:hint="cs"/>
          <w:rtl/>
        </w:rPr>
        <w:t>زرگ‌تر بود، و در حیات رسول اکرم</w:t>
      </w:r>
      <w:r w:rsidR="00910142">
        <w:rPr>
          <w:rFonts w:cs="CTraditional Arabic" w:hint="cs"/>
          <w:rtl/>
          <w:lang w:bidi="fa-IR"/>
        </w:rPr>
        <w:t>ص</w:t>
      </w:r>
      <w:r w:rsidRPr="00EB4951">
        <w:rPr>
          <w:rStyle w:val="Char3"/>
          <w:rFonts w:hint="cs"/>
          <w:rtl/>
        </w:rPr>
        <w:t xml:space="preserve"> در سال هشتم هجری درگذشت، و سبب وفاتش این بود که چون از مکه هجرت کر</w:t>
      </w:r>
      <w:r w:rsidR="00910142" w:rsidRPr="00EB4951">
        <w:rPr>
          <w:rStyle w:val="Char3"/>
          <w:rFonts w:hint="cs"/>
          <w:rtl/>
        </w:rPr>
        <w:t>ده برای رسیدن به خدمت رسول اکرم</w:t>
      </w:r>
      <w:r w:rsidR="00910142">
        <w:rPr>
          <w:rFonts w:cs="CTraditional Arabic" w:hint="cs"/>
          <w:rtl/>
          <w:lang w:bidi="fa-IR"/>
        </w:rPr>
        <w:t>ص</w:t>
      </w:r>
      <w:r w:rsidRPr="00EB4951">
        <w:rPr>
          <w:rStyle w:val="Char3"/>
          <w:rFonts w:hint="cs"/>
          <w:rtl/>
        </w:rPr>
        <w:t xml:space="preserve"> به سوی مدینه می‌رفت در اثنا راه هبار بن اسود و یک شخص دیگری بر وی حمله کردند، یکی از آنان حضرت زینب را به سختی دفع نمود.</w:t>
      </w:r>
    </w:p>
    <w:p w:rsidR="00615A0B" w:rsidRPr="00EB4951" w:rsidRDefault="00615A0B" w:rsidP="00FD77E4">
      <w:pPr>
        <w:ind w:firstLine="284"/>
        <w:jc w:val="both"/>
        <w:rPr>
          <w:rStyle w:val="Char3"/>
          <w:rtl/>
        </w:rPr>
      </w:pPr>
      <w:r w:rsidRPr="00A74DC6">
        <w:rPr>
          <w:rStyle w:val="Char0"/>
          <w:rFonts w:hint="cs"/>
          <w:rtl/>
        </w:rPr>
        <w:t>«</w:t>
      </w:r>
      <w:r w:rsidR="000B4172" w:rsidRPr="00A74DC6">
        <w:rPr>
          <w:rStyle w:val="Char0"/>
          <w:rFonts w:hint="cs"/>
          <w:rtl/>
        </w:rPr>
        <w:t xml:space="preserve">فسقطت على صخرة </w:t>
      </w:r>
      <w:r w:rsidR="00006307" w:rsidRPr="00A74DC6">
        <w:rPr>
          <w:rStyle w:val="Char0"/>
          <w:rFonts w:hint="cs"/>
          <w:rtl/>
        </w:rPr>
        <w:t>فأسقطت</w:t>
      </w:r>
      <w:r w:rsidR="000B4172" w:rsidRPr="00A74DC6">
        <w:rPr>
          <w:rStyle w:val="Char0"/>
          <w:rFonts w:hint="cs"/>
          <w:rtl/>
        </w:rPr>
        <w:t xml:space="preserve"> و</w:t>
      </w:r>
      <w:r w:rsidR="00AD5793" w:rsidRPr="00A74DC6">
        <w:rPr>
          <w:rStyle w:val="Char0"/>
          <w:rFonts w:hint="cs"/>
          <w:rtl/>
        </w:rPr>
        <w:t>أهراقت الدماء</w:t>
      </w:r>
      <w:r w:rsidR="00F849A9" w:rsidRPr="00A74DC6">
        <w:rPr>
          <w:rStyle w:val="Char0"/>
          <w:rFonts w:hint="cs"/>
          <w:rtl/>
        </w:rPr>
        <w:t xml:space="preserve"> </w:t>
      </w:r>
      <w:r w:rsidR="000B4172" w:rsidRPr="00A74DC6">
        <w:rPr>
          <w:rStyle w:val="Char0"/>
          <w:rFonts w:hint="cs"/>
          <w:rtl/>
        </w:rPr>
        <w:t>فلم يزل بها مرضها حتى ماتت سنة ثمان من الهجرة</w:t>
      </w:r>
      <w:r w:rsidRPr="00A74DC6">
        <w:rPr>
          <w:rStyle w:val="Char0"/>
          <w:rFonts w:hint="cs"/>
          <w:rtl/>
        </w:rPr>
        <w:t>»</w:t>
      </w:r>
      <w:r w:rsidRPr="002336AF">
        <w:rPr>
          <w:rStyle w:val="Char3"/>
          <w:rFonts w:hint="cs"/>
          <w:vertAlign w:val="superscript"/>
          <w:rtl/>
        </w:rPr>
        <w:t>(</w:t>
      </w:r>
      <w:r w:rsidRPr="002336AF">
        <w:rPr>
          <w:rStyle w:val="Char3"/>
          <w:vertAlign w:val="superscript"/>
          <w:rtl/>
        </w:rPr>
        <w:footnoteReference w:id="48"/>
      </w:r>
      <w:r w:rsidRPr="002336AF">
        <w:rPr>
          <w:rStyle w:val="Char3"/>
          <w:rFonts w:hint="cs"/>
          <w:vertAlign w:val="superscript"/>
          <w:rtl/>
        </w:rPr>
        <w:t>)</w:t>
      </w:r>
      <w:r w:rsidRPr="00EB4951">
        <w:rPr>
          <w:rStyle w:val="Char3"/>
          <w:rFonts w:hint="cs"/>
          <w:rtl/>
        </w:rPr>
        <w:t>.</w:t>
      </w:r>
    </w:p>
    <w:p w:rsidR="00615A0B" w:rsidRPr="00EB4951" w:rsidRDefault="00615A0B" w:rsidP="00FD77E4">
      <w:pPr>
        <w:ind w:firstLine="284"/>
        <w:jc w:val="both"/>
        <w:rPr>
          <w:rStyle w:val="Char3"/>
          <w:rtl/>
        </w:rPr>
      </w:pPr>
      <w:r w:rsidRPr="00EB4951">
        <w:rPr>
          <w:rStyle w:val="Char3"/>
          <w:rFonts w:hint="cs"/>
          <w:rtl/>
        </w:rPr>
        <w:t>که به سبب آن بر روی صخر</w:t>
      </w:r>
      <w:r w:rsidR="001714A2">
        <w:rPr>
          <w:rStyle w:val="Char3"/>
          <w:rFonts w:hint="cs"/>
          <w:rtl/>
        </w:rPr>
        <w:t>ۀ</w:t>
      </w:r>
      <w:r w:rsidRPr="00EB4951">
        <w:rPr>
          <w:rStyle w:val="Char3"/>
          <w:rFonts w:hint="cs"/>
          <w:rtl/>
        </w:rPr>
        <w:t xml:space="preserve"> سنگی افتاد و بچه</w:t>
      </w:r>
      <w:r w:rsidR="001F5F81" w:rsidRPr="00EB4951">
        <w:rPr>
          <w:rStyle w:val="Char3"/>
          <w:rFonts w:hint="cs"/>
          <w:rtl/>
        </w:rPr>
        <w:t xml:space="preserve">‌اش </w:t>
      </w:r>
      <w:r w:rsidRPr="00EB4951">
        <w:rPr>
          <w:rStyle w:val="Char3"/>
          <w:rFonts w:hint="cs"/>
          <w:rtl/>
        </w:rPr>
        <w:t>را سقط کرده، و خون زیاد جاری شد از آن پس همیشه مریض ماند، تا این که در سال هشتم هجری درگذشت.</w:t>
      </w:r>
    </w:p>
    <w:p w:rsidR="00615A0B" w:rsidRPr="00EB4951" w:rsidRDefault="00615A0B" w:rsidP="00FD77E4">
      <w:pPr>
        <w:ind w:firstLine="284"/>
        <w:jc w:val="both"/>
        <w:rPr>
          <w:rStyle w:val="Char3"/>
          <w:rtl/>
        </w:rPr>
      </w:pPr>
      <w:r w:rsidRPr="00EB4951">
        <w:rPr>
          <w:rStyle w:val="Char3"/>
          <w:rFonts w:hint="cs"/>
          <w:rtl/>
        </w:rPr>
        <w:t>در روایت طبرانی مزید برآن نوشته است که هم</w:t>
      </w:r>
      <w:r w:rsidR="001714A2">
        <w:rPr>
          <w:rStyle w:val="Char3"/>
          <w:rFonts w:hint="cs"/>
          <w:rtl/>
        </w:rPr>
        <w:t>ۀ</w:t>
      </w:r>
      <w:r w:rsidRPr="00EB4951">
        <w:rPr>
          <w:rStyle w:val="Char3"/>
          <w:rFonts w:hint="cs"/>
          <w:rtl/>
        </w:rPr>
        <w:t xml:space="preserve"> صحابه</w:t>
      </w:r>
      <w:r w:rsidR="00FD1CBB" w:rsidRPr="00A722B3">
        <w:rPr>
          <w:rFonts w:cs="CTraditional Arabic" w:hint="cs"/>
          <w:rtl/>
          <w:lang w:bidi="fa-IR"/>
        </w:rPr>
        <w:t>ش</w:t>
      </w:r>
      <w:r w:rsidRPr="00EB4951">
        <w:rPr>
          <w:rStyle w:val="Char3"/>
          <w:rFonts w:hint="cs"/>
          <w:rtl/>
        </w:rPr>
        <w:t xml:space="preserve"> عقیده داشتند که وی شهید شده است</w:t>
      </w:r>
      <w:r w:rsidRPr="002336AF">
        <w:rPr>
          <w:rStyle w:val="Char3"/>
          <w:rFonts w:hint="cs"/>
          <w:vertAlign w:val="superscript"/>
          <w:rtl/>
        </w:rPr>
        <w:t>(</w:t>
      </w:r>
      <w:r w:rsidRPr="002336AF">
        <w:rPr>
          <w:rStyle w:val="Char3"/>
          <w:vertAlign w:val="superscript"/>
          <w:rtl/>
        </w:rPr>
        <w:footnoteReference w:id="49"/>
      </w:r>
      <w:r w:rsidRPr="002336AF">
        <w:rPr>
          <w:rStyle w:val="Char3"/>
          <w:rFonts w:hint="cs"/>
          <w:vertAlign w:val="superscript"/>
          <w:rtl/>
        </w:rPr>
        <w:t>)</w:t>
      </w:r>
      <w:r w:rsidRPr="00EB4951">
        <w:rPr>
          <w:rStyle w:val="Char3"/>
          <w:rFonts w:hint="cs"/>
          <w:rtl/>
        </w:rPr>
        <w:t>.</w:t>
      </w:r>
    </w:p>
    <w:p w:rsidR="00DE36D5" w:rsidRPr="00EB4951" w:rsidRDefault="00DE36D5" w:rsidP="00FD77E4">
      <w:pPr>
        <w:ind w:firstLine="284"/>
        <w:jc w:val="both"/>
        <w:rPr>
          <w:rStyle w:val="Char3"/>
          <w:rtl/>
        </w:rPr>
      </w:pPr>
      <w:r w:rsidRPr="00EB4951">
        <w:rPr>
          <w:rStyle w:val="Char3"/>
          <w:rFonts w:hint="cs"/>
          <w:rtl/>
        </w:rPr>
        <w:t>در طبرانی و بزار آمده ا</w:t>
      </w:r>
      <w:r w:rsidR="00910142" w:rsidRPr="00EB4951">
        <w:rPr>
          <w:rStyle w:val="Char3"/>
          <w:rFonts w:hint="cs"/>
          <w:rtl/>
        </w:rPr>
        <w:t>ست وقتی که وی به خدمت رسول اکرم</w:t>
      </w:r>
      <w:r w:rsidR="00910142">
        <w:rPr>
          <w:rFonts w:cs="CTraditional Arabic" w:hint="cs"/>
          <w:rtl/>
          <w:lang w:bidi="fa-IR"/>
        </w:rPr>
        <w:t>ص</w:t>
      </w:r>
      <w:r w:rsidR="00910142" w:rsidRPr="00EB4951">
        <w:rPr>
          <w:rStyle w:val="Char3"/>
          <w:rFonts w:hint="cs"/>
          <w:rtl/>
        </w:rPr>
        <w:t xml:space="preserve"> رسید، آن حضرت</w:t>
      </w:r>
      <w:r w:rsidR="00910142">
        <w:rPr>
          <w:rFonts w:cs="CTraditional Arabic" w:hint="cs"/>
          <w:rtl/>
          <w:lang w:bidi="fa-IR"/>
        </w:rPr>
        <w:t>ص</w:t>
      </w:r>
      <w:r w:rsidRPr="00EB4951">
        <w:rPr>
          <w:rStyle w:val="Char3"/>
          <w:rFonts w:hint="cs"/>
          <w:rtl/>
        </w:rPr>
        <w:t xml:space="preserve"> می‌فرمود: وی بهترین دختران من است، این مصیبت به وی به سبب من رسانیده شده است</w:t>
      </w:r>
      <w:r w:rsidRPr="002336AF">
        <w:rPr>
          <w:rStyle w:val="Char3"/>
          <w:rFonts w:hint="cs"/>
          <w:vertAlign w:val="superscript"/>
          <w:rtl/>
        </w:rPr>
        <w:t>(</w:t>
      </w:r>
      <w:r w:rsidRPr="002336AF">
        <w:rPr>
          <w:rStyle w:val="Char3"/>
          <w:vertAlign w:val="superscript"/>
          <w:rtl/>
        </w:rPr>
        <w:footnoteReference w:id="50"/>
      </w:r>
      <w:r w:rsidRPr="002336AF">
        <w:rPr>
          <w:rStyle w:val="Char3"/>
          <w:rFonts w:hint="cs"/>
          <w:vertAlign w:val="superscript"/>
          <w:rtl/>
        </w:rPr>
        <w:t>)</w:t>
      </w:r>
      <w:r w:rsidRPr="00EB4951">
        <w:rPr>
          <w:rStyle w:val="Char3"/>
          <w:rFonts w:hint="cs"/>
          <w:rtl/>
        </w:rPr>
        <w:t>.</w:t>
      </w:r>
    </w:p>
    <w:p w:rsidR="001D327D" w:rsidRDefault="00910142" w:rsidP="00AE46DC">
      <w:pPr>
        <w:pStyle w:val="a1"/>
        <w:rPr>
          <w:rtl/>
        </w:rPr>
      </w:pPr>
      <w:bookmarkStart w:id="7" w:name="_Toc424209848"/>
      <w:r>
        <w:rPr>
          <w:rFonts w:hint="cs"/>
          <w:rtl/>
        </w:rPr>
        <w:t>اذیت با زبان:</w:t>
      </w:r>
      <w:bookmarkEnd w:id="7"/>
    </w:p>
    <w:p w:rsidR="001D327D" w:rsidRPr="00EB4951" w:rsidRDefault="001D327D" w:rsidP="00FD77E4">
      <w:pPr>
        <w:ind w:firstLine="284"/>
        <w:jc w:val="both"/>
        <w:rPr>
          <w:rStyle w:val="Char3"/>
          <w:rtl/>
        </w:rPr>
      </w:pPr>
      <w:r w:rsidRPr="00EB4951">
        <w:rPr>
          <w:rStyle w:val="Char3"/>
          <w:rFonts w:hint="cs"/>
          <w:rtl/>
        </w:rPr>
        <w:t xml:space="preserve">(همانطور که قبلاً گفته شد </w:t>
      </w:r>
      <w:r>
        <w:rPr>
          <w:rFonts w:cs="Times New Roman" w:hint="cs"/>
          <w:rtl/>
          <w:lang w:bidi="fa-IR"/>
        </w:rPr>
        <w:t>–</w:t>
      </w:r>
      <w:r w:rsidRPr="00EB4951">
        <w:rPr>
          <w:rStyle w:val="Char3"/>
          <w:rFonts w:hint="cs"/>
          <w:rtl/>
        </w:rPr>
        <w:t xml:space="preserve"> مترجم) </w:t>
      </w:r>
      <w:r w:rsidR="00910142" w:rsidRPr="00EB4951">
        <w:rPr>
          <w:rStyle w:val="Char3"/>
          <w:rFonts w:hint="cs"/>
          <w:rtl/>
        </w:rPr>
        <w:t>اذیت و شکنجه</w:t>
      </w:r>
      <w:r w:rsidRPr="00EB4951">
        <w:rPr>
          <w:rStyle w:val="Char3"/>
          <w:rFonts w:hint="cs"/>
          <w:rtl/>
        </w:rPr>
        <w:t xml:space="preserve"> دو نوع است: یکی جسمانی، دوم: </w:t>
      </w:r>
      <w:r w:rsidR="00910142" w:rsidRPr="00EB4951">
        <w:rPr>
          <w:rStyle w:val="Char3"/>
          <w:rFonts w:hint="cs"/>
          <w:rtl/>
        </w:rPr>
        <w:t>زبانی</w:t>
      </w:r>
      <w:r w:rsidRPr="00EB4951">
        <w:rPr>
          <w:rStyle w:val="Char3"/>
          <w:rFonts w:hint="cs"/>
          <w:rtl/>
        </w:rPr>
        <w:t>. به همان نسبت که وجود اطهر به مصائب و</w:t>
      </w:r>
      <w:r w:rsidR="00BF3AA1" w:rsidRPr="00EB4951">
        <w:rPr>
          <w:rStyle w:val="Char3"/>
          <w:rFonts w:hint="cs"/>
          <w:rtl/>
        </w:rPr>
        <w:t xml:space="preserve"> سختی‌ها</w:t>
      </w:r>
      <w:r w:rsidR="00910142" w:rsidRPr="00EB4951">
        <w:rPr>
          <w:rStyle w:val="Char3"/>
          <w:rFonts w:hint="cs"/>
          <w:rtl/>
        </w:rPr>
        <w:t>ی</w:t>
      </w:r>
      <w:r w:rsidRPr="00EB4951">
        <w:rPr>
          <w:rStyle w:val="Char3"/>
          <w:rFonts w:hint="cs"/>
          <w:rtl/>
        </w:rPr>
        <w:t xml:space="preserve"> گوناگون مبتلا شد، همچنین با بدزبانی و بدکلامی و طعن و تشنیع، بهتان، افترأ، </w:t>
      </w:r>
      <w:r w:rsidR="005651D0" w:rsidRPr="00EB4951">
        <w:rPr>
          <w:rStyle w:val="Char3"/>
          <w:rFonts w:hint="cs"/>
          <w:rtl/>
        </w:rPr>
        <w:t>سب، شتم، هجو و مذمت، قلب پاک آن حضرت</w:t>
      </w:r>
      <w:r w:rsidR="00910142">
        <w:rPr>
          <w:rFonts w:cs="CTraditional Arabic" w:hint="cs"/>
          <w:rtl/>
          <w:lang w:bidi="fa-IR"/>
        </w:rPr>
        <w:t>ص</w:t>
      </w:r>
      <w:r w:rsidR="005651D0" w:rsidRPr="00EB4951">
        <w:rPr>
          <w:rStyle w:val="Char3"/>
          <w:rFonts w:hint="cs"/>
          <w:rtl/>
        </w:rPr>
        <w:t xml:space="preserve"> را شدیدترین اذیت و آزار رسانیدند در ذیل منظر</w:t>
      </w:r>
      <w:r w:rsidR="001714A2">
        <w:rPr>
          <w:rStyle w:val="Char3"/>
          <w:rFonts w:hint="cs"/>
          <w:rtl/>
        </w:rPr>
        <w:t>ۀ</w:t>
      </w:r>
      <w:r w:rsidR="005651D0" w:rsidRPr="00EB4951">
        <w:rPr>
          <w:rStyle w:val="Char3"/>
          <w:rFonts w:hint="cs"/>
          <w:rtl/>
        </w:rPr>
        <w:t xml:space="preserve"> دردناک این آزار روحانی را ملاحظه بفرمائید.</w:t>
      </w:r>
    </w:p>
    <w:p w:rsidR="005651D0" w:rsidRPr="00EB4951" w:rsidRDefault="005651D0" w:rsidP="00FD77E4">
      <w:pPr>
        <w:ind w:firstLine="284"/>
        <w:jc w:val="both"/>
        <w:rPr>
          <w:rStyle w:val="Char3"/>
          <w:rtl/>
        </w:rPr>
      </w:pPr>
      <w:r w:rsidRPr="00EB4951">
        <w:rPr>
          <w:rStyle w:val="Char3"/>
          <w:rFonts w:hint="cs"/>
          <w:rtl/>
        </w:rPr>
        <w:t>25. امام ابن هشام</w:t>
      </w:r>
      <w:r w:rsidR="009A2B6B" w:rsidRPr="009A2B6B">
        <w:rPr>
          <w:rFonts w:cs="CTraditional Arabic" w:hint="cs"/>
          <w:rtl/>
          <w:lang w:bidi="fa-IR"/>
        </w:rPr>
        <w:t>/</w:t>
      </w:r>
      <w:r w:rsidRPr="00EB4951">
        <w:rPr>
          <w:rStyle w:val="Char3"/>
          <w:rFonts w:hint="cs"/>
          <w:rtl/>
        </w:rPr>
        <w:t xml:space="preserve"> می‌نویسد:</w:t>
      </w:r>
      <w:r w:rsidR="00045819" w:rsidRPr="00EB4951">
        <w:rPr>
          <w:rStyle w:val="Char3"/>
          <w:rFonts w:hint="cs"/>
          <w:rtl/>
        </w:rPr>
        <w:t xml:space="preserve"> </w:t>
      </w:r>
      <w:r w:rsidRPr="00EB4951">
        <w:rPr>
          <w:rStyle w:val="Char3"/>
          <w:rFonts w:hint="cs"/>
          <w:rtl/>
        </w:rPr>
        <w:t xml:space="preserve">نضر بن حارث یکی از شیاطین قریش </w:t>
      </w:r>
      <w:r w:rsidR="00910142" w:rsidRPr="00EB4951">
        <w:rPr>
          <w:rStyle w:val="Char3"/>
          <w:rFonts w:hint="cs"/>
          <w:rtl/>
        </w:rPr>
        <w:t>بود و از کسانی بود که رسول اکرم</w:t>
      </w:r>
      <w:r w:rsidR="00910142">
        <w:rPr>
          <w:rFonts w:cs="CTraditional Arabic" w:hint="cs"/>
          <w:rtl/>
          <w:lang w:bidi="fa-IR"/>
        </w:rPr>
        <w:t>ص</w:t>
      </w:r>
      <w:r w:rsidRPr="00EB4951">
        <w:rPr>
          <w:rStyle w:val="Char3"/>
          <w:rFonts w:hint="cs"/>
          <w:rtl/>
        </w:rPr>
        <w:t xml:space="preserve"> را اذیت می‌کرد و آتش عداوت در قلبش روشن بود، وی به (حیره) رفت در آنجا حکایات رستم و اسفندیار را یاد گرفت </w:t>
      </w:r>
      <w:r w:rsidR="00910142" w:rsidRPr="00EB4951">
        <w:rPr>
          <w:rStyle w:val="Char3"/>
          <w:rFonts w:hint="cs"/>
          <w:rtl/>
        </w:rPr>
        <w:t>و چون باز آمد، هرگاه که آن حضرت</w:t>
      </w:r>
      <w:r w:rsidR="00910142">
        <w:rPr>
          <w:rFonts w:cs="CTraditional Arabic" w:hint="cs"/>
          <w:rtl/>
          <w:lang w:bidi="fa-IR"/>
        </w:rPr>
        <w:t>ص</w:t>
      </w:r>
      <w:r w:rsidRPr="00EB4951">
        <w:rPr>
          <w:rStyle w:val="Char3"/>
          <w:rFonts w:hint="cs"/>
          <w:rtl/>
        </w:rPr>
        <w:t xml:space="preserve"> در مجلس نشسته، ذکر خدا را می‌کرد و مردم را از عذاب الهی می‌ترساند، پس از فراغت از مجلس برمی‌خاست او به جای آن حضرت می‌نشست و می‌گفت:</w:t>
      </w:r>
    </w:p>
    <w:p w:rsidR="005651D0" w:rsidRPr="00EB4951" w:rsidRDefault="005651D0" w:rsidP="00FD77E4">
      <w:pPr>
        <w:ind w:firstLine="284"/>
        <w:jc w:val="both"/>
        <w:rPr>
          <w:rStyle w:val="Char3"/>
          <w:rtl/>
        </w:rPr>
      </w:pPr>
      <w:r w:rsidRPr="00A74DC6">
        <w:rPr>
          <w:rStyle w:val="Char0"/>
          <w:rFonts w:hint="cs"/>
          <w:rtl/>
        </w:rPr>
        <w:t>«</w:t>
      </w:r>
      <w:r w:rsidR="00A148BA" w:rsidRPr="00A74DC6">
        <w:rPr>
          <w:rStyle w:val="Char0"/>
          <w:rFonts w:hint="cs"/>
          <w:rtl/>
        </w:rPr>
        <w:t>إنا والله يا معشر القريش أحسن حديثا منه فهلم إلى ف</w:t>
      </w:r>
      <w:r w:rsidR="00CE525D" w:rsidRPr="00A74DC6">
        <w:rPr>
          <w:rStyle w:val="Char0"/>
          <w:rFonts w:hint="cs"/>
          <w:rtl/>
        </w:rPr>
        <w:t>أ</w:t>
      </w:r>
      <w:r w:rsidR="00A148BA" w:rsidRPr="00A74DC6">
        <w:rPr>
          <w:rStyle w:val="Char0"/>
          <w:rFonts w:hint="cs"/>
          <w:rtl/>
        </w:rPr>
        <w:t>نا أحدثكم أحسن من حديثه</w:t>
      </w:r>
      <w:r w:rsidRPr="00A74DC6">
        <w:rPr>
          <w:rStyle w:val="Char0"/>
          <w:rFonts w:hint="cs"/>
          <w:rtl/>
        </w:rPr>
        <w:t>»</w:t>
      </w:r>
      <w:r w:rsidRPr="00EB4951">
        <w:rPr>
          <w:rStyle w:val="Char3"/>
          <w:rFonts w:hint="cs"/>
          <w:rtl/>
        </w:rPr>
        <w:t>.</w:t>
      </w:r>
    </w:p>
    <w:p w:rsidR="005651D0" w:rsidRPr="00EB4951" w:rsidRDefault="005651D0" w:rsidP="00FD77E4">
      <w:pPr>
        <w:ind w:firstLine="284"/>
        <w:jc w:val="both"/>
        <w:rPr>
          <w:rStyle w:val="Char3"/>
          <w:rtl/>
        </w:rPr>
      </w:pPr>
      <w:r w:rsidRPr="00EB4951">
        <w:rPr>
          <w:rStyle w:val="Char3"/>
          <w:rFonts w:hint="cs"/>
          <w:rtl/>
        </w:rPr>
        <w:t>«ای جماعت قریش! قسم به خدا من از وی شیر</w:t>
      </w:r>
      <w:r w:rsidR="0085493B" w:rsidRPr="00EB4951">
        <w:rPr>
          <w:rStyle w:val="Char3"/>
          <w:rFonts w:hint="cs"/>
          <w:rtl/>
        </w:rPr>
        <w:t>ی</w:t>
      </w:r>
      <w:r w:rsidRPr="00EB4951">
        <w:rPr>
          <w:rStyle w:val="Char3"/>
          <w:rFonts w:hint="cs"/>
          <w:rtl/>
        </w:rPr>
        <w:t>ن کلام‌تر به سوی من بیائید، من برای شما بهترین داستان‌ها و چیزها که به مراتب از کلام و اندرزهای او بهتر</w:t>
      </w:r>
      <w:r w:rsidR="001F5F81" w:rsidRPr="00EB4951">
        <w:rPr>
          <w:rStyle w:val="Char3"/>
          <w:rFonts w:hint="cs"/>
          <w:rtl/>
        </w:rPr>
        <w:t>‌اند،</w:t>
      </w:r>
      <w:r w:rsidRPr="00EB4951">
        <w:rPr>
          <w:rStyle w:val="Char3"/>
          <w:rFonts w:hint="cs"/>
          <w:rtl/>
        </w:rPr>
        <w:t xml:space="preserve"> خواهم گفت».</w:t>
      </w:r>
    </w:p>
    <w:p w:rsidR="00995777" w:rsidRPr="00EB4951" w:rsidRDefault="00995777" w:rsidP="00FD77E4">
      <w:pPr>
        <w:ind w:firstLine="284"/>
        <w:jc w:val="both"/>
        <w:rPr>
          <w:rStyle w:val="Char3"/>
          <w:rtl/>
        </w:rPr>
      </w:pPr>
      <w:r w:rsidRPr="00EB4951">
        <w:rPr>
          <w:rStyle w:val="Char3"/>
          <w:rFonts w:hint="cs"/>
          <w:rtl/>
        </w:rPr>
        <w:t>سپس داستان پادشاهان فارس، رستم و اسفندیا</w:t>
      </w:r>
      <w:r w:rsidR="0085493B" w:rsidRPr="00EB4951">
        <w:rPr>
          <w:rStyle w:val="Char3"/>
          <w:rFonts w:hint="cs"/>
          <w:rtl/>
        </w:rPr>
        <w:t>ر را بیان می‌کرد و می‌گفت: محمد</w:t>
      </w:r>
      <w:r w:rsidR="0085493B">
        <w:rPr>
          <w:rFonts w:ascii="AGA Arabesque" w:hAnsi="AGA Arabesque" w:cs="CTraditional Arabic" w:hint="cs"/>
          <w:rtl/>
          <w:lang w:bidi="fa-IR"/>
        </w:rPr>
        <w:t>ص</w:t>
      </w:r>
      <w:r w:rsidRPr="00EB4951">
        <w:rPr>
          <w:rStyle w:val="Char3"/>
          <w:rFonts w:hint="cs"/>
          <w:rtl/>
        </w:rPr>
        <w:t xml:space="preserve"> کی می‌تواند کلامی شیرین‌تر از کلام</w:t>
      </w:r>
      <w:r w:rsidR="000E3906" w:rsidRPr="00EB4951">
        <w:rPr>
          <w:rStyle w:val="Char3"/>
          <w:rFonts w:hint="cs"/>
          <w:rtl/>
        </w:rPr>
        <w:t xml:space="preserve"> من بیان کند</w:t>
      </w:r>
      <w:r w:rsidR="000E3906" w:rsidRPr="002336AF">
        <w:rPr>
          <w:rStyle w:val="Char3"/>
          <w:rFonts w:hint="cs"/>
          <w:vertAlign w:val="superscript"/>
          <w:rtl/>
        </w:rPr>
        <w:t>(</w:t>
      </w:r>
      <w:r w:rsidR="000E3906" w:rsidRPr="002336AF">
        <w:rPr>
          <w:rStyle w:val="Char3"/>
          <w:vertAlign w:val="superscript"/>
          <w:rtl/>
        </w:rPr>
        <w:footnoteReference w:id="51"/>
      </w:r>
      <w:r w:rsidR="000E3906" w:rsidRPr="002336AF">
        <w:rPr>
          <w:rStyle w:val="Char3"/>
          <w:rFonts w:hint="cs"/>
          <w:vertAlign w:val="superscript"/>
          <w:rtl/>
        </w:rPr>
        <w:t>)</w:t>
      </w:r>
      <w:r w:rsidR="000E3906" w:rsidRPr="00EB4951">
        <w:rPr>
          <w:rStyle w:val="Char3"/>
          <w:rFonts w:hint="cs"/>
          <w:rtl/>
        </w:rPr>
        <w:t>.</w:t>
      </w:r>
    </w:p>
    <w:p w:rsidR="009F7887" w:rsidRPr="00EB4951" w:rsidRDefault="009F7887" w:rsidP="009F746C">
      <w:pPr>
        <w:ind w:firstLine="284"/>
        <w:jc w:val="both"/>
        <w:rPr>
          <w:rStyle w:val="Char3"/>
          <w:rtl/>
        </w:rPr>
      </w:pPr>
      <w:r w:rsidRPr="00EB4951">
        <w:rPr>
          <w:rStyle w:val="Char3"/>
          <w:rFonts w:hint="cs"/>
          <w:rtl/>
        </w:rPr>
        <w:t>26. وقتی که رسول الله</w:t>
      </w:r>
      <w:r w:rsidR="0085493B">
        <w:rPr>
          <w:rFonts w:cs="CTraditional Arabic" w:hint="cs"/>
          <w:rtl/>
          <w:lang w:bidi="fa-IR"/>
        </w:rPr>
        <w:t>ص</w:t>
      </w:r>
      <w:r w:rsidR="0085493B" w:rsidRPr="00EB4951">
        <w:rPr>
          <w:rStyle w:val="Char3"/>
          <w:rFonts w:hint="cs"/>
          <w:rtl/>
        </w:rPr>
        <w:t xml:space="preserve"> </w:t>
      </w:r>
      <w:r w:rsidRPr="00EB4951">
        <w:rPr>
          <w:rStyle w:val="Char3"/>
          <w:rFonts w:hint="cs"/>
          <w:rtl/>
        </w:rPr>
        <w:t>در مجلس می‌نشست و مردم را به سوی خدا دعوت می‌کرد، و قرآن تلاوت می‌کرد و قریش را از عذاب الهی و روز واپسین می‌ترساند، پس از این که آن حضرت از مجلس برمی‌خاست و تشریف می‌برد، نضر بن حارث به جای آن حضرت می‌نشست و داستان‌های رستم و اسفندیار و سلاطین فارس را برای مردم بیان می‌کرد، و سپس می‌گفت: به خدا سوگند سخنان محمد</w:t>
      </w:r>
      <w:r w:rsidR="009F746C">
        <w:rPr>
          <w:rStyle w:val="Char3"/>
          <w:rFonts w:cs="CTraditional Arabic" w:hint="cs"/>
          <w:rtl/>
        </w:rPr>
        <w:t>ص</w:t>
      </w:r>
      <w:r w:rsidRPr="00EB4951">
        <w:rPr>
          <w:rStyle w:val="Char3"/>
          <w:rFonts w:hint="cs"/>
          <w:rtl/>
        </w:rPr>
        <w:t xml:space="preserve"> از سخنان من بهتر نیست».</w:t>
      </w:r>
    </w:p>
    <w:p w:rsidR="00A13661" w:rsidRPr="00EB4951" w:rsidRDefault="00A13661" w:rsidP="00FD77E4">
      <w:pPr>
        <w:ind w:firstLine="284"/>
        <w:jc w:val="both"/>
        <w:rPr>
          <w:rStyle w:val="Char3"/>
          <w:rtl/>
        </w:rPr>
      </w:pPr>
      <w:r w:rsidRPr="00A74DC6">
        <w:rPr>
          <w:rStyle w:val="Char0"/>
          <w:rFonts w:hint="cs"/>
          <w:rtl/>
        </w:rPr>
        <w:t>«</w:t>
      </w:r>
      <w:r w:rsidR="00AB2270" w:rsidRPr="00A74DC6">
        <w:rPr>
          <w:rStyle w:val="Char0"/>
          <w:rFonts w:hint="cs"/>
          <w:rtl/>
        </w:rPr>
        <w:t>وما حديثه إلا أساطير الأولين اكتتبها كما اكتتبتها</w:t>
      </w:r>
      <w:r w:rsidRPr="00A74DC6">
        <w:rPr>
          <w:rStyle w:val="Char0"/>
          <w:rFonts w:hint="cs"/>
          <w:rtl/>
        </w:rPr>
        <w:t>»</w:t>
      </w:r>
      <w:r w:rsidRPr="00EB4951">
        <w:rPr>
          <w:rStyle w:val="Char3"/>
          <w:rFonts w:hint="cs"/>
          <w:rtl/>
        </w:rPr>
        <w:t>.</w:t>
      </w:r>
    </w:p>
    <w:p w:rsidR="00A13661" w:rsidRPr="0099351E" w:rsidRDefault="00A13661" w:rsidP="00FD77E4">
      <w:pPr>
        <w:ind w:firstLine="284"/>
        <w:jc w:val="both"/>
        <w:rPr>
          <w:rFonts w:cs="Traditional Arabic"/>
          <w:sz w:val="24"/>
          <w:szCs w:val="24"/>
          <w:rtl/>
          <w:lang w:bidi="fa-IR"/>
        </w:rPr>
      </w:pPr>
      <w:r w:rsidRPr="00EB4951">
        <w:rPr>
          <w:rStyle w:val="Char3"/>
          <w:rFonts w:hint="cs"/>
          <w:rtl/>
        </w:rPr>
        <w:t>«سخنانش، جز افسانه‌های ملل گذشته چیز دیگر نیست آن را نوشته است همانطور که من نوشته‌ام».</w:t>
      </w:r>
      <w:r w:rsidR="00EB70DF" w:rsidRPr="00EB4951">
        <w:rPr>
          <w:rStyle w:val="Char3"/>
          <w:rtl/>
        </w:rPr>
        <w:t xml:space="preserve"> </w:t>
      </w:r>
    </w:p>
    <w:p w:rsidR="00A13661" w:rsidRPr="00EB4951" w:rsidRDefault="00A13661" w:rsidP="00FD77E4">
      <w:pPr>
        <w:ind w:firstLine="284"/>
        <w:jc w:val="both"/>
        <w:rPr>
          <w:rStyle w:val="Char3"/>
          <w:rtl/>
        </w:rPr>
      </w:pPr>
      <w:r w:rsidRPr="00EB4951">
        <w:rPr>
          <w:rStyle w:val="Char3"/>
          <w:rFonts w:hint="cs"/>
          <w:rtl/>
        </w:rPr>
        <w:t>در نکوهش وی این آیاتِ قرآن نازل شد:</w:t>
      </w:r>
    </w:p>
    <w:p w:rsidR="00E669C4" w:rsidRPr="00E761CB" w:rsidRDefault="00E669C4" w:rsidP="00FD77E4">
      <w:pPr>
        <w:ind w:firstLine="284"/>
        <w:jc w:val="both"/>
        <w:rPr>
          <w:rStyle w:val="Char5"/>
          <w:rtl/>
        </w:rPr>
      </w:pPr>
      <w:r>
        <w:rPr>
          <w:rFonts w:ascii="Traditional Arabic" w:hAnsi="Traditional Arabic" w:cs="Traditional Arabic"/>
          <w:rtl/>
          <w:lang w:bidi="fa-IR"/>
        </w:rPr>
        <w:t>﴿</w:t>
      </w:r>
      <w:r w:rsidR="00ED27EC" w:rsidRPr="00E761CB">
        <w:rPr>
          <w:rStyle w:val="Char5"/>
          <w:rtl/>
        </w:rPr>
        <w:t xml:space="preserve">وَقَالُوٓاْ أَسَٰطِيرُ </w:t>
      </w:r>
      <w:r w:rsidR="00ED27EC" w:rsidRPr="00E761CB">
        <w:rPr>
          <w:rStyle w:val="Char5"/>
          <w:rFonts w:hint="cs"/>
          <w:rtl/>
        </w:rPr>
        <w:t>ٱ</w:t>
      </w:r>
      <w:r w:rsidR="00ED27EC" w:rsidRPr="00E761CB">
        <w:rPr>
          <w:rStyle w:val="Char5"/>
          <w:rFonts w:hint="eastAsia"/>
          <w:rtl/>
        </w:rPr>
        <w:t>لۡأَوَّلِينَ</w:t>
      </w:r>
      <w:r w:rsidR="00ED27EC" w:rsidRPr="00E761CB">
        <w:rPr>
          <w:rStyle w:val="Char5"/>
          <w:rtl/>
        </w:rPr>
        <w:t xml:space="preserve"> </w:t>
      </w:r>
      <w:r w:rsidR="00ED27EC" w:rsidRPr="00E761CB">
        <w:rPr>
          <w:rStyle w:val="Char5"/>
          <w:rFonts w:hint="cs"/>
          <w:rtl/>
        </w:rPr>
        <w:t>ٱ</w:t>
      </w:r>
      <w:r w:rsidR="00ED27EC" w:rsidRPr="00E761CB">
        <w:rPr>
          <w:rStyle w:val="Char5"/>
          <w:rFonts w:hint="eastAsia"/>
          <w:rtl/>
        </w:rPr>
        <w:t>كۡتَتَبَهَا</w:t>
      </w:r>
      <w:r w:rsidR="00ED27EC" w:rsidRPr="00E761CB">
        <w:rPr>
          <w:rStyle w:val="Char5"/>
          <w:rtl/>
        </w:rPr>
        <w:t xml:space="preserve"> فَهِيَ تُمۡلَىٰ عَلَيۡهِ بُكۡرَةٗ وَأَصِيلٗا ٥</w:t>
      </w:r>
      <w:r>
        <w:rPr>
          <w:rFonts w:ascii="Traditional Arabic" w:hAnsi="Traditional Arabic" w:cs="Traditional Arabic"/>
          <w:rtl/>
          <w:lang w:bidi="fa-IR"/>
        </w:rPr>
        <w:t>﴾</w:t>
      </w:r>
      <w:r w:rsidRPr="00EB4951">
        <w:rPr>
          <w:rStyle w:val="Char3"/>
          <w:rFonts w:hint="cs"/>
          <w:rtl/>
        </w:rPr>
        <w:t xml:space="preserve"> </w:t>
      </w:r>
      <w:r w:rsidRPr="00A722B3">
        <w:rPr>
          <w:rStyle w:val="Char4"/>
          <w:rtl/>
        </w:rPr>
        <w:t>[</w:t>
      </w:r>
      <w:r w:rsidRPr="00A722B3">
        <w:rPr>
          <w:rStyle w:val="Char4"/>
          <w:rFonts w:hint="cs"/>
          <w:rtl/>
        </w:rPr>
        <w:t>الفرقان: 6</w:t>
      </w:r>
      <w:r w:rsidRPr="00A722B3">
        <w:rPr>
          <w:rStyle w:val="Char4"/>
          <w:rtl/>
        </w:rPr>
        <w:t>]</w:t>
      </w:r>
      <w:r w:rsidRPr="00A722B3">
        <w:rPr>
          <w:rStyle w:val="Char4"/>
          <w:rFonts w:hint="cs"/>
          <w:rtl/>
        </w:rPr>
        <w:t>.</w:t>
      </w:r>
    </w:p>
    <w:p w:rsidR="00E669C4" w:rsidRPr="00E761CB" w:rsidRDefault="00E669C4" w:rsidP="00FD77E4">
      <w:pPr>
        <w:ind w:firstLine="284"/>
        <w:jc w:val="both"/>
        <w:rPr>
          <w:rStyle w:val="Char5"/>
          <w:rtl/>
        </w:rPr>
      </w:pPr>
      <w:r>
        <w:rPr>
          <w:rFonts w:ascii="Traditional Arabic" w:hAnsi="Traditional Arabic" w:cs="Traditional Arabic"/>
          <w:rtl/>
          <w:lang w:bidi="fa-IR"/>
        </w:rPr>
        <w:t>﴿</w:t>
      </w:r>
      <w:r w:rsidR="00ED27EC" w:rsidRPr="00E761CB">
        <w:rPr>
          <w:rStyle w:val="Char5"/>
          <w:rtl/>
        </w:rPr>
        <w:t>وَيۡلٞ لِّكُلِّ أَفَّاكٍ أَثِيمٖ ٧</w:t>
      </w:r>
      <w:r>
        <w:rPr>
          <w:rFonts w:ascii="Traditional Arabic" w:hAnsi="Traditional Arabic" w:cs="Traditional Arabic"/>
          <w:rtl/>
          <w:lang w:bidi="fa-IR"/>
        </w:rPr>
        <w:t>﴾</w:t>
      </w:r>
      <w:r w:rsidRPr="00EB4951">
        <w:rPr>
          <w:rStyle w:val="Char3"/>
          <w:rFonts w:hint="cs"/>
          <w:rtl/>
        </w:rPr>
        <w:t xml:space="preserve"> </w:t>
      </w:r>
      <w:r w:rsidRPr="00A722B3">
        <w:rPr>
          <w:rStyle w:val="Char4"/>
          <w:rtl/>
        </w:rPr>
        <w:t>[</w:t>
      </w:r>
      <w:r w:rsidRPr="00A722B3">
        <w:rPr>
          <w:rStyle w:val="Char4"/>
          <w:rFonts w:hint="cs"/>
          <w:rtl/>
        </w:rPr>
        <w:t>الجاثیة: 7</w:t>
      </w:r>
      <w:r w:rsidRPr="00A722B3">
        <w:rPr>
          <w:rStyle w:val="Char4"/>
          <w:rtl/>
        </w:rPr>
        <w:t>]</w:t>
      </w:r>
      <w:r w:rsidRPr="002336AF">
        <w:rPr>
          <w:rStyle w:val="Char3"/>
          <w:rFonts w:hint="cs"/>
          <w:vertAlign w:val="superscript"/>
          <w:rtl/>
        </w:rPr>
        <w:t>(</w:t>
      </w:r>
      <w:r w:rsidRPr="002336AF">
        <w:rPr>
          <w:rStyle w:val="Char3"/>
          <w:vertAlign w:val="superscript"/>
          <w:rtl/>
        </w:rPr>
        <w:footnoteReference w:id="52"/>
      </w:r>
      <w:r w:rsidRPr="002336AF">
        <w:rPr>
          <w:rStyle w:val="Char3"/>
          <w:rFonts w:hint="cs"/>
          <w:vertAlign w:val="superscript"/>
          <w:rtl/>
        </w:rPr>
        <w:t>)</w:t>
      </w:r>
      <w:r w:rsidRPr="00EB4951">
        <w:rPr>
          <w:rStyle w:val="Char3"/>
          <w:rFonts w:hint="cs"/>
          <w:rtl/>
        </w:rPr>
        <w:t>.</w:t>
      </w:r>
    </w:p>
    <w:p w:rsidR="00076B8D" w:rsidRPr="00E761CB" w:rsidRDefault="00076B8D" w:rsidP="00FD77E4">
      <w:pPr>
        <w:ind w:firstLine="284"/>
        <w:jc w:val="both"/>
        <w:rPr>
          <w:rStyle w:val="Char5"/>
          <w:rtl/>
        </w:rPr>
      </w:pPr>
      <w:r w:rsidRPr="00EB4951">
        <w:rPr>
          <w:rStyle w:val="Char3"/>
          <w:rFonts w:hint="cs"/>
          <w:rtl/>
        </w:rPr>
        <w:t>27. امیه بن خ</w:t>
      </w:r>
      <w:r w:rsidR="00281CEF" w:rsidRPr="00EB4951">
        <w:rPr>
          <w:rStyle w:val="Char3"/>
          <w:rFonts w:hint="cs"/>
          <w:rtl/>
        </w:rPr>
        <w:t>لف چون حضرت رسول اکرم</w:t>
      </w:r>
      <w:r w:rsidR="00281CEF">
        <w:rPr>
          <w:rFonts w:cs="CTraditional Arabic" w:hint="cs"/>
          <w:rtl/>
          <w:lang w:bidi="fa-IR"/>
        </w:rPr>
        <w:t>ص</w:t>
      </w:r>
      <w:r w:rsidRPr="00EB4951">
        <w:rPr>
          <w:rStyle w:val="Char3"/>
          <w:rFonts w:hint="cs"/>
          <w:rtl/>
        </w:rPr>
        <w:t xml:space="preserve"> را می‌دید، علناً سب و شتم می‌گفت،</w:t>
      </w:r>
      <w:r w:rsidR="00240AA1">
        <w:rPr>
          <w:rStyle w:val="Char3"/>
          <w:rFonts w:hint="cs"/>
          <w:rtl/>
        </w:rPr>
        <w:t xml:space="preserve"> </w:t>
      </w:r>
      <w:r w:rsidR="008A7483">
        <w:rPr>
          <w:rStyle w:val="Char3"/>
          <w:rFonts w:hint="cs"/>
          <w:rtl/>
        </w:rPr>
        <w:t xml:space="preserve">چنان‌که </w:t>
      </w:r>
      <w:r w:rsidRPr="00EB4951">
        <w:rPr>
          <w:rStyle w:val="Char3"/>
          <w:rFonts w:hint="cs"/>
          <w:rtl/>
        </w:rPr>
        <w:t>خداوند متعال</w:t>
      </w:r>
      <w:r w:rsidR="00ED683B">
        <w:rPr>
          <w:rStyle w:val="Char3"/>
          <w:rFonts w:hint="cs"/>
          <w:rtl/>
        </w:rPr>
        <w:t xml:space="preserve"> دربارۀ </w:t>
      </w:r>
      <w:r w:rsidRPr="00EB4951">
        <w:rPr>
          <w:rStyle w:val="Char3"/>
          <w:rFonts w:hint="cs"/>
          <w:rtl/>
        </w:rPr>
        <w:t>وی نارل فرمود:</w:t>
      </w:r>
      <w:r w:rsidR="00E669C4" w:rsidRPr="00EB4951">
        <w:rPr>
          <w:rStyle w:val="Char3"/>
          <w:rFonts w:hint="cs"/>
          <w:rtl/>
        </w:rPr>
        <w:t xml:space="preserve"> </w:t>
      </w:r>
      <w:r w:rsidR="00E669C4">
        <w:rPr>
          <w:rFonts w:ascii="Traditional Arabic" w:hAnsi="Traditional Arabic" w:cs="Traditional Arabic"/>
          <w:rtl/>
          <w:lang w:bidi="fa-IR"/>
        </w:rPr>
        <w:t>﴿</w:t>
      </w:r>
      <w:r w:rsidR="00ED27EC" w:rsidRPr="00E761CB">
        <w:rPr>
          <w:rStyle w:val="Char5"/>
          <w:rtl/>
        </w:rPr>
        <w:t>وَيۡلٞ لِّكُلِّ هُمَزَةٖ لُّمَزَةٍ ١</w:t>
      </w:r>
      <w:r w:rsidR="00E669C4">
        <w:rPr>
          <w:rFonts w:ascii="Traditional Arabic" w:hAnsi="Traditional Arabic" w:cs="Traditional Arabic"/>
          <w:rtl/>
          <w:lang w:bidi="fa-IR"/>
        </w:rPr>
        <w:t>﴾</w:t>
      </w:r>
      <w:r w:rsidR="00E669C4" w:rsidRPr="002336AF">
        <w:rPr>
          <w:rStyle w:val="Char3"/>
          <w:rFonts w:hint="cs"/>
          <w:vertAlign w:val="superscript"/>
          <w:rtl/>
        </w:rPr>
        <w:t>(</w:t>
      </w:r>
      <w:r w:rsidR="00E669C4" w:rsidRPr="002336AF">
        <w:rPr>
          <w:rStyle w:val="Char3"/>
          <w:vertAlign w:val="superscript"/>
          <w:rtl/>
        </w:rPr>
        <w:footnoteReference w:id="53"/>
      </w:r>
      <w:r w:rsidR="00E669C4" w:rsidRPr="002336AF">
        <w:rPr>
          <w:rStyle w:val="Char3"/>
          <w:rFonts w:hint="cs"/>
          <w:vertAlign w:val="superscript"/>
          <w:rtl/>
        </w:rPr>
        <w:t>)</w:t>
      </w:r>
      <w:r w:rsidR="00E669C4" w:rsidRPr="00EB4951">
        <w:rPr>
          <w:rStyle w:val="Char3"/>
          <w:rFonts w:hint="cs"/>
          <w:rtl/>
        </w:rPr>
        <w:t>.</w:t>
      </w:r>
    </w:p>
    <w:p w:rsidR="007D1C5F" w:rsidRPr="00EB4951" w:rsidRDefault="007D1C5F" w:rsidP="00FD77E4">
      <w:pPr>
        <w:ind w:firstLine="284"/>
        <w:jc w:val="both"/>
        <w:rPr>
          <w:rStyle w:val="Char3"/>
          <w:rtl/>
        </w:rPr>
      </w:pPr>
      <w:r w:rsidRPr="00EB4951">
        <w:rPr>
          <w:rStyle w:val="Char3"/>
          <w:rFonts w:hint="cs"/>
          <w:rtl/>
        </w:rPr>
        <w:t>28. سهیل از آن دشمنان اسلام بود</w:t>
      </w:r>
      <w:r w:rsidR="0045610F">
        <w:rPr>
          <w:rStyle w:val="Char3"/>
          <w:rFonts w:hint="cs"/>
          <w:rtl/>
        </w:rPr>
        <w:t>،</w:t>
      </w:r>
      <w:r w:rsidRPr="00EB4951">
        <w:rPr>
          <w:rStyle w:val="Char3"/>
          <w:rFonts w:hint="cs"/>
          <w:rtl/>
        </w:rPr>
        <w:t xml:space="preserve"> که مسلمان‌شدن دیگران را تحمل نمی‌کرد، پس به قول</w:t>
      </w:r>
      <w:r w:rsidR="001F5F81" w:rsidRPr="00EB4951">
        <w:rPr>
          <w:rStyle w:val="Char3"/>
          <w:rFonts w:hint="cs"/>
          <w:rtl/>
        </w:rPr>
        <w:t xml:space="preserve"> آن‌ها </w:t>
      </w:r>
      <w:r w:rsidRPr="00EB4951">
        <w:rPr>
          <w:rStyle w:val="Char3"/>
          <w:rFonts w:hint="cs"/>
          <w:rtl/>
        </w:rPr>
        <w:t>دخول این بدعت را در خان</w:t>
      </w:r>
      <w:r w:rsidR="001714A2">
        <w:rPr>
          <w:rStyle w:val="Char3"/>
          <w:rFonts w:hint="cs"/>
          <w:rtl/>
        </w:rPr>
        <w:t>ۀ</w:t>
      </w:r>
      <w:r w:rsidRPr="00EB4951">
        <w:rPr>
          <w:rStyle w:val="Char3"/>
          <w:rFonts w:hint="cs"/>
          <w:rtl/>
        </w:rPr>
        <w:t xml:space="preserve"> خود (مسلمان‌شدن پسرانش حضرت عبدالله و حضرت ابو جندل</w:t>
      </w:r>
      <w:r>
        <w:rPr>
          <w:rFonts w:cs="CTraditional Arabic" w:hint="cs"/>
          <w:rtl/>
          <w:lang w:bidi="fa-IR"/>
        </w:rPr>
        <w:t>ب</w:t>
      </w:r>
      <w:r w:rsidRPr="00EB4951">
        <w:rPr>
          <w:rStyle w:val="Char3"/>
          <w:rFonts w:hint="cs"/>
          <w:rtl/>
        </w:rPr>
        <w:t xml:space="preserve"> </w:t>
      </w:r>
      <w:r>
        <w:rPr>
          <w:rFonts w:cs="Times New Roman" w:hint="cs"/>
          <w:rtl/>
          <w:lang w:bidi="fa-IR"/>
        </w:rPr>
        <w:t>–</w:t>
      </w:r>
      <w:r w:rsidRPr="00EB4951">
        <w:rPr>
          <w:rStyle w:val="Char3"/>
          <w:rFonts w:hint="cs"/>
          <w:rtl/>
        </w:rPr>
        <w:t xml:space="preserve"> مؤلف) چگونه می‌توانست با چشم خود ببیند؟</w:t>
      </w:r>
      <w:r w:rsidR="00240AA1">
        <w:rPr>
          <w:rStyle w:val="Char3"/>
          <w:rFonts w:hint="cs"/>
          <w:rtl/>
        </w:rPr>
        <w:t xml:space="preserve"> </w:t>
      </w:r>
      <w:r w:rsidR="008A7483">
        <w:rPr>
          <w:rStyle w:val="Char3"/>
          <w:rFonts w:hint="cs"/>
          <w:rtl/>
        </w:rPr>
        <w:t xml:space="preserve">چنان‌چه </w:t>
      </w:r>
      <w:r w:rsidRPr="00EB4951">
        <w:rPr>
          <w:rStyle w:val="Char3"/>
          <w:rFonts w:hint="cs"/>
          <w:rtl/>
        </w:rPr>
        <w:t xml:space="preserve">گسترش روزافزون اسلام بر عداوت وی افزود، و برای ریشه‌کن‌ساختن اسلام از هرگونه کوششی دریغ نمی‌نمود، و در مجالس عمومی برای مخالفت </w:t>
      </w:r>
      <w:r w:rsidR="00C80C3A" w:rsidRPr="00EB4951">
        <w:rPr>
          <w:rStyle w:val="Char3"/>
          <w:rFonts w:hint="cs"/>
          <w:rtl/>
        </w:rPr>
        <w:t>اسلامی سخنرانی و علیه رسول اکرم</w:t>
      </w:r>
      <w:r w:rsidR="00C80C3A">
        <w:rPr>
          <w:rFonts w:cs="CTraditional Arabic" w:hint="cs"/>
          <w:rtl/>
          <w:lang w:bidi="fa-IR"/>
        </w:rPr>
        <w:t>ص</w:t>
      </w:r>
      <w:r w:rsidRPr="00EB4951">
        <w:rPr>
          <w:rStyle w:val="Char3"/>
          <w:rFonts w:hint="cs"/>
          <w:rtl/>
        </w:rPr>
        <w:t xml:space="preserve"> سمپاشی می‌کرد، جان</w:t>
      </w:r>
      <w:r w:rsidR="004208D6">
        <w:rPr>
          <w:rStyle w:val="Char3"/>
          <w:rFonts w:hint="cs"/>
          <w:rtl/>
        </w:rPr>
        <w:t>‌نثاران اسلام نتوانستند این رویۀ</w:t>
      </w:r>
      <w:r w:rsidRPr="00EB4951">
        <w:rPr>
          <w:rStyle w:val="Char3"/>
          <w:rFonts w:hint="cs"/>
          <w:rtl/>
        </w:rPr>
        <w:t xml:space="preserve"> معاندانه را تحمل کنند، حضرت عمر فاروق</w:t>
      </w:r>
      <w:r w:rsidR="00203A69" w:rsidRPr="00203A69">
        <w:rPr>
          <w:rFonts w:cs="CTraditional Arabic" w:hint="cs"/>
          <w:rtl/>
          <w:lang w:bidi="fa-IR"/>
        </w:rPr>
        <w:t xml:space="preserve">س </w:t>
      </w:r>
      <w:r w:rsidRPr="00EB4951">
        <w:rPr>
          <w:rStyle w:val="Char3"/>
          <w:rFonts w:hint="cs"/>
          <w:rtl/>
        </w:rPr>
        <w:t>از فرط عصبانیت بی</w:t>
      </w:r>
      <w:r w:rsidR="00C80C3A" w:rsidRPr="00EB4951">
        <w:rPr>
          <w:rStyle w:val="Char3"/>
          <w:rFonts w:hint="cs"/>
          <w:rtl/>
        </w:rPr>
        <w:t>تاب شد و از رسول اکرم</w:t>
      </w:r>
      <w:r w:rsidR="00C80C3A">
        <w:rPr>
          <w:rFonts w:cs="CTraditional Arabic" w:hint="cs"/>
          <w:rtl/>
          <w:lang w:bidi="fa-IR"/>
        </w:rPr>
        <w:t>ص</w:t>
      </w:r>
      <w:r w:rsidRPr="00EB4951">
        <w:rPr>
          <w:rStyle w:val="Char3"/>
          <w:rFonts w:hint="cs"/>
          <w:rtl/>
        </w:rPr>
        <w:t xml:space="preserve"> اجازه خواست تا ثنایای (دندان‌های جلو </w:t>
      </w:r>
      <w:r>
        <w:rPr>
          <w:rFonts w:cs="Times New Roman" w:hint="cs"/>
          <w:rtl/>
          <w:lang w:bidi="fa-IR"/>
        </w:rPr>
        <w:t>–</w:t>
      </w:r>
      <w:r w:rsidRPr="00EB4951">
        <w:rPr>
          <w:rStyle w:val="Char3"/>
          <w:rFonts w:hint="cs"/>
          <w:rtl/>
        </w:rPr>
        <w:t xml:space="preserve"> مترجم) سهیل را بشکند که دیگر نتواند خلاف آن </w:t>
      </w:r>
      <w:r w:rsidR="00C80C3A" w:rsidRPr="00EB4951">
        <w:rPr>
          <w:rStyle w:val="Char3"/>
          <w:rFonts w:hint="cs"/>
          <w:rtl/>
        </w:rPr>
        <w:t>حضرت سخنرانی کند، ولی رحمت عالم</w:t>
      </w:r>
      <w:r w:rsidR="00C80C3A">
        <w:rPr>
          <w:rFonts w:cs="CTraditional Arabic" w:hint="cs"/>
          <w:rtl/>
          <w:lang w:bidi="fa-IR"/>
        </w:rPr>
        <w:t>ص</w:t>
      </w:r>
      <w:r w:rsidRPr="00EB4951">
        <w:rPr>
          <w:rStyle w:val="Char3"/>
          <w:rFonts w:hint="cs"/>
          <w:rtl/>
        </w:rPr>
        <w:t xml:space="preserve"> فرمود: «بگذار ممکن است روزی به خود آید»</w:t>
      </w:r>
      <w:r w:rsidRPr="002336AF">
        <w:rPr>
          <w:rStyle w:val="Char3"/>
          <w:rFonts w:hint="cs"/>
          <w:vertAlign w:val="superscript"/>
          <w:rtl/>
        </w:rPr>
        <w:t>(</w:t>
      </w:r>
      <w:r w:rsidRPr="002336AF">
        <w:rPr>
          <w:rStyle w:val="Char3"/>
          <w:vertAlign w:val="superscript"/>
          <w:rtl/>
        </w:rPr>
        <w:footnoteReference w:id="54"/>
      </w:r>
      <w:r w:rsidRPr="002336AF">
        <w:rPr>
          <w:rStyle w:val="Char3"/>
          <w:rFonts w:hint="cs"/>
          <w:vertAlign w:val="superscript"/>
          <w:rtl/>
        </w:rPr>
        <w:t>)</w:t>
      </w:r>
      <w:r w:rsidRPr="00EB4951">
        <w:rPr>
          <w:rStyle w:val="Char3"/>
          <w:rFonts w:hint="cs"/>
          <w:rtl/>
        </w:rPr>
        <w:t>.</w:t>
      </w:r>
    </w:p>
    <w:p w:rsidR="0062219F" w:rsidRPr="00EB4951" w:rsidRDefault="0062219F" w:rsidP="00FD77E4">
      <w:pPr>
        <w:jc w:val="both"/>
        <w:rPr>
          <w:rStyle w:val="Char3"/>
          <w:rtl/>
        </w:rPr>
      </w:pPr>
      <w:r w:rsidRPr="00EB4951">
        <w:rPr>
          <w:rStyle w:val="Char3"/>
          <w:rFonts w:hint="cs"/>
          <w:rtl/>
        </w:rPr>
        <w:t>29. سب و شتم:</w:t>
      </w:r>
    </w:p>
    <w:p w:rsidR="0062219F" w:rsidRPr="00EB4951" w:rsidRDefault="0062219F" w:rsidP="00FD77E4">
      <w:pPr>
        <w:ind w:firstLine="284"/>
        <w:jc w:val="both"/>
        <w:rPr>
          <w:rStyle w:val="Char3"/>
          <w:rtl/>
        </w:rPr>
      </w:pPr>
      <w:r w:rsidRPr="00EB4951">
        <w:rPr>
          <w:rStyle w:val="Char3"/>
          <w:rFonts w:hint="cs"/>
          <w:rtl/>
        </w:rPr>
        <w:t>اب</w:t>
      </w:r>
      <w:r w:rsidR="00C80C3A" w:rsidRPr="00EB4951">
        <w:rPr>
          <w:rStyle w:val="Char3"/>
          <w:rFonts w:hint="cs"/>
          <w:rtl/>
        </w:rPr>
        <w:t>ن اسحاق می‌گوید: قریش رسول اکرم</w:t>
      </w:r>
      <w:r w:rsidR="00C80C3A">
        <w:rPr>
          <w:rFonts w:cs="CTraditional Arabic" w:hint="cs"/>
          <w:rtl/>
          <w:lang w:bidi="fa-IR"/>
        </w:rPr>
        <w:t>ص</w:t>
      </w:r>
      <w:r w:rsidRPr="00EB4951">
        <w:rPr>
          <w:rStyle w:val="Char3"/>
          <w:rFonts w:hint="cs"/>
          <w:rtl/>
        </w:rPr>
        <w:t xml:space="preserve"> را به نام مُذَمَّم صدا می‌کردند </w:t>
      </w:r>
      <w:r w:rsidRPr="00A74DC6">
        <w:rPr>
          <w:rStyle w:val="Char0"/>
          <w:rFonts w:hint="cs"/>
          <w:rtl/>
        </w:rPr>
        <w:t>«</w:t>
      </w:r>
      <w:r w:rsidR="00A94F0D" w:rsidRPr="00A74DC6">
        <w:rPr>
          <w:rStyle w:val="Char0"/>
          <w:rFonts w:hint="cs"/>
          <w:rtl/>
        </w:rPr>
        <w:t>ثُمَّ لَيُسَّبُوْنَهْ</w:t>
      </w:r>
      <w:r w:rsidRPr="00A74DC6">
        <w:rPr>
          <w:rStyle w:val="Char0"/>
          <w:rFonts w:hint="cs"/>
          <w:rtl/>
        </w:rPr>
        <w:t>»</w:t>
      </w:r>
      <w:r w:rsidRPr="00EB4951">
        <w:rPr>
          <w:rStyle w:val="Char3"/>
          <w:rFonts w:hint="cs"/>
          <w:rtl/>
        </w:rPr>
        <w:t>، سپس آن حضر</w:t>
      </w:r>
      <w:r w:rsidR="00C80C3A" w:rsidRPr="00EB4951">
        <w:rPr>
          <w:rStyle w:val="Char3"/>
          <w:rFonts w:hint="cs"/>
          <w:rtl/>
        </w:rPr>
        <w:t>ت را سب و شتم می‌گفتند، آن حضرت</w:t>
      </w:r>
      <w:r w:rsidR="00C80C3A">
        <w:rPr>
          <w:rFonts w:cs="CTraditional Arabic" w:hint="cs"/>
          <w:rtl/>
          <w:lang w:bidi="fa-IR"/>
        </w:rPr>
        <w:t>ص</w:t>
      </w:r>
      <w:r w:rsidRPr="00EB4951">
        <w:rPr>
          <w:rStyle w:val="Char3"/>
          <w:rFonts w:hint="cs"/>
          <w:rtl/>
        </w:rPr>
        <w:t xml:space="preserve"> می‌گفت: آیا شما از این تعجب نمی‌کنید که خداوند متعال چگونه مرا از بد</w:t>
      </w:r>
      <w:r w:rsidR="00C80C3A" w:rsidRPr="00EB4951">
        <w:rPr>
          <w:rStyle w:val="Char3"/>
          <w:rFonts w:hint="cs"/>
          <w:rtl/>
        </w:rPr>
        <w:t xml:space="preserve"> </w:t>
      </w:r>
      <w:r w:rsidRPr="00EB4951">
        <w:rPr>
          <w:rStyle w:val="Char3"/>
          <w:rFonts w:hint="cs"/>
          <w:rtl/>
        </w:rPr>
        <w:t>زبانی قریش محفوظ کرده است؟</w:t>
      </w:r>
    </w:p>
    <w:p w:rsidR="0062219F" w:rsidRPr="00EB4951" w:rsidRDefault="0062219F" w:rsidP="00FD77E4">
      <w:pPr>
        <w:ind w:firstLine="284"/>
        <w:jc w:val="both"/>
        <w:rPr>
          <w:rStyle w:val="Char3"/>
          <w:rtl/>
        </w:rPr>
      </w:pPr>
      <w:r w:rsidRPr="00A74DC6">
        <w:rPr>
          <w:rStyle w:val="Char0"/>
          <w:rFonts w:hint="cs"/>
          <w:rtl/>
        </w:rPr>
        <w:t>«</w:t>
      </w:r>
      <w:r w:rsidR="007343D4" w:rsidRPr="00A74DC6">
        <w:rPr>
          <w:rStyle w:val="Char0"/>
          <w:rFonts w:hint="cs"/>
          <w:rtl/>
        </w:rPr>
        <w:t>يَسُّبوْن ويَهْجُوْنَ مُذمَّماً «وَأَنَا مُحَمَّدٌ</w:t>
      </w:r>
      <w:r w:rsidRPr="00A74DC6">
        <w:rPr>
          <w:rStyle w:val="Char0"/>
          <w:rFonts w:hint="cs"/>
          <w:rtl/>
        </w:rPr>
        <w:t>»</w:t>
      </w:r>
      <w:r w:rsidR="001F5F81" w:rsidRPr="00EB4951">
        <w:rPr>
          <w:rStyle w:val="Char3"/>
          <w:rFonts w:hint="cs"/>
          <w:rtl/>
        </w:rPr>
        <w:t xml:space="preserve"> آن‌ها </w:t>
      </w:r>
      <w:r w:rsidRPr="00EB4951">
        <w:rPr>
          <w:rStyle w:val="Char3"/>
          <w:rFonts w:hint="cs"/>
          <w:rtl/>
        </w:rPr>
        <w:t>مذمم را</w:t>
      </w:r>
      <w:r w:rsidR="00C80C3A" w:rsidRPr="00EB4951">
        <w:rPr>
          <w:rStyle w:val="Char3"/>
          <w:rFonts w:hint="cs"/>
          <w:rtl/>
        </w:rPr>
        <w:t xml:space="preserve"> </w:t>
      </w:r>
      <w:r w:rsidRPr="00EB4951">
        <w:rPr>
          <w:rStyle w:val="Char3"/>
          <w:rFonts w:hint="cs"/>
          <w:rtl/>
        </w:rPr>
        <w:t>هجو می‌کنند و دشنام می‌دهند و من محمد هستم</w:t>
      </w:r>
      <w:r w:rsidRPr="009F746C">
        <w:rPr>
          <w:rStyle w:val="Char3"/>
          <w:rFonts w:hint="cs"/>
          <w:vertAlign w:val="superscript"/>
          <w:rtl/>
        </w:rPr>
        <w:t>(</w:t>
      </w:r>
      <w:r w:rsidRPr="009F746C">
        <w:rPr>
          <w:rStyle w:val="Char3"/>
          <w:vertAlign w:val="superscript"/>
          <w:rtl/>
        </w:rPr>
        <w:footnoteReference w:id="55"/>
      </w:r>
      <w:r w:rsidRPr="009F746C">
        <w:rPr>
          <w:rStyle w:val="Char3"/>
          <w:rFonts w:hint="cs"/>
          <w:vertAlign w:val="superscript"/>
          <w:rtl/>
        </w:rPr>
        <w:t>)</w:t>
      </w:r>
      <w:r w:rsidRPr="00EB4951">
        <w:rPr>
          <w:rStyle w:val="Char3"/>
          <w:rFonts w:hint="cs"/>
          <w:rtl/>
        </w:rPr>
        <w:t>. (صلی الله علیه وسلم)</w:t>
      </w:r>
    </w:p>
    <w:p w:rsidR="00803644" w:rsidRPr="00EB4951" w:rsidRDefault="00803644" w:rsidP="00FD77E4">
      <w:pPr>
        <w:ind w:firstLine="284"/>
        <w:jc w:val="both"/>
        <w:rPr>
          <w:rStyle w:val="Char3"/>
          <w:rtl/>
        </w:rPr>
      </w:pPr>
      <w:r w:rsidRPr="00EB4951">
        <w:rPr>
          <w:rStyle w:val="Char3"/>
          <w:rFonts w:hint="cs"/>
          <w:rtl/>
        </w:rPr>
        <w:t>30. شیخ الاسلام می‌نویسد: حضرت زبیر</w:t>
      </w:r>
      <w:r w:rsidR="00203A69" w:rsidRPr="00203A69">
        <w:rPr>
          <w:rFonts w:cs="CTraditional Arabic" w:hint="cs"/>
          <w:rtl/>
          <w:lang w:bidi="fa-IR"/>
        </w:rPr>
        <w:t xml:space="preserve">س </w:t>
      </w:r>
      <w:r w:rsidRPr="00EB4951">
        <w:rPr>
          <w:rStyle w:val="Char3"/>
          <w:rFonts w:hint="cs"/>
          <w:rtl/>
        </w:rPr>
        <w:t>می‌گوید: حضرت طلیب</w:t>
      </w:r>
      <w:r w:rsidR="00203A69" w:rsidRPr="00203A69">
        <w:rPr>
          <w:rFonts w:cs="CTraditional Arabic" w:hint="cs"/>
          <w:rtl/>
          <w:lang w:bidi="fa-IR"/>
        </w:rPr>
        <w:t xml:space="preserve">س </w:t>
      </w:r>
      <w:r w:rsidRPr="00EB4951">
        <w:rPr>
          <w:rStyle w:val="Char3"/>
          <w:rFonts w:hint="cs"/>
          <w:rtl/>
        </w:rPr>
        <w:t>اولین کسی است که در اس</w:t>
      </w:r>
      <w:r w:rsidR="00C80C3A" w:rsidRPr="00EB4951">
        <w:rPr>
          <w:rStyle w:val="Char3"/>
          <w:rFonts w:hint="cs"/>
          <w:rtl/>
        </w:rPr>
        <w:t>لام برای نصرت و حمایت رسول اکرم</w:t>
      </w:r>
      <w:r w:rsidR="00C80C3A">
        <w:rPr>
          <w:rFonts w:cs="CTraditional Arabic" w:hint="cs"/>
          <w:rtl/>
          <w:lang w:bidi="fa-IR"/>
        </w:rPr>
        <w:t>ص</w:t>
      </w:r>
      <w:r w:rsidRPr="00EB4951">
        <w:rPr>
          <w:rStyle w:val="Char3"/>
          <w:rFonts w:hint="cs"/>
          <w:rtl/>
        </w:rPr>
        <w:t xml:space="preserve"> خون مشرکی را ریخت، وی عوف ب</w:t>
      </w:r>
      <w:r w:rsidR="00C80C3A" w:rsidRPr="00EB4951">
        <w:rPr>
          <w:rStyle w:val="Char3"/>
          <w:rFonts w:hint="cs"/>
          <w:rtl/>
        </w:rPr>
        <w:t>ن صبره سهمی را دید که رسول اکرم</w:t>
      </w:r>
      <w:r w:rsidR="00C80C3A">
        <w:rPr>
          <w:rFonts w:cs="CTraditional Arabic" w:hint="cs"/>
          <w:rtl/>
          <w:lang w:bidi="fa-IR"/>
        </w:rPr>
        <w:t>ص</w:t>
      </w:r>
      <w:r w:rsidRPr="00EB4951">
        <w:rPr>
          <w:rStyle w:val="Char3"/>
          <w:rFonts w:hint="cs"/>
          <w:rtl/>
        </w:rPr>
        <w:t xml:space="preserve"> را دشنام می‌دهد، او را با استخوان جمج</w:t>
      </w:r>
      <w:r w:rsidR="001714A2">
        <w:rPr>
          <w:rStyle w:val="Char3"/>
          <w:rFonts w:hint="cs"/>
          <w:rtl/>
        </w:rPr>
        <w:t>ۀ</w:t>
      </w:r>
      <w:r w:rsidRPr="00EB4951">
        <w:rPr>
          <w:rStyle w:val="Char3"/>
          <w:rFonts w:hint="cs"/>
          <w:rtl/>
        </w:rPr>
        <w:t xml:space="preserve"> </w:t>
      </w:r>
      <w:r w:rsidR="009D2DFA" w:rsidRPr="00EB4951">
        <w:rPr>
          <w:rStyle w:val="Char3"/>
          <w:rFonts w:hint="cs"/>
          <w:rtl/>
        </w:rPr>
        <w:t>شتر زد و مجروح ساخت</w:t>
      </w:r>
      <w:r w:rsidR="009D2DFA" w:rsidRPr="002336AF">
        <w:rPr>
          <w:rStyle w:val="Char3"/>
          <w:rFonts w:hint="cs"/>
          <w:vertAlign w:val="superscript"/>
          <w:rtl/>
        </w:rPr>
        <w:t>(</w:t>
      </w:r>
      <w:r w:rsidR="009D2DFA" w:rsidRPr="002336AF">
        <w:rPr>
          <w:rStyle w:val="Char3"/>
          <w:vertAlign w:val="superscript"/>
          <w:rtl/>
        </w:rPr>
        <w:footnoteReference w:id="56"/>
      </w:r>
      <w:r w:rsidR="009D2DFA" w:rsidRPr="002336AF">
        <w:rPr>
          <w:rStyle w:val="Char3"/>
          <w:rFonts w:hint="cs"/>
          <w:vertAlign w:val="superscript"/>
          <w:rtl/>
        </w:rPr>
        <w:t>)</w:t>
      </w:r>
      <w:r w:rsidR="009D2DFA" w:rsidRPr="00EB4951">
        <w:rPr>
          <w:rStyle w:val="Char3"/>
          <w:rFonts w:hint="cs"/>
          <w:rtl/>
        </w:rPr>
        <w:t>.</w:t>
      </w:r>
    </w:p>
    <w:p w:rsidR="00586EFB" w:rsidRPr="00EB4951" w:rsidRDefault="00586EFB" w:rsidP="00FD77E4">
      <w:pPr>
        <w:jc w:val="both"/>
        <w:rPr>
          <w:rStyle w:val="Char3"/>
          <w:rtl/>
        </w:rPr>
      </w:pPr>
      <w:r w:rsidRPr="00EB4951">
        <w:rPr>
          <w:rStyle w:val="Char3"/>
          <w:rFonts w:hint="cs"/>
          <w:rtl/>
        </w:rPr>
        <w:t>31. «هجو و مذمت»</w:t>
      </w:r>
    </w:p>
    <w:p w:rsidR="00586EFB" w:rsidRPr="00EB4951" w:rsidRDefault="00586EFB" w:rsidP="00FD77E4">
      <w:pPr>
        <w:ind w:firstLine="284"/>
        <w:jc w:val="both"/>
        <w:rPr>
          <w:rStyle w:val="Char3"/>
          <w:rtl/>
        </w:rPr>
      </w:pPr>
      <w:r w:rsidRPr="00EB4951">
        <w:rPr>
          <w:rStyle w:val="Char3"/>
          <w:rFonts w:hint="cs"/>
          <w:rtl/>
        </w:rPr>
        <w:t>مشرکان با شاعران خ</w:t>
      </w:r>
      <w:r w:rsidR="00C80C3A" w:rsidRPr="00EB4951">
        <w:rPr>
          <w:rStyle w:val="Char3"/>
          <w:rFonts w:hint="cs"/>
          <w:rtl/>
        </w:rPr>
        <w:t>ود در آزار رسانیدن به رسول اکرم</w:t>
      </w:r>
      <w:r w:rsidR="00C80C3A">
        <w:rPr>
          <w:rFonts w:cs="CTraditional Arabic" w:hint="cs"/>
          <w:rtl/>
          <w:lang w:bidi="fa-IR"/>
        </w:rPr>
        <w:t>ص</w:t>
      </w:r>
      <w:r w:rsidRPr="00EB4951">
        <w:rPr>
          <w:rStyle w:val="Char3"/>
          <w:rFonts w:hint="cs"/>
          <w:rtl/>
        </w:rPr>
        <w:t xml:space="preserve"> و یاران گرامی</w:t>
      </w:r>
      <w:r w:rsidR="001F5F81" w:rsidRPr="00EB4951">
        <w:rPr>
          <w:rStyle w:val="Char3"/>
          <w:rFonts w:hint="cs"/>
          <w:rtl/>
        </w:rPr>
        <w:t xml:space="preserve">‌اش </w:t>
      </w:r>
      <w:r w:rsidRPr="00EB4951">
        <w:rPr>
          <w:rStyle w:val="Char3"/>
          <w:rFonts w:hint="cs"/>
          <w:rtl/>
        </w:rPr>
        <w:t>هیچ کوتاهی نمی‌کردند،</w:t>
      </w:r>
      <w:r w:rsidR="00240AA1">
        <w:rPr>
          <w:rStyle w:val="Char3"/>
          <w:rFonts w:hint="cs"/>
          <w:rtl/>
        </w:rPr>
        <w:t xml:space="preserve"> </w:t>
      </w:r>
      <w:r w:rsidR="008A7483">
        <w:rPr>
          <w:rStyle w:val="Char3"/>
          <w:rFonts w:hint="cs"/>
          <w:rtl/>
        </w:rPr>
        <w:t xml:space="preserve">چنان‌که </w:t>
      </w:r>
      <w:r w:rsidRPr="00EB4951">
        <w:rPr>
          <w:rStyle w:val="Char3"/>
          <w:rFonts w:hint="cs"/>
          <w:rtl/>
        </w:rPr>
        <w:t>عبدالله بن زبعری که بنا به گفت</w:t>
      </w:r>
      <w:r w:rsidR="001714A2">
        <w:rPr>
          <w:rStyle w:val="Char3"/>
          <w:rFonts w:hint="cs"/>
          <w:rtl/>
        </w:rPr>
        <w:t>ۀ</w:t>
      </w:r>
      <w:r w:rsidRPr="00EB4951">
        <w:rPr>
          <w:rStyle w:val="Char3"/>
          <w:rFonts w:hint="cs"/>
          <w:rtl/>
        </w:rPr>
        <w:t xml:space="preserve"> علامه ابن عبدالبر نغزگوترین شاع</w:t>
      </w:r>
      <w:r w:rsidR="00C80C3A" w:rsidRPr="00EB4951">
        <w:rPr>
          <w:rStyle w:val="Char3"/>
          <w:rFonts w:hint="cs"/>
          <w:rtl/>
        </w:rPr>
        <w:t>ر قریش بود، در مخالفت رسول اکرم</w:t>
      </w:r>
      <w:r w:rsidR="00C80C3A">
        <w:rPr>
          <w:rFonts w:cs="CTraditional Arabic" w:hint="cs"/>
          <w:rtl/>
          <w:lang w:bidi="fa-IR"/>
        </w:rPr>
        <w:t>ص</w:t>
      </w:r>
      <w:r w:rsidRPr="00EB4951">
        <w:rPr>
          <w:rStyle w:val="Char3"/>
          <w:rFonts w:hint="cs"/>
          <w:rtl/>
        </w:rPr>
        <w:t xml:space="preserve"> و اصحابش به وسیل</w:t>
      </w:r>
      <w:r w:rsidR="001714A2">
        <w:rPr>
          <w:rStyle w:val="Char3"/>
          <w:rFonts w:hint="cs"/>
          <w:rtl/>
        </w:rPr>
        <w:t>ۀ</w:t>
      </w:r>
      <w:r w:rsidRPr="00EB4951">
        <w:rPr>
          <w:rStyle w:val="Char3"/>
          <w:rFonts w:hint="cs"/>
          <w:rtl/>
        </w:rPr>
        <w:t xml:space="preserve"> اشعار خود بی‌نهایت سخت و شدید بود.</w:t>
      </w:r>
    </w:p>
    <w:p w:rsidR="00BC2069" w:rsidRPr="00EB4951" w:rsidRDefault="00BC2069" w:rsidP="00FD77E4">
      <w:pPr>
        <w:ind w:firstLine="284"/>
        <w:jc w:val="both"/>
        <w:rPr>
          <w:rStyle w:val="Char3"/>
          <w:rtl/>
        </w:rPr>
      </w:pPr>
      <w:r w:rsidRPr="00A74DC6">
        <w:rPr>
          <w:rStyle w:val="Char0"/>
          <w:rFonts w:hint="cs"/>
          <w:rtl/>
        </w:rPr>
        <w:t>«</w:t>
      </w:r>
      <w:r w:rsidR="00ED0676" w:rsidRPr="00A74DC6">
        <w:rPr>
          <w:rStyle w:val="Char0"/>
          <w:rFonts w:hint="cs"/>
          <w:rtl/>
        </w:rPr>
        <w:t>كَانَ مِنْ أَشَّد النَّاس عَلَى رَسُوْل اللّه صلى الله عليه وسلم وأَصْحَابِهِ بِلِسَانِهِ وَنَفْسِهِ وَكَانَ مِنْ أَشْعَرِ النَّاسِ وَأَبْلَغِهِمْ</w:t>
      </w:r>
      <w:r w:rsidRPr="00A74DC6">
        <w:rPr>
          <w:rStyle w:val="Char0"/>
          <w:rFonts w:hint="cs"/>
          <w:rtl/>
        </w:rPr>
        <w:t>»</w:t>
      </w:r>
      <w:r w:rsidRPr="002336AF">
        <w:rPr>
          <w:rStyle w:val="Char3"/>
          <w:rFonts w:hint="cs"/>
          <w:vertAlign w:val="superscript"/>
          <w:rtl/>
        </w:rPr>
        <w:t>(</w:t>
      </w:r>
      <w:r w:rsidRPr="002336AF">
        <w:rPr>
          <w:rStyle w:val="Char3"/>
          <w:vertAlign w:val="superscript"/>
          <w:rtl/>
        </w:rPr>
        <w:footnoteReference w:id="57"/>
      </w:r>
      <w:r w:rsidRPr="002336AF">
        <w:rPr>
          <w:rStyle w:val="Char3"/>
          <w:rFonts w:hint="cs"/>
          <w:vertAlign w:val="superscript"/>
          <w:rtl/>
        </w:rPr>
        <w:t>)</w:t>
      </w:r>
      <w:r w:rsidRPr="00EB4951">
        <w:rPr>
          <w:rStyle w:val="Char3"/>
          <w:rFonts w:hint="cs"/>
          <w:rtl/>
        </w:rPr>
        <w:t>.</w:t>
      </w:r>
    </w:p>
    <w:p w:rsidR="00BC2069" w:rsidRPr="00EB4951" w:rsidRDefault="00BC2069" w:rsidP="00FD77E4">
      <w:pPr>
        <w:ind w:firstLine="284"/>
        <w:jc w:val="both"/>
        <w:rPr>
          <w:rStyle w:val="Char3"/>
          <w:rtl/>
        </w:rPr>
      </w:pPr>
      <w:r w:rsidRPr="00EB4951">
        <w:rPr>
          <w:rStyle w:val="Char3"/>
          <w:rFonts w:hint="cs"/>
          <w:rtl/>
        </w:rPr>
        <w:t>32. علاوه بر مر</w:t>
      </w:r>
      <w:r w:rsidR="00C80C3A" w:rsidRPr="00EB4951">
        <w:rPr>
          <w:rStyle w:val="Char3"/>
          <w:rFonts w:hint="cs"/>
          <w:rtl/>
        </w:rPr>
        <w:t>دان، زنان هم در اهانت محبوب خدا</w:t>
      </w:r>
      <w:r w:rsidR="00C80C3A">
        <w:rPr>
          <w:rFonts w:cs="CTraditional Arabic" w:hint="cs"/>
          <w:rtl/>
          <w:lang w:bidi="fa-IR"/>
        </w:rPr>
        <w:t>ص</w:t>
      </w:r>
      <w:r w:rsidRPr="00EB4951">
        <w:rPr>
          <w:rStyle w:val="Char3"/>
          <w:rFonts w:hint="cs"/>
          <w:rtl/>
        </w:rPr>
        <w:t xml:space="preserve"> و سلم پیشگام بودند، زن‌های بازاری</w:t>
      </w:r>
      <w:r w:rsidR="00C80C3A" w:rsidRPr="00EB4951">
        <w:rPr>
          <w:rStyle w:val="Char3"/>
          <w:rFonts w:hint="cs"/>
          <w:rtl/>
        </w:rPr>
        <w:t>، اشعاری هجوآمیز در شأن آن حضرت</w:t>
      </w:r>
      <w:r w:rsidR="00C80C3A">
        <w:rPr>
          <w:rFonts w:cs="CTraditional Arabic" w:hint="cs"/>
          <w:rtl/>
          <w:lang w:bidi="fa-IR"/>
        </w:rPr>
        <w:t>ص</w:t>
      </w:r>
      <w:r w:rsidRPr="00EB4951">
        <w:rPr>
          <w:rStyle w:val="Char3"/>
          <w:rFonts w:hint="cs"/>
          <w:rtl/>
        </w:rPr>
        <w:t xml:space="preserve"> می‌سرودند.</w:t>
      </w:r>
    </w:p>
    <w:p w:rsidR="00703230" w:rsidRPr="00EB4951" w:rsidRDefault="00703230" w:rsidP="00FD77E4">
      <w:pPr>
        <w:ind w:firstLine="284"/>
        <w:jc w:val="both"/>
        <w:rPr>
          <w:rStyle w:val="Char3"/>
          <w:rtl/>
        </w:rPr>
      </w:pPr>
      <w:r w:rsidRPr="00EB4951">
        <w:rPr>
          <w:rStyle w:val="Char3"/>
          <w:rFonts w:hint="cs"/>
          <w:rtl/>
        </w:rPr>
        <w:t>(الف) عبدالله بن خطل دو کنیز بدکار داشت که در بازارها رف</w:t>
      </w:r>
      <w:r w:rsidR="00C80C3A" w:rsidRPr="00EB4951">
        <w:rPr>
          <w:rStyle w:val="Char3"/>
          <w:rFonts w:hint="cs"/>
          <w:rtl/>
        </w:rPr>
        <w:t>ته و اشعار هجوآمیز علیه آن حضرت</w:t>
      </w:r>
      <w:r w:rsidR="00C80C3A">
        <w:rPr>
          <w:rFonts w:cs="CTraditional Arabic" w:hint="cs"/>
          <w:rtl/>
          <w:lang w:bidi="fa-IR"/>
        </w:rPr>
        <w:t>ص</w:t>
      </w:r>
      <w:r w:rsidRPr="00EB4951">
        <w:rPr>
          <w:rStyle w:val="Char3"/>
          <w:rFonts w:hint="cs"/>
          <w:rtl/>
        </w:rPr>
        <w:t xml:space="preserve"> می‌سرودند</w:t>
      </w:r>
      <w:r w:rsidRPr="002336AF">
        <w:rPr>
          <w:rStyle w:val="Char3"/>
          <w:rFonts w:hint="cs"/>
          <w:vertAlign w:val="superscript"/>
          <w:rtl/>
        </w:rPr>
        <w:t>(</w:t>
      </w:r>
      <w:r w:rsidRPr="002336AF">
        <w:rPr>
          <w:rStyle w:val="Char3"/>
          <w:vertAlign w:val="superscript"/>
          <w:rtl/>
        </w:rPr>
        <w:footnoteReference w:id="58"/>
      </w:r>
      <w:r w:rsidRPr="002336AF">
        <w:rPr>
          <w:rStyle w:val="Char3"/>
          <w:rFonts w:hint="cs"/>
          <w:vertAlign w:val="superscript"/>
          <w:rtl/>
        </w:rPr>
        <w:t>)</w:t>
      </w:r>
      <w:r w:rsidRPr="00EB4951">
        <w:rPr>
          <w:rStyle w:val="Char3"/>
          <w:rFonts w:hint="cs"/>
          <w:rtl/>
        </w:rPr>
        <w:t>.</w:t>
      </w:r>
    </w:p>
    <w:p w:rsidR="001B6EA2" w:rsidRPr="00EB4951" w:rsidRDefault="001B6EA2" w:rsidP="00FD77E4">
      <w:pPr>
        <w:ind w:firstLine="284"/>
        <w:jc w:val="both"/>
        <w:rPr>
          <w:rStyle w:val="Char3"/>
          <w:rtl/>
        </w:rPr>
      </w:pPr>
      <w:r w:rsidRPr="00EB4951">
        <w:rPr>
          <w:rStyle w:val="Char3"/>
          <w:rFonts w:hint="cs"/>
          <w:rtl/>
        </w:rPr>
        <w:t>(ب) «قریبه و قرتنا» این هردو کنیزان ابن خطل بودند، و قدرت سرودن اشعار را داشتند که در هج</w:t>
      </w:r>
      <w:r w:rsidR="00C80C3A" w:rsidRPr="00EB4951">
        <w:rPr>
          <w:rStyle w:val="Char3"/>
          <w:rFonts w:hint="cs"/>
          <w:rtl/>
        </w:rPr>
        <w:t>و رسول اکرم</w:t>
      </w:r>
      <w:r w:rsidR="00C80C3A">
        <w:rPr>
          <w:rFonts w:cs="CTraditional Arabic" w:hint="cs"/>
          <w:rtl/>
          <w:lang w:bidi="fa-IR"/>
        </w:rPr>
        <w:t>ص</w:t>
      </w:r>
      <w:r w:rsidRPr="00EB4951">
        <w:rPr>
          <w:rStyle w:val="Char3"/>
          <w:rFonts w:hint="cs"/>
          <w:rtl/>
        </w:rPr>
        <w:t xml:space="preserve"> شعر می‌سرودند</w:t>
      </w:r>
      <w:r w:rsidRPr="002336AF">
        <w:rPr>
          <w:rStyle w:val="Char3"/>
          <w:rFonts w:hint="cs"/>
          <w:vertAlign w:val="superscript"/>
          <w:rtl/>
        </w:rPr>
        <w:t>(</w:t>
      </w:r>
      <w:r w:rsidRPr="002336AF">
        <w:rPr>
          <w:rStyle w:val="Char3"/>
          <w:vertAlign w:val="superscript"/>
          <w:rtl/>
        </w:rPr>
        <w:footnoteReference w:id="59"/>
      </w:r>
      <w:r w:rsidRPr="002336AF">
        <w:rPr>
          <w:rStyle w:val="Char3"/>
          <w:rFonts w:hint="cs"/>
          <w:vertAlign w:val="superscript"/>
          <w:rtl/>
        </w:rPr>
        <w:t>)</w:t>
      </w:r>
      <w:r w:rsidRPr="00EB4951">
        <w:rPr>
          <w:rStyle w:val="Char3"/>
          <w:rFonts w:hint="cs"/>
          <w:rtl/>
        </w:rPr>
        <w:t>.</w:t>
      </w:r>
    </w:p>
    <w:p w:rsidR="00CA3B94" w:rsidRPr="00EB4951" w:rsidRDefault="00CA3B94" w:rsidP="00FD77E4">
      <w:pPr>
        <w:ind w:firstLine="284"/>
        <w:jc w:val="both"/>
        <w:rPr>
          <w:rStyle w:val="Char3"/>
          <w:rtl/>
        </w:rPr>
      </w:pPr>
      <w:r w:rsidRPr="00EB4951">
        <w:rPr>
          <w:rStyle w:val="Char3"/>
          <w:rFonts w:hint="cs"/>
          <w:rtl/>
        </w:rPr>
        <w:t>ابن هشام و ابن سعد عوض «قرتنا» «فرتنا» نوشته</w:t>
      </w:r>
      <w:r w:rsidR="001F5F81" w:rsidRPr="00EB4951">
        <w:rPr>
          <w:rStyle w:val="Char3"/>
          <w:rFonts w:hint="cs"/>
          <w:rtl/>
        </w:rPr>
        <w:t>‌اند.</w:t>
      </w:r>
    </w:p>
    <w:p w:rsidR="00CA3B94" w:rsidRPr="00EB4951" w:rsidRDefault="00CA3B94" w:rsidP="00FD77E4">
      <w:pPr>
        <w:ind w:firstLine="284"/>
        <w:jc w:val="both"/>
        <w:rPr>
          <w:rStyle w:val="Char3"/>
          <w:rtl/>
        </w:rPr>
      </w:pPr>
      <w:r w:rsidRPr="00EB4951">
        <w:rPr>
          <w:rStyle w:val="Char3"/>
          <w:rFonts w:hint="cs"/>
          <w:rtl/>
        </w:rPr>
        <w:t>(ج) ابن اسحاق می‌گوید: ابن خطل دو کنیز شاعره</w:t>
      </w:r>
      <w:r w:rsidR="00C80C3A" w:rsidRPr="00EB4951">
        <w:rPr>
          <w:rStyle w:val="Char3"/>
          <w:rFonts w:hint="cs"/>
          <w:rtl/>
        </w:rPr>
        <w:t xml:space="preserve"> داشت این هردو در هجو رسول اکرم</w:t>
      </w:r>
      <w:r w:rsidR="00C80C3A">
        <w:rPr>
          <w:rFonts w:cs="CTraditional Arabic" w:hint="cs"/>
          <w:rtl/>
          <w:lang w:bidi="fa-IR"/>
        </w:rPr>
        <w:t>ص</w:t>
      </w:r>
      <w:r w:rsidRPr="00EB4951">
        <w:rPr>
          <w:rStyle w:val="Char3"/>
          <w:rFonts w:hint="cs"/>
          <w:rtl/>
        </w:rPr>
        <w:t xml:space="preserve"> شعر می‌سرودند</w:t>
      </w:r>
      <w:r w:rsidRPr="002336AF">
        <w:rPr>
          <w:rStyle w:val="Char3"/>
          <w:rFonts w:hint="cs"/>
          <w:vertAlign w:val="superscript"/>
          <w:rtl/>
        </w:rPr>
        <w:t>(</w:t>
      </w:r>
      <w:r w:rsidRPr="002336AF">
        <w:rPr>
          <w:rStyle w:val="Char3"/>
          <w:vertAlign w:val="superscript"/>
          <w:rtl/>
        </w:rPr>
        <w:footnoteReference w:id="60"/>
      </w:r>
      <w:r w:rsidRPr="002336AF">
        <w:rPr>
          <w:rStyle w:val="Char3"/>
          <w:rFonts w:hint="cs"/>
          <w:vertAlign w:val="superscript"/>
          <w:rtl/>
        </w:rPr>
        <w:t>)</w:t>
      </w:r>
      <w:r w:rsidRPr="00EB4951">
        <w:rPr>
          <w:rStyle w:val="Char3"/>
          <w:rFonts w:hint="cs"/>
          <w:rtl/>
        </w:rPr>
        <w:t>.</w:t>
      </w:r>
    </w:p>
    <w:p w:rsidR="005B3749" w:rsidRPr="00EB4951" w:rsidRDefault="005B3749" w:rsidP="00FD77E4">
      <w:pPr>
        <w:jc w:val="both"/>
        <w:rPr>
          <w:rStyle w:val="Char3"/>
          <w:rtl/>
        </w:rPr>
      </w:pPr>
      <w:r w:rsidRPr="00EB4951">
        <w:rPr>
          <w:rStyle w:val="Char3"/>
          <w:rFonts w:hint="cs"/>
          <w:rtl/>
        </w:rPr>
        <w:t>33. القاب ناشایسته</w:t>
      </w:r>
    </w:p>
    <w:p w:rsidR="005B3749" w:rsidRPr="00EB4951" w:rsidRDefault="005B3749" w:rsidP="009F746C">
      <w:pPr>
        <w:ind w:firstLine="284"/>
        <w:jc w:val="both"/>
        <w:rPr>
          <w:rStyle w:val="Char3"/>
          <w:rtl/>
        </w:rPr>
      </w:pPr>
      <w:r w:rsidRPr="00EB4951">
        <w:rPr>
          <w:rStyle w:val="Char3"/>
          <w:rFonts w:hint="cs"/>
          <w:rtl/>
        </w:rPr>
        <w:t>در این مورد قرآن شهادت می‌دهد که مشرکان مکه رسول کریم</w:t>
      </w:r>
      <w:r w:rsidR="009F746C">
        <w:rPr>
          <w:rStyle w:val="Char3"/>
          <w:rFonts w:cs="CTraditional Arabic" w:hint="cs"/>
          <w:rtl/>
        </w:rPr>
        <w:t>ص</w:t>
      </w:r>
      <w:r w:rsidRPr="00EB4951">
        <w:rPr>
          <w:rStyle w:val="Char3"/>
          <w:rFonts w:hint="cs"/>
          <w:rtl/>
        </w:rPr>
        <w:t xml:space="preserve"> را با القاب نازیبا مل</w:t>
      </w:r>
      <w:r w:rsidR="00C80C3A" w:rsidRPr="00EB4951">
        <w:rPr>
          <w:rStyle w:val="Char3"/>
          <w:rFonts w:hint="cs"/>
          <w:rtl/>
        </w:rPr>
        <w:t>قب ساخته لقب می‌دادند و آن حضرت</w:t>
      </w:r>
      <w:r w:rsidR="00C80C3A">
        <w:rPr>
          <w:rFonts w:cs="CTraditional Arabic" w:hint="cs"/>
          <w:rtl/>
          <w:lang w:bidi="fa-IR"/>
        </w:rPr>
        <w:t>ص</w:t>
      </w:r>
      <w:r w:rsidRPr="00EB4951">
        <w:rPr>
          <w:rStyle w:val="Char3"/>
          <w:rFonts w:hint="cs"/>
          <w:rtl/>
        </w:rPr>
        <w:t xml:space="preserve"> را ساحر، شاعر، کاهن، مجنون می‌گفتند، العیاذ بالله تعالی. ابن اسحاق می‌گوید:</w:t>
      </w:r>
    </w:p>
    <w:p w:rsidR="00B359FD" w:rsidRPr="00EB4951" w:rsidRDefault="00B359FD" w:rsidP="00FD77E4">
      <w:pPr>
        <w:ind w:firstLine="284"/>
        <w:jc w:val="both"/>
        <w:rPr>
          <w:rStyle w:val="Char3"/>
          <w:rtl/>
        </w:rPr>
      </w:pPr>
      <w:r w:rsidRPr="00A74DC6">
        <w:rPr>
          <w:rStyle w:val="Char0"/>
          <w:rFonts w:hint="cs"/>
          <w:rtl/>
        </w:rPr>
        <w:t>«رَمُوْهُ بِالشِّعْرِ وَالسِّحْرِ وَالْكَهَانَة وَالْجُنُوْنِ»</w:t>
      </w:r>
      <w:r w:rsidRPr="002336AF">
        <w:rPr>
          <w:rStyle w:val="Char3"/>
          <w:rFonts w:hint="cs"/>
          <w:vertAlign w:val="superscript"/>
          <w:rtl/>
        </w:rPr>
        <w:t>(</w:t>
      </w:r>
      <w:r w:rsidRPr="002336AF">
        <w:rPr>
          <w:rStyle w:val="Char3"/>
          <w:vertAlign w:val="superscript"/>
          <w:rtl/>
        </w:rPr>
        <w:footnoteReference w:id="61"/>
      </w:r>
      <w:r w:rsidRPr="002336AF">
        <w:rPr>
          <w:rStyle w:val="Char3"/>
          <w:rFonts w:hint="cs"/>
          <w:vertAlign w:val="superscript"/>
          <w:rtl/>
        </w:rPr>
        <w:t>)</w:t>
      </w:r>
      <w:r w:rsidRPr="00EB4951">
        <w:rPr>
          <w:rStyle w:val="Char3"/>
          <w:rFonts w:hint="cs"/>
          <w:rtl/>
        </w:rPr>
        <w:t>.</w:t>
      </w:r>
    </w:p>
    <w:p w:rsidR="00B359FD" w:rsidRPr="00EB4951" w:rsidRDefault="00B359FD" w:rsidP="00FD77E4">
      <w:pPr>
        <w:ind w:firstLine="284"/>
        <w:jc w:val="both"/>
        <w:rPr>
          <w:rStyle w:val="Char3"/>
          <w:rtl/>
        </w:rPr>
      </w:pPr>
      <w:r w:rsidRPr="00EB4951">
        <w:rPr>
          <w:rStyle w:val="Char3"/>
          <w:rFonts w:hint="cs"/>
          <w:rtl/>
        </w:rPr>
        <w:t>اوباشان قریش آن حضرت را به شاعری، جادوگری، و</w:t>
      </w:r>
      <w:r w:rsidR="00C80C3A" w:rsidRPr="00EB4951">
        <w:rPr>
          <w:rStyle w:val="Char3"/>
          <w:rFonts w:hint="cs"/>
          <w:rtl/>
        </w:rPr>
        <w:t xml:space="preserve"> کهانت و دیوانگی منسوب کردند (</w:t>
      </w:r>
      <w:r w:rsidRPr="00EB4951">
        <w:rPr>
          <w:rStyle w:val="Char3"/>
          <w:rFonts w:hint="cs"/>
          <w:rtl/>
        </w:rPr>
        <w:t>لعنهم الله).</w:t>
      </w:r>
    </w:p>
    <w:p w:rsidR="00002794" w:rsidRPr="00EB4951" w:rsidRDefault="00002794" w:rsidP="009F746C">
      <w:pPr>
        <w:ind w:firstLine="284"/>
        <w:jc w:val="both"/>
        <w:rPr>
          <w:rStyle w:val="Char3"/>
          <w:rtl/>
        </w:rPr>
      </w:pPr>
      <w:r w:rsidRPr="00EB4951">
        <w:rPr>
          <w:rStyle w:val="Char3"/>
          <w:rFonts w:hint="cs"/>
          <w:rtl/>
        </w:rPr>
        <w:t>این بود دورنمای مختصری از سرگذشت مظلومیت دردناک ذات پاکی که بر کائنات عالم به صورت ابر رحمت بارید، شخصیتی که لقب مخصوصش «ر</w:t>
      </w:r>
      <w:r w:rsidRPr="00A37A47">
        <w:rPr>
          <w:rStyle w:val="Char3"/>
          <w:rFonts w:hint="cs"/>
          <w:rtl/>
        </w:rPr>
        <w:t>حمة</w:t>
      </w:r>
      <w:r w:rsidRPr="00EB4951">
        <w:rPr>
          <w:rStyle w:val="Char3"/>
          <w:rFonts w:hint="cs"/>
          <w:rtl/>
        </w:rPr>
        <w:t xml:space="preserve"> للعالمین» «</w:t>
      </w:r>
      <w:r w:rsidR="009F746C">
        <w:rPr>
          <w:rStyle w:val="Char3"/>
          <w:rFonts w:cs="CTraditional Arabic" w:hint="cs"/>
          <w:rtl/>
        </w:rPr>
        <w:t>ص</w:t>
      </w:r>
      <w:r w:rsidRPr="00EB4951">
        <w:rPr>
          <w:rStyle w:val="Char3"/>
          <w:rFonts w:hint="cs"/>
          <w:rtl/>
        </w:rPr>
        <w:t>» است.</w:t>
      </w:r>
    </w:p>
    <w:p w:rsidR="00535EFF" w:rsidRPr="00EB4951" w:rsidRDefault="00C80C3A" w:rsidP="00FD77E4">
      <w:pPr>
        <w:ind w:firstLine="284"/>
        <w:jc w:val="both"/>
        <w:rPr>
          <w:rStyle w:val="Char3"/>
          <w:rtl/>
        </w:rPr>
      </w:pPr>
      <w:r w:rsidRPr="00EB4951">
        <w:rPr>
          <w:rStyle w:val="Char3"/>
          <w:rFonts w:hint="cs"/>
          <w:rtl/>
        </w:rPr>
        <w:t>خلاصه این که بر رسول اکرم</w:t>
      </w:r>
      <w:r>
        <w:rPr>
          <w:rFonts w:cs="CTraditional Arabic" w:hint="cs"/>
          <w:rtl/>
          <w:lang w:bidi="fa-IR"/>
        </w:rPr>
        <w:t>ص</w:t>
      </w:r>
      <w:r w:rsidR="00535EFF" w:rsidRPr="00EB4951">
        <w:rPr>
          <w:rStyle w:val="Char3"/>
          <w:rFonts w:hint="cs"/>
          <w:rtl/>
        </w:rPr>
        <w:t xml:space="preserve"> هرگونه اذیت و آزار، جسمی و روحی، بدنی و قلبی رسانیده و روا داشته است، اذیت و آزارهائی چنان شدید که از تصورش تمام وجود انسان مشمئز می‌گردد.</w:t>
      </w:r>
    </w:p>
    <w:p w:rsidR="00AE26B9" w:rsidRPr="00946767" w:rsidRDefault="006A6EDA" w:rsidP="00A74DC6">
      <w:pPr>
        <w:pStyle w:val="a2"/>
        <w:ind w:firstLine="0"/>
        <w:jc w:val="right"/>
        <w:rPr>
          <w:rtl/>
        </w:rPr>
      </w:pPr>
      <w:r>
        <w:rPr>
          <w:rFonts w:hint="cs"/>
          <w:rtl/>
        </w:rPr>
        <w:t>صلی الله علي</w:t>
      </w:r>
      <w:r w:rsidR="00C33833" w:rsidRPr="00946767">
        <w:rPr>
          <w:rFonts w:hint="cs"/>
          <w:rtl/>
        </w:rPr>
        <w:t>ه وآله وأصحابه وسلم</w:t>
      </w:r>
    </w:p>
    <w:p w:rsidR="004A0F54" w:rsidRPr="00EB4951" w:rsidRDefault="004A0F54" w:rsidP="00FD77E4">
      <w:pPr>
        <w:jc w:val="both"/>
        <w:rPr>
          <w:rStyle w:val="Char3"/>
          <w:rtl/>
        </w:rPr>
        <w:sectPr w:rsidR="004A0F54" w:rsidRPr="00EB4951" w:rsidSect="00FD1CBB">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535EFF" w:rsidRPr="00F818E4" w:rsidRDefault="004055B5" w:rsidP="004A0F54">
      <w:pPr>
        <w:pStyle w:val="a"/>
        <w:rPr>
          <w:rtl/>
        </w:rPr>
      </w:pPr>
      <w:bookmarkStart w:id="8" w:name="_Toc424209849"/>
      <w:r w:rsidRPr="00F818E4">
        <w:rPr>
          <w:rFonts w:hint="cs"/>
          <w:rtl/>
        </w:rPr>
        <w:t>حقایق لرزه آفرین و درد</w:t>
      </w:r>
      <w:r w:rsidR="00C80C3A">
        <w:rPr>
          <w:rFonts w:hint="cs"/>
          <w:rtl/>
        </w:rPr>
        <w:t>ناک مظلومیت و جفاکشی اصحاب رسول الله</w:t>
      </w:r>
      <w:r w:rsidR="00C80C3A" w:rsidRPr="002336AF">
        <w:rPr>
          <w:rFonts w:cs="CTraditional Arabic" w:hint="cs"/>
          <w:b/>
          <w:bCs w:val="0"/>
          <w:rtl/>
        </w:rPr>
        <w:t>ص</w:t>
      </w:r>
      <w:bookmarkEnd w:id="8"/>
    </w:p>
    <w:p w:rsidR="004055B5" w:rsidRPr="00EB4951" w:rsidRDefault="00675485" w:rsidP="00FD77E4">
      <w:pPr>
        <w:ind w:firstLine="284"/>
        <w:jc w:val="both"/>
        <w:rPr>
          <w:rStyle w:val="Char3"/>
          <w:rtl/>
        </w:rPr>
      </w:pPr>
      <w:r w:rsidRPr="00EB4951">
        <w:rPr>
          <w:rStyle w:val="Char3"/>
          <w:rFonts w:hint="cs"/>
          <w:rtl/>
        </w:rPr>
        <w:t>هنگامی که آقا با نهایت بی‌رحمی، سنگدلی و قساوت هدف ناوک بیداد قرار داده شد، سرگذشت غلامان و خادمانش به کجا خواهد کشید، کفار ج</w:t>
      </w:r>
      <w:r w:rsidR="00C80C3A" w:rsidRPr="00EB4951">
        <w:rPr>
          <w:rStyle w:val="Char3"/>
          <w:rFonts w:hint="cs"/>
          <w:rtl/>
        </w:rPr>
        <w:t>ف</w:t>
      </w:r>
      <w:r w:rsidRPr="00EB4951">
        <w:rPr>
          <w:rStyle w:val="Char3"/>
          <w:rFonts w:hint="cs"/>
          <w:rtl/>
        </w:rPr>
        <w:t xml:space="preserve">اکار و </w:t>
      </w:r>
      <w:r w:rsidR="00C80C3A" w:rsidRPr="00EB4951">
        <w:rPr>
          <w:rStyle w:val="Char3"/>
          <w:rFonts w:hint="cs"/>
          <w:rtl/>
        </w:rPr>
        <w:t>مشرکان خونخوار، یاران رسول الله</w:t>
      </w:r>
      <w:r w:rsidR="00C80C3A">
        <w:rPr>
          <w:rFonts w:ascii="AGA Arabesque" w:hAnsi="AGA Arabesque" w:cs="CTraditional Arabic" w:hint="cs"/>
          <w:rtl/>
          <w:lang w:bidi="fa-IR"/>
        </w:rPr>
        <w:t>ص</w:t>
      </w:r>
      <w:r w:rsidRPr="00EB4951">
        <w:rPr>
          <w:rStyle w:val="Char3"/>
          <w:rFonts w:hint="cs"/>
          <w:rtl/>
        </w:rPr>
        <w:t xml:space="preserve"> را چنان شکنجه و اذیت و عذاب دادند که تصورش انسان را به لرزه درآورد، در صفحات بعد نمونه‌ای از حقایق دردناک و لرزه‌انگیز و تحمل رنج و آلام و </w:t>
      </w:r>
      <w:r w:rsidR="00C80C3A" w:rsidRPr="00EB4951">
        <w:rPr>
          <w:rStyle w:val="Char3"/>
          <w:rFonts w:hint="cs"/>
          <w:rtl/>
        </w:rPr>
        <w:t>مصائب و تعذیب یاران نبی</w:t>
      </w:r>
      <w:r w:rsidR="00C80C3A">
        <w:rPr>
          <w:rFonts w:cs="CTraditional Arabic" w:hint="cs"/>
          <w:rtl/>
          <w:lang w:bidi="fa-IR"/>
        </w:rPr>
        <w:t>ص</w:t>
      </w:r>
      <w:r w:rsidRPr="00EB4951">
        <w:rPr>
          <w:rStyle w:val="Char3"/>
          <w:rFonts w:hint="cs"/>
          <w:rtl/>
        </w:rPr>
        <w:t xml:space="preserve"> را ملاحظه خواهید فرمود</w:t>
      </w:r>
      <w:r w:rsidR="000370E7" w:rsidRPr="00EB4951">
        <w:rPr>
          <w:rStyle w:val="Char3"/>
          <w:rFonts w:hint="cs"/>
          <w:rtl/>
        </w:rPr>
        <w:t>.</w:t>
      </w:r>
    </w:p>
    <w:p w:rsidR="00F24C1B" w:rsidRPr="00EB4951" w:rsidRDefault="000370E7" w:rsidP="00FD77E4">
      <w:pPr>
        <w:ind w:firstLine="284"/>
        <w:jc w:val="both"/>
        <w:rPr>
          <w:rStyle w:val="Char3"/>
          <w:rtl/>
        </w:rPr>
      </w:pPr>
      <w:r w:rsidRPr="00EB4951">
        <w:rPr>
          <w:rStyle w:val="Char3"/>
          <w:rFonts w:hint="cs"/>
          <w:rtl/>
        </w:rPr>
        <w:t xml:space="preserve">(1) ابن هشام و علامه </w:t>
      </w:r>
      <w:r w:rsidR="00AA17DD" w:rsidRPr="00EB4951">
        <w:rPr>
          <w:rStyle w:val="Char3"/>
          <w:rFonts w:hint="cs"/>
          <w:rtl/>
        </w:rPr>
        <w:t>ا</w:t>
      </w:r>
      <w:r w:rsidRPr="00EB4951">
        <w:rPr>
          <w:rStyle w:val="Char3"/>
          <w:rFonts w:hint="cs"/>
          <w:rtl/>
        </w:rPr>
        <w:t>بن کثیر رحمه الله از ابن اسحاق نقل می‌کنند که هریکی از قبائل قریش جور و تعدی را نسبت به افرادی که از قبیله‌ی</w:t>
      </w:r>
      <w:r w:rsidR="001F5F81" w:rsidRPr="00EB4951">
        <w:rPr>
          <w:rStyle w:val="Char3"/>
          <w:rFonts w:hint="cs"/>
          <w:rtl/>
        </w:rPr>
        <w:t xml:space="preserve"> آن‌ها </w:t>
      </w:r>
      <w:r w:rsidRPr="00EB4951">
        <w:rPr>
          <w:rStyle w:val="Char3"/>
          <w:rFonts w:hint="cs"/>
          <w:rtl/>
        </w:rPr>
        <w:t>مسلمان می‌شد آغاز کرده تا دین اسلام را ترک کنند.</w:t>
      </w:r>
    </w:p>
    <w:p w:rsidR="00323608" w:rsidRPr="00EB4951" w:rsidRDefault="00F24C1B" w:rsidP="00FD77E4">
      <w:pPr>
        <w:ind w:firstLine="284"/>
        <w:jc w:val="both"/>
        <w:rPr>
          <w:rStyle w:val="Char3"/>
          <w:rtl/>
        </w:rPr>
      </w:pPr>
      <w:r w:rsidRPr="00A74DC6">
        <w:rPr>
          <w:rStyle w:val="Char0"/>
          <w:rFonts w:hint="cs"/>
          <w:rtl/>
        </w:rPr>
        <w:t>«</w:t>
      </w:r>
      <w:r w:rsidR="00D17E5C" w:rsidRPr="00A74DC6">
        <w:rPr>
          <w:rStyle w:val="Char0"/>
          <w:rFonts w:hint="eastAsia"/>
          <w:rtl/>
        </w:rPr>
        <w:t>فَجَعَلُوا</w:t>
      </w:r>
      <w:r w:rsidR="00D17E5C" w:rsidRPr="00A74DC6">
        <w:rPr>
          <w:rStyle w:val="Char0"/>
          <w:rtl/>
        </w:rPr>
        <w:t xml:space="preserve"> </w:t>
      </w:r>
      <w:r w:rsidR="00D17E5C" w:rsidRPr="00A74DC6">
        <w:rPr>
          <w:rStyle w:val="Char0"/>
          <w:rFonts w:hint="eastAsia"/>
          <w:rtl/>
        </w:rPr>
        <w:t>يَحْبِسُونَهُمْ</w:t>
      </w:r>
      <w:r w:rsidR="00D17E5C" w:rsidRPr="00A74DC6">
        <w:rPr>
          <w:rStyle w:val="Char0"/>
          <w:rtl/>
        </w:rPr>
        <w:t xml:space="preserve"> </w:t>
      </w:r>
      <w:r w:rsidR="00D17E5C" w:rsidRPr="00A74DC6">
        <w:rPr>
          <w:rStyle w:val="Char0"/>
          <w:rFonts w:hint="eastAsia"/>
          <w:rtl/>
        </w:rPr>
        <w:t>وَيُعَذّبُونَهُمْ</w:t>
      </w:r>
      <w:r w:rsidR="00D17E5C" w:rsidRPr="00A74DC6">
        <w:rPr>
          <w:rStyle w:val="Char0"/>
          <w:rtl/>
        </w:rPr>
        <w:t xml:space="preserve"> </w:t>
      </w:r>
      <w:r w:rsidR="00D17E5C" w:rsidRPr="00A74DC6">
        <w:rPr>
          <w:rStyle w:val="Char0"/>
          <w:rFonts w:hint="eastAsia"/>
          <w:rtl/>
        </w:rPr>
        <w:t>بِالضّرْبِ</w:t>
      </w:r>
      <w:r w:rsidR="00D17E5C" w:rsidRPr="00A74DC6">
        <w:rPr>
          <w:rStyle w:val="Char0"/>
          <w:rtl/>
        </w:rPr>
        <w:t xml:space="preserve"> </w:t>
      </w:r>
      <w:r w:rsidR="00D17E5C" w:rsidRPr="00A74DC6">
        <w:rPr>
          <w:rStyle w:val="Char0"/>
          <w:rFonts w:hint="eastAsia"/>
          <w:rtl/>
        </w:rPr>
        <w:t>وَالْجُوعِ</w:t>
      </w:r>
      <w:r w:rsidR="00D17E5C" w:rsidRPr="00A74DC6">
        <w:rPr>
          <w:rStyle w:val="Char0"/>
          <w:rtl/>
        </w:rPr>
        <w:t xml:space="preserve"> </w:t>
      </w:r>
      <w:r w:rsidR="00D17E5C" w:rsidRPr="00A74DC6">
        <w:rPr>
          <w:rStyle w:val="Char0"/>
          <w:rFonts w:hint="eastAsia"/>
          <w:rtl/>
        </w:rPr>
        <w:t>وَالْعَطَشِ</w:t>
      </w:r>
      <w:r w:rsidR="00D17E5C" w:rsidRPr="00A74DC6">
        <w:rPr>
          <w:rStyle w:val="Char0"/>
          <w:rtl/>
        </w:rPr>
        <w:t xml:space="preserve"> </w:t>
      </w:r>
      <w:r w:rsidR="00D17E5C" w:rsidRPr="00A74DC6">
        <w:rPr>
          <w:rStyle w:val="Char0"/>
          <w:rFonts w:hint="eastAsia"/>
          <w:rtl/>
        </w:rPr>
        <w:t>وَبِرَمْضَاءِ</w:t>
      </w:r>
      <w:r w:rsidR="00D17E5C" w:rsidRPr="00A74DC6">
        <w:rPr>
          <w:rStyle w:val="Char0"/>
          <w:rtl/>
        </w:rPr>
        <w:t xml:space="preserve"> </w:t>
      </w:r>
      <w:r w:rsidR="00D17E5C" w:rsidRPr="00A74DC6">
        <w:rPr>
          <w:rStyle w:val="Char0"/>
          <w:rFonts w:hint="eastAsia"/>
          <w:rtl/>
        </w:rPr>
        <w:t>مَكّةَ</w:t>
      </w:r>
      <w:r w:rsidR="00D17E5C" w:rsidRPr="00A74DC6">
        <w:rPr>
          <w:rStyle w:val="Char0"/>
          <w:rtl/>
        </w:rPr>
        <w:t xml:space="preserve"> </w:t>
      </w:r>
      <w:r w:rsidR="00D17E5C" w:rsidRPr="00A74DC6">
        <w:rPr>
          <w:rStyle w:val="Char0"/>
          <w:rFonts w:hint="eastAsia"/>
          <w:rtl/>
        </w:rPr>
        <w:t>إذَا</w:t>
      </w:r>
      <w:r w:rsidR="00D17E5C" w:rsidRPr="00A74DC6">
        <w:rPr>
          <w:rStyle w:val="Char0"/>
          <w:rtl/>
        </w:rPr>
        <w:t xml:space="preserve"> </w:t>
      </w:r>
      <w:r w:rsidR="00D17E5C" w:rsidRPr="00A74DC6">
        <w:rPr>
          <w:rStyle w:val="Char0"/>
          <w:rFonts w:hint="eastAsia"/>
          <w:rtl/>
        </w:rPr>
        <w:t>اشْتَدّ</w:t>
      </w:r>
      <w:r w:rsidR="00D17E5C" w:rsidRPr="00A74DC6">
        <w:rPr>
          <w:rStyle w:val="Char0"/>
          <w:rtl/>
        </w:rPr>
        <w:t xml:space="preserve"> </w:t>
      </w:r>
      <w:r w:rsidR="00D17E5C" w:rsidRPr="00A74DC6">
        <w:rPr>
          <w:rStyle w:val="Char0"/>
          <w:rFonts w:hint="eastAsia"/>
          <w:rtl/>
        </w:rPr>
        <w:t>الْحَرّ</w:t>
      </w:r>
      <w:r w:rsidRPr="00A74DC6">
        <w:rPr>
          <w:rStyle w:val="Char0"/>
          <w:rFonts w:hint="cs"/>
          <w:rtl/>
        </w:rPr>
        <w:t>»</w:t>
      </w:r>
      <w:r w:rsidRPr="002336AF">
        <w:rPr>
          <w:rStyle w:val="Char3"/>
          <w:rFonts w:hint="cs"/>
          <w:vertAlign w:val="superscript"/>
          <w:rtl/>
        </w:rPr>
        <w:t>(</w:t>
      </w:r>
      <w:r w:rsidRPr="002336AF">
        <w:rPr>
          <w:rStyle w:val="Char3"/>
          <w:vertAlign w:val="superscript"/>
          <w:rtl/>
        </w:rPr>
        <w:footnoteReference w:id="62"/>
      </w:r>
      <w:r w:rsidRPr="002336AF">
        <w:rPr>
          <w:rStyle w:val="Char3"/>
          <w:rFonts w:hint="cs"/>
          <w:vertAlign w:val="superscript"/>
          <w:rtl/>
        </w:rPr>
        <w:t>)</w:t>
      </w:r>
      <w:r w:rsidRPr="00EB4951">
        <w:rPr>
          <w:rStyle w:val="Char3"/>
          <w:rFonts w:hint="cs"/>
          <w:rtl/>
        </w:rPr>
        <w:t>.</w:t>
      </w:r>
    </w:p>
    <w:p w:rsidR="00F24C1B" w:rsidRPr="00EB4951" w:rsidRDefault="00F24C1B" w:rsidP="00FD77E4">
      <w:pPr>
        <w:ind w:firstLine="284"/>
        <w:jc w:val="both"/>
        <w:rPr>
          <w:rStyle w:val="Char3"/>
          <w:rtl/>
        </w:rPr>
      </w:pPr>
      <w:r w:rsidRPr="00EB4951">
        <w:rPr>
          <w:rStyle w:val="Char3"/>
          <w:rFonts w:hint="cs"/>
          <w:rtl/>
        </w:rPr>
        <w:t>مسلمانان را زندانی کرده و آنان را با کتک‌کاری و گرسنگی و</w:t>
      </w:r>
      <w:r w:rsidR="00152180" w:rsidRPr="00EB4951">
        <w:rPr>
          <w:rStyle w:val="Char3"/>
          <w:rFonts w:hint="cs"/>
          <w:rtl/>
        </w:rPr>
        <w:t xml:space="preserve"> تشنگی در گرمای مکه در نیم روز، لحظاتی که گرمی به اوج خود می‌رسید عذاب و شکنجه می‌دادند.</w:t>
      </w:r>
    </w:p>
    <w:p w:rsidR="00164B8E" w:rsidRPr="00EB4951" w:rsidRDefault="00164B8E" w:rsidP="00FD77E4">
      <w:pPr>
        <w:ind w:firstLine="284"/>
        <w:jc w:val="both"/>
        <w:rPr>
          <w:rStyle w:val="Char3"/>
          <w:rtl/>
        </w:rPr>
      </w:pPr>
      <w:r w:rsidRPr="00EB4951">
        <w:rPr>
          <w:rStyle w:val="Char3"/>
          <w:rFonts w:hint="cs"/>
          <w:rtl/>
        </w:rPr>
        <w:t>(2) شمه‌ای از کارنام</w:t>
      </w:r>
      <w:r w:rsidR="001714A2">
        <w:rPr>
          <w:rStyle w:val="Char3"/>
          <w:rFonts w:hint="cs"/>
          <w:rtl/>
        </w:rPr>
        <w:t>ۀ</w:t>
      </w:r>
      <w:r w:rsidRPr="00EB4951">
        <w:rPr>
          <w:rStyle w:val="Char3"/>
          <w:rFonts w:hint="cs"/>
          <w:rtl/>
        </w:rPr>
        <w:t xml:space="preserve"> حیوانی آن درندگان را از زبان حضرت عبدالله بن عباس</w:t>
      </w:r>
      <w:r>
        <w:rPr>
          <w:rFonts w:cs="CTraditional Arabic" w:hint="cs"/>
          <w:rtl/>
          <w:lang w:bidi="fa-IR"/>
        </w:rPr>
        <w:t>ب</w:t>
      </w:r>
      <w:r w:rsidRPr="00EB4951">
        <w:rPr>
          <w:rStyle w:val="Char3"/>
          <w:rFonts w:hint="cs"/>
          <w:rtl/>
        </w:rPr>
        <w:t xml:space="preserve"> توجه فرمائید </w:t>
      </w:r>
      <w:r>
        <w:rPr>
          <w:rFonts w:cs="Times New Roman" w:hint="cs"/>
          <w:rtl/>
          <w:lang w:bidi="fa-IR"/>
        </w:rPr>
        <w:t>–</w:t>
      </w:r>
      <w:r w:rsidRPr="00EB4951">
        <w:rPr>
          <w:rStyle w:val="Char3"/>
          <w:rFonts w:hint="cs"/>
          <w:rtl/>
        </w:rPr>
        <w:t xml:space="preserve"> می‌فرماید:</w:t>
      </w:r>
    </w:p>
    <w:p w:rsidR="00164B8E" w:rsidRPr="00EB4951" w:rsidRDefault="00164B8E" w:rsidP="00FD77E4">
      <w:pPr>
        <w:ind w:firstLine="284"/>
        <w:jc w:val="both"/>
        <w:rPr>
          <w:rStyle w:val="Char3"/>
          <w:rtl/>
        </w:rPr>
      </w:pPr>
      <w:r w:rsidRPr="00A74DC6">
        <w:rPr>
          <w:rStyle w:val="Char0"/>
          <w:rFonts w:hint="cs"/>
          <w:rtl/>
        </w:rPr>
        <w:t>«</w:t>
      </w:r>
      <w:r w:rsidR="00055D7D" w:rsidRPr="00A74DC6">
        <w:rPr>
          <w:rStyle w:val="Char0"/>
          <w:rFonts w:hint="eastAsia"/>
          <w:rtl/>
        </w:rPr>
        <w:t>إِنْ</w:t>
      </w:r>
      <w:r w:rsidR="00055D7D" w:rsidRPr="00A74DC6">
        <w:rPr>
          <w:rStyle w:val="Char0"/>
          <w:rtl/>
        </w:rPr>
        <w:t xml:space="preserve"> </w:t>
      </w:r>
      <w:r w:rsidR="00055D7D" w:rsidRPr="00A74DC6">
        <w:rPr>
          <w:rStyle w:val="Char0"/>
          <w:rFonts w:hint="eastAsia"/>
          <w:rtl/>
        </w:rPr>
        <w:t>كَانُوا</w:t>
      </w:r>
      <w:r w:rsidR="00055D7D" w:rsidRPr="00A74DC6">
        <w:rPr>
          <w:rStyle w:val="Char0"/>
          <w:rtl/>
        </w:rPr>
        <w:t xml:space="preserve"> </w:t>
      </w:r>
      <w:r w:rsidR="00055D7D" w:rsidRPr="00A74DC6">
        <w:rPr>
          <w:rStyle w:val="Char0"/>
          <w:rFonts w:hint="eastAsia"/>
          <w:rtl/>
        </w:rPr>
        <w:t>لَيَضْرِبُونَ</w:t>
      </w:r>
      <w:r w:rsidR="00055D7D" w:rsidRPr="00A74DC6">
        <w:rPr>
          <w:rStyle w:val="Char0"/>
          <w:rtl/>
        </w:rPr>
        <w:t xml:space="preserve"> </w:t>
      </w:r>
      <w:r w:rsidR="00055D7D" w:rsidRPr="00A74DC6">
        <w:rPr>
          <w:rStyle w:val="Char0"/>
          <w:rFonts w:hint="eastAsia"/>
          <w:rtl/>
        </w:rPr>
        <w:t>أَحَدَهُمْ</w:t>
      </w:r>
      <w:r w:rsidR="00055D7D" w:rsidRPr="00A74DC6">
        <w:rPr>
          <w:rStyle w:val="Char0"/>
          <w:rtl/>
        </w:rPr>
        <w:t xml:space="preserve"> </w:t>
      </w:r>
      <w:r w:rsidR="00055D7D" w:rsidRPr="00A74DC6">
        <w:rPr>
          <w:rStyle w:val="Char0"/>
          <w:rFonts w:hint="eastAsia"/>
          <w:rtl/>
        </w:rPr>
        <w:t>وَيُجِيعُونَهُ</w:t>
      </w:r>
      <w:r w:rsidR="00055D7D" w:rsidRPr="00A74DC6">
        <w:rPr>
          <w:rStyle w:val="Char0"/>
          <w:rtl/>
        </w:rPr>
        <w:t xml:space="preserve"> </w:t>
      </w:r>
      <w:r w:rsidR="00055D7D" w:rsidRPr="00A74DC6">
        <w:rPr>
          <w:rStyle w:val="Char0"/>
          <w:rFonts w:hint="eastAsia"/>
          <w:rtl/>
        </w:rPr>
        <w:t>وَيُعَطِّشُونَهُ</w:t>
      </w:r>
      <w:r w:rsidR="00055D7D" w:rsidRPr="00A74DC6">
        <w:rPr>
          <w:rStyle w:val="Char0"/>
          <w:rtl/>
        </w:rPr>
        <w:t xml:space="preserve"> </w:t>
      </w:r>
      <w:r w:rsidR="00055D7D" w:rsidRPr="00A74DC6">
        <w:rPr>
          <w:rStyle w:val="Char0"/>
          <w:rFonts w:hint="eastAsia"/>
          <w:rtl/>
        </w:rPr>
        <w:t>حَتَّى</w:t>
      </w:r>
      <w:r w:rsidR="00055D7D" w:rsidRPr="00A74DC6">
        <w:rPr>
          <w:rStyle w:val="Char0"/>
          <w:rtl/>
        </w:rPr>
        <w:t xml:space="preserve"> </w:t>
      </w:r>
      <w:r w:rsidR="00055D7D" w:rsidRPr="00A74DC6">
        <w:rPr>
          <w:rStyle w:val="Char0"/>
          <w:rFonts w:hint="eastAsia"/>
          <w:rtl/>
        </w:rPr>
        <w:t>مَا</w:t>
      </w:r>
      <w:r w:rsidR="00055D7D" w:rsidRPr="00A74DC6">
        <w:rPr>
          <w:rStyle w:val="Char0"/>
          <w:rtl/>
        </w:rPr>
        <w:t xml:space="preserve"> </w:t>
      </w:r>
      <w:r w:rsidR="00055D7D" w:rsidRPr="00A74DC6">
        <w:rPr>
          <w:rStyle w:val="Char0"/>
          <w:rFonts w:hint="eastAsia"/>
          <w:rtl/>
        </w:rPr>
        <w:t>يَقْدِرُ</w:t>
      </w:r>
      <w:r w:rsidR="00055D7D" w:rsidRPr="00A74DC6">
        <w:rPr>
          <w:rStyle w:val="Char0"/>
          <w:rtl/>
        </w:rPr>
        <w:t xml:space="preserve"> </w:t>
      </w:r>
      <w:r w:rsidR="00055D7D" w:rsidRPr="00A74DC6">
        <w:rPr>
          <w:rStyle w:val="Char0"/>
          <w:rFonts w:hint="eastAsia"/>
          <w:rtl/>
        </w:rPr>
        <w:t>عَلَى</w:t>
      </w:r>
      <w:r w:rsidR="00055D7D" w:rsidRPr="00A74DC6">
        <w:rPr>
          <w:rStyle w:val="Char0"/>
          <w:rtl/>
        </w:rPr>
        <w:t xml:space="preserve"> </w:t>
      </w:r>
      <w:r w:rsidR="00055D7D" w:rsidRPr="00A74DC6">
        <w:rPr>
          <w:rStyle w:val="Char0"/>
          <w:rFonts w:hint="eastAsia"/>
          <w:rtl/>
        </w:rPr>
        <w:t>أَنْ</w:t>
      </w:r>
      <w:r w:rsidR="00055D7D" w:rsidRPr="00A74DC6">
        <w:rPr>
          <w:rStyle w:val="Char0"/>
          <w:rtl/>
        </w:rPr>
        <w:t xml:space="preserve"> </w:t>
      </w:r>
      <w:r w:rsidR="00055D7D" w:rsidRPr="00A74DC6">
        <w:rPr>
          <w:rStyle w:val="Char0"/>
          <w:rFonts w:hint="eastAsia"/>
          <w:rtl/>
        </w:rPr>
        <w:t>يَسْتَوِ</w:t>
      </w:r>
      <w:r w:rsidR="00A74DC6">
        <w:rPr>
          <w:rStyle w:val="Char0"/>
          <w:rFonts w:hint="cs"/>
          <w:rtl/>
        </w:rPr>
        <w:t>ي</w:t>
      </w:r>
      <w:r w:rsidR="00055D7D" w:rsidRPr="00A74DC6">
        <w:rPr>
          <w:rStyle w:val="Char0"/>
          <w:rFonts w:hint="eastAsia"/>
          <w:rtl/>
        </w:rPr>
        <w:t>َ</w:t>
      </w:r>
      <w:r w:rsidR="00055D7D" w:rsidRPr="00A74DC6">
        <w:rPr>
          <w:rStyle w:val="Char0"/>
          <w:rtl/>
        </w:rPr>
        <w:t xml:space="preserve"> </w:t>
      </w:r>
      <w:r w:rsidR="00055D7D" w:rsidRPr="00A74DC6">
        <w:rPr>
          <w:rStyle w:val="Char0"/>
          <w:rFonts w:hint="eastAsia"/>
          <w:rtl/>
        </w:rPr>
        <w:t>جَالِسًا</w:t>
      </w:r>
      <w:r w:rsidR="00055D7D" w:rsidRPr="00A74DC6">
        <w:rPr>
          <w:rStyle w:val="Char0"/>
          <w:rtl/>
        </w:rPr>
        <w:t xml:space="preserve"> </w:t>
      </w:r>
      <w:r w:rsidR="00055D7D" w:rsidRPr="00A74DC6">
        <w:rPr>
          <w:rStyle w:val="Char0"/>
          <w:rFonts w:hint="eastAsia"/>
          <w:rtl/>
        </w:rPr>
        <w:t>مِنْ</w:t>
      </w:r>
      <w:r w:rsidR="00055D7D" w:rsidRPr="00A74DC6">
        <w:rPr>
          <w:rStyle w:val="Char0"/>
          <w:rtl/>
        </w:rPr>
        <w:t xml:space="preserve"> </w:t>
      </w:r>
      <w:r w:rsidR="00055D7D" w:rsidRPr="00A74DC6">
        <w:rPr>
          <w:rStyle w:val="Char0"/>
          <w:rFonts w:hint="eastAsia"/>
          <w:rtl/>
        </w:rPr>
        <w:t>شِدَّةِ</w:t>
      </w:r>
      <w:r w:rsidR="00055D7D" w:rsidRPr="00A74DC6">
        <w:rPr>
          <w:rStyle w:val="Char0"/>
          <w:rtl/>
        </w:rPr>
        <w:t xml:space="preserve"> </w:t>
      </w:r>
      <w:r w:rsidR="00055D7D" w:rsidRPr="00A74DC6">
        <w:rPr>
          <w:rStyle w:val="Char0"/>
          <w:rFonts w:hint="eastAsia"/>
          <w:rtl/>
        </w:rPr>
        <w:t>الضُّرِّ</w:t>
      </w:r>
      <w:r w:rsidR="00055D7D" w:rsidRPr="00A74DC6">
        <w:rPr>
          <w:rStyle w:val="Char0"/>
          <w:rtl/>
        </w:rPr>
        <w:t xml:space="preserve"> </w:t>
      </w:r>
      <w:r w:rsidR="00055D7D" w:rsidRPr="00A74DC6">
        <w:rPr>
          <w:rStyle w:val="Char0"/>
          <w:rFonts w:hint="eastAsia"/>
          <w:rtl/>
        </w:rPr>
        <w:t>الَّذِ</w:t>
      </w:r>
      <w:r w:rsidR="00A74DC6">
        <w:rPr>
          <w:rStyle w:val="Char0"/>
          <w:rFonts w:hint="cs"/>
          <w:rtl/>
        </w:rPr>
        <w:t>ي</w:t>
      </w:r>
      <w:r w:rsidR="00055D7D" w:rsidRPr="00A74DC6">
        <w:rPr>
          <w:rStyle w:val="Char0"/>
          <w:rtl/>
        </w:rPr>
        <w:t xml:space="preserve"> </w:t>
      </w:r>
      <w:r w:rsidR="00055D7D" w:rsidRPr="00A74DC6">
        <w:rPr>
          <w:rStyle w:val="Char0"/>
          <w:rFonts w:hint="eastAsia"/>
          <w:rtl/>
        </w:rPr>
        <w:t>بِهِ</w:t>
      </w:r>
      <w:r w:rsidRPr="00A74DC6">
        <w:rPr>
          <w:rStyle w:val="Char0"/>
          <w:rFonts w:hint="cs"/>
          <w:rtl/>
        </w:rPr>
        <w:t>»</w:t>
      </w:r>
      <w:r w:rsidRPr="002336AF">
        <w:rPr>
          <w:rStyle w:val="Char3"/>
          <w:rFonts w:hint="cs"/>
          <w:vertAlign w:val="superscript"/>
          <w:rtl/>
        </w:rPr>
        <w:t>(</w:t>
      </w:r>
      <w:r w:rsidRPr="002336AF">
        <w:rPr>
          <w:rStyle w:val="Char3"/>
          <w:vertAlign w:val="superscript"/>
          <w:rtl/>
        </w:rPr>
        <w:footnoteReference w:id="63"/>
      </w:r>
      <w:r w:rsidRPr="002336AF">
        <w:rPr>
          <w:rStyle w:val="Char3"/>
          <w:rFonts w:hint="cs"/>
          <w:vertAlign w:val="superscript"/>
          <w:rtl/>
        </w:rPr>
        <w:t>)</w:t>
      </w:r>
      <w:r w:rsidRPr="00EB4951">
        <w:rPr>
          <w:rStyle w:val="Char3"/>
          <w:rFonts w:hint="cs"/>
          <w:rtl/>
        </w:rPr>
        <w:t>.</w:t>
      </w:r>
    </w:p>
    <w:p w:rsidR="00164B8E" w:rsidRPr="00EB4951" w:rsidRDefault="0050540F" w:rsidP="00FD77E4">
      <w:pPr>
        <w:ind w:firstLine="284"/>
        <w:jc w:val="both"/>
        <w:rPr>
          <w:rStyle w:val="Char3"/>
          <w:rtl/>
        </w:rPr>
      </w:pPr>
      <w:r w:rsidRPr="00EB4951">
        <w:rPr>
          <w:rStyle w:val="Char3"/>
          <w:rFonts w:hint="cs"/>
          <w:rtl/>
        </w:rPr>
        <w:t>مشرکان اصحاب پیامبر</w:t>
      </w:r>
      <w:r>
        <w:rPr>
          <w:rFonts w:cs="CTraditional Arabic" w:hint="cs"/>
          <w:rtl/>
          <w:lang w:bidi="fa-IR"/>
        </w:rPr>
        <w:t>ص</w:t>
      </w:r>
      <w:r w:rsidR="00164B8E" w:rsidRPr="00EB4951">
        <w:rPr>
          <w:rStyle w:val="Char3"/>
          <w:rFonts w:hint="cs"/>
          <w:rtl/>
        </w:rPr>
        <w:t xml:space="preserve"> را تا جائی می‌زدند و گرسنه و تشنه نگه داشتند که به سبب شدت آزاری که به آنان رسانیده شده بود قادر به نشستن و راست‌کردن پشت خود نبودند.</w:t>
      </w:r>
    </w:p>
    <w:p w:rsidR="009A3264" w:rsidRPr="00EB4951" w:rsidRDefault="009A3264" w:rsidP="00FD77E4">
      <w:pPr>
        <w:ind w:firstLine="284"/>
        <w:jc w:val="both"/>
        <w:rPr>
          <w:rStyle w:val="Char3"/>
          <w:rtl/>
        </w:rPr>
      </w:pPr>
      <w:r w:rsidRPr="00EB4951">
        <w:rPr>
          <w:rStyle w:val="Char3"/>
          <w:rFonts w:hint="cs"/>
          <w:rtl/>
        </w:rPr>
        <w:t>(3) علامه ابن اسحاق</w:t>
      </w:r>
      <w:r w:rsidR="009A2B6B" w:rsidRPr="009A2B6B">
        <w:rPr>
          <w:rFonts w:cs="CTraditional Arabic" w:hint="cs"/>
          <w:rtl/>
          <w:lang w:bidi="fa-IR"/>
        </w:rPr>
        <w:t>/</w:t>
      </w:r>
      <w:r w:rsidRPr="00EB4951">
        <w:rPr>
          <w:rStyle w:val="Char3"/>
          <w:rFonts w:hint="cs"/>
          <w:rtl/>
        </w:rPr>
        <w:t xml:space="preserve"> می‌فرماید:</w:t>
      </w:r>
    </w:p>
    <w:p w:rsidR="009A3264" w:rsidRPr="00EB4951" w:rsidRDefault="009A3264" w:rsidP="00FD77E4">
      <w:pPr>
        <w:ind w:firstLine="284"/>
        <w:jc w:val="both"/>
        <w:rPr>
          <w:rStyle w:val="Char3"/>
          <w:rtl/>
        </w:rPr>
      </w:pPr>
      <w:r w:rsidRPr="00EB4951">
        <w:rPr>
          <w:rStyle w:val="Char3"/>
          <w:rFonts w:hint="cs"/>
          <w:rtl/>
        </w:rPr>
        <w:t>ابوجهل فاسق، جوان قریش را علیه مسلمانان برمی‌انگیخت، هرگاه می‌شنید که فلان شخص مس</w:t>
      </w:r>
      <w:r w:rsidR="0050540F" w:rsidRPr="00EB4951">
        <w:rPr>
          <w:rStyle w:val="Char3"/>
          <w:rFonts w:hint="cs"/>
          <w:rtl/>
        </w:rPr>
        <w:t xml:space="preserve">لمان شده است، اگر آن شخص از شرفا </w:t>
      </w:r>
      <w:r w:rsidRPr="00EB4951">
        <w:rPr>
          <w:rStyle w:val="Char3"/>
          <w:rFonts w:hint="cs"/>
          <w:rtl/>
        </w:rPr>
        <w:t>و ارباب عزت بود او را تهدید می‌کرد و خوارش می‌داشت و به وی می‌گفت: تو دین آبأ و اجداد خود را ترک کرده‌ای در حالی که آنان از ت</w:t>
      </w:r>
      <w:r w:rsidR="0050540F" w:rsidRPr="00EB4951">
        <w:rPr>
          <w:rStyle w:val="Char3"/>
          <w:rFonts w:hint="cs"/>
          <w:rtl/>
        </w:rPr>
        <w:t>و بهتر بودند، ما</w:t>
      </w:r>
      <w:r w:rsidR="00BF3AA1" w:rsidRPr="00EB4951">
        <w:rPr>
          <w:rStyle w:val="Char3"/>
          <w:rFonts w:hint="cs"/>
          <w:rtl/>
        </w:rPr>
        <w:t xml:space="preserve"> تو را </w:t>
      </w:r>
      <w:r w:rsidR="0050540F" w:rsidRPr="00EB4951">
        <w:rPr>
          <w:rStyle w:val="Char3"/>
          <w:rFonts w:hint="cs"/>
          <w:rtl/>
        </w:rPr>
        <w:t>احمق و رأی تو</w:t>
      </w:r>
      <w:r w:rsidRPr="00EB4951">
        <w:rPr>
          <w:rStyle w:val="Char3"/>
          <w:rFonts w:hint="cs"/>
          <w:rtl/>
        </w:rPr>
        <w:t xml:space="preserve"> را غلط می‌دانیم و عزتت را نابود خواهیم ساخت. و اگر از تاجران بود، به وی می‌گفت: به خدا سوگند ما تجارت</w:t>
      </w:r>
      <w:r w:rsidR="00BF3AA1" w:rsidRPr="00EB4951">
        <w:rPr>
          <w:rStyle w:val="Char3"/>
          <w:rFonts w:hint="cs"/>
          <w:rtl/>
        </w:rPr>
        <w:t xml:space="preserve"> تو را </w:t>
      </w:r>
      <w:r w:rsidRPr="00EB4951">
        <w:rPr>
          <w:rStyle w:val="Char3"/>
          <w:rFonts w:hint="cs"/>
          <w:rtl/>
        </w:rPr>
        <w:t>از بین خواهیم برد و مال و منالت را تلف خواهیم کرد، و اگر شخصی ناتوان و ضعیف بود او را شکنجه می‌داد و اوباشان دیگر را نیز علیه وی می‌شورانید</w:t>
      </w:r>
      <w:r w:rsidRPr="002336AF">
        <w:rPr>
          <w:rStyle w:val="Char3"/>
          <w:rFonts w:hint="cs"/>
          <w:vertAlign w:val="superscript"/>
          <w:rtl/>
        </w:rPr>
        <w:t>(</w:t>
      </w:r>
      <w:r w:rsidRPr="002336AF">
        <w:rPr>
          <w:rStyle w:val="Char3"/>
          <w:vertAlign w:val="superscript"/>
          <w:rtl/>
        </w:rPr>
        <w:footnoteReference w:id="64"/>
      </w:r>
      <w:r w:rsidRPr="002336AF">
        <w:rPr>
          <w:rStyle w:val="Char3"/>
          <w:rFonts w:hint="cs"/>
          <w:vertAlign w:val="superscript"/>
          <w:rtl/>
        </w:rPr>
        <w:t>)</w:t>
      </w:r>
      <w:r w:rsidRPr="00EB4951">
        <w:rPr>
          <w:rStyle w:val="Char3"/>
          <w:rFonts w:hint="cs"/>
          <w:rtl/>
        </w:rPr>
        <w:t>.</w:t>
      </w:r>
    </w:p>
    <w:p w:rsidR="0092281B" w:rsidRPr="00EB4951" w:rsidRDefault="0092281B" w:rsidP="00FD77E4">
      <w:pPr>
        <w:ind w:firstLine="284"/>
        <w:jc w:val="both"/>
        <w:rPr>
          <w:rStyle w:val="Char3"/>
          <w:rtl/>
        </w:rPr>
      </w:pPr>
      <w:r w:rsidRPr="00EB4951">
        <w:rPr>
          <w:rStyle w:val="Char3"/>
          <w:rFonts w:hint="cs"/>
          <w:rtl/>
        </w:rPr>
        <w:t>(</w:t>
      </w:r>
      <w:r w:rsidR="0050540F" w:rsidRPr="00EB4951">
        <w:rPr>
          <w:rStyle w:val="Char3"/>
          <w:rFonts w:hint="cs"/>
          <w:rtl/>
        </w:rPr>
        <w:t>4) امام بخاری رحمه الله علیه در</w:t>
      </w:r>
      <w:r w:rsidRPr="00EB4951">
        <w:rPr>
          <w:rStyle w:val="Char3"/>
          <w:rFonts w:hint="cs"/>
          <w:rtl/>
        </w:rPr>
        <w:t>بار</w:t>
      </w:r>
      <w:r w:rsidR="001714A2">
        <w:rPr>
          <w:rStyle w:val="Char3"/>
          <w:rFonts w:hint="cs"/>
          <w:rtl/>
        </w:rPr>
        <w:t>ۀ</w:t>
      </w:r>
      <w:r w:rsidRPr="00EB4951">
        <w:rPr>
          <w:rStyle w:val="Char3"/>
          <w:rFonts w:hint="cs"/>
          <w:rtl/>
        </w:rPr>
        <w:t xml:space="preserve"> مظالم مشرکان باب مستقلی در کتاب خود عنوان کرده است، در این باب از حضرت خباب روایت کرده است: وی می‌گو</w:t>
      </w:r>
      <w:r w:rsidR="0050540F" w:rsidRPr="00EB4951">
        <w:rPr>
          <w:rStyle w:val="Char3"/>
          <w:rFonts w:hint="cs"/>
          <w:rtl/>
        </w:rPr>
        <w:t>ید: من روزی به خدمت سرور انبیاء</w:t>
      </w:r>
      <w:r w:rsidR="0050540F">
        <w:rPr>
          <w:rFonts w:cs="CTraditional Arabic" w:hint="cs"/>
          <w:rtl/>
          <w:lang w:bidi="fa-IR"/>
        </w:rPr>
        <w:t>ص</w:t>
      </w:r>
      <w:r w:rsidR="0050540F" w:rsidRPr="00EB4951">
        <w:rPr>
          <w:rStyle w:val="Char3"/>
          <w:rFonts w:hint="cs"/>
          <w:rtl/>
        </w:rPr>
        <w:t xml:space="preserve"> حاضر شدم، آن حضرت</w:t>
      </w:r>
      <w:r w:rsidR="0050540F">
        <w:rPr>
          <w:rFonts w:cs="CTraditional Arabic" w:hint="cs"/>
          <w:rtl/>
          <w:lang w:bidi="fa-IR"/>
        </w:rPr>
        <w:t>ص</w:t>
      </w:r>
      <w:r w:rsidR="001714A2">
        <w:rPr>
          <w:rStyle w:val="Char3"/>
          <w:rFonts w:hint="cs"/>
          <w:rtl/>
        </w:rPr>
        <w:t xml:space="preserve"> در سایۀ کعبۀ</w:t>
      </w:r>
      <w:r w:rsidRPr="00EB4951">
        <w:rPr>
          <w:rStyle w:val="Char3"/>
          <w:rFonts w:hint="cs"/>
          <w:rtl/>
        </w:rPr>
        <w:t xml:space="preserve"> مشرفه بر روی چادر خود نشسته و به دیوار کعبه تکیه زده بود.</w:t>
      </w:r>
    </w:p>
    <w:p w:rsidR="0092281B" w:rsidRPr="00EB4951" w:rsidRDefault="0092281B" w:rsidP="00FD77E4">
      <w:pPr>
        <w:ind w:firstLine="284"/>
        <w:jc w:val="both"/>
        <w:rPr>
          <w:rStyle w:val="Char3"/>
          <w:rtl/>
        </w:rPr>
      </w:pPr>
      <w:r w:rsidRPr="00A74DC6">
        <w:rPr>
          <w:rStyle w:val="Char0"/>
          <w:rFonts w:hint="cs"/>
          <w:rtl/>
        </w:rPr>
        <w:t>«</w:t>
      </w:r>
      <w:r w:rsidR="00227884" w:rsidRPr="00A74DC6">
        <w:rPr>
          <w:rStyle w:val="Char0"/>
          <w:rFonts w:hint="eastAsia"/>
          <w:rtl/>
        </w:rPr>
        <w:t>وَقَدْ</w:t>
      </w:r>
      <w:r w:rsidR="00227884" w:rsidRPr="00A74DC6">
        <w:rPr>
          <w:rStyle w:val="Char0"/>
          <w:rtl/>
        </w:rPr>
        <w:t xml:space="preserve"> </w:t>
      </w:r>
      <w:r w:rsidR="00227884" w:rsidRPr="00A74DC6">
        <w:rPr>
          <w:rStyle w:val="Char0"/>
          <w:rFonts w:hint="eastAsia"/>
          <w:rtl/>
        </w:rPr>
        <w:t>لَقِينَا</w:t>
      </w:r>
      <w:r w:rsidR="00227884" w:rsidRPr="00A74DC6">
        <w:rPr>
          <w:rStyle w:val="Char0"/>
          <w:rtl/>
        </w:rPr>
        <w:t xml:space="preserve"> </w:t>
      </w:r>
      <w:r w:rsidR="00227884" w:rsidRPr="00A74DC6">
        <w:rPr>
          <w:rStyle w:val="Char0"/>
          <w:rFonts w:hint="eastAsia"/>
          <w:rtl/>
        </w:rPr>
        <w:t>مِنَ</w:t>
      </w:r>
      <w:r w:rsidR="00227884" w:rsidRPr="00A74DC6">
        <w:rPr>
          <w:rStyle w:val="Char0"/>
          <w:rtl/>
        </w:rPr>
        <w:t xml:space="preserve"> </w:t>
      </w:r>
      <w:r w:rsidR="00227884" w:rsidRPr="00A74DC6">
        <w:rPr>
          <w:rStyle w:val="Char0"/>
          <w:rFonts w:hint="eastAsia"/>
          <w:rtl/>
        </w:rPr>
        <w:t>الْمُشْرِكِينَ</w:t>
      </w:r>
      <w:r w:rsidR="00227884" w:rsidRPr="00A74DC6">
        <w:rPr>
          <w:rStyle w:val="Char0"/>
          <w:rtl/>
        </w:rPr>
        <w:t xml:space="preserve"> </w:t>
      </w:r>
      <w:r w:rsidR="00227884" w:rsidRPr="00A74DC6">
        <w:rPr>
          <w:rStyle w:val="Char0"/>
          <w:rFonts w:hint="eastAsia"/>
          <w:rtl/>
        </w:rPr>
        <w:t>شِدَّةً</w:t>
      </w:r>
      <w:r w:rsidR="00227884" w:rsidRPr="00A74DC6">
        <w:rPr>
          <w:rStyle w:val="Char0"/>
          <w:rtl/>
        </w:rPr>
        <w:t xml:space="preserve"> </w:t>
      </w:r>
      <w:r w:rsidR="00227884" w:rsidRPr="00A74DC6">
        <w:rPr>
          <w:rStyle w:val="Char0"/>
          <w:rFonts w:hint="eastAsia"/>
          <w:rtl/>
        </w:rPr>
        <w:t>فَقُلْتُ</w:t>
      </w:r>
      <w:r w:rsidR="00227884" w:rsidRPr="00A74DC6">
        <w:rPr>
          <w:rStyle w:val="Char0"/>
          <w:rtl/>
        </w:rPr>
        <w:t xml:space="preserve"> </w:t>
      </w:r>
      <w:r w:rsidR="00227884" w:rsidRPr="00A74DC6">
        <w:rPr>
          <w:rStyle w:val="Char0"/>
          <w:rFonts w:hint="eastAsia"/>
          <w:rtl/>
        </w:rPr>
        <w:t>أَلاَ</w:t>
      </w:r>
      <w:r w:rsidR="00227884" w:rsidRPr="00A74DC6">
        <w:rPr>
          <w:rStyle w:val="Char0"/>
          <w:rtl/>
        </w:rPr>
        <w:t xml:space="preserve"> </w:t>
      </w:r>
      <w:r w:rsidR="00227884" w:rsidRPr="00A74DC6">
        <w:rPr>
          <w:rStyle w:val="Char0"/>
          <w:rFonts w:hint="eastAsia"/>
          <w:rtl/>
        </w:rPr>
        <w:t>تَدْعُو</w:t>
      </w:r>
      <w:r w:rsidR="00227884" w:rsidRPr="00A74DC6">
        <w:rPr>
          <w:rStyle w:val="Char0"/>
          <w:rtl/>
        </w:rPr>
        <w:t xml:space="preserve"> </w:t>
      </w:r>
      <w:r w:rsidR="00227884" w:rsidRPr="00A74DC6">
        <w:rPr>
          <w:rStyle w:val="Char0"/>
          <w:rFonts w:hint="eastAsia"/>
          <w:rtl/>
        </w:rPr>
        <w:t>اللَّهَ</w:t>
      </w:r>
      <w:r w:rsidRPr="00A74DC6">
        <w:rPr>
          <w:rStyle w:val="Char0"/>
          <w:rFonts w:hint="cs"/>
          <w:rtl/>
        </w:rPr>
        <w:t>»</w:t>
      </w:r>
      <w:r w:rsidRPr="002336AF">
        <w:rPr>
          <w:rStyle w:val="Char3"/>
          <w:rFonts w:hint="cs"/>
          <w:vertAlign w:val="superscript"/>
          <w:rtl/>
        </w:rPr>
        <w:t>(</w:t>
      </w:r>
      <w:r w:rsidRPr="002336AF">
        <w:rPr>
          <w:rStyle w:val="Char3"/>
          <w:vertAlign w:val="superscript"/>
          <w:rtl/>
        </w:rPr>
        <w:footnoteReference w:id="65"/>
      </w:r>
      <w:r w:rsidRPr="002336AF">
        <w:rPr>
          <w:rStyle w:val="Char3"/>
          <w:rFonts w:hint="cs"/>
          <w:vertAlign w:val="superscript"/>
          <w:rtl/>
        </w:rPr>
        <w:t>)</w:t>
      </w:r>
      <w:r w:rsidRPr="00EB4951">
        <w:rPr>
          <w:rStyle w:val="Char3"/>
          <w:rFonts w:hint="cs"/>
          <w:rtl/>
        </w:rPr>
        <w:t>.</w:t>
      </w:r>
    </w:p>
    <w:p w:rsidR="0092281B" w:rsidRPr="00EB4951" w:rsidRDefault="0092281B" w:rsidP="00FD77E4">
      <w:pPr>
        <w:ind w:firstLine="284"/>
        <w:jc w:val="both"/>
        <w:rPr>
          <w:rStyle w:val="Char3"/>
          <w:rtl/>
        </w:rPr>
      </w:pPr>
      <w:r w:rsidRPr="00EB4951">
        <w:rPr>
          <w:rStyle w:val="Char3"/>
          <w:rFonts w:hint="cs"/>
          <w:rtl/>
        </w:rPr>
        <w:t>در حالی که ما از ناح</w:t>
      </w:r>
      <w:r w:rsidR="0050540F" w:rsidRPr="00EB4951">
        <w:rPr>
          <w:rStyle w:val="Char3"/>
          <w:rFonts w:hint="cs"/>
          <w:rtl/>
        </w:rPr>
        <w:t>ی</w:t>
      </w:r>
      <w:r w:rsidR="001714A2">
        <w:rPr>
          <w:rStyle w:val="Char3"/>
          <w:rFonts w:hint="cs"/>
          <w:rtl/>
        </w:rPr>
        <w:t>ۀ</w:t>
      </w:r>
      <w:r w:rsidRPr="00EB4951">
        <w:rPr>
          <w:rStyle w:val="Char3"/>
          <w:rFonts w:hint="cs"/>
          <w:rtl/>
        </w:rPr>
        <w:t xml:space="preserve"> مشرکان سختی دیده بودیم، من گفتم: آیا به بارگاه الهی دعا نمی‌فرمائی؟</w:t>
      </w:r>
    </w:p>
    <w:p w:rsidR="0092281B" w:rsidRPr="00EB4951" w:rsidRDefault="0092281B" w:rsidP="00ED683B">
      <w:pPr>
        <w:ind w:firstLine="284"/>
        <w:jc w:val="both"/>
        <w:rPr>
          <w:rStyle w:val="Char3"/>
          <w:rtl/>
        </w:rPr>
      </w:pPr>
      <w:r w:rsidRPr="00EB4951">
        <w:rPr>
          <w:rStyle w:val="Char3"/>
          <w:rFonts w:hint="cs"/>
          <w:rtl/>
        </w:rPr>
        <w:t>از این روایت به این واقعیت پی برده می‌شود که مشرکان ظالم حضرات صحابه</w:t>
      </w:r>
      <w:r w:rsidR="00FD1CBB" w:rsidRPr="00B31BCE">
        <w:rPr>
          <w:rFonts w:cs="CTraditional Arabic" w:hint="cs"/>
          <w:rtl/>
          <w:lang w:bidi="fa-IR"/>
        </w:rPr>
        <w:t>ش</w:t>
      </w:r>
      <w:r w:rsidRPr="00EB4951">
        <w:rPr>
          <w:rStyle w:val="Char3"/>
          <w:rFonts w:hint="cs"/>
          <w:rtl/>
        </w:rPr>
        <w:t xml:space="preserve"> را چنان </w:t>
      </w:r>
      <w:r w:rsidR="0050540F" w:rsidRPr="00EB4951">
        <w:rPr>
          <w:rStyle w:val="Char3"/>
          <w:rFonts w:hint="cs"/>
          <w:rtl/>
        </w:rPr>
        <w:t>دچار سختی</w:t>
      </w:r>
      <w:r w:rsidR="00ED683B">
        <w:rPr>
          <w:rStyle w:val="Char3"/>
          <w:rFonts w:hint="eastAsia"/>
          <w:rtl/>
        </w:rPr>
        <w:t>‌</w:t>
      </w:r>
      <w:r w:rsidR="0050540F" w:rsidRPr="00EB4951">
        <w:rPr>
          <w:rStyle w:val="Char3"/>
          <w:rFonts w:hint="cs"/>
          <w:rtl/>
        </w:rPr>
        <w:t>ها</w:t>
      </w:r>
      <w:r w:rsidRPr="00EB4951">
        <w:rPr>
          <w:rStyle w:val="Char3"/>
          <w:rFonts w:hint="cs"/>
          <w:rtl/>
        </w:rPr>
        <w:t xml:space="preserve"> و مصائب قرار داده بودند که پیمان</w:t>
      </w:r>
      <w:r w:rsidR="001714A2">
        <w:rPr>
          <w:rStyle w:val="Char3"/>
          <w:rFonts w:hint="cs"/>
          <w:rtl/>
        </w:rPr>
        <w:t>ۀ</w:t>
      </w:r>
      <w:r w:rsidRPr="00EB4951">
        <w:rPr>
          <w:rStyle w:val="Char3"/>
          <w:rFonts w:hint="cs"/>
          <w:rtl/>
        </w:rPr>
        <w:t xml:space="preserve"> کاس</w:t>
      </w:r>
      <w:r w:rsidR="001714A2">
        <w:rPr>
          <w:rStyle w:val="Char3"/>
          <w:rFonts w:hint="cs"/>
          <w:rtl/>
        </w:rPr>
        <w:t>ۀ</w:t>
      </w:r>
      <w:r w:rsidRPr="00EB4951">
        <w:rPr>
          <w:rStyle w:val="Char3"/>
          <w:rFonts w:hint="cs"/>
          <w:rtl/>
        </w:rPr>
        <w:t xml:space="preserve"> صبرشان </w:t>
      </w:r>
      <w:r w:rsidR="0050540F" w:rsidRPr="00EB4951">
        <w:rPr>
          <w:rStyle w:val="Char3"/>
          <w:rFonts w:hint="cs"/>
          <w:rtl/>
        </w:rPr>
        <w:t>لبریز و ناچار شده از رسول اکرم</w:t>
      </w:r>
      <w:r w:rsidR="0050540F">
        <w:rPr>
          <w:rFonts w:cs="CTraditional Arabic" w:hint="cs"/>
          <w:rtl/>
          <w:lang w:bidi="fa-IR"/>
        </w:rPr>
        <w:t>ص</w:t>
      </w:r>
      <w:r w:rsidRPr="00EB4951">
        <w:rPr>
          <w:rStyle w:val="Char3"/>
          <w:rFonts w:hint="cs"/>
          <w:rtl/>
        </w:rPr>
        <w:t xml:space="preserve"> تقاضا نمایند تا آن حضرت بر</w:t>
      </w:r>
      <w:r w:rsidR="001F5F81" w:rsidRPr="00EB4951">
        <w:rPr>
          <w:rStyle w:val="Char3"/>
          <w:rFonts w:hint="cs"/>
          <w:rtl/>
        </w:rPr>
        <w:t xml:space="preserve"> آن‌ها </w:t>
      </w:r>
      <w:r w:rsidRPr="00EB4951">
        <w:rPr>
          <w:rStyle w:val="Char3"/>
          <w:rFonts w:hint="cs"/>
          <w:rtl/>
        </w:rPr>
        <w:t>دعای بد بفرماید.</w:t>
      </w:r>
    </w:p>
    <w:p w:rsidR="00123FDA" w:rsidRPr="00123FDA" w:rsidRDefault="00123FDA" w:rsidP="00E751D2">
      <w:pPr>
        <w:pStyle w:val="a1"/>
        <w:rPr>
          <w:rtl/>
        </w:rPr>
      </w:pPr>
      <w:bookmarkStart w:id="9" w:name="_Toc424209850"/>
      <w:r w:rsidRPr="00123FDA">
        <w:rPr>
          <w:rFonts w:hint="cs"/>
          <w:rtl/>
        </w:rPr>
        <w:t>مظلومیت دردناک مؤمنین مستضعفین</w:t>
      </w:r>
      <w:bookmarkEnd w:id="9"/>
    </w:p>
    <w:p w:rsidR="00123FDA" w:rsidRPr="00EB4951" w:rsidRDefault="00123FDA" w:rsidP="00FD77E4">
      <w:pPr>
        <w:ind w:firstLine="284"/>
        <w:jc w:val="both"/>
        <w:rPr>
          <w:rStyle w:val="Char3"/>
          <w:rtl/>
        </w:rPr>
      </w:pPr>
      <w:r w:rsidRPr="00EB4951">
        <w:rPr>
          <w:rStyle w:val="Char3"/>
          <w:rFonts w:hint="cs"/>
          <w:rtl/>
        </w:rPr>
        <w:t>(5) حضرت مولانا شبلی نعمانی می‌نویسد چون اس</w:t>
      </w:r>
      <w:r w:rsidR="0050540F" w:rsidRPr="00EB4951">
        <w:rPr>
          <w:rStyle w:val="Char3"/>
          <w:rFonts w:hint="cs"/>
          <w:rtl/>
        </w:rPr>
        <w:t>لا</w:t>
      </w:r>
      <w:r w:rsidRPr="00EB4951">
        <w:rPr>
          <w:rStyle w:val="Char3"/>
          <w:rFonts w:hint="cs"/>
          <w:rtl/>
        </w:rPr>
        <w:t>م</w:t>
      </w:r>
      <w:r w:rsidR="0050540F" w:rsidRPr="00EB4951">
        <w:rPr>
          <w:rStyle w:val="Char3"/>
          <w:rFonts w:hint="cs"/>
          <w:rtl/>
        </w:rPr>
        <w:t xml:space="preserve"> کم کم انتشار یافت، و رسول الله</w:t>
      </w:r>
      <w:r w:rsidR="0050540F">
        <w:rPr>
          <w:rFonts w:cs="CTraditional Arabic" w:hint="cs"/>
          <w:rtl/>
          <w:lang w:bidi="fa-IR"/>
        </w:rPr>
        <w:t>ص</w:t>
      </w:r>
      <w:r w:rsidRPr="00EB4951">
        <w:rPr>
          <w:rStyle w:val="Char3"/>
          <w:rFonts w:hint="cs"/>
          <w:rtl/>
        </w:rPr>
        <w:t xml:space="preserve"> و اکابر صحابه را قبائل آنان در حصار و حفاظت (امان) و پناهندگی خود درآوردند، آنگاه طیش غضب و خشم قریش از هر طرف متمرکز شده یکپارچه متوجه مسلمانان بیچاره‌ای شد که هیچ یار و یاوری نداشتند، از میان</w:t>
      </w:r>
      <w:r w:rsidR="001F5F81" w:rsidRPr="00EB4951">
        <w:rPr>
          <w:rStyle w:val="Char3"/>
          <w:rFonts w:hint="cs"/>
          <w:rtl/>
        </w:rPr>
        <w:t xml:space="preserve"> آن‌ها </w:t>
      </w:r>
      <w:r w:rsidRPr="00EB4951">
        <w:rPr>
          <w:rStyle w:val="Char3"/>
          <w:rFonts w:hint="cs"/>
          <w:rtl/>
        </w:rPr>
        <w:t>تعدادی کنیز و نوکر و عده‌ای افراد غریب الوطن، و عده‌ای افراد از قبائل ضعیف و ناتوان بودند که هیچ اقتدار و عظمتی نداشتند، قریش دست ظلم و ستم را چنان به سوی آنان دراز نمود که در تاریخ، نظیر این جور و ستم موجب تحقیر</w:t>
      </w:r>
      <w:r w:rsidR="006A0846" w:rsidRPr="00EB4951">
        <w:rPr>
          <w:rStyle w:val="Char3"/>
          <w:rFonts w:hint="cs"/>
          <w:rtl/>
        </w:rPr>
        <w:t xml:space="preserve"> امتیاز طبقاتی قریش خواهد بود</w:t>
      </w:r>
      <w:r w:rsidR="006A0846" w:rsidRPr="002336AF">
        <w:rPr>
          <w:rStyle w:val="Char3"/>
          <w:rFonts w:hint="cs"/>
          <w:vertAlign w:val="superscript"/>
          <w:rtl/>
        </w:rPr>
        <w:t>(</w:t>
      </w:r>
      <w:r w:rsidR="006A0846" w:rsidRPr="002336AF">
        <w:rPr>
          <w:rStyle w:val="Char3"/>
          <w:vertAlign w:val="superscript"/>
          <w:rtl/>
        </w:rPr>
        <w:footnoteReference w:id="66"/>
      </w:r>
      <w:r w:rsidR="006A0846" w:rsidRPr="002336AF">
        <w:rPr>
          <w:rStyle w:val="Char3"/>
          <w:rFonts w:hint="cs"/>
          <w:vertAlign w:val="superscript"/>
          <w:rtl/>
        </w:rPr>
        <w:t>)</w:t>
      </w:r>
      <w:r w:rsidR="006A0846" w:rsidRPr="00EB4951">
        <w:rPr>
          <w:rStyle w:val="Char3"/>
          <w:rFonts w:hint="cs"/>
          <w:rtl/>
        </w:rPr>
        <w:t>.</w:t>
      </w:r>
    </w:p>
    <w:p w:rsidR="00343C8D" w:rsidRPr="00EB4951" w:rsidRDefault="00343C8D" w:rsidP="00FD77E4">
      <w:pPr>
        <w:ind w:firstLine="284"/>
        <w:jc w:val="both"/>
        <w:rPr>
          <w:rStyle w:val="Char3"/>
          <w:rtl/>
        </w:rPr>
      </w:pPr>
      <w:r w:rsidRPr="00EB4951">
        <w:rPr>
          <w:rStyle w:val="Char3"/>
          <w:rFonts w:hint="cs"/>
          <w:rtl/>
        </w:rPr>
        <w:t>(6) امام ابن کثیر می‌نویسد: امام احمد و ابن ماجه از عبدالله بن مسعود روایت کرده</w:t>
      </w:r>
      <w:r w:rsidR="00633D83" w:rsidRPr="00EB4951">
        <w:rPr>
          <w:rStyle w:val="Char3"/>
          <w:rFonts w:hint="cs"/>
          <w:rtl/>
        </w:rPr>
        <w:t xml:space="preserve">‌اند </w:t>
      </w:r>
      <w:r w:rsidRPr="00EB4951">
        <w:rPr>
          <w:rStyle w:val="Char3"/>
          <w:rFonts w:hint="cs"/>
          <w:rtl/>
        </w:rPr>
        <w:t>که همه جلوتر هفت نفر، مسلمانی خود را آشکار نمودند:</w:t>
      </w:r>
    </w:p>
    <w:p w:rsidR="00343C8D" w:rsidRPr="00EB4951" w:rsidRDefault="0050540F" w:rsidP="00FD77E4">
      <w:pPr>
        <w:ind w:firstLine="284"/>
        <w:jc w:val="both"/>
        <w:rPr>
          <w:rStyle w:val="Char3"/>
          <w:rtl/>
        </w:rPr>
      </w:pPr>
      <w:r w:rsidRPr="00EB4951">
        <w:rPr>
          <w:rStyle w:val="Char3"/>
          <w:rFonts w:hint="cs"/>
          <w:rtl/>
        </w:rPr>
        <w:t>1- رسول اکرم</w:t>
      </w:r>
      <w:r>
        <w:rPr>
          <w:rFonts w:cs="CTraditional Arabic" w:hint="cs"/>
          <w:rtl/>
          <w:lang w:bidi="fa-IR"/>
        </w:rPr>
        <w:t>ص</w:t>
      </w:r>
    </w:p>
    <w:p w:rsidR="00343C8D" w:rsidRPr="00EB4951" w:rsidRDefault="00343C8D" w:rsidP="002336AF">
      <w:pPr>
        <w:ind w:firstLine="284"/>
        <w:jc w:val="both"/>
        <w:rPr>
          <w:rStyle w:val="Char3"/>
          <w:rtl/>
        </w:rPr>
      </w:pPr>
      <w:r w:rsidRPr="00EB4951">
        <w:rPr>
          <w:rStyle w:val="Char3"/>
          <w:rFonts w:hint="cs"/>
          <w:rtl/>
        </w:rPr>
        <w:t>2- ابوبکر صدیق</w:t>
      </w:r>
      <w:r w:rsidR="00045819" w:rsidRPr="00045819">
        <w:rPr>
          <w:rFonts w:cs="CTraditional Arabic" w:hint="cs"/>
          <w:rtl/>
          <w:lang w:bidi="fa-IR"/>
        </w:rPr>
        <w:t>س</w:t>
      </w:r>
    </w:p>
    <w:p w:rsidR="00343C8D" w:rsidRPr="00EB4951" w:rsidRDefault="00343C8D" w:rsidP="00FD77E4">
      <w:pPr>
        <w:ind w:firstLine="284"/>
        <w:jc w:val="both"/>
        <w:rPr>
          <w:rStyle w:val="Char3"/>
          <w:rtl/>
        </w:rPr>
      </w:pPr>
      <w:r w:rsidRPr="00EB4951">
        <w:rPr>
          <w:rStyle w:val="Char3"/>
          <w:rFonts w:hint="cs"/>
          <w:rtl/>
        </w:rPr>
        <w:t>3- عمار بن یاسر</w:t>
      </w:r>
      <w:r>
        <w:rPr>
          <w:rFonts w:cs="CTraditional Arabic" w:hint="cs"/>
          <w:rtl/>
          <w:lang w:bidi="fa-IR"/>
        </w:rPr>
        <w:t>ب</w:t>
      </w:r>
    </w:p>
    <w:p w:rsidR="00343C8D" w:rsidRPr="00EB4951" w:rsidRDefault="00343C8D" w:rsidP="002336AF">
      <w:pPr>
        <w:ind w:firstLine="284"/>
        <w:jc w:val="both"/>
        <w:rPr>
          <w:rStyle w:val="Char3"/>
          <w:rtl/>
        </w:rPr>
      </w:pPr>
      <w:r w:rsidRPr="00EB4951">
        <w:rPr>
          <w:rStyle w:val="Char3"/>
          <w:rFonts w:hint="cs"/>
          <w:rtl/>
        </w:rPr>
        <w:t>4- سمیه، مادر عمار</w:t>
      </w:r>
      <w:r>
        <w:rPr>
          <w:rFonts w:cs="CTraditional Arabic" w:hint="cs"/>
          <w:rtl/>
          <w:lang w:bidi="fa-IR"/>
        </w:rPr>
        <w:t>ب</w:t>
      </w:r>
    </w:p>
    <w:p w:rsidR="00343C8D" w:rsidRPr="00EB4951" w:rsidRDefault="00343C8D" w:rsidP="002336AF">
      <w:pPr>
        <w:ind w:firstLine="284"/>
        <w:jc w:val="both"/>
        <w:rPr>
          <w:rStyle w:val="Char3"/>
          <w:rtl/>
        </w:rPr>
      </w:pPr>
      <w:r w:rsidRPr="00EB4951">
        <w:rPr>
          <w:rStyle w:val="Char3"/>
          <w:rFonts w:hint="cs"/>
          <w:rtl/>
        </w:rPr>
        <w:t>5- صهیب رومی</w:t>
      </w:r>
      <w:r w:rsidR="00045819" w:rsidRPr="00045819">
        <w:rPr>
          <w:rFonts w:cs="CTraditional Arabic" w:hint="cs"/>
          <w:rtl/>
          <w:lang w:bidi="fa-IR"/>
        </w:rPr>
        <w:t>س</w:t>
      </w:r>
    </w:p>
    <w:p w:rsidR="00343C8D" w:rsidRPr="00EB4951" w:rsidRDefault="00343C8D" w:rsidP="002336AF">
      <w:pPr>
        <w:ind w:firstLine="284"/>
        <w:jc w:val="both"/>
        <w:rPr>
          <w:rStyle w:val="Char3"/>
          <w:rtl/>
        </w:rPr>
      </w:pPr>
      <w:r w:rsidRPr="00EB4951">
        <w:rPr>
          <w:rStyle w:val="Char3"/>
          <w:rFonts w:hint="cs"/>
          <w:rtl/>
        </w:rPr>
        <w:t>6- بلال حبشی</w:t>
      </w:r>
      <w:r w:rsidR="00045819" w:rsidRPr="00045819">
        <w:rPr>
          <w:rFonts w:cs="CTraditional Arabic" w:hint="cs"/>
          <w:rtl/>
          <w:lang w:bidi="fa-IR"/>
        </w:rPr>
        <w:t>س</w:t>
      </w:r>
    </w:p>
    <w:p w:rsidR="00343C8D" w:rsidRPr="00EB4951" w:rsidRDefault="00343C8D" w:rsidP="002336AF">
      <w:pPr>
        <w:ind w:firstLine="284"/>
        <w:jc w:val="both"/>
        <w:rPr>
          <w:rStyle w:val="Char3"/>
          <w:rtl/>
        </w:rPr>
      </w:pPr>
      <w:r w:rsidRPr="00EB4951">
        <w:rPr>
          <w:rStyle w:val="Char3"/>
          <w:rFonts w:hint="cs"/>
          <w:rtl/>
        </w:rPr>
        <w:t>7- مقداد</w:t>
      </w:r>
      <w:r w:rsidR="00045819" w:rsidRPr="00045819">
        <w:rPr>
          <w:rFonts w:cs="CTraditional Arabic" w:hint="cs"/>
          <w:rtl/>
          <w:lang w:bidi="fa-IR"/>
        </w:rPr>
        <w:t>س</w:t>
      </w:r>
    </w:p>
    <w:p w:rsidR="00343C8D" w:rsidRPr="00EB4951" w:rsidRDefault="00343C8D" w:rsidP="00FD77E4">
      <w:pPr>
        <w:ind w:firstLine="284"/>
        <w:jc w:val="both"/>
        <w:rPr>
          <w:rStyle w:val="Char3"/>
          <w:rtl/>
        </w:rPr>
      </w:pPr>
      <w:r w:rsidRPr="00EB4951">
        <w:rPr>
          <w:rStyle w:val="Char3"/>
          <w:rFonts w:hint="cs"/>
          <w:rtl/>
        </w:rPr>
        <w:t>خداوند رسول اکرم</w:t>
      </w:r>
      <w:r w:rsidR="00E043C8" w:rsidRPr="00E043C8">
        <w:rPr>
          <w:rFonts w:cs="CTraditional Arabic" w:hint="cs"/>
          <w:rtl/>
          <w:lang w:bidi="fa-IR"/>
        </w:rPr>
        <w:t xml:space="preserve">ص </w:t>
      </w:r>
      <w:r w:rsidRPr="00EB4951">
        <w:rPr>
          <w:rStyle w:val="Char3"/>
          <w:rFonts w:hint="cs"/>
          <w:rtl/>
        </w:rPr>
        <w:t>را به وسیل</w:t>
      </w:r>
      <w:r w:rsidR="001714A2">
        <w:rPr>
          <w:rStyle w:val="Char3"/>
          <w:rFonts w:hint="cs"/>
          <w:rtl/>
        </w:rPr>
        <w:t>ۀ</w:t>
      </w:r>
      <w:r w:rsidRPr="00EB4951">
        <w:rPr>
          <w:rStyle w:val="Char3"/>
          <w:rFonts w:hint="cs"/>
          <w:rtl/>
        </w:rPr>
        <w:t xml:space="preserve"> عمویش ابوطالب و ابوبکر صدیق</w:t>
      </w:r>
      <w:r w:rsidR="00203A69" w:rsidRPr="00203A69">
        <w:rPr>
          <w:rFonts w:cs="CTraditional Arabic" w:hint="cs"/>
          <w:rtl/>
          <w:lang w:bidi="fa-IR"/>
        </w:rPr>
        <w:t xml:space="preserve">س </w:t>
      </w:r>
      <w:r w:rsidRPr="00EB4951">
        <w:rPr>
          <w:rStyle w:val="Char3"/>
          <w:rFonts w:hint="cs"/>
          <w:rtl/>
        </w:rPr>
        <w:t>را به وسیل</w:t>
      </w:r>
      <w:r w:rsidR="001714A2">
        <w:rPr>
          <w:rStyle w:val="Char3"/>
          <w:rFonts w:hint="cs"/>
          <w:rtl/>
        </w:rPr>
        <w:t>ۀ</w:t>
      </w:r>
      <w:r w:rsidRPr="00EB4951">
        <w:rPr>
          <w:rStyle w:val="Char3"/>
          <w:rFonts w:hint="cs"/>
          <w:rtl/>
        </w:rPr>
        <w:t xml:space="preserve"> قومش از شکنجه و آزار دشمنان نگهداشت، ولی بقیه را مشرکان در چنگال خود قرار می‌دادند.</w:t>
      </w:r>
    </w:p>
    <w:p w:rsidR="001D7E27" w:rsidRPr="00EB4951" w:rsidRDefault="001D7E27" w:rsidP="00FD77E4">
      <w:pPr>
        <w:ind w:firstLine="284"/>
        <w:jc w:val="both"/>
        <w:rPr>
          <w:rStyle w:val="Char3"/>
          <w:rtl/>
        </w:rPr>
      </w:pPr>
      <w:r w:rsidRPr="00A74DC6">
        <w:rPr>
          <w:rStyle w:val="Char0"/>
          <w:rFonts w:hint="cs"/>
          <w:rtl/>
        </w:rPr>
        <w:t>«</w:t>
      </w:r>
      <w:r w:rsidR="00A24A49" w:rsidRPr="00A74DC6">
        <w:rPr>
          <w:rStyle w:val="Char0"/>
          <w:rFonts w:hint="eastAsia"/>
          <w:rtl/>
        </w:rPr>
        <w:t>فَأَلْبَسُوهُمْ</w:t>
      </w:r>
      <w:r w:rsidR="00A24A49" w:rsidRPr="00A74DC6">
        <w:rPr>
          <w:rStyle w:val="Char0"/>
          <w:rtl/>
        </w:rPr>
        <w:t xml:space="preserve"> </w:t>
      </w:r>
      <w:r w:rsidR="00A24A49" w:rsidRPr="00A74DC6">
        <w:rPr>
          <w:rStyle w:val="Char0"/>
          <w:rFonts w:hint="eastAsia"/>
          <w:rtl/>
        </w:rPr>
        <w:t>أَدْرَاعَ</w:t>
      </w:r>
      <w:r w:rsidR="00A24A49" w:rsidRPr="00A74DC6">
        <w:rPr>
          <w:rStyle w:val="Char0"/>
          <w:rtl/>
        </w:rPr>
        <w:t xml:space="preserve"> </w:t>
      </w:r>
      <w:r w:rsidR="00A24A49" w:rsidRPr="00A74DC6">
        <w:rPr>
          <w:rStyle w:val="Char0"/>
          <w:rFonts w:hint="eastAsia"/>
          <w:rtl/>
        </w:rPr>
        <w:t>الْحَدِيدِ</w:t>
      </w:r>
      <w:r w:rsidR="00A24A49" w:rsidRPr="00A74DC6">
        <w:rPr>
          <w:rStyle w:val="Char0"/>
          <w:rtl/>
        </w:rPr>
        <w:t xml:space="preserve"> </w:t>
      </w:r>
      <w:r w:rsidR="00A24A49" w:rsidRPr="00A74DC6">
        <w:rPr>
          <w:rStyle w:val="Char0"/>
          <w:rFonts w:hint="eastAsia"/>
          <w:rtl/>
        </w:rPr>
        <w:t>وَصَهَرُوهُمْ</w:t>
      </w:r>
      <w:r w:rsidR="00A24A49" w:rsidRPr="00A74DC6">
        <w:rPr>
          <w:rStyle w:val="Char0"/>
          <w:rtl/>
        </w:rPr>
        <w:t xml:space="preserve"> </w:t>
      </w:r>
      <w:r w:rsidR="00A24A49" w:rsidRPr="00A74DC6">
        <w:rPr>
          <w:rStyle w:val="Char0"/>
          <w:rFonts w:hint="eastAsia"/>
          <w:rtl/>
        </w:rPr>
        <w:t>فِ</w:t>
      </w:r>
      <w:r w:rsidR="00A74DC6">
        <w:rPr>
          <w:rStyle w:val="Char0"/>
          <w:rFonts w:hint="cs"/>
          <w:rtl/>
        </w:rPr>
        <w:t>ي</w:t>
      </w:r>
      <w:r w:rsidR="00A24A49" w:rsidRPr="00A74DC6">
        <w:rPr>
          <w:rStyle w:val="Char0"/>
          <w:rtl/>
        </w:rPr>
        <w:t xml:space="preserve"> </w:t>
      </w:r>
      <w:r w:rsidR="00A24A49" w:rsidRPr="00A74DC6">
        <w:rPr>
          <w:rStyle w:val="Char0"/>
          <w:rFonts w:hint="eastAsia"/>
          <w:rtl/>
        </w:rPr>
        <w:t>الشَّمْسِ</w:t>
      </w:r>
      <w:r w:rsidRPr="00A74DC6">
        <w:rPr>
          <w:rStyle w:val="Char0"/>
          <w:rFonts w:hint="cs"/>
          <w:rtl/>
        </w:rPr>
        <w:t>»</w:t>
      </w:r>
      <w:r w:rsidRPr="002336AF">
        <w:rPr>
          <w:rStyle w:val="Char3"/>
          <w:rFonts w:hint="cs"/>
          <w:vertAlign w:val="superscript"/>
          <w:rtl/>
        </w:rPr>
        <w:t>(</w:t>
      </w:r>
      <w:r w:rsidRPr="002336AF">
        <w:rPr>
          <w:rStyle w:val="Char3"/>
          <w:vertAlign w:val="superscript"/>
          <w:rtl/>
        </w:rPr>
        <w:footnoteReference w:id="67"/>
      </w:r>
      <w:r w:rsidRPr="002336AF">
        <w:rPr>
          <w:rStyle w:val="Char3"/>
          <w:rFonts w:hint="cs"/>
          <w:vertAlign w:val="superscript"/>
          <w:rtl/>
        </w:rPr>
        <w:t>)</w:t>
      </w:r>
      <w:r w:rsidRPr="00EB4951">
        <w:rPr>
          <w:rStyle w:val="Char3"/>
          <w:rFonts w:hint="cs"/>
          <w:rtl/>
        </w:rPr>
        <w:t>.</w:t>
      </w:r>
    </w:p>
    <w:p w:rsidR="001D7E27" w:rsidRPr="00EB4951" w:rsidRDefault="001D7E27" w:rsidP="00FD77E4">
      <w:pPr>
        <w:ind w:firstLine="284"/>
        <w:jc w:val="both"/>
        <w:rPr>
          <w:rStyle w:val="Char3"/>
          <w:rtl/>
        </w:rPr>
      </w:pPr>
      <w:r w:rsidRPr="00EB4951">
        <w:rPr>
          <w:rStyle w:val="Char3"/>
          <w:rFonts w:hint="cs"/>
          <w:rtl/>
        </w:rPr>
        <w:t>آنان را زره آهنی پوشانیده و بر آفتاب گرم و داغ می‌انداختند.</w:t>
      </w:r>
    </w:p>
    <w:p w:rsidR="00575E22" w:rsidRPr="00EB4951" w:rsidRDefault="00575E22" w:rsidP="00FD77E4">
      <w:pPr>
        <w:ind w:firstLine="284"/>
        <w:jc w:val="both"/>
        <w:rPr>
          <w:rStyle w:val="Char3"/>
          <w:rtl/>
        </w:rPr>
      </w:pPr>
      <w:r w:rsidRPr="00EB4951">
        <w:rPr>
          <w:rStyle w:val="Char3"/>
          <w:rFonts w:hint="cs"/>
          <w:rtl/>
        </w:rPr>
        <w:t>(7) ابن سعد همین روایت را از مجاهد نقل کرده است که در آن به جای مقداد نام خباب آمده است، و اضافه بر روایت فوق در این روایت چنین آمده است:</w:t>
      </w:r>
    </w:p>
    <w:p w:rsidR="00575E22" w:rsidRPr="00EB4951" w:rsidRDefault="00575E22" w:rsidP="00FD77E4">
      <w:pPr>
        <w:ind w:firstLine="284"/>
        <w:jc w:val="both"/>
        <w:rPr>
          <w:rStyle w:val="Char3"/>
          <w:rtl/>
        </w:rPr>
      </w:pPr>
      <w:r w:rsidRPr="00EB4951">
        <w:rPr>
          <w:rStyle w:val="Char3"/>
          <w:rFonts w:hint="cs"/>
          <w:rtl/>
        </w:rPr>
        <w:t>«تاحدی که تکلیف و مشقت به انتها می‌رسید»</w:t>
      </w:r>
    </w:p>
    <w:p w:rsidR="00575E22" w:rsidRPr="00EB4951" w:rsidRDefault="00575E22" w:rsidP="00FD77E4">
      <w:pPr>
        <w:ind w:firstLine="284"/>
        <w:jc w:val="both"/>
        <w:rPr>
          <w:rStyle w:val="Char3"/>
          <w:rtl/>
        </w:rPr>
      </w:pPr>
      <w:r w:rsidRPr="00A74DC6">
        <w:rPr>
          <w:rStyle w:val="Char0"/>
          <w:rFonts w:hint="cs"/>
          <w:rtl/>
        </w:rPr>
        <w:t>«</w:t>
      </w:r>
      <w:r w:rsidR="00DC669C" w:rsidRPr="00A74DC6">
        <w:rPr>
          <w:rStyle w:val="Char0"/>
          <w:rFonts w:hint="eastAsia"/>
          <w:rtl/>
        </w:rPr>
        <w:t>فجاء</w:t>
      </w:r>
      <w:r w:rsidR="00DC669C" w:rsidRPr="00A74DC6">
        <w:rPr>
          <w:rStyle w:val="Char0"/>
          <w:rtl/>
        </w:rPr>
        <w:t xml:space="preserve"> </w:t>
      </w:r>
      <w:r w:rsidR="00DC669C" w:rsidRPr="00A74DC6">
        <w:rPr>
          <w:rStyle w:val="Char0"/>
          <w:rFonts w:hint="eastAsia"/>
          <w:rtl/>
        </w:rPr>
        <w:t>كل</w:t>
      </w:r>
      <w:r w:rsidR="00DC669C" w:rsidRPr="00A74DC6">
        <w:rPr>
          <w:rStyle w:val="Char0"/>
          <w:rtl/>
        </w:rPr>
        <w:t xml:space="preserve"> </w:t>
      </w:r>
      <w:r w:rsidR="00DC669C" w:rsidRPr="00A74DC6">
        <w:rPr>
          <w:rStyle w:val="Char0"/>
          <w:rFonts w:hint="eastAsia"/>
          <w:rtl/>
        </w:rPr>
        <w:t>رجل</w:t>
      </w:r>
      <w:r w:rsidR="00DC669C" w:rsidRPr="00A74DC6">
        <w:rPr>
          <w:rStyle w:val="Char0"/>
          <w:rtl/>
        </w:rPr>
        <w:t xml:space="preserve"> </w:t>
      </w:r>
      <w:r w:rsidR="00DC669C" w:rsidRPr="00A74DC6">
        <w:rPr>
          <w:rStyle w:val="Char0"/>
          <w:rFonts w:hint="eastAsia"/>
          <w:rtl/>
        </w:rPr>
        <w:t>منهم</w:t>
      </w:r>
      <w:r w:rsidR="00DC669C" w:rsidRPr="00A74DC6">
        <w:rPr>
          <w:rStyle w:val="Char0"/>
          <w:rtl/>
        </w:rPr>
        <w:t xml:space="preserve"> </w:t>
      </w:r>
      <w:r w:rsidR="00DC669C" w:rsidRPr="00A74DC6">
        <w:rPr>
          <w:rStyle w:val="Char0"/>
          <w:rFonts w:hint="eastAsia"/>
          <w:rtl/>
        </w:rPr>
        <w:t>قومه</w:t>
      </w:r>
      <w:r w:rsidR="00DC669C" w:rsidRPr="00A74DC6">
        <w:rPr>
          <w:rStyle w:val="Char0"/>
          <w:rtl/>
        </w:rPr>
        <w:t xml:space="preserve"> </w:t>
      </w:r>
      <w:r w:rsidR="00DC669C" w:rsidRPr="00A74DC6">
        <w:rPr>
          <w:rStyle w:val="Char0"/>
          <w:rFonts w:hint="eastAsia"/>
          <w:rtl/>
        </w:rPr>
        <w:t>بأنطاع</w:t>
      </w:r>
      <w:r w:rsidR="00DC669C" w:rsidRPr="00A74DC6">
        <w:rPr>
          <w:rStyle w:val="Char0"/>
          <w:rtl/>
        </w:rPr>
        <w:t xml:space="preserve"> </w:t>
      </w:r>
      <w:r w:rsidR="00DC669C" w:rsidRPr="00A74DC6">
        <w:rPr>
          <w:rStyle w:val="Char0"/>
          <w:rFonts w:hint="eastAsia"/>
          <w:rtl/>
        </w:rPr>
        <w:t>الأدم</w:t>
      </w:r>
      <w:r w:rsidR="00DC669C" w:rsidRPr="00A74DC6">
        <w:rPr>
          <w:rStyle w:val="Char0"/>
          <w:rtl/>
        </w:rPr>
        <w:t xml:space="preserve"> </w:t>
      </w:r>
      <w:r w:rsidR="00DC669C" w:rsidRPr="00A74DC6">
        <w:rPr>
          <w:rStyle w:val="Char0"/>
          <w:rFonts w:hint="eastAsia"/>
          <w:rtl/>
        </w:rPr>
        <w:t>فيها</w:t>
      </w:r>
      <w:r w:rsidR="00DC669C" w:rsidRPr="00A74DC6">
        <w:rPr>
          <w:rStyle w:val="Char0"/>
          <w:rtl/>
        </w:rPr>
        <w:t xml:space="preserve"> </w:t>
      </w:r>
      <w:r w:rsidR="00DC669C" w:rsidRPr="00A74DC6">
        <w:rPr>
          <w:rStyle w:val="Char0"/>
          <w:rFonts w:hint="eastAsia"/>
          <w:rtl/>
        </w:rPr>
        <w:t>الماء</w:t>
      </w:r>
      <w:r w:rsidR="00DC669C" w:rsidRPr="00A74DC6">
        <w:rPr>
          <w:rStyle w:val="Char0"/>
          <w:rtl/>
        </w:rPr>
        <w:t xml:space="preserve"> </w:t>
      </w:r>
      <w:r w:rsidR="00DC669C" w:rsidRPr="00A74DC6">
        <w:rPr>
          <w:rStyle w:val="Char0"/>
          <w:rFonts w:hint="eastAsia"/>
          <w:rtl/>
        </w:rPr>
        <w:t>فألقوهم</w:t>
      </w:r>
      <w:r w:rsidR="00DC669C" w:rsidRPr="00A74DC6">
        <w:rPr>
          <w:rStyle w:val="Char0"/>
          <w:rtl/>
        </w:rPr>
        <w:t xml:space="preserve"> </w:t>
      </w:r>
      <w:r w:rsidR="00DC669C" w:rsidRPr="00A74DC6">
        <w:rPr>
          <w:rStyle w:val="Char0"/>
          <w:rFonts w:hint="eastAsia"/>
          <w:rtl/>
        </w:rPr>
        <w:t>فيه</w:t>
      </w:r>
      <w:r w:rsidR="00DC669C" w:rsidRPr="00A74DC6">
        <w:rPr>
          <w:rStyle w:val="Char0"/>
          <w:rtl/>
        </w:rPr>
        <w:t xml:space="preserve"> </w:t>
      </w:r>
      <w:r w:rsidR="000417E0" w:rsidRPr="00A74DC6">
        <w:rPr>
          <w:rStyle w:val="Char0"/>
          <w:rFonts w:hint="cs"/>
          <w:rtl/>
        </w:rPr>
        <w:t>و</w:t>
      </w:r>
      <w:r w:rsidR="00DC669C" w:rsidRPr="00A74DC6">
        <w:rPr>
          <w:rStyle w:val="Char0"/>
          <w:rFonts w:hint="eastAsia"/>
          <w:rtl/>
        </w:rPr>
        <w:t>حملوا</w:t>
      </w:r>
      <w:r w:rsidR="00DC669C" w:rsidRPr="00A74DC6">
        <w:rPr>
          <w:rStyle w:val="Char0"/>
          <w:rtl/>
        </w:rPr>
        <w:t xml:space="preserve"> </w:t>
      </w:r>
      <w:r w:rsidR="00DC669C" w:rsidRPr="00A74DC6">
        <w:rPr>
          <w:rStyle w:val="Char0"/>
          <w:rFonts w:hint="eastAsia"/>
          <w:rtl/>
        </w:rPr>
        <w:t>بجوانبه</w:t>
      </w:r>
      <w:r w:rsidRPr="00A74DC6">
        <w:rPr>
          <w:rStyle w:val="Char0"/>
          <w:rFonts w:hint="cs"/>
          <w:rtl/>
        </w:rPr>
        <w:t>»</w:t>
      </w:r>
      <w:r w:rsidRPr="002336AF">
        <w:rPr>
          <w:rStyle w:val="Char3"/>
          <w:rFonts w:hint="cs"/>
          <w:vertAlign w:val="superscript"/>
          <w:rtl/>
        </w:rPr>
        <w:t>(</w:t>
      </w:r>
      <w:r w:rsidRPr="002336AF">
        <w:rPr>
          <w:rStyle w:val="Char3"/>
          <w:vertAlign w:val="superscript"/>
          <w:rtl/>
        </w:rPr>
        <w:footnoteReference w:id="68"/>
      </w:r>
      <w:r w:rsidRPr="002336AF">
        <w:rPr>
          <w:rStyle w:val="Char3"/>
          <w:rFonts w:hint="cs"/>
          <w:vertAlign w:val="superscript"/>
          <w:rtl/>
        </w:rPr>
        <w:t>)</w:t>
      </w:r>
      <w:r w:rsidRPr="00EB4951">
        <w:rPr>
          <w:rStyle w:val="Char3"/>
          <w:rFonts w:hint="cs"/>
          <w:rtl/>
        </w:rPr>
        <w:t>.</w:t>
      </w:r>
    </w:p>
    <w:p w:rsidR="00575E22" w:rsidRPr="00EB4951" w:rsidRDefault="00575E22" w:rsidP="00FD77E4">
      <w:pPr>
        <w:ind w:firstLine="284"/>
        <w:jc w:val="both"/>
        <w:rPr>
          <w:rStyle w:val="Char3"/>
          <w:rtl/>
        </w:rPr>
      </w:pPr>
      <w:r w:rsidRPr="00EB4951">
        <w:rPr>
          <w:rStyle w:val="Char3"/>
          <w:rFonts w:hint="cs"/>
          <w:rtl/>
        </w:rPr>
        <w:t>سپس کفار پوستینه‌های پرآب را آورده و صحابه را در آن می‌انداختند و کناره‌هایش را گرفته و به راه می‌افتادند.</w:t>
      </w:r>
    </w:p>
    <w:p w:rsidR="002C1AB4" w:rsidRPr="00EB4951" w:rsidRDefault="002C1AB4" w:rsidP="00FD77E4">
      <w:pPr>
        <w:ind w:firstLine="284"/>
        <w:jc w:val="both"/>
        <w:rPr>
          <w:rStyle w:val="Char3"/>
          <w:rtl/>
        </w:rPr>
      </w:pPr>
      <w:r w:rsidRPr="00EB4951">
        <w:rPr>
          <w:rStyle w:val="Char3"/>
          <w:rFonts w:hint="cs"/>
          <w:rtl/>
        </w:rPr>
        <w:t>علامه شبلی می‌نویسد:</w:t>
      </w:r>
    </w:p>
    <w:p w:rsidR="002C1AB4" w:rsidRPr="00EB4951" w:rsidRDefault="002C1AB4" w:rsidP="00FD77E4">
      <w:pPr>
        <w:ind w:firstLine="284"/>
        <w:jc w:val="both"/>
        <w:rPr>
          <w:rStyle w:val="Char3"/>
          <w:rtl/>
        </w:rPr>
      </w:pPr>
      <w:r w:rsidRPr="00EB4951">
        <w:rPr>
          <w:rStyle w:val="Char3"/>
          <w:rFonts w:hint="cs"/>
          <w:rtl/>
        </w:rPr>
        <w:t>«قریش در ظلم و ستم کارنامه و فصل‌های عبرتناکی را آغاز کردند.</w:t>
      </w:r>
    </w:p>
    <w:p w:rsidR="002C1AB4" w:rsidRPr="00EB4951" w:rsidRDefault="002C1AB4" w:rsidP="00FD77E4">
      <w:pPr>
        <w:ind w:firstLine="284"/>
        <w:jc w:val="both"/>
        <w:rPr>
          <w:rStyle w:val="Char3"/>
          <w:rtl/>
        </w:rPr>
      </w:pPr>
      <w:r w:rsidRPr="00EB4951">
        <w:rPr>
          <w:rStyle w:val="Char3"/>
          <w:rFonts w:hint="cs"/>
          <w:rtl/>
        </w:rPr>
        <w:t>هنگامی که هوا کاملاً گرم می‌شد و آفتاب به نصف النهار می‌رسید و درج</w:t>
      </w:r>
      <w:r w:rsidR="001714A2">
        <w:rPr>
          <w:rStyle w:val="Char3"/>
          <w:rFonts w:hint="cs"/>
          <w:rtl/>
        </w:rPr>
        <w:t>ۀ</w:t>
      </w:r>
      <w:r w:rsidRPr="00EB4951">
        <w:rPr>
          <w:rStyle w:val="Char3"/>
          <w:rFonts w:hint="cs"/>
          <w:rtl/>
        </w:rPr>
        <w:t xml:space="preserve"> حرارت گرما به هنگام نیمروز، به اوج خود می‌رسید و ریگستان عربستان را به تابه‌ای گرم مبدل می‌ساخت،</w:t>
      </w:r>
      <w:r w:rsidR="001F5F81" w:rsidRPr="00EB4951">
        <w:rPr>
          <w:rStyle w:val="Char3"/>
          <w:rFonts w:hint="cs"/>
          <w:rtl/>
        </w:rPr>
        <w:t xml:space="preserve"> آن‌ها </w:t>
      </w:r>
      <w:r w:rsidRPr="00EB4951">
        <w:rPr>
          <w:rStyle w:val="Char3"/>
          <w:rFonts w:hint="cs"/>
          <w:rtl/>
        </w:rPr>
        <w:t>مسلمانان بی‌پناه و بی‌دفاع را گرفته و بر روی رگ‌های داغ به پشت خوابانده و بر سین</w:t>
      </w:r>
      <w:r w:rsidR="001714A2">
        <w:rPr>
          <w:rStyle w:val="Char3"/>
          <w:rFonts w:hint="cs"/>
          <w:rtl/>
        </w:rPr>
        <w:t>ۀ</w:t>
      </w:r>
      <w:r w:rsidRPr="00EB4951">
        <w:rPr>
          <w:rStyle w:val="Char3"/>
          <w:rFonts w:hint="cs"/>
          <w:rtl/>
        </w:rPr>
        <w:t xml:space="preserve"> شان سنگ‌های</w:t>
      </w:r>
      <w:r w:rsidR="00D3201B" w:rsidRPr="00EB4951">
        <w:rPr>
          <w:rStyle w:val="Char3"/>
          <w:rFonts w:hint="cs"/>
          <w:rtl/>
        </w:rPr>
        <w:t xml:space="preserve"> بزرگ قرار می‌دادند تا قدرت تکان‌خوردن و پهلو عرض‌کردن را نداشته باشند، بر بدن آنان ریگ گرم می‌ریختند، آهن را بر روی آتش داغ کرده و بدنشان را داغ می‌کردند و بالاخره</w:t>
      </w:r>
      <w:r w:rsidR="001F5F81" w:rsidRPr="00EB4951">
        <w:rPr>
          <w:rStyle w:val="Char3"/>
          <w:rFonts w:hint="cs"/>
          <w:rtl/>
        </w:rPr>
        <w:t xml:space="preserve"> آن‌ها </w:t>
      </w:r>
      <w:r w:rsidR="00D3201B" w:rsidRPr="00EB4951">
        <w:rPr>
          <w:rStyle w:val="Char3"/>
          <w:rFonts w:hint="cs"/>
          <w:rtl/>
        </w:rPr>
        <w:t>را در آب غوطه می‌دادند»</w:t>
      </w:r>
      <w:r w:rsidR="00D3201B" w:rsidRPr="002336AF">
        <w:rPr>
          <w:rStyle w:val="Char3"/>
          <w:rFonts w:hint="cs"/>
          <w:vertAlign w:val="superscript"/>
          <w:rtl/>
        </w:rPr>
        <w:t>(</w:t>
      </w:r>
      <w:r w:rsidR="00D3201B" w:rsidRPr="002336AF">
        <w:rPr>
          <w:rStyle w:val="Char3"/>
          <w:vertAlign w:val="superscript"/>
          <w:rtl/>
        </w:rPr>
        <w:footnoteReference w:id="69"/>
      </w:r>
      <w:r w:rsidR="00D3201B" w:rsidRPr="002336AF">
        <w:rPr>
          <w:rStyle w:val="Char3"/>
          <w:rFonts w:hint="cs"/>
          <w:vertAlign w:val="superscript"/>
          <w:rtl/>
        </w:rPr>
        <w:t>)</w:t>
      </w:r>
      <w:r w:rsidR="00D3201B" w:rsidRPr="00EB4951">
        <w:rPr>
          <w:rStyle w:val="Char3"/>
          <w:rFonts w:hint="cs"/>
          <w:rtl/>
        </w:rPr>
        <w:t>.</w:t>
      </w:r>
    </w:p>
    <w:p w:rsidR="00483850" w:rsidRPr="00EB4951" w:rsidRDefault="00483850" w:rsidP="00FD77E4">
      <w:pPr>
        <w:ind w:firstLine="284"/>
        <w:jc w:val="both"/>
        <w:rPr>
          <w:rStyle w:val="Char3"/>
        </w:rPr>
      </w:pPr>
      <w:r w:rsidRPr="00EB4951">
        <w:rPr>
          <w:rStyle w:val="Char3"/>
          <w:rFonts w:hint="cs"/>
          <w:rtl/>
        </w:rPr>
        <w:t>اینگونه مصائب زهره‌گداز و نظام جانگداز را شب و روز بر هم</w:t>
      </w:r>
      <w:r w:rsidR="001714A2">
        <w:rPr>
          <w:rStyle w:val="Char3"/>
          <w:rFonts w:hint="cs"/>
          <w:rtl/>
        </w:rPr>
        <w:t>ۀ</w:t>
      </w:r>
      <w:r w:rsidRPr="00EB4951">
        <w:rPr>
          <w:rStyle w:val="Char3"/>
          <w:rFonts w:hint="cs"/>
          <w:rtl/>
        </w:rPr>
        <w:t xml:space="preserve"> صحاب</w:t>
      </w:r>
      <w:r w:rsidR="001714A2">
        <w:rPr>
          <w:rStyle w:val="Char3"/>
          <w:rFonts w:hint="cs"/>
          <w:rtl/>
        </w:rPr>
        <w:t>ۀ</w:t>
      </w:r>
      <w:r w:rsidRPr="00EB4951">
        <w:rPr>
          <w:rStyle w:val="Char3"/>
          <w:rFonts w:hint="cs"/>
          <w:rtl/>
        </w:rPr>
        <w:t xml:space="preserve"> ناتوان و بی‌کس روا می‌داشتند، ولی افراد ذکرشد</w:t>
      </w:r>
      <w:r w:rsidR="001714A2">
        <w:rPr>
          <w:rStyle w:val="Char3"/>
          <w:rFonts w:hint="cs"/>
          <w:rtl/>
        </w:rPr>
        <w:t>ۀ</w:t>
      </w:r>
      <w:r w:rsidRPr="00EB4951">
        <w:rPr>
          <w:rStyle w:val="Char3"/>
          <w:rFonts w:hint="cs"/>
          <w:rtl/>
        </w:rPr>
        <w:t xml:space="preserve"> فوق بیش از هرکس دیگر به طور خصوصی هدف جبر و تشدد و ظلم و تعدی قرار گرفته بودند، لذا نخست داستان اندوهگین و دردناک کرب و بلای این مظلومان خصوصی را گوش کنید.</w:t>
      </w:r>
    </w:p>
    <w:p w:rsidR="00561C2C" w:rsidRDefault="00561C2C" w:rsidP="0067125B">
      <w:pPr>
        <w:pStyle w:val="a1"/>
        <w:rPr>
          <w:rtl/>
        </w:rPr>
      </w:pPr>
      <w:bookmarkStart w:id="10" w:name="_Toc424209851"/>
      <w:r>
        <w:rPr>
          <w:rFonts w:hint="cs"/>
          <w:rtl/>
        </w:rPr>
        <w:t>1- حضرت بلال</w:t>
      </w:r>
      <w:r w:rsidR="00045819" w:rsidRPr="00B31BCE">
        <w:rPr>
          <w:rFonts w:cs="CTraditional Arabic" w:hint="cs"/>
          <w:b/>
          <w:bCs w:val="0"/>
          <w:sz w:val="28"/>
          <w:szCs w:val="28"/>
          <w:rtl/>
        </w:rPr>
        <w:t>س</w:t>
      </w:r>
      <w:r w:rsidR="00B21801">
        <w:rPr>
          <w:rFonts w:hint="cs"/>
          <w:rtl/>
        </w:rPr>
        <w:t>:</w:t>
      </w:r>
      <w:bookmarkEnd w:id="10"/>
    </w:p>
    <w:p w:rsidR="00561C2C" w:rsidRPr="00EB4951" w:rsidRDefault="00EC1E86" w:rsidP="00FD77E4">
      <w:pPr>
        <w:ind w:firstLine="284"/>
        <w:jc w:val="both"/>
        <w:rPr>
          <w:rStyle w:val="Char3"/>
          <w:rtl/>
        </w:rPr>
      </w:pPr>
      <w:r w:rsidRPr="00EB4951">
        <w:rPr>
          <w:rStyle w:val="Char3"/>
          <w:rFonts w:hint="cs"/>
          <w:rtl/>
        </w:rPr>
        <w:t>مؤذن رسول خدا</w:t>
      </w:r>
      <w:r>
        <w:rPr>
          <w:rFonts w:cs="CTraditional Arabic" w:hint="cs"/>
          <w:rtl/>
          <w:lang w:bidi="fa-IR"/>
        </w:rPr>
        <w:t>ص</w:t>
      </w:r>
      <w:r w:rsidR="00556D65" w:rsidRPr="00EB4951">
        <w:rPr>
          <w:rStyle w:val="Char3"/>
          <w:rFonts w:hint="cs"/>
          <w:rtl/>
        </w:rPr>
        <w:t>، حضرت بلال</w:t>
      </w:r>
      <w:r w:rsidR="00203A69" w:rsidRPr="00203A69">
        <w:rPr>
          <w:rFonts w:cs="CTraditional Arabic" w:hint="cs"/>
          <w:rtl/>
          <w:lang w:bidi="fa-IR"/>
        </w:rPr>
        <w:t xml:space="preserve">س </w:t>
      </w:r>
      <w:r w:rsidR="00556D65" w:rsidRPr="00EB4951">
        <w:rPr>
          <w:rStyle w:val="Char3"/>
          <w:rFonts w:hint="cs"/>
          <w:rtl/>
        </w:rPr>
        <w:t>غلام امیه</w:t>
      </w:r>
      <w:r w:rsidR="00782DBF" w:rsidRPr="00EB4951">
        <w:rPr>
          <w:rStyle w:val="Char3"/>
          <w:rFonts w:hint="cs"/>
          <w:rtl/>
        </w:rPr>
        <w:t xml:space="preserve"> بن خلف بود و در ردیف بلا</w:t>
      </w:r>
      <w:r w:rsidRPr="00EB4951">
        <w:rPr>
          <w:rStyle w:val="Char3"/>
          <w:rFonts w:hint="cs"/>
          <w:rtl/>
        </w:rPr>
        <w:t xml:space="preserve"> </w:t>
      </w:r>
      <w:r w:rsidR="00782DBF" w:rsidRPr="00EB4951">
        <w:rPr>
          <w:rStyle w:val="Char3"/>
          <w:rFonts w:hint="cs"/>
          <w:rtl/>
        </w:rPr>
        <w:t>کشان مقدم‌تر از همه است، هنگامی که مسلمان شد:</w:t>
      </w:r>
    </w:p>
    <w:p w:rsidR="00782DBF" w:rsidRPr="00EB4951" w:rsidRDefault="00782DBF" w:rsidP="00FD77E4">
      <w:pPr>
        <w:ind w:firstLine="284"/>
        <w:jc w:val="both"/>
        <w:rPr>
          <w:rStyle w:val="Char3"/>
          <w:rtl/>
        </w:rPr>
      </w:pPr>
      <w:r w:rsidRPr="00EB4951">
        <w:rPr>
          <w:rStyle w:val="Char3"/>
          <w:rFonts w:hint="cs"/>
          <w:rtl/>
        </w:rPr>
        <w:t>(الف) بنا به گفت</w:t>
      </w:r>
      <w:r w:rsidR="001714A2">
        <w:rPr>
          <w:rStyle w:val="Char3"/>
          <w:rFonts w:hint="cs"/>
          <w:rtl/>
        </w:rPr>
        <w:t>ۀ</w:t>
      </w:r>
      <w:r w:rsidRPr="00EB4951">
        <w:rPr>
          <w:rStyle w:val="Char3"/>
          <w:rFonts w:hint="cs"/>
          <w:rtl/>
        </w:rPr>
        <w:t xml:space="preserve"> ابن اسحاق، موقعی که نیمروز به صورت شعل</w:t>
      </w:r>
      <w:r w:rsidR="001714A2">
        <w:rPr>
          <w:rStyle w:val="Char3"/>
          <w:rFonts w:hint="cs"/>
          <w:rtl/>
        </w:rPr>
        <w:t>ۀ</w:t>
      </w:r>
      <w:r w:rsidRPr="00EB4951">
        <w:rPr>
          <w:rStyle w:val="Char3"/>
          <w:rFonts w:hint="cs"/>
          <w:rtl/>
        </w:rPr>
        <w:t xml:space="preserve"> جوال</w:t>
      </w:r>
      <w:r w:rsidR="001714A2">
        <w:rPr>
          <w:rStyle w:val="Char3"/>
          <w:rFonts w:hint="cs"/>
          <w:rtl/>
        </w:rPr>
        <w:t>ۀ</w:t>
      </w:r>
      <w:r w:rsidRPr="00EB4951">
        <w:rPr>
          <w:rStyle w:val="Char3"/>
          <w:rFonts w:hint="cs"/>
          <w:rtl/>
        </w:rPr>
        <w:t xml:space="preserve"> درمی‌آمد، امیه بن خلف او را بیرون شهر بر روی ریگستانی گرم و داغ برده و می‌خوابانید.</w:t>
      </w:r>
    </w:p>
    <w:p w:rsidR="004E32A0" w:rsidRDefault="004E32A0" w:rsidP="00A74DC6">
      <w:pPr>
        <w:pStyle w:val="a0"/>
        <w:rPr>
          <w:rtl/>
          <w:lang w:bidi="fa-IR"/>
        </w:rPr>
      </w:pPr>
      <w:r>
        <w:rPr>
          <w:rFonts w:hint="cs"/>
          <w:rtl/>
          <w:lang w:bidi="fa-IR"/>
        </w:rPr>
        <w:t>«</w:t>
      </w:r>
      <w:r w:rsidR="00043C31" w:rsidRPr="00981BA3">
        <w:rPr>
          <w:rFonts w:hint="eastAsia"/>
          <w:rtl/>
        </w:rPr>
        <w:t>ثُمّ</w:t>
      </w:r>
      <w:r w:rsidR="00043C31" w:rsidRPr="00981BA3">
        <w:rPr>
          <w:rtl/>
        </w:rPr>
        <w:t xml:space="preserve"> </w:t>
      </w:r>
      <w:r w:rsidR="00043C31" w:rsidRPr="00981BA3">
        <w:rPr>
          <w:rFonts w:hint="eastAsia"/>
          <w:rtl/>
        </w:rPr>
        <w:t>يَأْمُرُ</w:t>
      </w:r>
      <w:r w:rsidR="00043C31" w:rsidRPr="00981BA3">
        <w:rPr>
          <w:rtl/>
        </w:rPr>
        <w:t xml:space="preserve"> </w:t>
      </w:r>
      <w:r w:rsidR="00043C31" w:rsidRPr="00981BA3">
        <w:rPr>
          <w:rFonts w:hint="eastAsia"/>
          <w:rtl/>
        </w:rPr>
        <w:t>بِالصّخْرَةِ</w:t>
      </w:r>
      <w:r w:rsidR="00043C31" w:rsidRPr="00981BA3">
        <w:rPr>
          <w:rtl/>
        </w:rPr>
        <w:t xml:space="preserve"> </w:t>
      </w:r>
      <w:r w:rsidR="00043C31" w:rsidRPr="00981BA3">
        <w:rPr>
          <w:rFonts w:hint="eastAsia"/>
          <w:rtl/>
        </w:rPr>
        <w:t>الْعَظِيمَةِ</w:t>
      </w:r>
      <w:r w:rsidR="00043C31" w:rsidRPr="00981BA3">
        <w:rPr>
          <w:rtl/>
        </w:rPr>
        <w:t xml:space="preserve"> </w:t>
      </w:r>
      <w:r w:rsidR="00043C31" w:rsidRPr="00981BA3">
        <w:rPr>
          <w:rFonts w:hint="eastAsia"/>
          <w:rtl/>
        </w:rPr>
        <w:t>فَتُوضَعَ</w:t>
      </w:r>
      <w:r w:rsidR="00043C31" w:rsidRPr="00981BA3">
        <w:rPr>
          <w:rtl/>
        </w:rPr>
        <w:t xml:space="preserve"> </w:t>
      </w:r>
      <w:r w:rsidR="00043C31" w:rsidRPr="00981BA3">
        <w:rPr>
          <w:rFonts w:hint="eastAsia"/>
          <w:rtl/>
        </w:rPr>
        <w:t>عَلَى</w:t>
      </w:r>
      <w:r w:rsidR="00043C31" w:rsidRPr="00981BA3">
        <w:rPr>
          <w:rtl/>
        </w:rPr>
        <w:t xml:space="preserve"> </w:t>
      </w:r>
      <w:r w:rsidR="00043C31" w:rsidRPr="00981BA3">
        <w:rPr>
          <w:rFonts w:hint="eastAsia"/>
          <w:rtl/>
        </w:rPr>
        <w:t>صَدْرِهِ</w:t>
      </w:r>
      <w:r>
        <w:rPr>
          <w:rFonts w:hint="cs"/>
          <w:rtl/>
          <w:lang w:bidi="fa-IR"/>
        </w:rPr>
        <w:t>»</w:t>
      </w:r>
    </w:p>
    <w:p w:rsidR="004E32A0" w:rsidRPr="00EB4951" w:rsidRDefault="004E32A0" w:rsidP="00FD77E4">
      <w:pPr>
        <w:ind w:firstLine="284"/>
        <w:jc w:val="both"/>
        <w:rPr>
          <w:rStyle w:val="Char3"/>
          <w:rtl/>
        </w:rPr>
      </w:pPr>
      <w:r w:rsidRPr="00EB4951">
        <w:rPr>
          <w:rStyle w:val="Char3"/>
          <w:rFonts w:hint="cs"/>
          <w:rtl/>
        </w:rPr>
        <w:t>«سپس دستور می‌داد تا سنگ بزرگی بر بالای سینه</w:t>
      </w:r>
      <w:r w:rsidR="001F5F81" w:rsidRPr="00EB4951">
        <w:rPr>
          <w:rStyle w:val="Char3"/>
          <w:rFonts w:hint="cs"/>
          <w:rtl/>
        </w:rPr>
        <w:t xml:space="preserve">‌اش </w:t>
      </w:r>
      <w:r w:rsidRPr="00EB4951">
        <w:rPr>
          <w:rStyle w:val="Char3"/>
          <w:rFonts w:hint="cs"/>
          <w:rtl/>
        </w:rPr>
        <w:t>نهاده می‌شد» و به وی گفت:</w:t>
      </w:r>
    </w:p>
    <w:p w:rsidR="0069040D" w:rsidRPr="00EB4951" w:rsidRDefault="0069040D" w:rsidP="00FD77E4">
      <w:pPr>
        <w:ind w:firstLine="284"/>
        <w:jc w:val="both"/>
        <w:rPr>
          <w:rStyle w:val="Char3"/>
          <w:rtl/>
        </w:rPr>
      </w:pPr>
      <w:r w:rsidRPr="00A74DC6">
        <w:rPr>
          <w:rStyle w:val="Char0"/>
          <w:rFonts w:hint="cs"/>
          <w:rtl/>
        </w:rPr>
        <w:t>«</w:t>
      </w:r>
      <w:r w:rsidR="00981BA3" w:rsidRPr="00A74DC6">
        <w:rPr>
          <w:rStyle w:val="Char0"/>
          <w:rFonts w:hint="eastAsia"/>
          <w:rtl/>
        </w:rPr>
        <w:t>لَا</w:t>
      </w:r>
      <w:r w:rsidR="00981BA3" w:rsidRPr="00A74DC6">
        <w:rPr>
          <w:rStyle w:val="Char0"/>
          <w:rtl/>
        </w:rPr>
        <w:t xml:space="preserve"> </w:t>
      </w:r>
      <w:r w:rsidR="00981BA3" w:rsidRPr="00A74DC6">
        <w:rPr>
          <w:rStyle w:val="Char0"/>
          <w:rFonts w:hint="eastAsia"/>
          <w:rtl/>
        </w:rPr>
        <w:t>وَاَللّهِ</w:t>
      </w:r>
      <w:r w:rsidR="00981BA3" w:rsidRPr="00A74DC6">
        <w:rPr>
          <w:rStyle w:val="Char0"/>
          <w:rtl/>
        </w:rPr>
        <w:t xml:space="preserve"> </w:t>
      </w:r>
      <w:r w:rsidR="00981BA3" w:rsidRPr="00A74DC6">
        <w:rPr>
          <w:rStyle w:val="Char0"/>
          <w:rFonts w:hint="eastAsia"/>
          <w:rtl/>
        </w:rPr>
        <w:t>لَا</w:t>
      </w:r>
      <w:r w:rsidR="00981BA3" w:rsidRPr="00A74DC6">
        <w:rPr>
          <w:rStyle w:val="Char0"/>
          <w:rtl/>
        </w:rPr>
        <w:t xml:space="preserve"> </w:t>
      </w:r>
      <w:r w:rsidR="00981BA3" w:rsidRPr="00A74DC6">
        <w:rPr>
          <w:rStyle w:val="Char0"/>
          <w:rFonts w:hint="eastAsia"/>
          <w:rtl/>
        </w:rPr>
        <w:t>تَزَالُ</w:t>
      </w:r>
      <w:r w:rsidR="00981BA3" w:rsidRPr="00A74DC6">
        <w:rPr>
          <w:rStyle w:val="Char0"/>
          <w:rtl/>
        </w:rPr>
        <w:t xml:space="preserve"> </w:t>
      </w:r>
      <w:r w:rsidR="00981BA3" w:rsidRPr="00A74DC6">
        <w:rPr>
          <w:rStyle w:val="Char0"/>
          <w:rFonts w:hint="eastAsia"/>
          <w:rtl/>
        </w:rPr>
        <w:t>هَكَذَا</w:t>
      </w:r>
      <w:r w:rsidR="00981BA3" w:rsidRPr="00A74DC6">
        <w:rPr>
          <w:rStyle w:val="Char0"/>
          <w:rtl/>
        </w:rPr>
        <w:t xml:space="preserve"> </w:t>
      </w:r>
      <w:r w:rsidR="00981BA3" w:rsidRPr="00A74DC6">
        <w:rPr>
          <w:rStyle w:val="Char0"/>
          <w:rFonts w:hint="eastAsia"/>
          <w:rtl/>
        </w:rPr>
        <w:t>حَتّى</w:t>
      </w:r>
      <w:r w:rsidR="00981BA3" w:rsidRPr="00A74DC6">
        <w:rPr>
          <w:rStyle w:val="Char0"/>
          <w:rtl/>
        </w:rPr>
        <w:t xml:space="preserve"> </w:t>
      </w:r>
      <w:r w:rsidR="00981BA3" w:rsidRPr="00A74DC6">
        <w:rPr>
          <w:rStyle w:val="Char0"/>
          <w:rFonts w:hint="eastAsia"/>
          <w:rtl/>
        </w:rPr>
        <w:t>تَمُوتَ</w:t>
      </w:r>
      <w:r w:rsidR="00981BA3" w:rsidRPr="00A74DC6">
        <w:rPr>
          <w:rStyle w:val="Char0"/>
          <w:rtl/>
        </w:rPr>
        <w:t xml:space="preserve"> </w:t>
      </w:r>
      <w:r w:rsidR="00981BA3" w:rsidRPr="00A74DC6">
        <w:rPr>
          <w:rStyle w:val="Char0"/>
          <w:rFonts w:hint="eastAsia"/>
          <w:rtl/>
        </w:rPr>
        <w:t>أَوْ</w:t>
      </w:r>
      <w:r w:rsidR="00981BA3" w:rsidRPr="00A74DC6">
        <w:rPr>
          <w:rStyle w:val="Char0"/>
          <w:rtl/>
        </w:rPr>
        <w:t xml:space="preserve"> </w:t>
      </w:r>
      <w:r w:rsidR="00981BA3" w:rsidRPr="00A74DC6">
        <w:rPr>
          <w:rStyle w:val="Char0"/>
          <w:rFonts w:hint="eastAsia"/>
          <w:rtl/>
        </w:rPr>
        <w:t>تَكْفُرَ</w:t>
      </w:r>
      <w:r w:rsidR="00981BA3" w:rsidRPr="00A74DC6">
        <w:rPr>
          <w:rStyle w:val="Char0"/>
          <w:rtl/>
        </w:rPr>
        <w:t xml:space="preserve"> </w:t>
      </w:r>
      <w:r w:rsidR="00981BA3" w:rsidRPr="00A74DC6">
        <w:rPr>
          <w:rStyle w:val="Char0"/>
          <w:rFonts w:hint="eastAsia"/>
          <w:rtl/>
        </w:rPr>
        <w:t>بِمُحَمّدِ</w:t>
      </w:r>
      <w:r w:rsidR="005D02EF" w:rsidRPr="00A74DC6">
        <w:rPr>
          <w:rStyle w:val="Char0"/>
          <w:rFonts w:hint="cs"/>
          <w:rtl/>
        </w:rPr>
        <w:t xml:space="preserve"> (صلى الله عليه وسلم)</w:t>
      </w:r>
      <w:r w:rsidR="00981BA3" w:rsidRPr="00A74DC6">
        <w:rPr>
          <w:rStyle w:val="Char0"/>
          <w:rtl/>
        </w:rPr>
        <w:t xml:space="preserve"> </w:t>
      </w:r>
      <w:r w:rsidR="00981BA3" w:rsidRPr="00A74DC6">
        <w:rPr>
          <w:rStyle w:val="Char0"/>
          <w:rFonts w:hint="eastAsia"/>
          <w:rtl/>
        </w:rPr>
        <w:t>وَتَعْبُدَ</w:t>
      </w:r>
      <w:r w:rsidR="00981BA3" w:rsidRPr="00A74DC6">
        <w:rPr>
          <w:rStyle w:val="Char0"/>
          <w:rtl/>
        </w:rPr>
        <w:t xml:space="preserve"> </w:t>
      </w:r>
      <w:r w:rsidR="00981BA3" w:rsidRPr="00A74DC6">
        <w:rPr>
          <w:rStyle w:val="Char0"/>
          <w:rFonts w:hint="eastAsia"/>
          <w:rtl/>
        </w:rPr>
        <w:t>اللّاتَ</w:t>
      </w:r>
      <w:r w:rsidR="00981BA3" w:rsidRPr="00A74DC6">
        <w:rPr>
          <w:rStyle w:val="Char0"/>
          <w:rtl/>
        </w:rPr>
        <w:t xml:space="preserve"> </w:t>
      </w:r>
      <w:r w:rsidR="00981BA3" w:rsidRPr="00A74DC6">
        <w:rPr>
          <w:rStyle w:val="Char0"/>
          <w:rFonts w:hint="eastAsia"/>
          <w:rtl/>
        </w:rPr>
        <w:t>وَالْعُزّى،</w:t>
      </w:r>
      <w:r w:rsidR="00981BA3" w:rsidRPr="00A74DC6">
        <w:rPr>
          <w:rStyle w:val="Char0"/>
          <w:rtl/>
        </w:rPr>
        <w:t xml:space="preserve"> </w:t>
      </w:r>
      <w:r w:rsidR="00981BA3" w:rsidRPr="00A74DC6">
        <w:rPr>
          <w:rStyle w:val="Char0"/>
          <w:rFonts w:hint="eastAsia"/>
          <w:rtl/>
        </w:rPr>
        <w:t>فَيَقُول</w:t>
      </w:r>
      <w:r w:rsidR="00981BA3" w:rsidRPr="00A74DC6">
        <w:rPr>
          <w:rStyle w:val="Char0"/>
          <w:rtl/>
        </w:rPr>
        <w:t xml:space="preserve"> </w:t>
      </w:r>
      <w:r w:rsidR="00981BA3" w:rsidRPr="00A74DC6">
        <w:rPr>
          <w:rStyle w:val="Char0"/>
          <w:rFonts w:hint="eastAsia"/>
          <w:rtl/>
        </w:rPr>
        <w:t>وَهُوَ</w:t>
      </w:r>
      <w:r w:rsidR="00981BA3" w:rsidRPr="00A74DC6">
        <w:rPr>
          <w:rStyle w:val="Char0"/>
          <w:rtl/>
        </w:rPr>
        <w:t xml:space="preserve"> </w:t>
      </w:r>
      <w:r w:rsidR="00981BA3" w:rsidRPr="00A74DC6">
        <w:rPr>
          <w:rStyle w:val="Char0"/>
          <w:rFonts w:hint="eastAsia"/>
          <w:rtl/>
        </w:rPr>
        <w:t>فِي</w:t>
      </w:r>
      <w:r w:rsidR="00981BA3" w:rsidRPr="00A74DC6">
        <w:rPr>
          <w:rStyle w:val="Char0"/>
          <w:rtl/>
        </w:rPr>
        <w:t xml:space="preserve"> </w:t>
      </w:r>
      <w:r w:rsidR="00981BA3" w:rsidRPr="00A74DC6">
        <w:rPr>
          <w:rStyle w:val="Char0"/>
          <w:rFonts w:hint="eastAsia"/>
          <w:rtl/>
        </w:rPr>
        <w:t>ذَلِكَ</w:t>
      </w:r>
      <w:r w:rsidR="00981BA3" w:rsidRPr="00A74DC6">
        <w:rPr>
          <w:rStyle w:val="Char0"/>
          <w:rtl/>
        </w:rPr>
        <w:t xml:space="preserve"> </w:t>
      </w:r>
      <w:r w:rsidR="00981BA3" w:rsidRPr="00A74DC6">
        <w:rPr>
          <w:rStyle w:val="Char0"/>
          <w:rFonts w:hint="eastAsia"/>
          <w:rtl/>
        </w:rPr>
        <w:t>الْبَلَاءِ</w:t>
      </w:r>
      <w:r w:rsidR="00981BA3" w:rsidRPr="00A74DC6">
        <w:rPr>
          <w:rStyle w:val="Char0"/>
          <w:rtl/>
        </w:rPr>
        <w:t xml:space="preserve"> </w:t>
      </w:r>
      <w:r w:rsidR="00981BA3" w:rsidRPr="00A74DC6">
        <w:rPr>
          <w:rStyle w:val="Char0"/>
          <w:rFonts w:hint="eastAsia"/>
          <w:rtl/>
        </w:rPr>
        <w:t>أَحَدٌ</w:t>
      </w:r>
      <w:r w:rsidR="00981BA3" w:rsidRPr="00A74DC6">
        <w:rPr>
          <w:rStyle w:val="Char0"/>
          <w:rtl/>
        </w:rPr>
        <w:t xml:space="preserve"> </w:t>
      </w:r>
      <w:r w:rsidR="00981BA3" w:rsidRPr="00A74DC6">
        <w:rPr>
          <w:rStyle w:val="Char0"/>
          <w:rFonts w:hint="eastAsia"/>
          <w:rtl/>
        </w:rPr>
        <w:t>أَحَدٌ</w:t>
      </w:r>
      <w:r w:rsidRPr="00A74DC6">
        <w:rPr>
          <w:rStyle w:val="Char0"/>
          <w:rFonts w:hint="cs"/>
          <w:rtl/>
        </w:rPr>
        <w:t>»</w:t>
      </w:r>
      <w:r w:rsidRPr="00EB4951">
        <w:rPr>
          <w:rStyle w:val="Char3"/>
          <w:rFonts w:hint="cs"/>
          <w:rtl/>
        </w:rPr>
        <w:t>.</w:t>
      </w:r>
    </w:p>
    <w:p w:rsidR="0069040D" w:rsidRPr="00EB4951" w:rsidRDefault="0069040D" w:rsidP="009F746C">
      <w:pPr>
        <w:ind w:firstLine="284"/>
        <w:jc w:val="both"/>
        <w:rPr>
          <w:rStyle w:val="Char3"/>
          <w:rtl/>
        </w:rPr>
      </w:pPr>
      <w:r w:rsidRPr="00EB4951">
        <w:rPr>
          <w:rStyle w:val="Char3"/>
          <w:rFonts w:hint="cs"/>
          <w:rtl/>
        </w:rPr>
        <w:t>«به خدا قسم بر همین حال خواهی ماند یا بمیری و یا محمد</w:t>
      </w:r>
      <w:r w:rsidR="009F746C">
        <w:rPr>
          <w:rStyle w:val="Char3"/>
          <w:rFonts w:cs="CTraditional Arabic" w:hint="cs"/>
          <w:rtl/>
        </w:rPr>
        <w:t>ص</w:t>
      </w:r>
      <w:r w:rsidRPr="00EB4951">
        <w:rPr>
          <w:rStyle w:val="Char3"/>
          <w:rFonts w:hint="cs"/>
          <w:rtl/>
        </w:rPr>
        <w:t xml:space="preserve"> را منکر شوی، و لات و عزی را پرستش کنی، بلال</w:t>
      </w:r>
      <w:r w:rsidR="00203A69" w:rsidRPr="00203A69">
        <w:rPr>
          <w:rFonts w:cs="CTraditional Arabic" w:hint="cs"/>
          <w:rtl/>
          <w:lang w:bidi="fa-IR"/>
        </w:rPr>
        <w:t xml:space="preserve">س </w:t>
      </w:r>
      <w:r w:rsidRPr="00EB4951">
        <w:rPr>
          <w:rStyle w:val="Char3"/>
          <w:rFonts w:hint="cs"/>
          <w:rtl/>
        </w:rPr>
        <w:t>در همین حالت می‌گفت: احد، احد».</w:t>
      </w:r>
    </w:p>
    <w:p w:rsidR="009B0E68" w:rsidRPr="00EB4951" w:rsidRDefault="009B0E68" w:rsidP="00FD77E4">
      <w:pPr>
        <w:ind w:firstLine="284"/>
        <w:jc w:val="both"/>
        <w:rPr>
          <w:rStyle w:val="Char3"/>
          <w:rtl/>
        </w:rPr>
      </w:pPr>
      <w:r w:rsidRPr="00EB4951">
        <w:rPr>
          <w:rStyle w:val="Char3"/>
          <w:rFonts w:hint="cs"/>
          <w:rtl/>
        </w:rPr>
        <w:t>(ب) علامه ابن سعد بسند خود از مجاهد، و علامه بن کثیر، به سند خود از امام احمد، و ابن ماجه نقل می‌کند که چون کفار دیدند که پای صبر و ثبات سیدنا بلال</w:t>
      </w:r>
      <w:r w:rsidR="00203A69" w:rsidRPr="00203A69">
        <w:rPr>
          <w:rFonts w:cs="CTraditional Arabic" w:hint="cs"/>
          <w:rtl/>
          <w:lang w:bidi="fa-IR"/>
        </w:rPr>
        <w:t xml:space="preserve">س </w:t>
      </w:r>
      <w:r w:rsidRPr="00EB4951">
        <w:rPr>
          <w:rStyle w:val="Char3"/>
          <w:rFonts w:hint="cs"/>
          <w:rtl/>
        </w:rPr>
        <w:t>به هیچ نحو متزلزل نمی شود، ریسمان به گلویش بسته تحویل بچه‌ها می‌دادند.</w:t>
      </w:r>
    </w:p>
    <w:p w:rsidR="009B0E68" w:rsidRPr="00EB4951" w:rsidRDefault="009B0E68" w:rsidP="00FD77E4">
      <w:pPr>
        <w:ind w:firstLine="284"/>
        <w:jc w:val="both"/>
        <w:rPr>
          <w:rStyle w:val="Char3"/>
          <w:rtl/>
        </w:rPr>
      </w:pPr>
      <w:r w:rsidRPr="00A74DC6">
        <w:rPr>
          <w:rStyle w:val="Char0"/>
          <w:rFonts w:hint="cs"/>
          <w:rtl/>
        </w:rPr>
        <w:t>«</w:t>
      </w:r>
      <w:r w:rsidR="00EB32C8" w:rsidRPr="00A74DC6">
        <w:rPr>
          <w:rStyle w:val="Char0"/>
          <w:rFonts w:hint="eastAsia"/>
          <w:rtl/>
        </w:rPr>
        <w:t>فَجَعَلُوا</w:t>
      </w:r>
      <w:r w:rsidR="00EB32C8" w:rsidRPr="00A74DC6">
        <w:rPr>
          <w:rStyle w:val="Char0"/>
          <w:rtl/>
        </w:rPr>
        <w:t xml:space="preserve"> </w:t>
      </w:r>
      <w:r w:rsidR="00EB32C8" w:rsidRPr="00A74DC6">
        <w:rPr>
          <w:rStyle w:val="Char0"/>
          <w:rFonts w:hint="eastAsia"/>
          <w:rtl/>
        </w:rPr>
        <w:t>يَطُوفُونَ</w:t>
      </w:r>
      <w:r w:rsidR="00EB32C8" w:rsidRPr="00A74DC6">
        <w:rPr>
          <w:rStyle w:val="Char0"/>
          <w:rtl/>
        </w:rPr>
        <w:t xml:space="preserve"> </w:t>
      </w:r>
      <w:r w:rsidR="00EB32C8" w:rsidRPr="00A74DC6">
        <w:rPr>
          <w:rStyle w:val="Char0"/>
          <w:rFonts w:hint="eastAsia"/>
          <w:rtl/>
        </w:rPr>
        <w:t>بِهِ</w:t>
      </w:r>
      <w:r w:rsidR="00EB32C8" w:rsidRPr="00A74DC6">
        <w:rPr>
          <w:rStyle w:val="Char0"/>
          <w:rtl/>
        </w:rPr>
        <w:t xml:space="preserve"> </w:t>
      </w:r>
      <w:r w:rsidR="00EB32C8" w:rsidRPr="00A74DC6">
        <w:rPr>
          <w:rStyle w:val="Char0"/>
          <w:rFonts w:hint="eastAsia"/>
          <w:rtl/>
        </w:rPr>
        <w:t>فِ</w:t>
      </w:r>
      <w:r w:rsidR="00A74DC6">
        <w:rPr>
          <w:rStyle w:val="Char0"/>
          <w:rFonts w:hint="cs"/>
          <w:rtl/>
        </w:rPr>
        <w:t>ي</w:t>
      </w:r>
      <w:r w:rsidR="00EB32C8" w:rsidRPr="00A74DC6">
        <w:rPr>
          <w:rStyle w:val="Char0"/>
          <w:rtl/>
        </w:rPr>
        <w:t xml:space="preserve"> </w:t>
      </w:r>
      <w:r w:rsidR="00EB32C8" w:rsidRPr="00A74DC6">
        <w:rPr>
          <w:rStyle w:val="Char0"/>
          <w:rFonts w:hint="eastAsia"/>
          <w:rtl/>
        </w:rPr>
        <w:t>شِعَابِ</w:t>
      </w:r>
      <w:r w:rsidR="00EB32C8" w:rsidRPr="00A74DC6">
        <w:rPr>
          <w:rStyle w:val="Char0"/>
          <w:rtl/>
        </w:rPr>
        <w:t xml:space="preserve"> </w:t>
      </w:r>
      <w:r w:rsidR="00EB32C8" w:rsidRPr="00A74DC6">
        <w:rPr>
          <w:rStyle w:val="Char0"/>
          <w:rFonts w:hint="eastAsia"/>
          <w:rtl/>
        </w:rPr>
        <w:t>مَكَّةَ</w:t>
      </w:r>
      <w:r w:rsidR="00EB32C8" w:rsidRPr="00A74DC6">
        <w:rPr>
          <w:rStyle w:val="Char0"/>
          <w:rtl/>
        </w:rPr>
        <w:t xml:space="preserve"> </w:t>
      </w:r>
      <w:r w:rsidR="00EB32C8" w:rsidRPr="00A74DC6">
        <w:rPr>
          <w:rStyle w:val="Char0"/>
          <w:rFonts w:hint="eastAsia"/>
          <w:rtl/>
        </w:rPr>
        <w:t>وَهُوَ</w:t>
      </w:r>
      <w:r w:rsidR="00EB32C8" w:rsidRPr="00A74DC6">
        <w:rPr>
          <w:rStyle w:val="Char0"/>
          <w:rtl/>
        </w:rPr>
        <w:t xml:space="preserve"> </w:t>
      </w:r>
      <w:r w:rsidR="00EB32C8" w:rsidRPr="00A74DC6">
        <w:rPr>
          <w:rStyle w:val="Char0"/>
          <w:rFonts w:hint="eastAsia"/>
          <w:rtl/>
        </w:rPr>
        <w:t>يَقُولُ</w:t>
      </w:r>
      <w:r w:rsidR="00EB32C8" w:rsidRPr="00A74DC6">
        <w:rPr>
          <w:rStyle w:val="Char0"/>
          <w:rtl/>
        </w:rPr>
        <w:t xml:space="preserve"> </w:t>
      </w:r>
      <w:r w:rsidR="00EB32C8" w:rsidRPr="00A74DC6">
        <w:rPr>
          <w:rStyle w:val="Char0"/>
          <w:rFonts w:hint="eastAsia"/>
          <w:rtl/>
        </w:rPr>
        <w:t>أَحَدٌ</w:t>
      </w:r>
      <w:r w:rsidR="008D6585" w:rsidRPr="00A74DC6">
        <w:rPr>
          <w:rStyle w:val="Char0"/>
          <w:rFonts w:hint="cs"/>
          <w:rtl/>
        </w:rPr>
        <w:t>،</w:t>
      </w:r>
      <w:r w:rsidR="00EB32C8" w:rsidRPr="00A74DC6">
        <w:rPr>
          <w:rStyle w:val="Char0"/>
          <w:rtl/>
        </w:rPr>
        <w:t xml:space="preserve"> </w:t>
      </w:r>
      <w:r w:rsidR="00EB32C8" w:rsidRPr="00A74DC6">
        <w:rPr>
          <w:rStyle w:val="Char0"/>
          <w:rFonts w:hint="eastAsia"/>
          <w:rtl/>
        </w:rPr>
        <w:t>أَحَدٌ</w:t>
      </w:r>
      <w:r w:rsidRPr="00A74DC6">
        <w:rPr>
          <w:rStyle w:val="Char0"/>
          <w:rFonts w:hint="cs"/>
          <w:rtl/>
        </w:rPr>
        <w:t>»</w:t>
      </w:r>
      <w:r w:rsidRPr="002336AF">
        <w:rPr>
          <w:rStyle w:val="Char3"/>
          <w:rFonts w:hint="cs"/>
          <w:vertAlign w:val="superscript"/>
          <w:rtl/>
        </w:rPr>
        <w:t>(</w:t>
      </w:r>
      <w:r w:rsidRPr="002336AF">
        <w:rPr>
          <w:rStyle w:val="Char3"/>
          <w:vertAlign w:val="superscript"/>
          <w:rtl/>
        </w:rPr>
        <w:footnoteReference w:id="70"/>
      </w:r>
      <w:r w:rsidRPr="002336AF">
        <w:rPr>
          <w:rStyle w:val="Char3"/>
          <w:rFonts w:hint="cs"/>
          <w:vertAlign w:val="superscript"/>
          <w:rtl/>
        </w:rPr>
        <w:t>)</w:t>
      </w:r>
      <w:r w:rsidRPr="00EB4951">
        <w:rPr>
          <w:rStyle w:val="Char3"/>
          <w:rFonts w:hint="cs"/>
          <w:rtl/>
        </w:rPr>
        <w:t>.</w:t>
      </w:r>
    </w:p>
    <w:p w:rsidR="009B0E68" w:rsidRPr="00EB4951" w:rsidRDefault="00C86739" w:rsidP="00FD77E4">
      <w:pPr>
        <w:ind w:firstLine="284"/>
        <w:jc w:val="both"/>
        <w:rPr>
          <w:rStyle w:val="Char3"/>
          <w:rtl/>
        </w:rPr>
      </w:pPr>
      <w:r w:rsidRPr="00EB4951">
        <w:rPr>
          <w:rStyle w:val="Char3"/>
          <w:rFonts w:hint="cs"/>
          <w:rtl/>
        </w:rPr>
        <w:t xml:space="preserve">«آن‌ها </w:t>
      </w:r>
      <w:r w:rsidR="009B0E68" w:rsidRPr="00EB4951">
        <w:rPr>
          <w:rStyle w:val="Char3"/>
          <w:rFonts w:hint="cs"/>
          <w:rtl/>
        </w:rPr>
        <w:t>وی را در کوچه‌های مکه می‌گردانیدند و او می‌گفت: احد، احد».</w:t>
      </w:r>
    </w:p>
    <w:p w:rsidR="00474CC8" w:rsidRPr="00EB4951" w:rsidRDefault="00474CC8" w:rsidP="00FD77E4">
      <w:pPr>
        <w:ind w:firstLine="284"/>
        <w:jc w:val="both"/>
        <w:rPr>
          <w:rStyle w:val="Char3"/>
        </w:rPr>
      </w:pPr>
      <w:r w:rsidRPr="00EB4951">
        <w:rPr>
          <w:rStyle w:val="Char3"/>
          <w:rFonts w:hint="cs"/>
          <w:rtl/>
        </w:rPr>
        <w:t>(ج) علامه ابن سعد روایت می‌کند که چون حضرت بلال</w:t>
      </w:r>
      <w:r w:rsidR="00203A69" w:rsidRPr="00203A69">
        <w:rPr>
          <w:rFonts w:cs="CTraditional Arabic" w:hint="cs"/>
          <w:rtl/>
          <w:lang w:bidi="fa-IR"/>
        </w:rPr>
        <w:t xml:space="preserve">س </w:t>
      </w:r>
      <w:r w:rsidRPr="00EB4951">
        <w:rPr>
          <w:rStyle w:val="Char3"/>
          <w:rFonts w:hint="cs"/>
          <w:rtl/>
        </w:rPr>
        <w:t xml:space="preserve">می‌فرمود احد احد، مشرکان به وی می‌گفتند: همانطور که ما می‌گوئیم تو هم (الفاظ مشرکانه) بگو، وی می‌گفت: </w:t>
      </w:r>
      <w:r w:rsidRPr="00A74DC6">
        <w:rPr>
          <w:rStyle w:val="Char0"/>
          <w:rFonts w:hint="cs"/>
          <w:rtl/>
        </w:rPr>
        <w:t>«</w:t>
      </w:r>
      <w:r w:rsidR="002D0236" w:rsidRPr="00A74DC6">
        <w:rPr>
          <w:rStyle w:val="Char0"/>
          <w:rFonts w:hint="cs"/>
          <w:rtl/>
        </w:rPr>
        <w:t>إن لساني لا يحسنه</w:t>
      </w:r>
      <w:r w:rsidRPr="00A74DC6">
        <w:rPr>
          <w:rStyle w:val="Char0"/>
          <w:rFonts w:hint="cs"/>
          <w:rtl/>
        </w:rPr>
        <w:t>»</w:t>
      </w:r>
      <w:r w:rsidRPr="002336AF">
        <w:rPr>
          <w:rStyle w:val="Char3"/>
          <w:rFonts w:hint="cs"/>
          <w:vertAlign w:val="superscript"/>
          <w:rtl/>
        </w:rPr>
        <w:t>(</w:t>
      </w:r>
      <w:r w:rsidRPr="002336AF">
        <w:rPr>
          <w:rStyle w:val="Char3"/>
          <w:vertAlign w:val="superscript"/>
          <w:rtl/>
        </w:rPr>
        <w:footnoteReference w:id="71"/>
      </w:r>
      <w:r w:rsidRPr="002336AF">
        <w:rPr>
          <w:rStyle w:val="Char3"/>
          <w:rFonts w:hint="cs"/>
          <w:vertAlign w:val="superscript"/>
          <w:rtl/>
        </w:rPr>
        <w:t>)</w:t>
      </w:r>
      <w:r w:rsidRPr="00EB4951">
        <w:rPr>
          <w:rStyle w:val="Char3"/>
          <w:rFonts w:hint="cs"/>
          <w:rtl/>
        </w:rPr>
        <w:t xml:space="preserve"> «هرگز زبان من آن را گوارا نخواهد کرد».</w:t>
      </w:r>
    </w:p>
    <w:p w:rsidR="005D5234" w:rsidRDefault="005D5234" w:rsidP="0067125B">
      <w:pPr>
        <w:pStyle w:val="a1"/>
        <w:rPr>
          <w:rtl/>
        </w:rPr>
      </w:pPr>
      <w:bookmarkStart w:id="11" w:name="_Toc424209852"/>
      <w:r>
        <w:rPr>
          <w:rFonts w:hint="cs"/>
          <w:rtl/>
        </w:rPr>
        <w:t>2- حضرت خب</w:t>
      </w:r>
      <w:r w:rsidR="003F5A17">
        <w:rPr>
          <w:rFonts w:hint="cs"/>
          <w:rtl/>
        </w:rPr>
        <w:t>اب</w:t>
      </w:r>
      <w:r>
        <w:rPr>
          <w:rFonts w:hint="cs"/>
          <w:rtl/>
        </w:rPr>
        <w:t xml:space="preserve"> بن الارت</w:t>
      </w:r>
      <w:r w:rsidR="00045819" w:rsidRPr="00B31BCE">
        <w:rPr>
          <w:rFonts w:cs="CTraditional Arabic" w:hint="cs"/>
          <w:b/>
          <w:bCs w:val="0"/>
          <w:sz w:val="28"/>
          <w:szCs w:val="28"/>
          <w:rtl/>
        </w:rPr>
        <w:t>س</w:t>
      </w:r>
      <w:r>
        <w:rPr>
          <w:rFonts w:hint="cs"/>
          <w:rtl/>
        </w:rPr>
        <w:t>:</w:t>
      </w:r>
      <w:bookmarkEnd w:id="11"/>
    </w:p>
    <w:p w:rsidR="005D5234" w:rsidRPr="00EB4951" w:rsidRDefault="000829D6" w:rsidP="00FD77E4">
      <w:pPr>
        <w:ind w:firstLine="284"/>
        <w:jc w:val="both"/>
        <w:rPr>
          <w:rStyle w:val="Char3"/>
          <w:rtl/>
        </w:rPr>
      </w:pPr>
      <w:r w:rsidRPr="00EB4951">
        <w:rPr>
          <w:rStyle w:val="Char3"/>
          <w:rFonts w:hint="cs"/>
          <w:rtl/>
        </w:rPr>
        <w:t>در تعذیب و آزار، ابتلا و مصیبت، و بعد از حضرت بلال نوبت حضرت خباب است، ایشان خیلی قدیم الاسلام هستند.</w:t>
      </w:r>
    </w:p>
    <w:p w:rsidR="000829D6" w:rsidRPr="00EB4951" w:rsidRDefault="000829D6" w:rsidP="00FD77E4">
      <w:pPr>
        <w:ind w:firstLine="284"/>
        <w:jc w:val="both"/>
        <w:rPr>
          <w:rStyle w:val="Char3"/>
          <w:rtl/>
        </w:rPr>
      </w:pPr>
      <w:r w:rsidRPr="00EB4951">
        <w:rPr>
          <w:rStyle w:val="Char3"/>
          <w:rFonts w:hint="cs"/>
          <w:rtl/>
        </w:rPr>
        <w:t>(الف) حضرت عروه بن زبیر</w:t>
      </w:r>
      <w:r>
        <w:rPr>
          <w:rFonts w:cs="CTraditional Arabic" w:hint="cs"/>
          <w:rtl/>
          <w:lang w:bidi="fa-IR"/>
        </w:rPr>
        <w:t>ب</w:t>
      </w:r>
      <w:r w:rsidRPr="00EB4951">
        <w:rPr>
          <w:rStyle w:val="Char3"/>
          <w:rFonts w:hint="cs"/>
          <w:rtl/>
        </w:rPr>
        <w:t xml:space="preserve"> می‌فرماید: «حضرت خباب بن الارت از آن مؤمنین مستضعفین است که در مکه عذاب و شکنجه داده می‌شدند تا از دین خود منصرف شوند»</w:t>
      </w:r>
      <w:r w:rsidRPr="002336AF">
        <w:rPr>
          <w:rStyle w:val="Char3"/>
          <w:rFonts w:hint="cs"/>
          <w:vertAlign w:val="superscript"/>
          <w:rtl/>
        </w:rPr>
        <w:t>(</w:t>
      </w:r>
      <w:r w:rsidRPr="002336AF">
        <w:rPr>
          <w:rStyle w:val="Char3"/>
          <w:vertAlign w:val="superscript"/>
          <w:rtl/>
        </w:rPr>
        <w:footnoteReference w:id="72"/>
      </w:r>
      <w:r w:rsidRPr="002336AF">
        <w:rPr>
          <w:rStyle w:val="Char3"/>
          <w:rFonts w:hint="cs"/>
          <w:vertAlign w:val="superscript"/>
          <w:rtl/>
        </w:rPr>
        <w:t>)</w:t>
      </w:r>
      <w:r w:rsidRPr="00EB4951">
        <w:rPr>
          <w:rStyle w:val="Char3"/>
          <w:rFonts w:hint="cs"/>
          <w:rtl/>
        </w:rPr>
        <w:t>.</w:t>
      </w:r>
    </w:p>
    <w:p w:rsidR="00471F8E" w:rsidRPr="00EB4951" w:rsidRDefault="00471F8E" w:rsidP="00FD77E4">
      <w:pPr>
        <w:ind w:firstLine="284"/>
        <w:jc w:val="both"/>
        <w:rPr>
          <w:rStyle w:val="Char3"/>
          <w:rtl/>
        </w:rPr>
      </w:pPr>
      <w:r w:rsidRPr="00EB4951">
        <w:rPr>
          <w:rStyle w:val="Char3"/>
          <w:rFonts w:hint="cs"/>
          <w:rtl/>
        </w:rPr>
        <w:t>(ب) ابن سعد به سند خود از امام شعبی روایت می‌کند که روزی حضرت خباب بن الارت</w:t>
      </w:r>
      <w:r w:rsidR="00203A69" w:rsidRPr="00203A69">
        <w:rPr>
          <w:rFonts w:cs="CTraditional Arabic" w:hint="cs"/>
          <w:rtl/>
          <w:lang w:bidi="fa-IR"/>
        </w:rPr>
        <w:t xml:space="preserve">س </w:t>
      </w:r>
      <w:r w:rsidRPr="00EB4951">
        <w:rPr>
          <w:rStyle w:val="Char3"/>
          <w:rFonts w:hint="cs"/>
          <w:rtl/>
        </w:rPr>
        <w:t>به خدمت امیرالمؤمنین حضرت عمر بن الخطاب</w:t>
      </w:r>
      <w:r w:rsidR="00203A69" w:rsidRPr="00203A69">
        <w:rPr>
          <w:rFonts w:cs="CTraditional Arabic" w:hint="cs"/>
          <w:rtl/>
          <w:lang w:bidi="fa-IR"/>
        </w:rPr>
        <w:t xml:space="preserve">س </w:t>
      </w:r>
      <w:r w:rsidRPr="00EB4951">
        <w:rPr>
          <w:rStyle w:val="Char3"/>
          <w:rFonts w:hint="cs"/>
          <w:rtl/>
        </w:rPr>
        <w:t>حاضر شد، حضرت فاروق</w:t>
      </w:r>
      <w:r w:rsidR="00203A69" w:rsidRPr="00203A69">
        <w:rPr>
          <w:rFonts w:cs="CTraditional Arabic" w:hint="cs"/>
          <w:rtl/>
          <w:lang w:bidi="fa-IR"/>
        </w:rPr>
        <w:t xml:space="preserve">س </w:t>
      </w:r>
      <w:r w:rsidRPr="00EB4951">
        <w:rPr>
          <w:rStyle w:val="Char3"/>
          <w:rFonts w:hint="cs"/>
          <w:rtl/>
        </w:rPr>
        <w:t>وی را بر مسند خود نشاند و فر مود: در روی زمین کسی شایسته‌تر از وی برای این مسند نیست، حضرت خباب</w:t>
      </w:r>
      <w:r w:rsidR="00203A69" w:rsidRPr="00203A69">
        <w:rPr>
          <w:rFonts w:cs="CTraditional Arabic" w:hint="cs"/>
          <w:rtl/>
          <w:lang w:bidi="fa-IR"/>
        </w:rPr>
        <w:t xml:space="preserve">س </w:t>
      </w:r>
      <w:r w:rsidRPr="00EB4951">
        <w:rPr>
          <w:rStyle w:val="Char3"/>
          <w:rFonts w:hint="cs"/>
          <w:rtl/>
        </w:rPr>
        <w:t>پرسید: ای امیرالمؤمنین! آن کیست؟ حضرت عمر</w:t>
      </w:r>
      <w:r w:rsidR="00203A69" w:rsidRPr="00203A69">
        <w:rPr>
          <w:rFonts w:cs="CTraditional Arabic" w:hint="cs"/>
          <w:rtl/>
          <w:lang w:bidi="fa-IR"/>
        </w:rPr>
        <w:t xml:space="preserve">س </w:t>
      </w:r>
      <w:r w:rsidRPr="00EB4951">
        <w:rPr>
          <w:rStyle w:val="Char3"/>
          <w:rFonts w:hint="cs"/>
          <w:rtl/>
        </w:rPr>
        <w:t>گفت: بلال است، حضرت خباب</w:t>
      </w:r>
      <w:r w:rsidR="00203A69" w:rsidRPr="00203A69">
        <w:rPr>
          <w:rFonts w:cs="CTraditional Arabic" w:hint="cs"/>
          <w:rtl/>
          <w:lang w:bidi="fa-IR"/>
        </w:rPr>
        <w:t xml:space="preserve">س </w:t>
      </w:r>
      <w:r w:rsidRPr="00EB4951">
        <w:rPr>
          <w:rStyle w:val="Char3"/>
          <w:rFonts w:hint="cs"/>
          <w:rtl/>
        </w:rPr>
        <w:t>گفت: ای امیرالمؤمنین او شایسته‌تر از من (برای این مسند بنا به گفت</w:t>
      </w:r>
      <w:r w:rsidR="001714A2">
        <w:rPr>
          <w:rStyle w:val="Char3"/>
          <w:rFonts w:hint="cs"/>
          <w:rtl/>
        </w:rPr>
        <w:t>ۀ</w:t>
      </w:r>
      <w:r w:rsidRPr="00EB4951">
        <w:rPr>
          <w:rStyle w:val="Char3"/>
          <w:rFonts w:hint="cs"/>
          <w:rtl/>
        </w:rPr>
        <w:t xml:space="preserve"> شما) نیست، زیرا در آن موقع که مشرکان بلال را اذیت می‌کردند برای او حمایت و دفاع‌کننده پیدا می‌شد، ولی برای من هیچ نجات‌دهنده‌ای نبود، روزی ستمکاران</w:t>
      </w:r>
      <w:r w:rsidR="00E751D2" w:rsidRPr="00EB4951">
        <w:rPr>
          <w:rStyle w:val="Char3"/>
          <w:rFonts w:hint="cs"/>
          <w:rtl/>
        </w:rPr>
        <w:t>:</w:t>
      </w:r>
    </w:p>
    <w:p w:rsidR="00471F8E" w:rsidRPr="00EB4951" w:rsidRDefault="00471F8E" w:rsidP="00FD77E4">
      <w:pPr>
        <w:ind w:firstLine="284"/>
        <w:jc w:val="both"/>
        <w:rPr>
          <w:rStyle w:val="Char3"/>
          <w:rtl/>
        </w:rPr>
      </w:pPr>
      <w:r w:rsidRPr="00A74DC6">
        <w:rPr>
          <w:rStyle w:val="Char0"/>
          <w:rFonts w:hint="cs"/>
          <w:rtl/>
        </w:rPr>
        <w:t>«</w:t>
      </w:r>
      <w:r w:rsidR="00A11C61" w:rsidRPr="00A74DC6">
        <w:rPr>
          <w:rStyle w:val="Char0"/>
          <w:rFonts w:hint="eastAsia"/>
          <w:rtl/>
        </w:rPr>
        <w:t>أخذون</w:t>
      </w:r>
      <w:r w:rsidR="00A74DC6">
        <w:rPr>
          <w:rStyle w:val="Char0"/>
          <w:rFonts w:hint="cs"/>
          <w:rtl/>
        </w:rPr>
        <w:t>ي</w:t>
      </w:r>
      <w:r w:rsidR="00A11C61" w:rsidRPr="00A74DC6">
        <w:rPr>
          <w:rStyle w:val="Char0"/>
          <w:rtl/>
        </w:rPr>
        <w:t xml:space="preserve"> </w:t>
      </w:r>
      <w:r w:rsidR="00A11C61" w:rsidRPr="00A74DC6">
        <w:rPr>
          <w:rStyle w:val="Char0"/>
          <w:rFonts w:hint="eastAsia"/>
          <w:rtl/>
        </w:rPr>
        <w:t>وأوقدوا</w:t>
      </w:r>
      <w:r w:rsidR="00A11C61" w:rsidRPr="00A74DC6">
        <w:rPr>
          <w:rStyle w:val="Char0"/>
          <w:rtl/>
        </w:rPr>
        <w:t xml:space="preserve"> </w:t>
      </w:r>
      <w:r w:rsidR="00A11C61" w:rsidRPr="00A74DC6">
        <w:rPr>
          <w:rStyle w:val="Char0"/>
          <w:rFonts w:hint="eastAsia"/>
          <w:rtl/>
        </w:rPr>
        <w:t>ل</w:t>
      </w:r>
      <w:r w:rsidR="00A74DC6">
        <w:rPr>
          <w:rStyle w:val="Char0"/>
          <w:rFonts w:hint="cs"/>
          <w:rtl/>
        </w:rPr>
        <w:t>ي</w:t>
      </w:r>
      <w:r w:rsidR="00A11C61" w:rsidRPr="00A74DC6">
        <w:rPr>
          <w:rStyle w:val="Char0"/>
          <w:rtl/>
        </w:rPr>
        <w:t xml:space="preserve"> </w:t>
      </w:r>
      <w:r w:rsidR="00A11C61" w:rsidRPr="00A74DC6">
        <w:rPr>
          <w:rStyle w:val="Char0"/>
          <w:rFonts w:hint="eastAsia"/>
          <w:rtl/>
        </w:rPr>
        <w:t>نارا</w:t>
      </w:r>
      <w:r w:rsidR="00A11C61" w:rsidRPr="00A74DC6">
        <w:rPr>
          <w:rStyle w:val="Char0"/>
          <w:rtl/>
        </w:rPr>
        <w:t xml:space="preserve"> </w:t>
      </w:r>
      <w:r w:rsidR="00A11C61" w:rsidRPr="00A74DC6">
        <w:rPr>
          <w:rStyle w:val="Char0"/>
          <w:rFonts w:hint="eastAsia"/>
          <w:rtl/>
        </w:rPr>
        <w:t>ثم</w:t>
      </w:r>
      <w:r w:rsidR="00A11C61" w:rsidRPr="00A74DC6">
        <w:rPr>
          <w:rStyle w:val="Char0"/>
          <w:rtl/>
        </w:rPr>
        <w:t xml:space="preserve"> </w:t>
      </w:r>
      <w:r w:rsidR="00A11C61" w:rsidRPr="00A74DC6">
        <w:rPr>
          <w:rStyle w:val="Char0"/>
          <w:rFonts w:hint="eastAsia"/>
          <w:rtl/>
        </w:rPr>
        <w:t>سلقون</w:t>
      </w:r>
      <w:r w:rsidR="00A74DC6">
        <w:rPr>
          <w:rStyle w:val="Char0"/>
          <w:rFonts w:hint="cs"/>
          <w:rtl/>
        </w:rPr>
        <w:t>ي</w:t>
      </w:r>
      <w:r w:rsidR="00A11C61" w:rsidRPr="00A74DC6">
        <w:rPr>
          <w:rStyle w:val="Char0"/>
          <w:rtl/>
        </w:rPr>
        <w:t xml:space="preserve"> </w:t>
      </w:r>
      <w:r w:rsidR="00A11C61" w:rsidRPr="00A74DC6">
        <w:rPr>
          <w:rStyle w:val="Char0"/>
          <w:rFonts w:hint="eastAsia"/>
          <w:rtl/>
        </w:rPr>
        <w:t>فيها</w:t>
      </w:r>
      <w:r w:rsidR="00A11C61" w:rsidRPr="00A74DC6">
        <w:rPr>
          <w:rStyle w:val="Char0"/>
          <w:rtl/>
        </w:rPr>
        <w:t xml:space="preserve"> </w:t>
      </w:r>
      <w:r w:rsidR="00A11C61" w:rsidRPr="00A74DC6">
        <w:rPr>
          <w:rStyle w:val="Char0"/>
          <w:rFonts w:hint="eastAsia"/>
          <w:rtl/>
        </w:rPr>
        <w:t>ثم</w:t>
      </w:r>
      <w:r w:rsidR="00A11C61" w:rsidRPr="00A74DC6">
        <w:rPr>
          <w:rStyle w:val="Char0"/>
          <w:rtl/>
        </w:rPr>
        <w:t xml:space="preserve"> </w:t>
      </w:r>
      <w:r w:rsidR="00A11C61" w:rsidRPr="00A74DC6">
        <w:rPr>
          <w:rStyle w:val="Char0"/>
          <w:rFonts w:hint="eastAsia"/>
          <w:rtl/>
        </w:rPr>
        <w:t>وضع</w:t>
      </w:r>
      <w:r w:rsidR="00A11C61" w:rsidRPr="00A74DC6">
        <w:rPr>
          <w:rStyle w:val="Char0"/>
          <w:rtl/>
        </w:rPr>
        <w:t xml:space="preserve"> </w:t>
      </w:r>
      <w:r w:rsidR="00A11C61" w:rsidRPr="00A74DC6">
        <w:rPr>
          <w:rStyle w:val="Char0"/>
          <w:rFonts w:hint="eastAsia"/>
          <w:rtl/>
        </w:rPr>
        <w:t>رجل</w:t>
      </w:r>
      <w:r w:rsidR="00A11C61" w:rsidRPr="00A74DC6">
        <w:rPr>
          <w:rStyle w:val="Char0"/>
          <w:rtl/>
        </w:rPr>
        <w:t xml:space="preserve"> </w:t>
      </w:r>
      <w:r w:rsidR="00A11C61" w:rsidRPr="00A74DC6">
        <w:rPr>
          <w:rStyle w:val="Char0"/>
          <w:rFonts w:hint="eastAsia"/>
          <w:rtl/>
        </w:rPr>
        <w:t>رجله</w:t>
      </w:r>
      <w:r w:rsidR="00A11C61" w:rsidRPr="00A74DC6">
        <w:rPr>
          <w:rStyle w:val="Char0"/>
          <w:rtl/>
        </w:rPr>
        <w:t xml:space="preserve"> </w:t>
      </w:r>
      <w:r w:rsidR="00A11C61" w:rsidRPr="00A74DC6">
        <w:rPr>
          <w:rStyle w:val="Char0"/>
          <w:rFonts w:hint="eastAsia"/>
          <w:rtl/>
        </w:rPr>
        <w:t>على</w:t>
      </w:r>
      <w:r w:rsidR="00A11C61" w:rsidRPr="00A74DC6">
        <w:rPr>
          <w:rStyle w:val="Char0"/>
          <w:rtl/>
        </w:rPr>
        <w:t xml:space="preserve"> </w:t>
      </w:r>
      <w:r w:rsidR="00A11C61" w:rsidRPr="00A74DC6">
        <w:rPr>
          <w:rStyle w:val="Char0"/>
          <w:rFonts w:hint="eastAsia"/>
          <w:rtl/>
        </w:rPr>
        <w:t>صدر</w:t>
      </w:r>
      <w:r w:rsidR="00A74DC6">
        <w:rPr>
          <w:rStyle w:val="Char0"/>
          <w:rFonts w:hint="cs"/>
          <w:rtl/>
        </w:rPr>
        <w:t>ي</w:t>
      </w:r>
      <w:r w:rsidR="00A11C61" w:rsidRPr="00A74DC6">
        <w:rPr>
          <w:rStyle w:val="Char0"/>
          <w:rFonts w:hint="eastAsia"/>
          <w:rtl/>
        </w:rPr>
        <w:t>،</w:t>
      </w:r>
      <w:r w:rsidR="00A11C61" w:rsidRPr="00A74DC6">
        <w:rPr>
          <w:rStyle w:val="Char0"/>
          <w:rtl/>
        </w:rPr>
        <w:t xml:space="preserve"> </w:t>
      </w:r>
      <w:r w:rsidR="00A11C61" w:rsidRPr="00A74DC6">
        <w:rPr>
          <w:rStyle w:val="Char0"/>
          <w:rFonts w:hint="eastAsia"/>
          <w:rtl/>
        </w:rPr>
        <w:t>فما</w:t>
      </w:r>
      <w:r w:rsidR="00A11C61" w:rsidRPr="00A74DC6">
        <w:rPr>
          <w:rStyle w:val="Char0"/>
          <w:rtl/>
        </w:rPr>
        <w:t xml:space="preserve"> </w:t>
      </w:r>
      <w:r w:rsidR="00A11C61" w:rsidRPr="00A74DC6">
        <w:rPr>
          <w:rStyle w:val="Char0"/>
          <w:rFonts w:hint="eastAsia"/>
          <w:rtl/>
        </w:rPr>
        <w:t>اتقيت</w:t>
      </w:r>
      <w:r w:rsidR="00A11C61" w:rsidRPr="00A74DC6">
        <w:rPr>
          <w:rStyle w:val="Char0"/>
          <w:rtl/>
        </w:rPr>
        <w:t xml:space="preserve"> </w:t>
      </w:r>
      <w:r w:rsidR="00A11C61" w:rsidRPr="00A74DC6">
        <w:rPr>
          <w:rStyle w:val="Char0"/>
          <w:rFonts w:hint="eastAsia"/>
          <w:rtl/>
        </w:rPr>
        <w:t>الأرض</w:t>
      </w:r>
      <w:r w:rsidR="00A11C61" w:rsidRPr="00A74DC6">
        <w:rPr>
          <w:rStyle w:val="Char0"/>
          <w:rtl/>
        </w:rPr>
        <w:t xml:space="preserve"> </w:t>
      </w:r>
      <w:r w:rsidR="00A11C61" w:rsidRPr="00A74DC6">
        <w:rPr>
          <w:rStyle w:val="Char0"/>
          <w:rFonts w:hint="eastAsia"/>
          <w:rtl/>
        </w:rPr>
        <w:t>أو</w:t>
      </w:r>
      <w:r w:rsidR="00A11C61" w:rsidRPr="00A74DC6">
        <w:rPr>
          <w:rStyle w:val="Char0"/>
          <w:rtl/>
        </w:rPr>
        <w:t xml:space="preserve"> </w:t>
      </w:r>
      <w:r w:rsidR="00A11C61" w:rsidRPr="00A74DC6">
        <w:rPr>
          <w:rStyle w:val="Char0"/>
          <w:rFonts w:hint="eastAsia"/>
          <w:rtl/>
        </w:rPr>
        <w:t>قال</w:t>
      </w:r>
      <w:r w:rsidR="00A11C61" w:rsidRPr="00A74DC6">
        <w:rPr>
          <w:rStyle w:val="Char0"/>
          <w:rtl/>
        </w:rPr>
        <w:t xml:space="preserve">: </w:t>
      </w:r>
      <w:r w:rsidR="00A11C61" w:rsidRPr="00A74DC6">
        <w:rPr>
          <w:rStyle w:val="Char0"/>
          <w:rFonts w:hint="eastAsia"/>
          <w:rtl/>
        </w:rPr>
        <w:t>برد</w:t>
      </w:r>
      <w:r w:rsidR="00A11C61" w:rsidRPr="00A74DC6">
        <w:rPr>
          <w:rStyle w:val="Char0"/>
          <w:rtl/>
        </w:rPr>
        <w:t xml:space="preserve"> </w:t>
      </w:r>
      <w:r w:rsidR="00A11C61" w:rsidRPr="00A74DC6">
        <w:rPr>
          <w:rStyle w:val="Char0"/>
          <w:rFonts w:hint="eastAsia"/>
          <w:rtl/>
        </w:rPr>
        <w:t>الأرض</w:t>
      </w:r>
      <w:r w:rsidR="00A11C61" w:rsidRPr="00A74DC6">
        <w:rPr>
          <w:rStyle w:val="Char0"/>
          <w:rtl/>
        </w:rPr>
        <w:t xml:space="preserve"> </w:t>
      </w:r>
      <w:r w:rsidR="00A11C61" w:rsidRPr="00A74DC6">
        <w:rPr>
          <w:rStyle w:val="Char0"/>
          <w:rFonts w:hint="eastAsia"/>
          <w:rtl/>
        </w:rPr>
        <w:t>إلا</w:t>
      </w:r>
      <w:r w:rsidR="00A11C61" w:rsidRPr="00A74DC6">
        <w:rPr>
          <w:rStyle w:val="Char0"/>
          <w:rtl/>
        </w:rPr>
        <w:t xml:space="preserve"> </w:t>
      </w:r>
      <w:r w:rsidR="00A11C61" w:rsidRPr="00A74DC6">
        <w:rPr>
          <w:rStyle w:val="Char0"/>
          <w:rFonts w:hint="eastAsia"/>
          <w:rtl/>
        </w:rPr>
        <w:t>بظهر</w:t>
      </w:r>
      <w:r w:rsidR="00A74DC6">
        <w:rPr>
          <w:rStyle w:val="Char0"/>
          <w:rFonts w:hint="cs"/>
          <w:rtl/>
        </w:rPr>
        <w:t>ي</w:t>
      </w:r>
      <w:r w:rsidR="00A11C61" w:rsidRPr="00A74DC6">
        <w:rPr>
          <w:rStyle w:val="Char0"/>
          <w:rFonts w:hint="eastAsia"/>
          <w:rtl/>
        </w:rPr>
        <w:t>،</w:t>
      </w:r>
      <w:r w:rsidR="00A11C61" w:rsidRPr="00A74DC6">
        <w:rPr>
          <w:rStyle w:val="Char0"/>
          <w:rtl/>
        </w:rPr>
        <w:t xml:space="preserve"> </w:t>
      </w:r>
      <w:r w:rsidR="00A11C61" w:rsidRPr="00A74DC6">
        <w:rPr>
          <w:rStyle w:val="Char0"/>
          <w:rFonts w:hint="eastAsia"/>
          <w:rtl/>
        </w:rPr>
        <w:t>ثم</w:t>
      </w:r>
      <w:r w:rsidR="00A11C61" w:rsidRPr="00A74DC6">
        <w:rPr>
          <w:rStyle w:val="Char0"/>
          <w:rtl/>
        </w:rPr>
        <w:t xml:space="preserve"> </w:t>
      </w:r>
      <w:r w:rsidR="00A11C61" w:rsidRPr="00A74DC6">
        <w:rPr>
          <w:rStyle w:val="Char0"/>
          <w:rFonts w:hint="eastAsia"/>
          <w:rtl/>
        </w:rPr>
        <w:t>كشف</w:t>
      </w:r>
      <w:r w:rsidR="00A11C61" w:rsidRPr="00A74DC6">
        <w:rPr>
          <w:rStyle w:val="Char0"/>
          <w:rtl/>
        </w:rPr>
        <w:t xml:space="preserve"> </w:t>
      </w:r>
      <w:r w:rsidR="00A11C61" w:rsidRPr="00A74DC6">
        <w:rPr>
          <w:rStyle w:val="Char0"/>
          <w:rFonts w:hint="eastAsia"/>
          <w:rtl/>
        </w:rPr>
        <w:t>عن</w:t>
      </w:r>
      <w:r w:rsidR="00A11C61" w:rsidRPr="00A74DC6">
        <w:rPr>
          <w:rStyle w:val="Char0"/>
          <w:rtl/>
        </w:rPr>
        <w:t xml:space="preserve"> </w:t>
      </w:r>
      <w:r w:rsidR="00A11C61" w:rsidRPr="00A74DC6">
        <w:rPr>
          <w:rStyle w:val="Char0"/>
          <w:rFonts w:hint="eastAsia"/>
          <w:rtl/>
        </w:rPr>
        <w:t>ظهره</w:t>
      </w:r>
      <w:r w:rsidR="00A11C61" w:rsidRPr="00A74DC6">
        <w:rPr>
          <w:rStyle w:val="Char0"/>
          <w:rtl/>
        </w:rPr>
        <w:t xml:space="preserve"> </w:t>
      </w:r>
      <w:r w:rsidR="00A11C61" w:rsidRPr="00A74DC6">
        <w:rPr>
          <w:rStyle w:val="Char0"/>
          <w:rFonts w:hint="eastAsia"/>
          <w:rtl/>
        </w:rPr>
        <w:t>فإذا</w:t>
      </w:r>
      <w:r w:rsidR="00A11C61" w:rsidRPr="00A74DC6">
        <w:rPr>
          <w:rStyle w:val="Char0"/>
          <w:rtl/>
        </w:rPr>
        <w:t xml:space="preserve"> </w:t>
      </w:r>
      <w:r w:rsidR="00A11C61" w:rsidRPr="00A74DC6">
        <w:rPr>
          <w:rStyle w:val="Char0"/>
          <w:rFonts w:hint="eastAsia"/>
          <w:rtl/>
        </w:rPr>
        <w:t>هو</w:t>
      </w:r>
      <w:r w:rsidR="00A11C61" w:rsidRPr="00A74DC6">
        <w:rPr>
          <w:rStyle w:val="Char0"/>
          <w:rtl/>
        </w:rPr>
        <w:t xml:space="preserve"> </w:t>
      </w:r>
      <w:r w:rsidR="00A11C61" w:rsidRPr="00A74DC6">
        <w:rPr>
          <w:rStyle w:val="Char0"/>
          <w:rFonts w:hint="eastAsia"/>
          <w:rtl/>
        </w:rPr>
        <w:t>قد</w:t>
      </w:r>
      <w:r w:rsidR="00A11C61" w:rsidRPr="00A74DC6">
        <w:rPr>
          <w:rStyle w:val="Char0"/>
          <w:rtl/>
        </w:rPr>
        <w:t xml:space="preserve"> </w:t>
      </w:r>
      <w:r w:rsidR="00A11C61" w:rsidRPr="00A74DC6">
        <w:rPr>
          <w:rStyle w:val="Char0"/>
          <w:rFonts w:hint="eastAsia"/>
          <w:rtl/>
        </w:rPr>
        <w:t>برص</w:t>
      </w:r>
      <w:r w:rsidRPr="00A74DC6">
        <w:rPr>
          <w:rStyle w:val="Char0"/>
          <w:rFonts w:hint="cs"/>
          <w:rtl/>
        </w:rPr>
        <w:t>»</w:t>
      </w:r>
      <w:r w:rsidRPr="002336AF">
        <w:rPr>
          <w:rStyle w:val="Char3"/>
          <w:rFonts w:hint="cs"/>
          <w:vertAlign w:val="superscript"/>
          <w:rtl/>
        </w:rPr>
        <w:t>(</w:t>
      </w:r>
      <w:r w:rsidRPr="002336AF">
        <w:rPr>
          <w:rStyle w:val="Char3"/>
          <w:vertAlign w:val="superscript"/>
          <w:rtl/>
        </w:rPr>
        <w:footnoteReference w:id="73"/>
      </w:r>
      <w:r w:rsidRPr="002336AF">
        <w:rPr>
          <w:rStyle w:val="Char3"/>
          <w:rFonts w:hint="cs"/>
          <w:vertAlign w:val="superscript"/>
          <w:rtl/>
        </w:rPr>
        <w:t>)</w:t>
      </w:r>
      <w:r w:rsidRPr="00EB4951">
        <w:rPr>
          <w:rStyle w:val="Char3"/>
          <w:rFonts w:hint="cs"/>
          <w:rtl/>
        </w:rPr>
        <w:t>.</w:t>
      </w:r>
    </w:p>
    <w:p w:rsidR="00D54885" w:rsidRPr="00EB4951" w:rsidRDefault="00D54885" w:rsidP="00FD77E4">
      <w:pPr>
        <w:ind w:firstLine="284"/>
        <w:jc w:val="both"/>
        <w:rPr>
          <w:rStyle w:val="Char3"/>
          <w:rtl/>
        </w:rPr>
      </w:pPr>
      <w:r w:rsidRPr="00EB4951">
        <w:rPr>
          <w:rStyle w:val="Char3"/>
          <w:rFonts w:hint="cs"/>
          <w:rtl/>
        </w:rPr>
        <w:t>مرا گرفته، و برای من آتش افروختند، و مرا بر روی آتش به پشت خواباندند یکی، بر سینه‌ی من پای خود را گذاشت (تا حرکت نکند) تا موقعی که زمین زیر پشت من سرد شد، سپس پیراهن خود را از کمر خود بالا زد، دیدند که بمانند لکه</w:t>
      </w:r>
      <w:r w:rsidR="00FA1F19" w:rsidRPr="00EB4951">
        <w:rPr>
          <w:rStyle w:val="Char3"/>
          <w:rFonts w:hint="cs"/>
          <w:rtl/>
        </w:rPr>
        <w:t>‌های برص</w:t>
      </w:r>
      <w:r w:rsidRPr="002336AF">
        <w:rPr>
          <w:rStyle w:val="Char3"/>
          <w:rFonts w:hint="cs"/>
          <w:vertAlign w:val="superscript"/>
          <w:rtl/>
        </w:rPr>
        <w:t>(</w:t>
      </w:r>
      <w:r w:rsidRPr="002336AF">
        <w:rPr>
          <w:rStyle w:val="Char3"/>
          <w:vertAlign w:val="superscript"/>
          <w:rtl/>
        </w:rPr>
        <w:footnoteReference w:id="74"/>
      </w:r>
      <w:r w:rsidRPr="002336AF">
        <w:rPr>
          <w:rStyle w:val="Char3"/>
          <w:rFonts w:hint="cs"/>
          <w:vertAlign w:val="superscript"/>
          <w:rtl/>
        </w:rPr>
        <w:t>)</w:t>
      </w:r>
      <w:r w:rsidRPr="00EB4951">
        <w:rPr>
          <w:rStyle w:val="Char3"/>
          <w:rFonts w:hint="cs"/>
          <w:rtl/>
        </w:rPr>
        <w:t xml:space="preserve"> (پیسی) سفید شده است.</w:t>
      </w:r>
    </w:p>
    <w:p w:rsidR="00084805" w:rsidRPr="00EB4951" w:rsidRDefault="00084805" w:rsidP="00B31BCE">
      <w:pPr>
        <w:ind w:firstLine="284"/>
        <w:jc w:val="both"/>
        <w:rPr>
          <w:rStyle w:val="Char3"/>
          <w:rtl/>
        </w:rPr>
      </w:pPr>
      <w:r w:rsidRPr="00EB4951">
        <w:rPr>
          <w:rStyle w:val="Char3"/>
          <w:rFonts w:hint="cs"/>
          <w:rtl/>
        </w:rPr>
        <w:t>(ج) علامه ابن عبدالبر به سند خود ا</w:t>
      </w:r>
      <w:r w:rsidR="00EC1E86" w:rsidRPr="00EB4951">
        <w:rPr>
          <w:rStyle w:val="Char3"/>
          <w:rFonts w:hint="cs"/>
          <w:rtl/>
        </w:rPr>
        <w:t>ز شعبی روایت می‌کند که حضرت عمر</w:t>
      </w:r>
      <w:r w:rsidR="00203A69" w:rsidRPr="00203A69">
        <w:rPr>
          <w:rFonts w:cs="CTraditional Arabic" w:hint="cs"/>
          <w:rtl/>
          <w:lang w:bidi="fa-IR"/>
        </w:rPr>
        <w:t xml:space="preserve">س </w:t>
      </w:r>
      <w:r w:rsidRPr="00EB4951">
        <w:rPr>
          <w:rStyle w:val="Char3"/>
          <w:rFonts w:hint="cs"/>
          <w:rtl/>
        </w:rPr>
        <w:t>از حضرت خباب</w:t>
      </w:r>
      <w:r w:rsidR="00203A69" w:rsidRPr="00203A69">
        <w:rPr>
          <w:rFonts w:cs="CTraditional Arabic" w:hint="cs"/>
          <w:rtl/>
          <w:lang w:bidi="fa-IR"/>
        </w:rPr>
        <w:t>س</w:t>
      </w:r>
      <w:r w:rsidR="00ED683B" w:rsidRPr="00B31BCE">
        <w:rPr>
          <w:rStyle w:val="Char3"/>
          <w:rFonts w:hint="cs"/>
          <w:rtl/>
        </w:rPr>
        <w:t xml:space="preserve"> </w:t>
      </w:r>
      <w:r w:rsidR="00B31BCE">
        <w:rPr>
          <w:rStyle w:val="Char3"/>
          <w:rFonts w:hint="cs"/>
          <w:rtl/>
        </w:rPr>
        <w:t>دربارۀ س</w:t>
      </w:r>
      <w:r w:rsidRPr="00EB4951">
        <w:rPr>
          <w:rStyle w:val="Char3"/>
          <w:rFonts w:hint="cs"/>
          <w:rtl/>
        </w:rPr>
        <w:t>تم‌های مشرکان سؤال کرد، در جواب گفت: ای امیرالمؤمنین کمر مرا ملاحظه بفرمائید،</w:t>
      </w:r>
      <w:r w:rsidR="00240AA1">
        <w:rPr>
          <w:rStyle w:val="Char3"/>
          <w:rFonts w:hint="cs"/>
          <w:rtl/>
        </w:rPr>
        <w:t xml:space="preserve"> </w:t>
      </w:r>
      <w:r w:rsidR="008A7483">
        <w:rPr>
          <w:rStyle w:val="Char3"/>
          <w:rFonts w:hint="cs"/>
          <w:rtl/>
        </w:rPr>
        <w:t xml:space="preserve">چنان‌که </w:t>
      </w:r>
      <w:r w:rsidRPr="00EB4951">
        <w:rPr>
          <w:rStyle w:val="Char3"/>
          <w:rFonts w:hint="cs"/>
          <w:rtl/>
        </w:rPr>
        <w:t>حضرت عمر</w:t>
      </w:r>
      <w:r w:rsidR="00203A69" w:rsidRPr="00203A69">
        <w:rPr>
          <w:rFonts w:cs="CTraditional Arabic" w:hint="cs"/>
          <w:rtl/>
          <w:lang w:bidi="fa-IR"/>
        </w:rPr>
        <w:t xml:space="preserve">س </w:t>
      </w:r>
      <w:r w:rsidRPr="00EB4951">
        <w:rPr>
          <w:rStyle w:val="Char3"/>
          <w:rFonts w:hint="cs"/>
          <w:rtl/>
        </w:rPr>
        <w:t xml:space="preserve">کمرش را نگاه کرد </w:t>
      </w:r>
      <w:r w:rsidRPr="00A74DC6">
        <w:rPr>
          <w:rStyle w:val="Char0"/>
          <w:rFonts w:hint="cs"/>
          <w:rtl/>
        </w:rPr>
        <w:t>«</w:t>
      </w:r>
      <w:r w:rsidR="00763F14" w:rsidRPr="00A74DC6">
        <w:rPr>
          <w:rStyle w:val="Char0"/>
          <w:rFonts w:hint="eastAsia"/>
          <w:rtl/>
        </w:rPr>
        <w:t>فَقَالَ</w:t>
      </w:r>
      <w:r w:rsidR="00763F14" w:rsidRPr="00A74DC6">
        <w:rPr>
          <w:rStyle w:val="Char0"/>
          <w:rtl/>
        </w:rPr>
        <w:t xml:space="preserve">: </w:t>
      </w:r>
      <w:r w:rsidR="00763F14" w:rsidRPr="00A74DC6">
        <w:rPr>
          <w:rStyle w:val="Char0"/>
          <w:rFonts w:hint="eastAsia"/>
          <w:rtl/>
        </w:rPr>
        <w:t>مَا</w:t>
      </w:r>
      <w:r w:rsidR="00763F14" w:rsidRPr="00A74DC6">
        <w:rPr>
          <w:rStyle w:val="Char0"/>
          <w:rtl/>
        </w:rPr>
        <w:t xml:space="preserve"> </w:t>
      </w:r>
      <w:r w:rsidR="00763F14" w:rsidRPr="00A74DC6">
        <w:rPr>
          <w:rStyle w:val="Char0"/>
          <w:rFonts w:hint="eastAsia"/>
          <w:rtl/>
        </w:rPr>
        <w:t>رَأَيْتُ</w:t>
      </w:r>
      <w:r w:rsidR="00763F14" w:rsidRPr="00A74DC6">
        <w:rPr>
          <w:rStyle w:val="Char0"/>
          <w:rtl/>
        </w:rPr>
        <w:t xml:space="preserve"> </w:t>
      </w:r>
      <w:r w:rsidR="00763F14" w:rsidRPr="00A74DC6">
        <w:rPr>
          <w:rStyle w:val="Char0"/>
          <w:rFonts w:hint="eastAsia"/>
          <w:rtl/>
        </w:rPr>
        <w:t>كَالْيَوْمِ</w:t>
      </w:r>
      <w:r w:rsidRPr="00A74DC6">
        <w:rPr>
          <w:rStyle w:val="Char0"/>
          <w:rFonts w:hint="cs"/>
          <w:rtl/>
        </w:rPr>
        <w:t>»</w:t>
      </w:r>
      <w:r w:rsidRPr="00EB4951">
        <w:rPr>
          <w:rStyle w:val="Char3"/>
          <w:rFonts w:hint="cs"/>
          <w:rtl/>
        </w:rPr>
        <w:t xml:space="preserve"> فرمود:</w:t>
      </w:r>
      <w:r w:rsidR="003E7A11" w:rsidRPr="00EB4951">
        <w:rPr>
          <w:rStyle w:val="Char3"/>
          <w:rFonts w:hint="cs"/>
          <w:rtl/>
        </w:rPr>
        <w:t xml:space="preserve"> من تا امروز چنی</w:t>
      </w:r>
      <w:r w:rsidR="00EC1E86" w:rsidRPr="00EB4951">
        <w:rPr>
          <w:rStyle w:val="Char3"/>
          <w:rFonts w:hint="cs"/>
          <w:rtl/>
        </w:rPr>
        <w:t>ن منظره‌ای را ندیده‌ام، حضرت خب</w:t>
      </w:r>
      <w:r w:rsidR="003E7A11" w:rsidRPr="00EB4951">
        <w:rPr>
          <w:rStyle w:val="Char3"/>
          <w:rFonts w:hint="cs"/>
          <w:rtl/>
        </w:rPr>
        <w:t>ا</w:t>
      </w:r>
      <w:r w:rsidR="00EC1E86" w:rsidRPr="00EB4951">
        <w:rPr>
          <w:rStyle w:val="Char3"/>
          <w:rFonts w:hint="cs"/>
          <w:rtl/>
        </w:rPr>
        <w:t>ب</w:t>
      </w:r>
      <w:r w:rsidR="003E7A11" w:rsidRPr="00EB4951">
        <w:rPr>
          <w:rStyle w:val="Char3"/>
          <w:rFonts w:hint="cs"/>
          <w:rtl/>
        </w:rPr>
        <w:t xml:space="preserve"> فرمود: برای من آتشی افروخته شد و مرا کشان کشان بر روی اخگرها انداختند </w:t>
      </w:r>
      <w:r w:rsidR="003E7A11" w:rsidRPr="00A74DC6">
        <w:rPr>
          <w:rStyle w:val="Char0"/>
          <w:rFonts w:hint="cs"/>
          <w:rtl/>
        </w:rPr>
        <w:t>«</w:t>
      </w:r>
      <w:r w:rsidR="00F06230" w:rsidRPr="00A74DC6">
        <w:rPr>
          <w:rStyle w:val="Char0"/>
          <w:rFonts w:hint="eastAsia"/>
          <w:rtl/>
        </w:rPr>
        <w:t>فما</w:t>
      </w:r>
      <w:r w:rsidR="00F06230" w:rsidRPr="00A74DC6">
        <w:rPr>
          <w:rStyle w:val="Char0"/>
          <w:rtl/>
        </w:rPr>
        <w:t xml:space="preserve"> </w:t>
      </w:r>
      <w:r w:rsidR="00F06230" w:rsidRPr="00A74DC6">
        <w:rPr>
          <w:rStyle w:val="Char0"/>
          <w:rFonts w:hint="eastAsia"/>
          <w:rtl/>
        </w:rPr>
        <w:t>أطفأها</w:t>
      </w:r>
      <w:r w:rsidR="00F06230" w:rsidRPr="00A74DC6">
        <w:rPr>
          <w:rStyle w:val="Char0"/>
          <w:rtl/>
        </w:rPr>
        <w:t xml:space="preserve"> </w:t>
      </w:r>
      <w:r w:rsidR="00F06230" w:rsidRPr="00A74DC6">
        <w:rPr>
          <w:rStyle w:val="Char0"/>
          <w:rFonts w:hint="eastAsia"/>
          <w:rtl/>
        </w:rPr>
        <w:t>إلا</w:t>
      </w:r>
      <w:r w:rsidR="00F06230" w:rsidRPr="00A74DC6">
        <w:rPr>
          <w:rStyle w:val="Char0"/>
          <w:rtl/>
        </w:rPr>
        <w:t xml:space="preserve"> </w:t>
      </w:r>
      <w:r w:rsidR="00F06230" w:rsidRPr="00A74DC6">
        <w:rPr>
          <w:rStyle w:val="Char0"/>
          <w:rFonts w:hint="eastAsia"/>
          <w:rtl/>
        </w:rPr>
        <w:t>ودك</w:t>
      </w:r>
      <w:r w:rsidR="00F06230" w:rsidRPr="00A74DC6">
        <w:rPr>
          <w:rStyle w:val="Char0"/>
          <w:rtl/>
        </w:rPr>
        <w:t xml:space="preserve"> </w:t>
      </w:r>
      <w:r w:rsidR="00F06230" w:rsidRPr="00A74DC6">
        <w:rPr>
          <w:rStyle w:val="Char0"/>
          <w:rFonts w:hint="eastAsia"/>
          <w:rtl/>
        </w:rPr>
        <w:t>ظهري</w:t>
      </w:r>
      <w:r w:rsidR="003E7A11" w:rsidRPr="00A74DC6">
        <w:rPr>
          <w:rStyle w:val="Char0"/>
          <w:rFonts w:hint="cs"/>
          <w:rtl/>
        </w:rPr>
        <w:t>»</w:t>
      </w:r>
      <w:r w:rsidR="003E7A11" w:rsidRPr="002336AF">
        <w:rPr>
          <w:rStyle w:val="Char3"/>
          <w:rFonts w:hint="cs"/>
          <w:vertAlign w:val="superscript"/>
          <w:rtl/>
        </w:rPr>
        <w:t>(</w:t>
      </w:r>
      <w:r w:rsidR="003E7A11" w:rsidRPr="002336AF">
        <w:rPr>
          <w:rStyle w:val="Char3"/>
          <w:vertAlign w:val="superscript"/>
          <w:rtl/>
        </w:rPr>
        <w:footnoteReference w:id="75"/>
      </w:r>
      <w:r w:rsidR="003E7A11" w:rsidRPr="002336AF">
        <w:rPr>
          <w:rStyle w:val="Char3"/>
          <w:rFonts w:hint="cs"/>
          <w:vertAlign w:val="superscript"/>
          <w:rtl/>
        </w:rPr>
        <w:t>)</w:t>
      </w:r>
      <w:r w:rsidR="003E7A11" w:rsidRPr="00EB4951">
        <w:rPr>
          <w:rStyle w:val="Char3"/>
          <w:rFonts w:hint="cs"/>
          <w:rtl/>
        </w:rPr>
        <w:t xml:space="preserve"> آتش را چیزی جز چربی کمر من خاموش نکرد.</w:t>
      </w:r>
    </w:p>
    <w:p w:rsidR="00491429" w:rsidRPr="00EB4951" w:rsidRDefault="00491429" w:rsidP="00FD77E4">
      <w:pPr>
        <w:ind w:firstLine="284"/>
        <w:jc w:val="both"/>
        <w:rPr>
          <w:rStyle w:val="Char3"/>
          <w:rtl/>
        </w:rPr>
      </w:pPr>
      <w:r w:rsidRPr="00EB4951">
        <w:rPr>
          <w:rStyle w:val="Char3"/>
          <w:rFonts w:hint="cs"/>
          <w:rtl/>
        </w:rPr>
        <w:t>(6) حضرت شاه معین الدین احمد ندوی</w:t>
      </w:r>
      <w:r w:rsidR="00EC1E86" w:rsidRPr="00EB4951">
        <w:rPr>
          <w:rStyle w:val="Char3"/>
          <w:rFonts w:hint="cs"/>
          <w:rtl/>
        </w:rPr>
        <w:t xml:space="preserve"> رحمه الله</w:t>
      </w:r>
      <w:r w:rsidRPr="00EB4951">
        <w:rPr>
          <w:rStyle w:val="Char3"/>
          <w:rFonts w:hint="cs"/>
          <w:rtl/>
        </w:rPr>
        <w:t xml:space="preserve"> می‌نویسد: «حضرت ر</w:t>
      </w:r>
      <w:r w:rsidRPr="00A37A47">
        <w:rPr>
          <w:rStyle w:val="Char3"/>
          <w:rFonts w:hint="cs"/>
          <w:rtl/>
        </w:rPr>
        <w:t>حمة</w:t>
      </w:r>
      <w:r w:rsidRPr="00EB4951">
        <w:rPr>
          <w:rStyle w:val="Char3"/>
          <w:rFonts w:hint="cs"/>
          <w:rtl/>
        </w:rPr>
        <w:t xml:space="preserve"> للعالمین در این عالم کس مپرسی تألیف قلب و دلجوئی می‌فرمود، ولی آقایش بقدری سنگدل بود که برای وی این قدر پشتوانه را هم تحمل نمی‌کرد، بلکه به طور سزا آهنی را در آتش گرم کرده سرش را با آن داغ داد»</w:t>
      </w:r>
      <w:r w:rsidRPr="002336AF">
        <w:rPr>
          <w:rStyle w:val="Char3"/>
          <w:rFonts w:hint="cs"/>
          <w:vertAlign w:val="superscript"/>
          <w:rtl/>
        </w:rPr>
        <w:t>(</w:t>
      </w:r>
      <w:r w:rsidRPr="002336AF">
        <w:rPr>
          <w:rStyle w:val="Char3"/>
          <w:vertAlign w:val="superscript"/>
          <w:rtl/>
        </w:rPr>
        <w:footnoteReference w:id="76"/>
      </w:r>
      <w:r w:rsidRPr="002336AF">
        <w:rPr>
          <w:rStyle w:val="Char3"/>
          <w:rFonts w:hint="cs"/>
          <w:vertAlign w:val="superscript"/>
          <w:rtl/>
        </w:rPr>
        <w:t>)</w:t>
      </w:r>
      <w:r w:rsidRPr="00EB4951">
        <w:rPr>
          <w:rStyle w:val="Char3"/>
          <w:rFonts w:hint="cs"/>
          <w:rtl/>
        </w:rPr>
        <w:t>.</w:t>
      </w:r>
    </w:p>
    <w:p w:rsidR="001F5577" w:rsidRPr="00373E5F" w:rsidRDefault="00662484" w:rsidP="00E751D2">
      <w:pPr>
        <w:pStyle w:val="a1"/>
        <w:rPr>
          <w:rtl/>
        </w:rPr>
      </w:pPr>
      <w:bookmarkStart w:id="12" w:name="_Toc424209853"/>
      <w:r w:rsidRPr="00373E5F">
        <w:rPr>
          <w:rFonts w:hint="cs"/>
          <w:rtl/>
        </w:rPr>
        <w:t>اهل</w:t>
      </w:r>
      <w:r w:rsidR="00373E5F">
        <w:rPr>
          <w:rFonts w:hint="cs"/>
          <w:rtl/>
        </w:rPr>
        <w:t xml:space="preserve"> بیت اسلام حضرت عمار، حضرت یاسر</w:t>
      </w:r>
      <w:r w:rsidR="00E751D2">
        <w:rPr>
          <w:rFonts w:hint="cs"/>
          <w:rtl/>
        </w:rPr>
        <w:t xml:space="preserve"> </w:t>
      </w:r>
      <w:r w:rsidRPr="00373E5F">
        <w:rPr>
          <w:rFonts w:hint="cs"/>
          <w:rtl/>
        </w:rPr>
        <w:t xml:space="preserve">و حضرت سمیه </w:t>
      </w:r>
      <w:r w:rsidR="003E399E">
        <w:rPr>
          <w:rFonts w:hint="cs"/>
          <w:rtl/>
        </w:rPr>
        <w:t>رضی</w:t>
      </w:r>
      <w:r w:rsidR="00E05F7A" w:rsidRPr="00E05F7A">
        <w:rPr>
          <w:rFonts w:hint="cs"/>
          <w:rtl/>
        </w:rPr>
        <w:t xml:space="preserve"> الله عنهن</w:t>
      </w:r>
      <w:bookmarkEnd w:id="12"/>
    </w:p>
    <w:p w:rsidR="00662484" w:rsidRPr="00EB4951" w:rsidRDefault="001542C4" w:rsidP="00FD77E4">
      <w:pPr>
        <w:ind w:firstLine="284"/>
        <w:jc w:val="both"/>
        <w:rPr>
          <w:rStyle w:val="Char3"/>
          <w:rtl/>
        </w:rPr>
      </w:pPr>
      <w:r w:rsidRPr="00EB4951">
        <w:rPr>
          <w:rStyle w:val="Char3"/>
          <w:rFonts w:hint="cs"/>
          <w:rtl/>
        </w:rPr>
        <w:t>ابن هشام در کتاب سیره خود حضرت عمار و حضرت یاسر و حضرت سمیه</w:t>
      </w:r>
      <w:r w:rsidR="002336AF">
        <w:rPr>
          <w:rStyle w:val="Char3"/>
          <w:rFonts w:hint="cs"/>
          <w:rtl/>
        </w:rPr>
        <w:t xml:space="preserve"> رضی</w:t>
      </w:r>
      <w:r w:rsidR="00E05F7A" w:rsidRPr="00EB4951">
        <w:rPr>
          <w:rStyle w:val="Char3"/>
          <w:rFonts w:hint="cs"/>
          <w:rtl/>
        </w:rPr>
        <w:t xml:space="preserve"> الله عنهن</w:t>
      </w:r>
      <w:r w:rsidRPr="00EB4951">
        <w:rPr>
          <w:rStyle w:val="Char3"/>
          <w:rFonts w:hint="cs"/>
          <w:rtl/>
        </w:rPr>
        <w:t xml:space="preserve"> را به لقب اهل بیت اسلام ملقب ساخته است</w:t>
      </w:r>
      <w:r w:rsidRPr="00A71083">
        <w:rPr>
          <w:rStyle w:val="Char3"/>
          <w:rFonts w:hint="cs"/>
          <w:vertAlign w:val="superscript"/>
          <w:rtl/>
        </w:rPr>
        <w:t>(</w:t>
      </w:r>
      <w:r w:rsidRPr="00A71083">
        <w:rPr>
          <w:rStyle w:val="Char3"/>
          <w:vertAlign w:val="superscript"/>
          <w:rtl/>
        </w:rPr>
        <w:footnoteReference w:id="77"/>
      </w:r>
      <w:r w:rsidRPr="00A71083">
        <w:rPr>
          <w:rStyle w:val="Char3"/>
          <w:rFonts w:hint="cs"/>
          <w:vertAlign w:val="superscript"/>
          <w:rtl/>
        </w:rPr>
        <w:t>)</w:t>
      </w:r>
      <w:r w:rsidRPr="00EB4951">
        <w:rPr>
          <w:rStyle w:val="Char3"/>
          <w:rFonts w:hint="cs"/>
          <w:rtl/>
        </w:rPr>
        <w:t>.</w:t>
      </w:r>
    </w:p>
    <w:p w:rsidR="00B44DD1" w:rsidRPr="00EB4951" w:rsidRDefault="00B44DD1" w:rsidP="00FD77E4">
      <w:pPr>
        <w:ind w:firstLine="284"/>
        <w:jc w:val="both"/>
        <w:rPr>
          <w:rStyle w:val="Char3"/>
          <w:rtl/>
        </w:rPr>
      </w:pPr>
      <w:r w:rsidRPr="00EB4951">
        <w:rPr>
          <w:rStyle w:val="Char3"/>
          <w:rFonts w:hint="cs"/>
          <w:rtl/>
        </w:rPr>
        <w:t>(الف) ابن هشام و ابن کثیر «از ابن اسحاق» روایت می‌کنند که چون حرارت آفتاب به هنگام نیمروز به شدت خود می‌رسید بنو مخزوم حضرت عمار و پدرش یاسر و مادرش</w:t>
      </w:r>
      <w:r w:rsidR="00E05F7A">
        <w:rPr>
          <w:rFonts w:cs="CTraditional Arabic" w:hint="cs"/>
          <w:rtl/>
          <w:lang w:bidi="fa-IR"/>
        </w:rPr>
        <w:t>ش</w:t>
      </w:r>
      <w:r w:rsidRPr="00EB4951">
        <w:rPr>
          <w:rStyle w:val="Char3"/>
          <w:rFonts w:hint="cs"/>
          <w:rtl/>
        </w:rPr>
        <w:t xml:space="preserve"> (این اهل بیت اسلام) را بر ریگ‌های مکه که به مانند آتش گر</w:t>
      </w:r>
      <w:r w:rsidR="00EC1E86" w:rsidRPr="00EB4951">
        <w:rPr>
          <w:rStyle w:val="Char3"/>
          <w:rFonts w:hint="cs"/>
          <w:rtl/>
        </w:rPr>
        <w:t>م بود، می‌خوابانیدند، رسول الله</w:t>
      </w:r>
      <w:r w:rsidR="00EC1E86">
        <w:rPr>
          <w:rFonts w:cs="CTraditional Arabic" w:hint="cs"/>
          <w:rtl/>
          <w:lang w:bidi="fa-IR"/>
        </w:rPr>
        <w:t>ص</w:t>
      </w:r>
      <w:r w:rsidRPr="00EB4951">
        <w:rPr>
          <w:rStyle w:val="Char3"/>
          <w:rFonts w:hint="cs"/>
          <w:rtl/>
        </w:rPr>
        <w:t xml:space="preserve"> به آن سو گذر می‌کرد، و می‌فرمود:</w:t>
      </w:r>
    </w:p>
    <w:p w:rsidR="00B44DD1" w:rsidRPr="00EB4951" w:rsidRDefault="00B44DD1" w:rsidP="00FD77E4">
      <w:pPr>
        <w:ind w:firstLine="284"/>
        <w:jc w:val="both"/>
        <w:rPr>
          <w:rStyle w:val="Char3"/>
          <w:rtl/>
        </w:rPr>
      </w:pPr>
      <w:r w:rsidRPr="00A74DC6">
        <w:rPr>
          <w:rStyle w:val="Char0"/>
          <w:rFonts w:hint="cs"/>
          <w:rtl/>
        </w:rPr>
        <w:t>«</w:t>
      </w:r>
      <w:r w:rsidR="00F53448" w:rsidRPr="00A74DC6">
        <w:rPr>
          <w:rStyle w:val="Char0"/>
          <w:rFonts w:hint="eastAsia"/>
          <w:rtl/>
        </w:rPr>
        <w:t>صَبْرًا</w:t>
      </w:r>
      <w:r w:rsidR="00F53448" w:rsidRPr="00A74DC6">
        <w:rPr>
          <w:rStyle w:val="Char0"/>
          <w:rtl/>
        </w:rPr>
        <w:t xml:space="preserve"> </w:t>
      </w:r>
      <w:r w:rsidR="00F53448" w:rsidRPr="00A74DC6">
        <w:rPr>
          <w:rStyle w:val="Char0"/>
          <w:rFonts w:hint="eastAsia"/>
          <w:rtl/>
        </w:rPr>
        <w:t>آلَ</w:t>
      </w:r>
      <w:r w:rsidR="00F53448" w:rsidRPr="00A74DC6">
        <w:rPr>
          <w:rStyle w:val="Char0"/>
          <w:rtl/>
        </w:rPr>
        <w:t xml:space="preserve"> </w:t>
      </w:r>
      <w:r w:rsidR="00F53448" w:rsidRPr="00A74DC6">
        <w:rPr>
          <w:rStyle w:val="Char0"/>
          <w:rFonts w:hint="eastAsia"/>
          <w:rtl/>
        </w:rPr>
        <w:t>يَاسِرٍ</w:t>
      </w:r>
      <w:r w:rsidR="00F53448" w:rsidRPr="00A74DC6">
        <w:rPr>
          <w:rStyle w:val="Char0"/>
          <w:rtl/>
        </w:rPr>
        <w:t xml:space="preserve"> </w:t>
      </w:r>
      <w:r w:rsidR="00F53448" w:rsidRPr="00A74DC6">
        <w:rPr>
          <w:rStyle w:val="Char0"/>
          <w:rFonts w:hint="eastAsia"/>
          <w:rtl/>
        </w:rPr>
        <w:t>مَوْعِدُكُمْ</w:t>
      </w:r>
      <w:r w:rsidR="00F53448" w:rsidRPr="00A74DC6">
        <w:rPr>
          <w:rStyle w:val="Char0"/>
          <w:rtl/>
        </w:rPr>
        <w:t xml:space="preserve"> </w:t>
      </w:r>
      <w:r w:rsidR="00F53448" w:rsidRPr="00A74DC6">
        <w:rPr>
          <w:rStyle w:val="Char0"/>
          <w:rFonts w:hint="eastAsia"/>
          <w:rtl/>
        </w:rPr>
        <w:t>الْجَنّة</w:t>
      </w:r>
      <w:r w:rsidRPr="00A74DC6">
        <w:rPr>
          <w:rStyle w:val="Char0"/>
          <w:rFonts w:hint="cs"/>
          <w:rtl/>
        </w:rPr>
        <w:t>»</w:t>
      </w:r>
      <w:r w:rsidRPr="00A71083">
        <w:rPr>
          <w:rStyle w:val="Char3"/>
          <w:rFonts w:hint="cs"/>
          <w:vertAlign w:val="superscript"/>
          <w:rtl/>
        </w:rPr>
        <w:t>(</w:t>
      </w:r>
      <w:r w:rsidRPr="00A71083">
        <w:rPr>
          <w:rStyle w:val="Char3"/>
          <w:vertAlign w:val="superscript"/>
          <w:rtl/>
        </w:rPr>
        <w:footnoteReference w:id="78"/>
      </w:r>
      <w:r w:rsidRPr="00A71083">
        <w:rPr>
          <w:rStyle w:val="Char3"/>
          <w:rFonts w:hint="cs"/>
          <w:vertAlign w:val="superscript"/>
          <w:rtl/>
        </w:rPr>
        <w:t>)</w:t>
      </w:r>
      <w:r w:rsidRPr="00EB4951">
        <w:rPr>
          <w:rStyle w:val="Char3"/>
          <w:rFonts w:hint="cs"/>
          <w:rtl/>
        </w:rPr>
        <w:t xml:space="preserve"> «ای آل یاسر صبر کنید وعده‌گاه شما جنت است».</w:t>
      </w:r>
    </w:p>
    <w:p w:rsidR="00A33C5D" w:rsidRPr="00EB4951" w:rsidRDefault="00A33C5D" w:rsidP="00FD77E4">
      <w:pPr>
        <w:ind w:firstLine="284"/>
        <w:jc w:val="both"/>
        <w:rPr>
          <w:rStyle w:val="Char3"/>
          <w:rtl/>
        </w:rPr>
      </w:pPr>
      <w:r w:rsidRPr="00EB4951">
        <w:rPr>
          <w:rStyle w:val="Char3"/>
          <w:rFonts w:hint="cs"/>
          <w:rtl/>
        </w:rPr>
        <w:t>شیخ الاسلام امام ابن حجر نیز همین روایت را از حاکم، احمد و ابن منده، نقل کرده است</w:t>
      </w:r>
      <w:r w:rsidRPr="00A71083">
        <w:rPr>
          <w:rStyle w:val="Char3"/>
          <w:rFonts w:hint="cs"/>
          <w:vertAlign w:val="superscript"/>
          <w:rtl/>
        </w:rPr>
        <w:t>(</w:t>
      </w:r>
      <w:r w:rsidRPr="00A71083">
        <w:rPr>
          <w:rStyle w:val="Char3"/>
          <w:vertAlign w:val="superscript"/>
          <w:rtl/>
        </w:rPr>
        <w:footnoteReference w:id="79"/>
      </w:r>
      <w:r w:rsidRPr="00A71083">
        <w:rPr>
          <w:rStyle w:val="Char3"/>
          <w:rFonts w:hint="cs"/>
          <w:vertAlign w:val="superscript"/>
          <w:rtl/>
        </w:rPr>
        <w:t>)</w:t>
      </w:r>
      <w:r w:rsidRPr="00EB4951">
        <w:rPr>
          <w:rStyle w:val="Char3"/>
          <w:rFonts w:hint="cs"/>
          <w:rtl/>
        </w:rPr>
        <w:t>.</w:t>
      </w:r>
    </w:p>
    <w:p w:rsidR="009F335C" w:rsidRPr="00EB4951" w:rsidRDefault="009F335C" w:rsidP="00FD77E4">
      <w:pPr>
        <w:ind w:firstLine="284"/>
        <w:jc w:val="both"/>
        <w:rPr>
          <w:rStyle w:val="Char3"/>
          <w:rtl/>
        </w:rPr>
      </w:pPr>
      <w:r w:rsidRPr="00EB4951">
        <w:rPr>
          <w:rStyle w:val="Char3"/>
          <w:rFonts w:hint="cs"/>
          <w:rtl/>
        </w:rPr>
        <w:t>(ب) علامه ابن کثیر، روایت حضرت جابر را با ذکر سند از بیهقی نقل کرده است که رسول خدا</w:t>
      </w:r>
      <w:r w:rsidR="005F42BE">
        <w:rPr>
          <w:rFonts w:cs="CTraditional Arabic" w:hint="cs"/>
          <w:rtl/>
          <w:lang w:bidi="fa-IR"/>
        </w:rPr>
        <w:t>ص</w:t>
      </w:r>
      <w:r w:rsidRPr="00EB4951">
        <w:rPr>
          <w:rStyle w:val="Char3"/>
          <w:rFonts w:hint="cs"/>
          <w:rtl/>
        </w:rPr>
        <w:t xml:space="preserve"> روزی از کنار عمار و اهلش گذر فرمود - </w:t>
      </w:r>
      <w:r w:rsidRPr="00A74DC6">
        <w:rPr>
          <w:rStyle w:val="Char0"/>
          <w:rFonts w:hint="cs"/>
          <w:rtl/>
        </w:rPr>
        <w:t>«</w:t>
      </w:r>
      <w:r w:rsidR="00307105" w:rsidRPr="00A74DC6">
        <w:rPr>
          <w:rStyle w:val="Char0"/>
          <w:rFonts w:hint="cs"/>
          <w:rtl/>
        </w:rPr>
        <w:t xml:space="preserve">وهم يعذبون، فقال: </w:t>
      </w:r>
      <w:r w:rsidR="00A74DC6">
        <w:rPr>
          <w:rStyle w:val="Char0"/>
          <w:rFonts w:hint="cs"/>
          <w:rtl/>
        </w:rPr>
        <w:t>أ</w:t>
      </w:r>
      <w:r w:rsidR="00307105" w:rsidRPr="00A74DC6">
        <w:rPr>
          <w:rStyle w:val="Char0"/>
          <w:rFonts w:hint="cs"/>
          <w:rtl/>
        </w:rPr>
        <w:t>بشروا، آل عمار وياسر فإن موعدكم الجنة</w:t>
      </w:r>
      <w:r w:rsidRPr="00A74DC6">
        <w:rPr>
          <w:rStyle w:val="Char0"/>
          <w:rFonts w:hint="cs"/>
          <w:rtl/>
        </w:rPr>
        <w:t>»</w:t>
      </w:r>
      <w:r w:rsidRPr="00A71083">
        <w:rPr>
          <w:rStyle w:val="Char3"/>
          <w:rFonts w:hint="cs"/>
          <w:vertAlign w:val="superscript"/>
          <w:rtl/>
        </w:rPr>
        <w:t>(</w:t>
      </w:r>
      <w:r w:rsidRPr="00A71083">
        <w:rPr>
          <w:rStyle w:val="Char3"/>
          <w:vertAlign w:val="superscript"/>
          <w:rtl/>
        </w:rPr>
        <w:footnoteReference w:id="80"/>
      </w:r>
      <w:r w:rsidRPr="00A71083">
        <w:rPr>
          <w:rStyle w:val="Char3"/>
          <w:rFonts w:hint="cs"/>
          <w:vertAlign w:val="superscript"/>
          <w:rtl/>
        </w:rPr>
        <w:t>)</w:t>
      </w:r>
      <w:r w:rsidRPr="00EB4951">
        <w:rPr>
          <w:rStyle w:val="Char3"/>
          <w:rFonts w:hint="cs"/>
          <w:rtl/>
        </w:rPr>
        <w:t>.</w:t>
      </w:r>
    </w:p>
    <w:p w:rsidR="00850D8B" w:rsidRPr="00EB4951" w:rsidRDefault="00850D8B" w:rsidP="00FD77E4">
      <w:pPr>
        <w:ind w:firstLine="284"/>
        <w:jc w:val="both"/>
        <w:rPr>
          <w:rStyle w:val="Char3"/>
          <w:rtl/>
        </w:rPr>
      </w:pPr>
      <w:r w:rsidRPr="00EB4951">
        <w:rPr>
          <w:rStyle w:val="Char3"/>
          <w:rFonts w:hint="cs"/>
          <w:rtl/>
        </w:rPr>
        <w:t>در حالی که</w:t>
      </w:r>
      <w:r w:rsidR="001F5F81" w:rsidRPr="00EB4951">
        <w:rPr>
          <w:rStyle w:val="Char3"/>
          <w:rFonts w:hint="cs"/>
          <w:rtl/>
        </w:rPr>
        <w:t xml:space="preserve"> آن‌ها </w:t>
      </w:r>
      <w:r w:rsidRPr="00EB4951">
        <w:rPr>
          <w:rStyle w:val="Char3"/>
          <w:rFonts w:hint="cs"/>
          <w:rtl/>
        </w:rPr>
        <w:t>عذاب داده می‌شدند، فرمود مژده باد شما را آل عمار و یاسر</w:t>
      </w:r>
      <w:r w:rsidR="005F42BE">
        <w:rPr>
          <w:rFonts w:cs="CTraditional Arabic" w:hint="cs"/>
          <w:rtl/>
          <w:lang w:bidi="fa-IR"/>
        </w:rPr>
        <w:t>ش</w:t>
      </w:r>
      <w:r w:rsidR="00045819" w:rsidRPr="00EB4951">
        <w:rPr>
          <w:rStyle w:val="Char3"/>
          <w:rFonts w:hint="cs"/>
          <w:rtl/>
        </w:rPr>
        <w:t xml:space="preserve"> </w:t>
      </w:r>
      <w:r w:rsidRPr="00EB4951">
        <w:rPr>
          <w:rStyle w:val="Char3"/>
          <w:rFonts w:hint="cs"/>
          <w:rtl/>
        </w:rPr>
        <w:t>همانا میعاد شما بهشت است.</w:t>
      </w:r>
    </w:p>
    <w:p w:rsidR="00483362" w:rsidRPr="00EB4951" w:rsidRDefault="00483362" w:rsidP="00FD77E4">
      <w:pPr>
        <w:ind w:firstLine="284"/>
        <w:jc w:val="both"/>
        <w:rPr>
          <w:rStyle w:val="Char3"/>
          <w:rtl/>
        </w:rPr>
      </w:pPr>
      <w:r w:rsidRPr="00EB4951">
        <w:rPr>
          <w:rStyle w:val="Char3"/>
          <w:rFonts w:hint="cs"/>
          <w:rtl/>
        </w:rPr>
        <w:t>(ج) در طبقات روایات متعدده‌ای</w:t>
      </w:r>
      <w:r w:rsidR="00ED683B">
        <w:rPr>
          <w:rStyle w:val="Char3"/>
          <w:rFonts w:hint="cs"/>
          <w:rtl/>
        </w:rPr>
        <w:t xml:space="preserve"> دربارۀ </w:t>
      </w:r>
      <w:r w:rsidRPr="00EB4951">
        <w:rPr>
          <w:rStyle w:val="Char3"/>
          <w:rFonts w:hint="cs"/>
          <w:rtl/>
        </w:rPr>
        <w:t>این موضوع وجود دارد</w:t>
      </w:r>
      <w:r w:rsidRPr="00A71083">
        <w:rPr>
          <w:rStyle w:val="Char3"/>
          <w:rFonts w:hint="cs"/>
          <w:vertAlign w:val="superscript"/>
          <w:rtl/>
        </w:rPr>
        <w:t>(</w:t>
      </w:r>
      <w:r w:rsidRPr="00A71083">
        <w:rPr>
          <w:rStyle w:val="Char3"/>
          <w:vertAlign w:val="superscript"/>
          <w:rtl/>
        </w:rPr>
        <w:footnoteReference w:id="81"/>
      </w:r>
      <w:r w:rsidRPr="00A71083">
        <w:rPr>
          <w:rStyle w:val="Char3"/>
          <w:rFonts w:hint="cs"/>
          <w:vertAlign w:val="superscript"/>
          <w:rtl/>
        </w:rPr>
        <w:t>)</w:t>
      </w:r>
      <w:r w:rsidRPr="00EB4951">
        <w:rPr>
          <w:rStyle w:val="Char3"/>
          <w:rFonts w:hint="cs"/>
          <w:rtl/>
        </w:rPr>
        <w:t>.</w:t>
      </w:r>
    </w:p>
    <w:p w:rsidR="00D73C17" w:rsidRDefault="00213CCE" w:rsidP="0067125B">
      <w:pPr>
        <w:pStyle w:val="a1"/>
        <w:rPr>
          <w:rtl/>
        </w:rPr>
      </w:pPr>
      <w:bookmarkStart w:id="13" w:name="_Toc424209854"/>
      <w:r>
        <w:rPr>
          <w:rFonts w:hint="cs"/>
          <w:rtl/>
        </w:rPr>
        <w:t>3- حضرت عمار</w:t>
      </w:r>
      <w:r w:rsidR="00045819" w:rsidRPr="00600109">
        <w:rPr>
          <w:rFonts w:cs="CTraditional Arabic" w:hint="cs"/>
          <w:b/>
          <w:bCs w:val="0"/>
          <w:sz w:val="28"/>
          <w:szCs w:val="28"/>
          <w:rtl/>
        </w:rPr>
        <w:t>س</w:t>
      </w:r>
      <w:r w:rsidR="009C4CBB" w:rsidRPr="005F42BE">
        <w:rPr>
          <w:rFonts w:hint="cs"/>
          <w:rtl/>
        </w:rPr>
        <w:t>:</w:t>
      </w:r>
      <w:bookmarkEnd w:id="13"/>
    </w:p>
    <w:p w:rsidR="00213CCE" w:rsidRPr="00EB4951" w:rsidRDefault="009C4CBB" w:rsidP="00FD77E4">
      <w:pPr>
        <w:ind w:firstLine="284"/>
        <w:jc w:val="both"/>
        <w:rPr>
          <w:rStyle w:val="Char3"/>
          <w:rtl/>
        </w:rPr>
      </w:pPr>
      <w:r w:rsidRPr="00EB4951">
        <w:rPr>
          <w:rStyle w:val="Char3"/>
          <w:rFonts w:hint="cs"/>
          <w:rtl/>
        </w:rPr>
        <w:t>(الف) ابن سعد به سند خود روایت کرده است:</w:t>
      </w:r>
    </w:p>
    <w:p w:rsidR="00D53F1D" w:rsidRPr="00EB4951" w:rsidRDefault="00E02D98" w:rsidP="00FD77E4">
      <w:pPr>
        <w:ind w:firstLine="284"/>
        <w:jc w:val="both"/>
        <w:rPr>
          <w:rStyle w:val="Char3"/>
          <w:rtl/>
        </w:rPr>
      </w:pPr>
      <w:r w:rsidRPr="00A74DC6">
        <w:rPr>
          <w:rStyle w:val="Char0"/>
          <w:rFonts w:hint="cs"/>
          <w:rtl/>
        </w:rPr>
        <w:t>«</w:t>
      </w:r>
      <w:r w:rsidR="00A74DC6">
        <w:rPr>
          <w:rStyle w:val="Char0"/>
          <w:rFonts w:hint="cs"/>
          <w:rtl/>
        </w:rPr>
        <w:t>أ</w:t>
      </w:r>
      <w:r w:rsidR="00CA1AF6" w:rsidRPr="00A74DC6">
        <w:rPr>
          <w:rStyle w:val="Char0"/>
          <w:rFonts w:hint="cs"/>
          <w:rtl/>
        </w:rPr>
        <w:t>حرق المشركون عمار بن ياسر بالنار، فكان رسول الله</w:t>
      </w:r>
      <w:r w:rsidR="00A74DC6">
        <w:rPr>
          <w:rStyle w:val="Char0"/>
          <w:rFonts w:cs="CTraditional Arabic" w:hint="cs"/>
          <w:rtl/>
        </w:rPr>
        <w:t>ص</w:t>
      </w:r>
      <w:r w:rsidR="005F42BE" w:rsidRPr="00A74DC6">
        <w:rPr>
          <w:rStyle w:val="Char0"/>
          <w:rFonts w:hint="cs"/>
          <w:rtl/>
        </w:rPr>
        <w:t xml:space="preserve"> </w:t>
      </w:r>
      <w:r w:rsidR="00CA1AF6" w:rsidRPr="00A74DC6">
        <w:rPr>
          <w:rStyle w:val="Char0"/>
          <w:rFonts w:hint="cs"/>
          <w:rtl/>
        </w:rPr>
        <w:t>يمر</w:t>
      </w:r>
      <w:r w:rsidR="00D53F1D" w:rsidRPr="00A74DC6">
        <w:rPr>
          <w:rStyle w:val="Char0"/>
          <w:rFonts w:hint="cs"/>
          <w:rtl/>
        </w:rPr>
        <w:t xml:space="preserve"> </w:t>
      </w:r>
      <w:r w:rsidR="00CA1AF6" w:rsidRPr="00A74DC6">
        <w:rPr>
          <w:rStyle w:val="Char0"/>
          <w:rFonts w:hint="cs"/>
          <w:rtl/>
        </w:rPr>
        <w:t>به ويمر</w:t>
      </w:r>
      <w:r w:rsidR="00D53F1D" w:rsidRPr="00A74DC6">
        <w:rPr>
          <w:rStyle w:val="Char0"/>
          <w:rFonts w:hint="cs"/>
          <w:rtl/>
        </w:rPr>
        <w:t xml:space="preserve"> </w:t>
      </w:r>
      <w:r w:rsidR="00CA1AF6" w:rsidRPr="00A74DC6">
        <w:rPr>
          <w:rStyle w:val="Char0"/>
          <w:rFonts w:hint="cs"/>
          <w:rtl/>
        </w:rPr>
        <w:t>يده على رأسه، فيقول: يا نار كوني برد</w:t>
      </w:r>
      <w:r w:rsidR="00A74DC6">
        <w:rPr>
          <w:rStyle w:val="Char0"/>
          <w:rFonts w:hint="cs"/>
          <w:rtl/>
        </w:rPr>
        <w:t>َ</w:t>
      </w:r>
      <w:r w:rsidR="00CA1AF6" w:rsidRPr="00A74DC6">
        <w:rPr>
          <w:rStyle w:val="Char0"/>
          <w:rFonts w:hint="cs"/>
          <w:rtl/>
        </w:rPr>
        <w:t>اً وسلام</w:t>
      </w:r>
      <w:r w:rsidR="00A74DC6">
        <w:rPr>
          <w:rStyle w:val="Char0"/>
          <w:rFonts w:hint="cs"/>
          <w:rtl/>
        </w:rPr>
        <w:t>َ</w:t>
      </w:r>
      <w:r w:rsidR="00CA1AF6" w:rsidRPr="00A74DC6">
        <w:rPr>
          <w:rStyle w:val="Char0"/>
          <w:rFonts w:hint="cs"/>
          <w:rtl/>
        </w:rPr>
        <w:t>اً على عمار كما كنت على إبراهيم</w:t>
      </w:r>
      <w:r w:rsidRPr="00A74DC6">
        <w:rPr>
          <w:rStyle w:val="Char0"/>
          <w:rFonts w:hint="cs"/>
          <w:rtl/>
        </w:rPr>
        <w:t>»</w:t>
      </w:r>
      <w:r w:rsidRPr="00A71083">
        <w:rPr>
          <w:rStyle w:val="Char3"/>
          <w:rFonts w:hint="cs"/>
          <w:vertAlign w:val="superscript"/>
          <w:rtl/>
        </w:rPr>
        <w:t>(</w:t>
      </w:r>
      <w:r w:rsidRPr="00A71083">
        <w:rPr>
          <w:rStyle w:val="Char3"/>
          <w:vertAlign w:val="superscript"/>
          <w:rtl/>
        </w:rPr>
        <w:footnoteReference w:id="82"/>
      </w:r>
      <w:r w:rsidRPr="00A71083">
        <w:rPr>
          <w:rStyle w:val="Char3"/>
          <w:rFonts w:hint="cs"/>
          <w:vertAlign w:val="superscript"/>
          <w:rtl/>
        </w:rPr>
        <w:t>)</w:t>
      </w:r>
      <w:r w:rsidRPr="00EB4951">
        <w:rPr>
          <w:rStyle w:val="Char3"/>
          <w:rFonts w:hint="cs"/>
          <w:rtl/>
        </w:rPr>
        <w:t>.</w:t>
      </w:r>
    </w:p>
    <w:p w:rsidR="00E02D98" w:rsidRPr="00EB4951" w:rsidRDefault="00E02D98" w:rsidP="00600109">
      <w:pPr>
        <w:ind w:firstLine="284"/>
        <w:jc w:val="both"/>
        <w:rPr>
          <w:rStyle w:val="Char3"/>
          <w:rtl/>
        </w:rPr>
      </w:pPr>
      <w:r w:rsidRPr="00EB4951">
        <w:rPr>
          <w:rStyle w:val="Char3"/>
          <w:rFonts w:hint="cs"/>
          <w:rtl/>
        </w:rPr>
        <w:t>مشرکان عمار بن یا</w:t>
      </w:r>
      <w:r w:rsidR="005F42BE" w:rsidRPr="00EB4951">
        <w:rPr>
          <w:rStyle w:val="Char3"/>
          <w:rFonts w:hint="cs"/>
          <w:rtl/>
        </w:rPr>
        <w:t>سر را با آتش سوزاندند، رسول خدا</w:t>
      </w:r>
      <w:r w:rsidR="005F42BE">
        <w:rPr>
          <w:rFonts w:cs="CTraditional Arabic" w:hint="cs"/>
          <w:rtl/>
          <w:lang w:bidi="fa-IR"/>
        </w:rPr>
        <w:t>ص</w:t>
      </w:r>
      <w:r w:rsidRPr="00EB4951">
        <w:rPr>
          <w:rStyle w:val="Char3"/>
          <w:rFonts w:hint="cs"/>
          <w:rtl/>
        </w:rPr>
        <w:t xml:space="preserve"> بر وی گذر می‌کرد و دست شفقت بر سرش می‌مالید و می‌گفت: ای آتش، تو بر وی خنک و سلامتی و سرد باش چنان</w:t>
      </w:r>
      <w:r w:rsidR="00600109">
        <w:rPr>
          <w:rStyle w:val="Char3"/>
          <w:rFonts w:hint="eastAsia"/>
          <w:rtl/>
        </w:rPr>
        <w:t>‌</w:t>
      </w:r>
      <w:r w:rsidRPr="00EB4951">
        <w:rPr>
          <w:rStyle w:val="Char3"/>
          <w:rFonts w:hint="cs"/>
          <w:rtl/>
        </w:rPr>
        <w:t>که بر ابراهیم علیه السلام سرد و سلامتی شده بودی.</w:t>
      </w:r>
    </w:p>
    <w:p w:rsidR="003C19FD" w:rsidRPr="00EB4951" w:rsidRDefault="003C19FD" w:rsidP="00FD77E4">
      <w:pPr>
        <w:ind w:firstLine="284"/>
        <w:jc w:val="both"/>
        <w:rPr>
          <w:rStyle w:val="Char3"/>
          <w:rtl/>
        </w:rPr>
      </w:pPr>
      <w:r w:rsidRPr="00EB4951">
        <w:rPr>
          <w:rStyle w:val="Char3"/>
          <w:rFonts w:hint="cs"/>
          <w:rtl/>
        </w:rPr>
        <w:t>(ب) ابن سعد به سند خود روایت می‌کند که شخصی بر کمر حضرت عمار (حبط کثیر) آثار زخم‌های زیادی دید، به دنبال سؤال وی حضرت عمار گفت: قریش مرا بر روی ریگ‌های آتشین مکه می‌خوابانیدند این نشان از آن سبب است</w:t>
      </w:r>
      <w:r w:rsidRPr="00A71083">
        <w:rPr>
          <w:rStyle w:val="Char3"/>
          <w:rFonts w:hint="cs"/>
          <w:vertAlign w:val="superscript"/>
          <w:rtl/>
        </w:rPr>
        <w:t>(</w:t>
      </w:r>
      <w:r w:rsidRPr="00A71083">
        <w:rPr>
          <w:rStyle w:val="Char3"/>
          <w:vertAlign w:val="superscript"/>
          <w:rtl/>
        </w:rPr>
        <w:footnoteReference w:id="83"/>
      </w:r>
      <w:r w:rsidRPr="00A71083">
        <w:rPr>
          <w:rStyle w:val="Char3"/>
          <w:rFonts w:hint="cs"/>
          <w:vertAlign w:val="superscript"/>
          <w:rtl/>
        </w:rPr>
        <w:t>)</w:t>
      </w:r>
      <w:r w:rsidRPr="00EB4951">
        <w:rPr>
          <w:rStyle w:val="Char3"/>
          <w:rFonts w:hint="cs"/>
          <w:rtl/>
        </w:rPr>
        <w:t>.</w:t>
      </w:r>
    </w:p>
    <w:p w:rsidR="0025746A" w:rsidRPr="00EB4951" w:rsidRDefault="0025746A" w:rsidP="00FD77E4">
      <w:pPr>
        <w:ind w:firstLine="284"/>
        <w:jc w:val="both"/>
        <w:rPr>
          <w:rStyle w:val="Char3"/>
          <w:rtl/>
        </w:rPr>
      </w:pPr>
      <w:r w:rsidRPr="00EB4951">
        <w:rPr>
          <w:rStyle w:val="Char3"/>
          <w:rFonts w:hint="cs"/>
          <w:rtl/>
        </w:rPr>
        <w:t>(ج) مشرکان مکه ستم‌های گوناگون بر مسلمانان روا می‌داشتند، همانطور که حضرت عمار</w:t>
      </w:r>
      <w:r w:rsidR="00203A69" w:rsidRPr="00203A69">
        <w:rPr>
          <w:rFonts w:cs="CTraditional Arabic" w:hint="cs"/>
          <w:rtl/>
          <w:lang w:bidi="fa-IR"/>
        </w:rPr>
        <w:t xml:space="preserve">س </w:t>
      </w:r>
      <w:r w:rsidRPr="00EB4951">
        <w:rPr>
          <w:rStyle w:val="Char3"/>
          <w:rFonts w:hint="cs"/>
          <w:rtl/>
        </w:rPr>
        <w:t>را در آتش سوزانده و در آب غوطه می‌دادند. علامه ابن سعد</w:t>
      </w:r>
      <w:r>
        <w:rPr>
          <w:rFonts w:cs="CTraditional Arabic" w:hint="cs"/>
          <w:rtl/>
          <w:lang w:bidi="fa-IR"/>
        </w:rPr>
        <w:t>/</w:t>
      </w:r>
      <w:r w:rsidR="005F42BE" w:rsidRPr="00EB4951">
        <w:rPr>
          <w:rStyle w:val="Char3"/>
          <w:rFonts w:hint="cs"/>
          <w:rtl/>
        </w:rPr>
        <w:t xml:space="preserve"> روایت می‌کند که نبی</w:t>
      </w:r>
      <w:r w:rsidR="005F42BE">
        <w:rPr>
          <w:rFonts w:cs="CTraditional Arabic" w:hint="cs"/>
          <w:rtl/>
          <w:lang w:bidi="fa-IR"/>
        </w:rPr>
        <w:t>ص</w:t>
      </w:r>
      <w:r w:rsidRPr="00EB4951">
        <w:rPr>
          <w:rStyle w:val="Char3"/>
          <w:rFonts w:hint="cs"/>
          <w:rtl/>
        </w:rPr>
        <w:t xml:space="preserve"> با حضرت عمار</w:t>
      </w:r>
      <w:r w:rsidR="00203A69" w:rsidRPr="00203A69">
        <w:rPr>
          <w:rFonts w:cs="CTraditional Arabic" w:hint="cs"/>
          <w:rtl/>
          <w:lang w:bidi="fa-IR"/>
        </w:rPr>
        <w:t xml:space="preserve">س </w:t>
      </w:r>
      <w:r w:rsidRPr="00EB4951">
        <w:rPr>
          <w:rStyle w:val="Char3"/>
          <w:rFonts w:hint="cs"/>
          <w:rtl/>
        </w:rPr>
        <w:t>ملاقات کرد، در حالی</w:t>
      </w:r>
      <w:r w:rsidR="005F42BE" w:rsidRPr="00EB4951">
        <w:rPr>
          <w:rStyle w:val="Char3"/>
          <w:rFonts w:hint="cs"/>
          <w:rtl/>
        </w:rPr>
        <w:t xml:space="preserve"> که وی گریه می‌کرد، پیامبر اکرم</w:t>
      </w:r>
      <w:r w:rsidR="005F42BE">
        <w:rPr>
          <w:rFonts w:cs="CTraditional Arabic" w:hint="cs"/>
          <w:rtl/>
          <w:lang w:bidi="fa-IR"/>
        </w:rPr>
        <w:t>ص</w:t>
      </w:r>
      <w:r w:rsidRPr="00EB4951">
        <w:rPr>
          <w:rStyle w:val="Char3"/>
          <w:rFonts w:hint="cs"/>
          <w:rtl/>
        </w:rPr>
        <w:t xml:space="preserve"> با نهایت شفقت اشک‌ها را از</w:t>
      </w:r>
      <w:r w:rsidR="00F60632" w:rsidRPr="00EB4951">
        <w:rPr>
          <w:rStyle w:val="Char3"/>
          <w:rFonts w:hint="cs"/>
          <w:rtl/>
        </w:rPr>
        <w:t xml:space="preserve"> چشم‌ها</w:t>
      </w:r>
      <w:r w:rsidRPr="00EB4951">
        <w:rPr>
          <w:rStyle w:val="Char3"/>
          <w:rFonts w:hint="cs"/>
          <w:rtl/>
        </w:rPr>
        <w:t>یش پاک می‌نمود و می‌فرمود: که کفار</w:t>
      </w:r>
      <w:r w:rsidR="00BF3AA1" w:rsidRPr="00EB4951">
        <w:rPr>
          <w:rStyle w:val="Char3"/>
          <w:rFonts w:hint="cs"/>
          <w:rtl/>
        </w:rPr>
        <w:t xml:space="preserve"> تو را </w:t>
      </w:r>
      <w:r w:rsidRPr="00EB4951">
        <w:rPr>
          <w:rStyle w:val="Char3"/>
          <w:rFonts w:hint="cs"/>
          <w:rtl/>
        </w:rPr>
        <w:t>گرفته در آب غوطه دادند تو این کلمات را گفتی، و اگر</w:t>
      </w:r>
      <w:r w:rsidR="001F5F81" w:rsidRPr="00EB4951">
        <w:rPr>
          <w:rStyle w:val="Char3"/>
          <w:rFonts w:hint="cs"/>
          <w:rtl/>
        </w:rPr>
        <w:t xml:space="preserve"> آن‌ها </w:t>
      </w:r>
      <w:r w:rsidRPr="00EB4951">
        <w:rPr>
          <w:rStyle w:val="Char3"/>
          <w:rFonts w:hint="cs"/>
          <w:rtl/>
        </w:rPr>
        <w:t>دوباره چنین عملی بکنند تو</w:t>
      </w:r>
      <w:r w:rsidR="005B43A6" w:rsidRPr="00EB4951">
        <w:rPr>
          <w:rStyle w:val="Char3"/>
          <w:rFonts w:hint="cs"/>
          <w:rtl/>
        </w:rPr>
        <w:t xml:space="preserve"> هم باز همان کلمات را تکرار کن».</w:t>
      </w:r>
    </w:p>
    <w:p w:rsidR="005B43A6" w:rsidRPr="00E85DAE" w:rsidRDefault="005B43A6" w:rsidP="00E751D2">
      <w:pPr>
        <w:pStyle w:val="a1"/>
        <w:rPr>
          <w:rtl/>
        </w:rPr>
      </w:pPr>
      <w:bookmarkStart w:id="14" w:name="_Toc424209855"/>
      <w:r w:rsidRPr="00E85DAE">
        <w:rPr>
          <w:rFonts w:hint="cs"/>
          <w:rtl/>
        </w:rPr>
        <w:t>4-</w:t>
      </w:r>
      <w:r w:rsidR="00680228" w:rsidRPr="00E85DAE">
        <w:rPr>
          <w:rFonts w:hint="cs"/>
          <w:rtl/>
        </w:rPr>
        <w:t xml:space="preserve"> حضرت سمیه</w:t>
      </w:r>
      <w:r w:rsidR="00680228" w:rsidRPr="00DF281B">
        <w:rPr>
          <w:rFonts w:cs="CTraditional Arabic" w:hint="cs"/>
          <w:b/>
          <w:bCs w:val="0"/>
          <w:sz w:val="28"/>
          <w:szCs w:val="28"/>
          <w:rtl/>
        </w:rPr>
        <w:t>ل</w:t>
      </w:r>
      <w:r w:rsidR="00E85DAE" w:rsidRPr="00E85DAE">
        <w:rPr>
          <w:rFonts w:hint="cs"/>
          <w:rtl/>
        </w:rPr>
        <w:t>:</w:t>
      </w:r>
      <w:bookmarkEnd w:id="14"/>
    </w:p>
    <w:p w:rsidR="00E85DAE" w:rsidRPr="00EB4951" w:rsidRDefault="00E85DAE" w:rsidP="00FD77E4">
      <w:pPr>
        <w:ind w:firstLine="284"/>
        <w:jc w:val="both"/>
        <w:rPr>
          <w:rStyle w:val="Char3"/>
          <w:rtl/>
        </w:rPr>
      </w:pPr>
      <w:r w:rsidRPr="00EB4951">
        <w:rPr>
          <w:rStyle w:val="Char3"/>
          <w:rFonts w:hint="cs"/>
          <w:rtl/>
        </w:rPr>
        <w:t>حضرت سمیه مادر عمار</w:t>
      </w:r>
      <w:r w:rsidR="00203A69" w:rsidRPr="00203A69">
        <w:rPr>
          <w:rFonts w:cs="CTraditional Arabic" w:hint="cs"/>
          <w:rtl/>
          <w:lang w:bidi="fa-IR"/>
        </w:rPr>
        <w:t xml:space="preserve">س </w:t>
      </w:r>
      <w:r w:rsidRPr="00EB4951">
        <w:rPr>
          <w:rStyle w:val="Char3"/>
          <w:rFonts w:hint="cs"/>
          <w:rtl/>
        </w:rPr>
        <w:t>که از مسلمانان نخستین است، با چنان بی‌باکی و بهیمیت هدف جور و جفا قرار داده شد که در نتیج</w:t>
      </w:r>
      <w:r w:rsidR="001714A2">
        <w:rPr>
          <w:rStyle w:val="Char3"/>
          <w:rFonts w:hint="cs"/>
          <w:rtl/>
        </w:rPr>
        <w:t>ۀ</w:t>
      </w:r>
      <w:r w:rsidRPr="00EB4951">
        <w:rPr>
          <w:rStyle w:val="Char3"/>
          <w:rFonts w:hint="cs"/>
          <w:rtl/>
        </w:rPr>
        <w:t xml:space="preserve"> آن، به درج</w:t>
      </w:r>
      <w:r w:rsidR="001714A2">
        <w:rPr>
          <w:rStyle w:val="Char3"/>
          <w:rFonts w:hint="cs"/>
          <w:rtl/>
        </w:rPr>
        <w:t>ۀ</w:t>
      </w:r>
      <w:r w:rsidRPr="00EB4951">
        <w:rPr>
          <w:rStyle w:val="Char3"/>
          <w:rFonts w:hint="cs"/>
          <w:rtl/>
        </w:rPr>
        <w:t xml:space="preserve"> رفیع شهادت نائل آمده و داخل بهشت گردید.</w:t>
      </w:r>
    </w:p>
    <w:p w:rsidR="007B6D89" w:rsidRPr="00EB4951" w:rsidRDefault="007B6D89" w:rsidP="00FD77E4">
      <w:pPr>
        <w:ind w:firstLine="284"/>
        <w:jc w:val="both"/>
        <w:rPr>
          <w:rStyle w:val="Char3"/>
          <w:rtl/>
        </w:rPr>
      </w:pPr>
      <w:r w:rsidRPr="00EB4951">
        <w:rPr>
          <w:rStyle w:val="Char3"/>
          <w:rFonts w:hint="cs"/>
          <w:rtl/>
        </w:rPr>
        <w:t>(الف) شیخ الاسلام (علامه ابن حجر)</w:t>
      </w:r>
      <w:r w:rsidR="009A2B6B" w:rsidRPr="009A2B6B">
        <w:rPr>
          <w:rFonts w:cs="CTraditional Arabic" w:hint="cs"/>
          <w:rtl/>
          <w:lang w:bidi="fa-IR"/>
        </w:rPr>
        <w:t>/</w:t>
      </w:r>
      <w:r w:rsidRPr="00EB4951">
        <w:rPr>
          <w:rStyle w:val="Char3"/>
          <w:rFonts w:hint="cs"/>
          <w:rtl/>
        </w:rPr>
        <w:t xml:space="preserve"> تحریر می‌فرماید: </w:t>
      </w:r>
      <w:r w:rsidRPr="00A74DC6">
        <w:rPr>
          <w:rStyle w:val="Char0"/>
          <w:rFonts w:hint="cs"/>
          <w:rtl/>
        </w:rPr>
        <w:t>«</w:t>
      </w:r>
      <w:r w:rsidR="00434AA9" w:rsidRPr="00A74DC6">
        <w:rPr>
          <w:rStyle w:val="Char0"/>
          <w:rFonts w:hint="cs"/>
          <w:rtl/>
        </w:rPr>
        <w:t>كانت سابعة سبعة في الإسلام عذبها أبو جهل وطعنها في قبلها فكانت أول شهيدة في الإسلام</w:t>
      </w:r>
      <w:r w:rsidRPr="00A74DC6">
        <w:rPr>
          <w:rStyle w:val="Char0"/>
          <w:rFonts w:hint="cs"/>
          <w:rtl/>
        </w:rPr>
        <w:t>»</w:t>
      </w:r>
      <w:r w:rsidRPr="00A71083">
        <w:rPr>
          <w:rStyle w:val="Char3"/>
          <w:rFonts w:hint="cs"/>
          <w:vertAlign w:val="superscript"/>
          <w:rtl/>
        </w:rPr>
        <w:t>(</w:t>
      </w:r>
      <w:r w:rsidRPr="00A71083">
        <w:rPr>
          <w:rStyle w:val="Char3"/>
          <w:vertAlign w:val="superscript"/>
          <w:rtl/>
        </w:rPr>
        <w:footnoteReference w:id="84"/>
      </w:r>
      <w:r w:rsidRPr="00A71083">
        <w:rPr>
          <w:rStyle w:val="Char3"/>
          <w:rFonts w:hint="cs"/>
          <w:vertAlign w:val="superscript"/>
          <w:rtl/>
        </w:rPr>
        <w:t>)</w:t>
      </w:r>
      <w:r w:rsidRPr="00EB4951">
        <w:rPr>
          <w:rStyle w:val="Char3"/>
          <w:rFonts w:hint="cs"/>
          <w:rtl/>
        </w:rPr>
        <w:t>.</w:t>
      </w:r>
    </w:p>
    <w:p w:rsidR="007B6D89" w:rsidRPr="00EB4951" w:rsidRDefault="007B6D89" w:rsidP="00FD77E4">
      <w:pPr>
        <w:ind w:firstLine="284"/>
        <w:jc w:val="both"/>
        <w:rPr>
          <w:rStyle w:val="Char3"/>
          <w:rtl/>
        </w:rPr>
      </w:pPr>
      <w:r w:rsidRPr="00EB4951">
        <w:rPr>
          <w:rStyle w:val="Char3"/>
          <w:rFonts w:hint="cs"/>
          <w:rtl/>
        </w:rPr>
        <w:t>در میان مسلمانان هفتمین نفر بود، ابوجهل لعین او را عذاب می‌داد، و در محل شرمگاهش به وی نیزه زد که در اثر آن به شهادت رسید، و وی اولین شهید اسلام بود.</w:t>
      </w:r>
    </w:p>
    <w:p w:rsidR="00BD2BCF" w:rsidRPr="00EB4951" w:rsidRDefault="00BD2BCF" w:rsidP="00FD77E4">
      <w:pPr>
        <w:ind w:firstLine="284"/>
        <w:jc w:val="both"/>
        <w:rPr>
          <w:rStyle w:val="Char3"/>
          <w:rtl/>
        </w:rPr>
      </w:pPr>
      <w:r w:rsidRPr="00EB4951">
        <w:rPr>
          <w:rStyle w:val="Char3"/>
          <w:rFonts w:hint="cs"/>
          <w:rtl/>
        </w:rPr>
        <w:t>(ب) علامه ابن سعد</w:t>
      </w:r>
      <w:r w:rsidR="009A2B6B" w:rsidRPr="009A2B6B">
        <w:rPr>
          <w:rFonts w:cs="CTraditional Arabic" w:hint="cs"/>
          <w:rtl/>
          <w:lang w:bidi="fa-IR"/>
        </w:rPr>
        <w:t>/</w:t>
      </w:r>
      <w:r w:rsidRPr="00EB4951">
        <w:rPr>
          <w:rStyle w:val="Char3"/>
          <w:rFonts w:hint="cs"/>
          <w:rtl/>
        </w:rPr>
        <w:t xml:space="preserve"> می‌نویسد:</w:t>
      </w:r>
    </w:p>
    <w:p w:rsidR="00BD2BCF" w:rsidRPr="00EB4951" w:rsidRDefault="00BD2BCF" w:rsidP="00FD77E4">
      <w:pPr>
        <w:ind w:firstLine="284"/>
        <w:jc w:val="both"/>
        <w:rPr>
          <w:rStyle w:val="Char3"/>
          <w:rtl/>
        </w:rPr>
      </w:pPr>
      <w:r w:rsidRPr="00EB4951">
        <w:rPr>
          <w:rStyle w:val="Char3"/>
          <w:rFonts w:hint="cs"/>
          <w:rtl/>
        </w:rPr>
        <w:t>حضرت سمیه بنت خباط، مادر حضرت عمار بن یاسر</w:t>
      </w:r>
      <w:r w:rsidR="005F42BE">
        <w:rPr>
          <w:rFonts w:cs="CTraditional Arabic" w:hint="cs"/>
          <w:rtl/>
          <w:lang w:bidi="fa-IR"/>
        </w:rPr>
        <w:t>ب</w:t>
      </w:r>
      <w:r w:rsidRPr="00EB4951">
        <w:rPr>
          <w:rStyle w:val="Char3"/>
          <w:rFonts w:hint="cs"/>
          <w:rtl/>
        </w:rPr>
        <w:t>، از مسلمانان نخستین و از جمله اصحابی است که در راه خدا شکنجه داده می‌شدند.</w:t>
      </w:r>
    </w:p>
    <w:p w:rsidR="00BC0216" w:rsidRPr="00EB4951" w:rsidRDefault="00BC0216" w:rsidP="00FD77E4">
      <w:pPr>
        <w:ind w:firstLine="284"/>
        <w:jc w:val="both"/>
        <w:rPr>
          <w:rStyle w:val="Char3"/>
          <w:rtl/>
        </w:rPr>
      </w:pPr>
      <w:r w:rsidRPr="00A74DC6">
        <w:rPr>
          <w:rStyle w:val="Char0"/>
          <w:rFonts w:hint="cs"/>
          <w:rtl/>
        </w:rPr>
        <w:t>«</w:t>
      </w:r>
      <w:r w:rsidR="00274F36" w:rsidRPr="00A74DC6">
        <w:rPr>
          <w:rStyle w:val="Char0"/>
          <w:rFonts w:hint="eastAsia"/>
          <w:rtl/>
        </w:rPr>
        <w:t>لترجع</w:t>
      </w:r>
      <w:r w:rsidR="00274F36" w:rsidRPr="00A74DC6">
        <w:rPr>
          <w:rStyle w:val="Char0"/>
          <w:rtl/>
        </w:rPr>
        <w:t xml:space="preserve"> </w:t>
      </w:r>
      <w:r w:rsidR="00274F36" w:rsidRPr="00A74DC6">
        <w:rPr>
          <w:rStyle w:val="Char0"/>
          <w:rFonts w:hint="eastAsia"/>
          <w:rtl/>
        </w:rPr>
        <w:t>عن</w:t>
      </w:r>
      <w:r w:rsidR="00274F36" w:rsidRPr="00A74DC6">
        <w:rPr>
          <w:rStyle w:val="Char0"/>
          <w:rtl/>
        </w:rPr>
        <w:t xml:space="preserve"> </w:t>
      </w:r>
      <w:r w:rsidR="00274F36" w:rsidRPr="00A74DC6">
        <w:rPr>
          <w:rStyle w:val="Char0"/>
          <w:rFonts w:hint="eastAsia"/>
          <w:rtl/>
        </w:rPr>
        <w:t>دينها</w:t>
      </w:r>
      <w:r w:rsidR="00274F36" w:rsidRPr="00A74DC6">
        <w:rPr>
          <w:rStyle w:val="Char0"/>
          <w:rtl/>
        </w:rPr>
        <w:t xml:space="preserve"> </w:t>
      </w:r>
      <w:r w:rsidR="00274F36" w:rsidRPr="00A74DC6">
        <w:rPr>
          <w:rStyle w:val="Char0"/>
          <w:rFonts w:hint="eastAsia"/>
          <w:rtl/>
        </w:rPr>
        <w:t>فلم</w:t>
      </w:r>
      <w:r w:rsidR="00274F36" w:rsidRPr="00A74DC6">
        <w:rPr>
          <w:rStyle w:val="Char0"/>
          <w:rtl/>
        </w:rPr>
        <w:t xml:space="preserve"> </w:t>
      </w:r>
      <w:r w:rsidR="00274F36" w:rsidRPr="00A74DC6">
        <w:rPr>
          <w:rStyle w:val="Char0"/>
          <w:rFonts w:hint="eastAsia"/>
          <w:rtl/>
        </w:rPr>
        <w:t>تفعل</w:t>
      </w:r>
      <w:r w:rsidR="00274F36" w:rsidRPr="00A74DC6">
        <w:rPr>
          <w:rStyle w:val="Char0"/>
          <w:rtl/>
        </w:rPr>
        <w:t xml:space="preserve"> </w:t>
      </w:r>
      <w:r w:rsidR="00274F36" w:rsidRPr="00A74DC6">
        <w:rPr>
          <w:rStyle w:val="Char0"/>
          <w:rFonts w:hint="eastAsia"/>
          <w:rtl/>
        </w:rPr>
        <w:t>وصبرت</w:t>
      </w:r>
      <w:r w:rsidR="00274F36" w:rsidRPr="00A74DC6">
        <w:rPr>
          <w:rStyle w:val="Char0"/>
          <w:rtl/>
        </w:rPr>
        <w:t xml:space="preserve"> </w:t>
      </w:r>
      <w:r w:rsidR="00274F36" w:rsidRPr="00A74DC6">
        <w:rPr>
          <w:rStyle w:val="Char0"/>
          <w:rFonts w:hint="eastAsia"/>
          <w:rtl/>
        </w:rPr>
        <w:t>حتى</w:t>
      </w:r>
      <w:r w:rsidR="00274F36" w:rsidRPr="00A74DC6">
        <w:rPr>
          <w:rStyle w:val="Char0"/>
          <w:rtl/>
        </w:rPr>
        <w:t xml:space="preserve"> </w:t>
      </w:r>
      <w:r w:rsidR="00274F36" w:rsidRPr="00A74DC6">
        <w:rPr>
          <w:rStyle w:val="Char0"/>
          <w:rFonts w:hint="eastAsia"/>
          <w:rtl/>
        </w:rPr>
        <w:t>مر</w:t>
      </w:r>
      <w:r w:rsidR="00274F36" w:rsidRPr="00A74DC6">
        <w:rPr>
          <w:rStyle w:val="Char0"/>
          <w:rtl/>
        </w:rPr>
        <w:t xml:space="preserve"> </w:t>
      </w:r>
      <w:r w:rsidR="00274F36" w:rsidRPr="00A74DC6">
        <w:rPr>
          <w:rStyle w:val="Char0"/>
          <w:rFonts w:hint="eastAsia"/>
          <w:rtl/>
        </w:rPr>
        <w:t>بها</w:t>
      </w:r>
      <w:r w:rsidR="00274F36" w:rsidRPr="00A74DC6">
        <w:rPr>
          <w:rStyle w:val="Char0"/>
          <w:rtl/>
        </w:rPr>
        <w:t xml:space="preserve"> </w:t>
      </w:r>
      <w:r w:rsidR="00274F36" w:rsidRPr="00A74DC6">
        <w:rPr>
          <w:rStyle w:val="Char0"/>
          <w:rFonts w:hint="eastAsia"/>
          <w:rtl/>
        </w:rPr>
        <w:t>أبو</w:t>
      </w:r>
      <w:r w:rsidR="00274F36" w:rsidRPr="00A74DC6">
        <w:rPr>
          <w:rStyle w:val="Char0"/>
          <w:rtl/>
        </w:rPr>
        <w:t xml:space="preserve"> </w:t>
      </w:r>
      <w:r w:rsidR="00274F36" w:rsidRPr="00A74DC6">
        <w:rPr>
          <w:rStyle w:val="Char0"/>
          <w:rFonts w:hint="eastAsia"/>
          <w:rtl/>
        </w:rPr>
        <w:t>جهل</w:t>
      </w:r>
      <w:r w:rsidR="00274F36" w:rsidRPr="00A74DC6">
        <w:rPr>
          <w:rStyle w:val="Char0"/>
          <w:rtl/>
        </w:rPr>
        <w:t xml:space="preserve"> </w:t>
      </w:r>
      <w:r w:rsidR="00274F36" w:rsidRPr="00A74DC6">
        <w:rPr>
          <w:rStyle w:val="Char0"/>
          <w:rFonts w:hint="eastAsia"/>
          <w:rtl/>
        </w:rPr>
        <w:t>يوما</w:t>
      </w:r>
      <w:r w:rsidR="00274F36" w:rsidRPr="00A74DC6">
        <w:rPr>
          <w:rStyle w:val="Char0"/>
          <w:rtl/>
        </w:rPr>
        <w:t xml:space="preserve"> </w:t>
      </w:r>
      <w:r w:rsidR="00274F36" w:rsidRPr="00A74DC6">
        <w:rPr>
          <w:rStyle w:val="Char0"/>
          <w:rFonts w:hint="eastAsia"/>
          <w:rtl/>
        </w:rPr>
        <w:t>فطعنها</w:t>
      </w:r>
      <w:r w:rsidR="00274F36" w:rsidRPr="00A74DC6">
        <w:rPr>
          <w:rStyle w:val="Char0"/>
          <w:rtl/>
        </w:rPr>
        <w:t xml:space="preserve"> </w:t>
      </w:r>
      <w:r w:rsidR="00274F36" w:rsidRPr="00A74DC6">
        <w:rPr>
          <w:rStyle w:val="Char0"/>
          <w:rFonts w:hint="eastAsia"/>
          <w:rtl/>
        </w:rPr>
        <w:t>بحربة</w:t>
      </w:r>
      <w:r w:rsidR="00274F36" w:rsidRPr="00A74DC6">
        <w:rPr>
          <w:rStyle w:val="Char0"/>
          <w:rtl/>
        </w:rPr>
        <w:t xml:space="preserve"> </w:t>
      </w:r>
      <w:r w:rsidR="00274F36" w:rsidRPr="00A74DC6">
        <w:rPr>
          <w:rStyle w:val="Char0"/>
          <w:rFonts w:hint="eastAsia"/>
          <w:rtl/>
        </w:rPr>
        <w:t>في</w:t>
      </w:r>
      <w:r w:rsidR="00274F36" w:rsidRPr="00A74DC6">
        <w:rPr>
          <w:rStyle w:val="Char0"/>
          <w:rtl/>
        </w:rPr>
        <w:t xml:space="preserve"> </w:t>
      </w:r>
      <w:r w:rsidR="00274F36" w:rsidRPr="00A74DC6">
        <w:rPr>
          <w:rStyle w:val="Char0"/>
          <w:rFonts w:hint="eastAsia"/>
          <w:rtl/>
        </w:rPr>
        <w:t>قلبها</w:t>
      </w:r>
      <w:r w:rsidR="00274F36" w:rsidRPr="00A74DC6">
        <w:rPr>
          <w:rStyle w:val="Char0"/>
          <w:rtl/>
        </w:rPr>
        <w:t xml:space="preserve"> </w:t>
      </w:r>
      <w:r w:rsidR="00274F36" w:rsidRPr="00A74DC6">
        <w:rPr>
          <w:rStyle w:val="Char0"/>
          <w:rFonts w:hint="eastAsia"/>
          <w:rtl/>
        </w:rPr>
        <w:t>فماتت،</w:t>
      </w:r>
      <w:r w:rsidR="00274F36" w:rsidRPr="00A74DC6">
        <w:rPr>
          <w:rStyle w:val="Char0"/>
          <w:rtl/>
        </w:rPr>
        <w:t xml:space="preserve"> </w:t>
      </w:r>
      <w:r w:rsidR="00274F36" w:rsidRPr="00A74DC6">
        <w:rPr>
          <w:rStyle w:val="Char0"/>
          <w:rFonts w:hint="eastAsia"/>
          <w:rtl/>
        </w:rPr>
        <w:t>رحمها</w:t>
      </w:r>
      <w:r w:rsidR="00274F36" w:rsidRPr="00A74DC6">
        <w:rPr>
          <w:rStyle w:val="Char0"/>
          <w:rtl/>
        </w:rPr>
        <w:t xml:space="preserve"> </w:t>
      </w:r>
      <w:r w:rsidR="00274F36" w:rsidRPr="00A74DC6">
        <w:rPr>
          <w:rStyle w:val="Char0"/>
          <w:rFonts w:hint="eastAsia"/>
          <w:rtl/>
        </w:rPr>
        <w:t>الله،</w:t>
      </w:r>
      <w:r w:rsidR="00274F36" w:rsidRPr="00A74DC6">
        <w:rPr>
          <w:rStyle w:val="Char0"/>
          <w:rtl/>
        </w:rPr>
        <w:t xml:space="preserve"> </w:t>
      </w:r>
      <w:r w:rsidR="00274F36" w:rsidRPr="00A74DC6">
        <w:rPr>
          <w:rStyle w:val="Char0"/>
          <w:rFonts w:hint="eastAsia"/>
          <w:rtl/>
        </w:rPr>
        <w:t>وهي</w:t>
      </w:r>
      <w:r w:rsidR="00274F36" w:rsidRPr="00A74DC6">
        <w:rPr>
          <w:rStyle w:val="Char0"/>
          <w:rtl/>
        </w:rPr>
        <w:t xml:space="preserve"> </w:t>
      </w:r>
      <w:r w:rsidR="00274F36" w:rsidRPr="00A74DC6">
        <w:rPr>
          <w:rStyle w:val="Char0"/>
          <w:rFonts w:hint="eastAsia"/>
          <w:rtl/>
        </w:rPr>
        <w:t>أول</w:t>
      </w:r>
      <w:r w:rsidR="00274F36" w:rsidRPr="00A74DC6">
        <w:rPr>
          <w:rStyle w:val="Char0"/>
          <w:rtl/>
        </w:rPr>
        <w:t xml:space="preserve"> </w:t>
      </w:r>
      <w:r w:rsidR="00274F36" w:rsidRPr="00A74DC6">
        <w:rPr>
          <w:rStyle w:val="Char0"/>
          <w:rFonts w:hint="eastAsia"/>
          <w:rtl/>
        </w:rPr>
        <w:t>شهيد</w:t>
      </w:r>
      <w:r w:rsidR="00274F36" w:rsidRPr="00A74DC6">
        <w:rPr>
          <w:rStyle w:val="Char0"/>
          <w:rtl/>
        </w:rPr>
        <w:t xml:space="preserve"> </w:t>
      </w:r>
      <w:r w:rsidR="00274F36" w:rsidRPr="00A74DC6">
        <w:rPr>
          <w:rStyle w:val="Char0"/>
          <w:rFonts w:hint="eastAsia"/>
          <w:rtl/>
        </w:rPr>
        <w:t>في</w:t>
      </w:r>
      <w:r w:rsidR="00274F36" w:rsidRPr="00A74DC6">
        <w:rPr>
          <w:rStyle w:val="Char0"/>
          <w:rtl/>
        </w:rPr>
        <w:t xml:space="preserve"> </w:t>
      </w:r>
      <w:r w:rsidR="00274F36" w:rsidRPr="00A74DC6">
        <w:rPr>
          <w:rStyle w:val="Char0"/>
          <w:rFonts w:hint="eastAsia"/>
          <w:rtl/>
        </w:rPr>
        <w:t>الإسلام،</w:t>
      </w:r>
      <w:r w:rsidR="00274F36" w:rsidRPr="00A74DC6">
        <w:rPr>
          <w:rStyle w:val="Char0"/>
          <w:rtl/>
        </w:rPr>
        <w:t xml:space="preserve"> </w:t>
      </w:r>
      <w:r w:rsidR="00274F36" w:rsidRPr="00A74DC6">
        <w:rPr>
          <w:rStyle w:val="Char0"/>
          <w:rFonts w:hint="eastAsia"/>
          <w:rtl/>
        </w:rPr>
        <w:t>وكانت</w:t>
      </w:r>
      <w:r w:rsidR="00274F36" w:rsidRPr="00A74DC6">
        <w:rPr>
          <w:rStyle w:val="Char0"/>
          <w:rtl/>
        </w:rPr>
        <w:t xml:space="preserve"> </w:t>
      </w:r>
      <w:r w:rsidR="00274F36" w:rsidRPr="00A74DC6">
        <w:rPr>
          <w:rStyle w:val="Char0"/>
          <w:rFonts w:hint="eastAsia"/>
          <w:rtl/>
        </w:rPr>
        <w:t>عجوز</w:t>
      </w:r>
      <w:r w:rsidR="00274F36" w:rsidRPr="00A74DC6">
        <w:rPr>
          <w:rStyle w:val="Char0"/>
          <w:rFonts w:hint="cs"/>
          <w:rtl/>
        </w:rPr>
        <w:t>ة</w:t>
      </w:r>
      <w:r w:rsidR="00274F36" w:rsidRPr="00A74DC6">
        <w:rPr>
          <w:rStyle w:val="Char0"/>
          <w:rtl/>
        </w:rPr>
        <w:t xml:space="preserve"> </w:t>
      </w:r>
      <w:r w:rsidR="00274F36" w:rsidRPr="00A74DC6">
        <w:rPr>
          <w:rStyle w:val="Char0"/>
          <w:rFonts w:hint="eastAsia"/>
          <w:rtl/>
        </w:rPr>
        <w:t>كبيرة</w:t>
      </w:r>
      <w:r w:rsidR="00274F36" w:rsidRPr="00A74DC6">
        <w:rPr>
          <w:rStyle w:val="Char0"/>
          <w:rtl/>
        </w:rPr>
        <w:t xml:space="preserve"> </w:t>
      </w:r>
      <w:r w:rsidR="00274F36" w:rsidRPr="00A74DC6">
        <w:rPr>
          <w:rStyle w:val="Char0"/>
          <w:rFonts w:hint="eastAsia"/>
          <w:rtl/>
        </w:rPr>
        <w:t>ضعيفة</w:t>
      </w:r>
      <w:r w:rsidR="00274F36" w:rsidRPr="00A74DC6">
        <w:rPr>
          <w:rStyle w:val="Char0"/>
          <w:rFonts w:hint="cs"/>
          <w:rtl/>
        </w:rPr>
        <w:t>...</w:t>
      </w:r>
      <w:r w:rsidRPr="00A74DC6">
        <w:rPr>
          <w:rStyle w:val="Char0"/>
          <w:rFonts w:hint="cs"/>
          <w:rtl/>
        </w:rPr>
        <w:t>»</w:t>
      </w:r>
      <w:r w:rsidRPr="00A71083">
        <w:rPr>
          <w:rStyle w:val="Char3"/>
          <w:rFonts w:hint="cs"/>
          <w:vertAlign w:val="superscript"/>
          <w:rtl/>
        </w:rPr>
        <w:t>(</w:t>
      </w:r>
      <w:r w:rsidRPr="00A71083">
        <w:rPr>
          <w:rStyle w:val="Char3"/>
          <w:vertAlign w:val="superscript"/>
          <w:rtl/>
        </w:rPr>
        <w:footnoteReference w:id="85"/>
      </w:r>
      <w:r w:rsidRPr="00A71083">
        <w:rPr>
          <w:rStyle w:val="Char3"/>
          <w:rFonts w:hint="cs"/>
          <w:vertAlign w:val="superscript"/>
          <w:rtl/>
        </w:rPr>
        <w:t>)</w:t>
      </w:r>
      <w:r w:rsidRPr="00EB4951">
        <w:rPr>
          <w:rStyle w:val="Char3"/>
          <w:rFonts w:hint="cs"/>
          <w:rtl/>
        </w:rPr>
        <w:t>.</w:t>
      </w:r>
    </w:p>
    <w:p w:rsidR="00BC0216" w:rsidRPr="00EB4951" w:rsidRDefault="00BC0216" w:rsidP="00FD77E4">
      <w:pPr>
        <w:ind w:firstLine="284"/>
        <w:jc w:val="both"/>
        <w:rPr>
          <w:rStyle w:val="Char3"/>
          <w:rtl/>
        </w:rPr>
      </w:pPr>
      <w:r w:rsidRPr="00EB4951">
        <w:rPr>
          <w:rStyle w:val="Char3"/>
          <w:rFonts w:hint="cs"/>
          <w:rtl/>
        </w:rPr>
        <w:t xml:space="preserve">تا از دین به سوی کفر برگردد، اما وی چنین کاری نکرد و صبر و استقامت نمود تا روزی ابوجهل از کنارش گذر نمود، با نیزه ضربه‌ای بر شرمگاهش وارد ساخت که بر اثر آن به شهادت رسید و اولین شهید اسلام و پیرزنی کهنسال و بی‌نهایت ضعیف بود </w:t>
      </w:r>
      <w:r>
        <w:rPr>
          <w:rFonts w:cs="Times New Roman" w:hint="cs"/>
          <w:rtl/>
          <w:lang w:bidi="fa-IR"/>
        </w:rPr>
        <w:t>–</w:t>
      </w:r>
    </w:p>
    <w:p w:rsidR="00BC0216" w:rsidRPr="00EB4951" w:rsidRDefault="00BC0216" w:rsidP="00FD77E4">
      <w:pPr>
        <w:ind w:firstLine="284"/>
        <w:jc w:val="both"/>
        <w:rPr>
          <w:rStyle w:val="Char3"/>
          <w:rtl/>
        </w:rPr>
      </w:pPr>
      <w:r w:rsidRPr="00EB4951">
        <w:rPr>
          <w:rStyle w:val="Char3"/>
          <w:rFonts w:hint="cs"/>
          <w:rtl/>
        </w:rPr>
        <w:t>سپس در روز غزو</w:t>
      </w:r>
      <w:r w:rsidR="001714A2">
        <w:rPr>
          <w:rStyle w:val="Char3"/>
          <w:rFonts w:hint="cs"/>
          <w:rtl/>
        </w:rPr>
        <w:t>ۀ</w:t>
      </w:r>
      <w:r w:rsidRPr="00EB4951">
        <w:rPr>
          <w:rStyle w:val="Char3"/>
          <w:rFonts w:hint="cs"/>
          <w:rtl/>
        </w:rPr>
        <w:t xml:space="preserve"> بدر هنگامی که ابوجهل کشته شد، رسول اکرم </w:t>
      </w:r>
      <w:r w:rsidR="009A2B6B" w:rsidRPr="009A2B6B">
        <w:rPr>
          <w:rFonts w:cs="CTraditional Arabic" w:hint="cs"/>
          <w:rtl/>
          <w:lang w:bidi="fa-IR"/>
        </w:rPr>
        <w:t>ج</w:t>
      </w:r>
      <w:r w:rsidRPr="00EB4951">
        <w:rPr>
          <w:rStyle w:val="Char3"/>
          <w:rFonts w:hint="cs"/>
          <w:rtl/>
        </w:rPr>
        <w:t xml:space="preserve"> به حضرت عمار بن یاسر فرمود:</w:t>
      </w:r>
    </w:p>
    <w:p w:rsidR="00BC0216" w:rsidRPr="00EB4951" w:rsidRDefault="00BC0216" w:rsidP="00FD77E4">
      <w:pPr>
        <w:ind w:firstLine="284"/>
        <w:jc w:val="both"/>
        <w:rPr>
          <w:rStyle w:val="Char3"/>
          <w:rtl/>
        </w:rPr>
      </w:pPr>
      <w:r w:rsidRPr="00A74DC6">
        <w:rPr>
          <w:rStyle w:val="Char0"/>
          <w:rFonts w:hint="cs"/>
          <w:rtl/>
        </w:rPr>
        <w:t>«</w:t>
      </w:r>
      <w:r w:rsidR="00D4312E" w:rsidRPr="00A74DC6">
        <w:rPr>
          <w:rStyle w:val="Char0"/>
          <w:rFonts w:hint="cs"/>
          <w:rtl/>
        </w:rPr>
        <w:t>قد قتل الله قاتل أمك</w:t>
      </w:r>
      <w:r w:rsidRPr="00A74DC6">
        <w:rPr>
          <w:rStyle w:val="Char0"/>
          <w:rFonts w:hint="cs"/>
          <w:rtl/>
        </w:rPr>
        <w:t>»</w:t>
      </w:r>
      <w:r w:rsidRPr="00A71083">
        <w:rPr>
          <w:rStyle w:val="Char3"/>
          <w:rFonts w:hint="cs"/>
          <w:vertAlign w:val="superscript"/>
          <w:rtl/>
        </w:rPr>
        <w:t>(</w:t>
      </w:r>
      <w:r w:rsidRPr="00A71083">
        <w:rPr>
          <w:rStyle w:val="Char3"/>
          <w:vertAlign w:val="superscript"/>
          <w:rtl/>
        </w:rPr>
        <w:footnoteReference w:id="86"/>
      </w:r>
      <w:r w:rsidRPr="00A71083">
        <w:rPr>
          <w:rStyle w:val="Char3"/>
          <w:rFonts w:hint="cs"/>
          <w:vertAlign w:val="superscript"/>
          <w:rtl/>
        </w:rPr>
        <w:t>)</w:t>
      </w:r>
      <w:r w:rsidRPr="00EB4951">
        <w:rPr>
          <w:rStyle w:val="Char3"/>
          <w:rFonts w:hint="cs"/>
          <w:rtl/>
        </w:rPr>
        <w:t>.</w:t>
      </w:r>
    </w:p>
    <w:p w:rsidR="00BC0216" w:rsidRPr="00EB4951" w:rsidRDefault="00BC0216" w:rsidP="00FD77E4">
      <w:pPr>
        <w:ind w:firstLine="284"/>
        <w:jc w:val="both"/>
        <w:rPr>
          <w:rStyle w:val="Char3"/>
          <w:rtl/>
        </w:rPr>
      </w:pPr>
      <w:r w:rsidRPr="00EB4951">
        <w:rPr>
          <w:rStyle w:val="Char3"/>
          <w:rFonts w:hint="cs"/>
          <w:rtl/>
        </w:rPr>
        <w:t>«همانا خداوند قاتل مادرت را به قتل رساند».</w:t>
      </w:r>
    </w:p>
    <w:p w:rsidR="00D4312E" w:rsidRPr="00EB4951" w:rsidRDefault="00D4312E" w:rsidP="000B2C3F">
      <w:pPr>
        <w:ind w:firstLine="284"/>
        <w:jc w:val="both"/>
        <w:rPr>
          <w:rStyle w:val="Char3"/>
          <w:rtl/>
        </w:rPr>
      </w:pPr>
      <w:r w:rsidRPr="00EB4951">
        <w:rPr>
          <w:rStyle w:val="Char3"/>
          <w:rFonts w:hint="cs"/>
          <w:rtl/>
        </w:rPr>
        <w:t>(ج) ابن سعد از مجاهد روایت می‌کند که شامگاه روزی ابوجهل آمد و با حضرت سمیه</w:t>
      </w:r>
      <w:r w:rsidR="000B2C3F">
        <w:rPr>
          <w:rStyle w:val="Char3"/>
          <w:rFonts w:cs="CTraditional Arabic" w:hint="cs"/>
          <w:rtl/>
        </w:rPr>
        <w:t>ل</w:t>
      </w:r>
      <w:r w:rsidRPr="00EB4951">
        <w:rPr>
          <w:rStyle w:val="Char3"/>
          <w:rFonts w:hint="cs"/>
          <w:rtl/>
        </w:rPr>
        <w:t xml:space="preserve"> به سب و شتم مواجه گردید و فحشهای رکیک و بسیار فاحشی به وی داد.</w:t>
      </w:r>
    </w:p>
    <w:p w:rsidR="00D4312E" w:rsidRPr="00EB4951" w:rsidRDefault="00D4312E" w:rsidP="00FD77E4">
      <w:pPr>
        <w:ind w:firstLine="284"/>
        <w:jc w:val="both"/>
        <w:rPr>
          <w:rStyle w:val="Char3"/>
          <w:rtl/>
        </w:rPr>
      </w:pPr>
      <w:r w:rsidRPr="00A74DC6">
        <w:rPr>
          <w:rStyle w:val="Char0"/>
          <w:rFonts w:hint="cs"/>
          <w:rtl/>
        </w:rPr>
        <w:t>«</w:t>
      </w:r>
      <w:r w:rsidR="000453E5" w:rsidRPr="00A74DC6">
        <w:rPr>
          <w:rStyle w:val="Char0"/>
          <w:rFonts w:hint="eastAsia"/>
          <w:rtl/>
        </w:rPr>
        <w:t>ثم</w:t>
      </w:r>
      <w:r w:rsidR="000453E5" w:rsidRPr="00A74DC6">
        <w:rPr>
          <w:rStyle w:val="Char0"/>
          <w:rtl/>
        </w:rPr>
        <w:t xml:space="preserve"> </w:t>
      </w:r>
      <w:r w:rsidR="000453E5" w:rsidRPr="00A74DC6">
        <w:rPr>
          <w:rStyle w:val="Char0"/>
          <w:rFonts w:hint="eastAsia"/>
          <w:rtl/>
        </w:rPr>
        <w:t>طعنها</w:t>
      </w:r>
      <w:r w:rsidR="000453E5" w:rsidRPr="00A74DC6">
        <w:rPr>
          <w:rStyle w:val="Char0"/>
          <w:rtl/>
        </w:rPr>
        <w:t xml:space="preserve"> </w:t>
      </w:r>
      <w:r w:rsidR="000453E5" w:rsidRPr="00A74DC6">
        <w:rPr>
          <w:rStyle w:val="Char0"/>
          <w:rFonts w:hint="eastAsia"/>
          <w:rtl/>
        </w:rPr>
        <w:t>فقتلها</w:t>
      </w:r>
      <w:r w:rsidR="000453E5" w:rsidRPr="00A74DC6">
        <w:rPr>
          <w:rStyle w:val="Char0"/>
          <w:rtl/>
        </w:rPr>
        <w:t xml:space="preserve"> </w:t>
      </w:r>
      <w:r w:rsidR="000453E5" w:rsidRPr="00A74DC6">
        <w:rPr>
          <w:rStyle w:val="Char0"/>
          <w:rFonts w:hint="eastAsia"/>
          <w:rtl/>
        </w:rPr>
        <w:t>فهي</w:t>
      </w:r>
      <w:r w:rsidR="000453E5" w:rsidRPr="00A74DC6">
        <w:rPr>
          <w:rStyle w:val="Char0"/>
          <w:rtl/>
        </w:rPr>
        <w:t xml:space="preserve"> </w:t>
      </w:r>
      <w:r w:rsidR="000453E5" w:rsidRPr="00A74DC6">
        <w:rPr>
          <w:rStyle w:val="Char0"/>
          <w:rFonts w:hint="eastAsia"/>
          <w:rtl/>
        </w:rPr>
        <w:t>أول</w:t>
      </w:r>
      <w:r w:rsidR="000453E5" w:rsidRPr="00A74DC6">
        <w:rPr>
          <w:rStyle w:val="Char0"/>
          <w:rtl/>
        </w:rPr>
        <w:t xml:space="preserve"> </w:t>
      </w:r>
      <w:r w:rsidR="000453E5" w:rsidRPr="00A74DC6">
        <w:rPr>
          <w:rStyle w:val="Char0"/>
          <w:rFonts w:hint="eastAsia"/>
          <w:rtl/>
        </w:rPr>
        <w:t>شهيد</w:t>
      </w:r>
      <w:r w:rsidR="000453E5" w:rsidRPr="00A74DC6">
        <w:rPr>
          <w:rStyle w:val="Char0"/>
          <w:rtl/>
        </w:rPr>
        <w:t xml:space="preserve"> </w:t>
      </w:r>
      <w:r w:rsidR="00A74DC6">
        <w:rPr>
          <w:rStyle w:val="Char0"/>
          <w:rFonts w:hint="cs"/>
          <w:rtl/>
        </w:rPr>
        <w:t>أ</w:t>
      </w:r>
      <w:r w:rsidR="000453E5" w:rsidRPr="00A74DC6">
        <w:rPr>
          <w:rStyle w:val="Char0"/>
          <w:rFonts w:hint="eastAsia"/>
          <w:rtl/>
        </w:rPr>
        <w:t>ستشهد</w:t>
      </w:r>
      <w:r w:rsidR="000453E5" w:rsidRPr="00A74DC6">
        <w:rPr>
          <w:rStyle w:val="Char0"/>
          <w:rtl/>
        </w:rPr>
        <w:t xml:space="preserve"> </w:t>
      </w:r>
      <w:r w:rsidR="000453E5" w:rsidRPr="00A74DC6">
        <w:rPr>
          <w:rStyle w:val="Char0"/>
          <w:rFonts w:hint="eastAsia"/>
          <w:rtl/>
        </w:rPr>
        <w:t>في</w:t>
      </w:r>
      <w:r w:rsidR="000453E5" w:rsidRPr="00A74DC6">
        <w:rPr>
          <w:rStyle w:val="Char0"/>
          <w:rtl/>
        </w:rPr>
        <w:t xml:space="preserve"> </w:t>
      </w:r>
      <w:r w:rsidR="000453E5" w:rsidRPr="00A74DC6">
        <w:rPr>
          <w:rStyle w:val="Char0"/>
          <w:rFonts w:hint="eastAsia"/>
          <w:rtl/>
        </w:rPr>
        <w:t>الإسلام</w:t>
      </w:r>
      <w:r w:rsidRPr="00A74DC6">
        <w:rPr>
          <w:rStyle w:val="Char0"/>
          <w:rFonts w:hint="cs"/>
          <w:rtl/>
        </w:rPr>
        <w:t>»</w:t>
      </w:r>
      <w:r w:rsidRPr="00A71083">
        <w:rPr>
          <w:rStyle w:val="Char3"/>
          <w:rFonts w:hint="cs"/>
          <w:vertAlign w:val="superscript"/>
          <w:rtl/>
        </w:rPr>
        <w:t>(</w:t>
      </w:r>
      <w:r w:rsidRPr="00A71083">
        <w:rPr>
          <w:rStyle w:val="Char3"/>
          <w:vertAlign w:val="superscript"/>
          <w:rtl/>
        </w:rPr>
        <w:footnoteReference w:id="87"/>
      </w:r>
      <w:r w:rsidRPr="00A71083">
        <w:rPr>
          <w:rStyle w:val="Char3"/>
          <w:rFonts w:hint="cs"/>
          <w:vertAlign w:val="superscript"/>
          <w:rtl/>
        </w:rPr>
        <w:t>)</w:t>
      </w:r>
      <w:r w:rsidRPr="00EB4951">
        <w:rPr>
          <w:rStyle w:val="Char3"/>
          <w:rFonts w:hint="cs"/>
          <w:rtl/>
        </w:rPr>
        <w:t>.</w:t>
      </w:r>
    </w:p>
    <w:p w:rsidR="00C00A99" w:rsidRPr="00EB4951" w:rsidRDefault="00D4312E" w:rsidP="00FD77E4">
      <w:pPr>
        <w:ind w:firstLine="284"/>
        <w:jc w:val="both"/>
        <w:rPr>
          <w:rStyle w:val="Char3"/>
          <w:rtl/>
        </w:rPr>
      </w:pPr>
      <w:r w:rsidRPr="00EB4951">
        <w:rPr>
          <w:rStyle w:val="Char3"/>
          <w:rFonts w:hint="cs"/>
          <w:rtl/>
        </w:rPr>
        <w:t>سپس او را با نیزه زد و شهیدش کرد، پس وی اولین شهید اسلام است.</w:t>
      </w:r>
    </w:p>
    <w:p w:rsidR="00C00A99" w:rsidRPr="00EB4951" w:rsidRDefault="00C00A99" w:rsidP="00FD77E4">
      <w:pPr>
        <w:ind w:firstLine="284"/>
        <w:jc w:val="both"/>
        <w:rPr>
          <w:rStyle w:val="Char3"/>
          <w:rtl/>
        </w:rPr>
      </w:pPr>
      <w:r w:rsidRPr="00EB4951">
        <w:rPr>
          <w:rStyle w:val="Char3"/>
          <w:rFonts w:hint="cs"/>
          <w:rtl/>
        </w:rPr>
        <w:t xml:space="preserve">(د) علامه ابن کثیر روایت فوق مجاهد را از امام احمد بن حنبل رحمه الله نقل می‌کند که در آن به </w:t>
      </w:r>
      <w:r w:rsidR="001E0C08" w:rsidRPr="00EB4951">
        <w:rPr>
          <w:rStyle w:val="Char3"/>
          <w:rFonts w:hint="cs"/>
          <w:rtl/>
        </w:rPr>
        <w:t>جای کلم</w:t>
      </w:r>
      <w:r w:rsidR="001714A2">
        <w:rPr>
          <w:rStyle w:val="Char3"/>
          <w:rFonts w:hint="cs"/>
          <w:rtl/>
        </w:rPr>
        <w:t>ۀ</w:t>
      </w:r>
      <w:r w:rsidR="001E0C08" w:rsidRPr="00EB4951">
        <w:rPr>
          <w:rStyle w:val="Char3"/>
          <w:rFonts w:hint="cs"/>
          <w:rtl/>
        </w:rPr>
        <w:t xml:space="preserve"> </w:t>
      </w:r>
      <w:r w:rsidR="00A74DC6" w:rsidRPr="00A74DC6">
        <w:rPr>
          <w:rStyle w:val="Char2"/>
          <w:rtl/>
        </w:rPr>
        <w:t>«</w:t>
      </w:r>
      <w:r w:rsidR="001E0C08" w:rsidRPr="00A74DC6">
        <w:rPr>
          <w:rStyle w:val="Char2"/>
          <w:rFonts w:hint="cs"/>
          <w:rtl/>
        </w:rPr>
        <w:t>ف</w:t>
      </w:r>
      <w:r w:rsidR="00A74DC6">
        <w:rPr>
          <w:rStyle w:val="Char2"/>
          <w:rFonts w:hint="cs"/>
          <w:rtl/>
        </w:rPr>
        <w:t>ي</w:t>
      </w:r>
      <w:r w:rsidR="001E0C08" w:rsidRPr="00A74DC6">
        <w:rPr>
          <w:rStyle w:val="Char2"/>
          <w:rFonts w:hint="cs"/>
          <w:rtl/>
        </w:rPr>
        <w:t xml:space="preserve"> قبلها</w:t>
      </w:r>
      <w:r w:rsidR="00A74DC6" w:rsidRPr="00A74DC6">
        <w:rPr>
          <w:rStyle w:val="Char2"/>
          <w:rtl/>
        </w:rPr>
        <w:t>»</w:t>
      </w:r>
      <w:r w:rsidR="001E0C08" w:rsidRPr="00EB4951">
        <w:rPr>
          <w:rStyle w:val="Char3"/>
          <w:rFonts w:hint="cs"/>
          <w:rtl/>
        </w:rPr>
        <w:t xml:space="preserve"> چنین آمده است:</w:t>
      </w:r>
      <w:r w:rsidRPr="00EB4951">
        <w:rPr>
          <w:rStyle w:val="Char3"/>
          <w:rFonts w:hint="cs"/>
          <w:rtl/>
        </w:rPr>
        <w:t xml:space="preserve"> </w:t>
      </w:r>
      <w:r w:rsidRPr="00A74DC6">
        <w:rPr>
          <w:rStyle w:val="Char0"/>
          <w:rFonts w:hint="cs"/>
          <w:rtl/>
        </w:rPr>
        <w:t>«</w:t>
      </w:r>
      <w:r w:rsidR="00F46986" w:rsidRPr="00A74DC6">
        <w:rPr>
          <w:rStyle w:val="Char0"/>
          <w:rFonts w:hint="eastAsia"/>
          <w:rtl/>
        </w:rPr>
        <w:t>طعنها</w:t>
      </w:r>
      <w:r w:rsidR="00F46986" w:rsidRPr="00A74DC6">
        <w:rPr>
          <w:rStyle w:val="Char0"/>
          <w:rtl/>
        </w:rPr>
        <w:t xml:space="preserve"> </w:t>
      </w:r>
      <w:r w:rsidR="00F46986" w:rsidRPr="00A74DC6">
        <w:rPr>
          <w:rStyle w:val="Char0"/>
          <w:rFonts w:hint="eastAsia"/>
          <w:rtl/>
        </w:rPr>
        <w:t>أبو</w:t>
      </w:r>
      <w:r w:rsidR="00F46986" w:rsidRPr="00A74DC6">
        <w:rPr>
          <w:rStyle w:val="Char0"/>
          <w:rtl/>
        </w:rPr>
        <w:t xml:space="preserve"> </w:t>
      </w:r>
      <w:r w:rsidR="00F46986" w:rsidRPr="00A74DC6">
        <w:rPr>
          <w:rStyle w:val="Char0"/>
          <w:rFonts w:hint="eastAsia"/>
          <w:rtl/>
        </w:rPr>
        <w:t>جهل</w:t>
      </w:r>
      <w:r w:rsidR="00F46986" w:rsidRPr="00A74DC6">
        <w:rPr>
          <w:rStyle w:val="Char0"/>
          <w:rtl/>
        </w:rPr>
        <w:t xml:space="preserve"> </w:t>
      </w:r>
      <w:r w:rsidR="00F46986" w:rsidRPr="00A74DC6">
        <w:rPr>
          <w:rStyle w:val="Char0"/>
          <w:rFonts w:hint="eastAsia"/>
          <w:rtl/>
        </w:rPr>
        <w:t>بحربة</w:t>
      </w:r>
      <w:r w:rsidR="00F46986" w:rsidRPr="00A74DC6">
        <w:rPr>
          <w:rStyle w:val="Char0"/>
          <w:rtl/>
        </w:rPr>
        <w:t xml:space="preserve"> </w:t>
      </w:r>
      <w:r w:rsidR="00F46986" w:rsidRPr="00A74DC6">
        <w:rPr>
          <w:rStyle w:val="Char0"/>
          <w:rFonts w:hint="eastAsia"/>
          <w:rtl/>
        </w:rPr>
        <w:t>في</w:t>
      </w:r>
      <w:r w:rsidR="00F46986" w:rsidRPr="00A74DC6">
        <w:rPr>
          <w:rStyle w:val="Char0"/>
          <w:rtl/>
        </w:rPr>
        <w:t xml:space="preserve"> </w:t>
      </w:r>
      <w:r w:rsidR="00F46986" w:rsidRPr="00A74DC6">
        <w:rPr>
          <w:rStyle w:val="Char0"/>
          <w:rFonts w:hint="eastAsia"/>
          <w:rtl/>
        </w:rPr>
        <w:t>قلبها</w:t>
      </w:r>
      <w:r w:rsidRPr="00A74DC6">
        <w:rPr>
          <w:rStyle w:val="Char0"/>
          <w:rFonts w:hint="cs"/>
          <w:rtl/>
        </w:rPr>
        <w:t>»</w:t>
      </w:r>
      <w:r w:rsidRPr="00A71083">
        <w:rPr>
          <w:rStyle w:val="Char3"/>
          <w:rFonts w:hint="cs"/>
          <w:vertAlign w:val="superscript"/>
          <w:rtl/>
        </w:rPr>
        <w:t>(</w:t>
      </w:r>
      <w:r w:rsidRPr="00A71083">
        <w:rPr>
          <w:rStyle w:val="Char3"/>
          <w:vertAlign w:val="superscript"/>
          <w:rtl/>
        </w:rPr>
        <w:footnoteReference w:id="88"/>
      </w:r>
      <w:r w:rsidRPr="00A71083">
        <w:rPr>
          <w:rStyle w:val="Char3"/>
          <w:rFonts w:hint="cs"/>
          <w:vertAlign w:val="superscript"/>
          <w:rtl/>
        </w:rPr>
        <w:t>)</w:t>
      </w:r>
      <w:r w:rsidRPr="00EB4951">
        <w:rPr>
          <w:rStyle w:val="Char3"/>
          <w:rFonts w:hint="cs"/>
          <w:rtl/>
        </w:rPr>
        <w:t>.</w:t>
      </w:r>
    </w:p>
    <w:p w:rsidR="0082423D" w:rsidRPr="00EB4951" w:rsidRDefault="0082423D" w:rsidP="000B2C3F">
      <w:pPr>
        <w:ind w:firstLine="284"/>
        <w:jc w:val="both"/>
        <w:rPr>
          <w:rStyle w:val="Char3"/>
          <w:rtl/>
        </w:rPr>
      </w:pPr>
      <w:r w:rsidRPr="00EB4951">
        <w:rPr>
          <w:rStyle w:val="Char3"/>
          <w:rFonts w:hint="cs"/>
          <w:rtl/>
        </w:rPr>
        <w:t>ابوجهل در قلب سمیه</w:t>
      </w:r>
      <w:r w:rsidR="000B2C3F">
        <w:rPr>
          <w:rStyle w:val="Char3"/>
          <w:rFonts w:cs="CTraditional Arabic" w:hint="cs"/>
          <w:rtl/>
        </w:rPr>
        <w:t>ل</w:t>
      </w:r>
      <w:r w:rsidRPr="00EB4951">
        <w:rPr>
          <w:rStyle w:val="Char3"/>
          <w:rFonts w:hint="cs"/>
          <w:rtl/>
        </w:rPr>
        <w:t xml:space="preserve"> نیزه زد-</w:t>
      </w:r>
    </w:p>
    <w:p w:rsidR="0082423D" w:rsidRPr="00EB4951" w:rsidRDefault="0082423D" w:rsidP="00FD77E4">
      <w:pPr>
        <w:ind w:firstLine="284"/>
        <w:jc w:val="both"/>
        <w:rPr>
          <w:rStyle w:val="Char3"/>
          <w:rtl/>
        </w:rPr>
      </w:pPr>
      <w:r w:rsidRPr="00EB4951">
        <w:rPr>
          <w:rStyle w:val="Char3"/>
          <w:rFonts w:hint="cs"/>
          <w:rtl/>
        </w:rPr>
        <w:t>(هـ) امام ابن کثیر نیزه‌زدن به قلبش را ذکر کرده است، ولی شیخ الاسلام به روایت ابن عباس</w:t>
      </w:r>
      <w:r>
        <w:rPr>
          <w:rFonts w:cs="CTraditional Arabic" w:hint="cs"/>
          <w:rtl/>
          <w:lang w:bidi="fa-IR"/>
        </w:rPr>
        <w:t>ب</w:t>
      </w:r>
      <w:r w:rsidRPr="00EB4951">
        <w:rPr>
          <w:rStyle w:val="Char3"/>
          <w:rFonts w:hint="cs"/>
          <w:rtl/>
        </w:rPr>
        <w:t xml:space="preserve"> نقل می‌کند، و در آن مذکور است که</w:t>
      </w:r>
    </w:p>
    <w:p w:rsidR="0082423D" w:rsidRPr="00EB4951" w:rsidRDefault="0082423D" w:rsidP="00FD77E4">
      <w:pPr>
        <w:ind w:firstLine="284"/>
        <w:jc w:val="both"/>
        <w:rPr>
          <w:rStyle w:val="Char3"/>
          <w:rtl/>
        </w:rPr>
      </w:pPr>
      <w:r w:rsidRPr="00A74DC6">
        <w:rPr>
          <w:rStyle w:val="Char0"/>
          <w:rFonts w:hint="cs"/>
          <w:rtl/>
        </w:rPr>
        <w:t>«</w:t>
      </w:r>
      <w:r w:rsidR="005E7E60" w:rsidRPr="00A74DC6">
        <w:rPr>
          <w:rStyle w:val="Char0"/>
          <w:rFonts w:hint="eastAsia"/>
          <w:rtl/>
        </w:rPr>
        <w:t>فطعن</w:t>
      </w:r>
      <w:r w:rsidR="005E7E60" w:rsidRPr="00A74DC6">
        <w:rPr>
          <w:rStyle w:val="Char0"/>
          <w:rtl/>
        </w:rPr>
        <w:t xml:space="preserve"> </w:t>
      </w:r>
      <w:r w:rsidR="005E7E60" w:rsidRPr="00A74DC6">
        <w:rPr>
          <w:rStyle w:val="Char0"/>
          <w:rFonts w:hint="eastAsia"/>
          <w:rtl/>
        </w:rPr>
        <w:t>أبو</w:t>
      </w:r>
      <w:r w:rsidR="005E7E60" w:rsidRPr="00A74DC6">
        <w:rPr>
          <w:rStyle w:val="Char0"/>
          <w:rtl/>
        </w:rPr>
        <w:t xml:space="preserve"> </w:t>
      </w:r>
      <w:r w:rsidR="005E7E60" w:rsidRPr="00A74DC6">
        <w:rPr>
          <w:rStyle w:val="Char0"/>
          <w:rFonts w:hint="eastAsia"/>
          <w:rtl/>
        </w:rPr>
        <w:t>جهل</w:t>
      </w:r>
      <w:r w:rsidR="005E7E60" w:rsidRPr="00A74DC6">
        <w:rPr>
          <w:rStyle w:val="Char0"/>
          <w:rtl/>
        </w:rPr>
        <w:t xml:space="preserve"> </w:t>
      </w:r>
      <w:r w:rsidR="005E7E60" w:rsidRPr="00A74DC6">
        <w:rPr>
          <w:rStyle w:val="Char0"/>
          <w:rFonts w:hint="eastAsia"/>
          <w:rtl/>
        </w:rPr>
        <w:t>سمية</w:t>
      </w:r>
      <w:r w:rsidR="005E7E60" w:rsidRPr="00A74DC6">
        <w:rPr>
          <w:rStyle w:val="Char0"/>
          <w:rtl/>
        </w:rPr>
        <w:t xml:space="preserve"> </w:t>
      </w:r>
      <w:r w:rsidR="005E7E60" w:rsidRPr="00A74DC6">
        <w:rPr>
          <w:rStyle w:val="Char0"/>
          <w:rFonts w:hint="eastAsia"/>
          <w:rtl/>
        </w:rPr>
        <w:t>في</w:t>
      </w:r>
      <w:r w:rsidR="005E7E60" w:rsidRPr="00A74DC6">
        <w:rPr>
          <w:rStyle w:val="Char0"/>
          <w:rtl/>
        </w:rPr>
        <w:t xml:space="preserve"> </w:t>
      </w:r>
      <w:r w:rsidR="005E7E60" w:rsidRPr="00A74DC6">
        <w:rPr>
          <w:rStyle w:val="Char0"/>
          <w:rFonts w:hint="eastAsia"/>
          <w:rtl/>
        </w:rPr>
        <w:t>قبلها</w:t>
      </w:r>
      <w:r w:rsidR="005E7E60" w:rsidRPr="00A74DC6">
        <w:rPr>
          <w:rStyle w:val="Char0"/>
          <w:rtl/>
        </w:rPr>
        <w:t xml:space="preserve"> </w:t>
      </w:r>
      <w:r w:rsidR="005E7E60" w:rsidRPr="00A74DC6">
        <w:rPr>
          <w:rStyle w:val="Char0"/>
          <w:rFonts w:hint="eastAsia"/>
          <w:rtl/>
        </w:rPr>
        <w:t>فماتت</w:t>
      </w:r>
      <w:r w:rsidRPr="00A74DC6">
        <w:rPr>
          <w:rStyle w:val="Char0"/>
          <w:rFonts w:hint="cs"/>
          <w:rtl/>
        </w:rPr>
        <w:t>»</w:t>
      </w:r>
      <w:r w:rsidRPr="00A71083">
        <w:rPr>
          <w:rStyle w:val="Char3"/>
          <w:rFonts w:hint="cs"/>
          <w:vertAlign w:val="superscript"/>
          <w:rtl/>
        </w:rPr>
        <w:t>(</w:t>
      </w:r>
      <w:r w:rsidRPr="00A71083">
        <w:rPr>
          <w:rStyle w:val="Char3"/>
          <w:vertAlign w:val="superscript"/>
          <w:rtl/>
        </w:rPr>
        <w:footnoteReference w:id="89"/>
      </w:r>
      <w:r w:rsidRPr="00A71083">
        <w:rPr>
          <w:rStyle w:val="Char3"/>
          <w:rFonts w:hint="cs"/>
          <w:vertAlign w:val="superscript"/>
          <w:rtl/>
        </w:rPr>
        <w:t>)</w:t>
      </w:r>
      <w:r w:rsidRPr="00EB4951">
        <w:rPr>
          <w:rStyle w:val="Char3"/>
          <w:rFonts w:hint="cs"/>
          <w:rtl/>
        </w:rPr>
        <w:t>.</w:t>
      </w:r>
    </w:p>
    <w:p w:rsidR="0082423D" w:rsidRPr="00EB4951" w:rsidRDefault="0082423D" w:rsidP="00FD77E4">
      <w:pPr>
        <w:ind w:firstLine="284"/>
        <w:jc w:val="both"/>
        <w:rPr>
          <w:rStyle w:val="Char3"/>
          <w:rtl/>
        </w:rPr>
      </w:pPr>
      <w:r w:rsidRPr="00EB4951">
        <w:rPr>
          <w:rStyle w:val="Char3"/>
          <w:rFonts w:hint="cs"/>
          <w:rtl/>
        </w:rPr>
        <w:t xml:space="preserve">«ابوجهل </w:t>
      </w:r>
      <w:r w:rsidR="000D3012" w:rsidRPr="00EB4951">
        <w:rPr>
          <w:rStyle w:val="Char3"/>
          <w:rFonts w:hint="cs"/>
          <w:rtl/>
        </w:rPr>
        <w:t>لعین در شرمگاه حضرت سمیه نیزه زد که در اثر آن کشته شد».</w:t>
      </w:r>
    </w:p>
    <w:p w:rsidR="003B51F8" w:rsidRPr="00EB4951" w:rsidRDefault="003B51F8" w:rsidP="00FD77E4">
      <w:pPr>
        <w:ind w:firstLine="284"/>
        <w:jc w:val="both"/>
        <w:rPr>
          <w:rStyle w:val="Char3"/>
          <w:rtl/>
        </w:rPr>
      </w:pPr>
      <w:r w:rsidRPr="00EB4951">
        <w:rPr>
          <w:rStyle w:val="Char3"/>
          <w:rFonts w:hint="cs"/>
          <w:rtl/>
        </w:rPr>
        <w:t>(و) علاوه از ا</w:t>
      </w:r>
      <w:r w:rsidR="005F42BE" w:rsidRPr="00EB4951">
        <w:rPr>
          <w:rStyle w:val="Char3"/>
          <w:rFonts w:hint="cs"/>
          <w:rtl/>
        </w:rPr>
        <w:t>ین امام ابن سعد از حضرت مجاهد با</w:t>
      </w:r>
      <w:r w:rsidRPr="00EB4951">
        <w:rPr>
          <w:rStyle w:val="Char3"/>
          <w:rFonts w:hint="cs"/>
          <w:rtl/>
        </w:rPr>
        <w:t xml:space="preserve"> سند خود روایت می‌کند که:</w:t>
      </w:r>
    </w:p>
    <w:p w:rsidR="003B51F8" w:rsidRPr="00EB4951" w:rsidRDefault="003B51F8" w:rsidP="00FD77E4">
      <w:pPr>
        <w:ind w:firstLine="284"/>
        <w:jc w:val="both"/>
        <w:rPr>
          <w:rStyle w:val="Char3"/>
          <w:rtl/>
        </w:rPr>
      </w:pPr>
      <w:r w:rsidRPr="00A74DC6">
        <w:rPr>
          <w:rStyle w:val="Char0"/>
          <w:rFonts w:hint="cs"/>
          <w:rtl/>
        </w:rPr>
        <w:t>«</w:t>
      </w:r>
      <w:r w:rsidR="00C20EB8" w:rsidRPr="00A74DC6">
        <w:rPr>
          <w:rStyle w:val="Char0"/>
          <w:rFonts w:hint="cs"/>
          <w:rtl/>
        </w:rPr>
        <w:t xml:space="preserve">أول شهيدة </w:t>
      </w:r>
      <w:r w:rsidR="00A74DC6">
        <w:rPr>
          <w:rStyle w:val="Char0"/>
          <w:rFonts w:hint="cs"/>
          <w:rtl/>
        </w:rPr>
        <w:t>أ</w:t>
      </w:r>
      <w:r w:rsidR="00C20EB8" w:rsidRPr="00A74DC6">
        <w:rPr>
          <w:rStyle w:val="Char0"/>
          <w:rFonts w:hint="cs"/>
          <w:rtl/>
        </w:rPr>
        <w:t>ستشهد في الإسلام سميه أم عمار أتاها أبو جهل فطعنها بحربة في قبلها</w:t>
      </w:r>
      <w:r w:rsidRPr="00A74DC6">
        <w:rPr>
          <w:rStyle w:val="Char0"/>
          <w:rFonts w:hint="cs"/>
          <w:rtl/>
        </w:rPr>
        <w:t>»</w:t>
      </w:r>
      <w:r w:rsidRPr="00777274">
        <w:rPr>
          <w:rStyle w:val="Char3"/>
          <w:rFonts w:hint="cs"/>
          <w:vertAlign w:val="superscript"/>
          <w:rtl/>
        </w:rPr>
        <w:t>(</w:t>
      </w:r>
      <w:r w:rsidRPr="00777274">
        <w:rPr>
          <w:rStyle w:val="Char3"/>
          <w:vertAlign w:val="superscript"/>
          <w:rtl/>
        </w:rPr>
        <w:footnoteReference w:id="90"/>
      </w:r>
      <w:r w:rsidRPr="00777274">
        <w:rPr>
          <w:rStyle w:val="Char3"/>
          <w:rFonts w:hint="cs"/>
          <w:vertAlign w:val="superscript"/>
          <w:rtl/>
        </w:rPr>
        <w:t>)</w:t>
      </w:r>
      <w:r w:rsidRPr="00EB4951">
        <w:rPr>
          <w:rStyle w:val="Char3"/>
          <w:rFonts w:hint="cs"/>
          <w:rtl/>
        </w:rPr>
        <w:t>.</w:t>
      </w:r>
    </w:p>
    <w:p w:rsidR="003B51F8" w:rsidRPr="00EB4951" w:rsidRDefault="003B51F8" w:rsidP="000B2C3F">
      <w:pPr>
        <w:ind w:firstLine="284"/>
        <w:jc w:val="both"/>
        <w:rPr>
          <w:rStyle w:val="Char3"/>
          <w:rtl/>
        </w:rPr>
      </w:pPr>
      <w:r w:rsidRPr="00EB4951">
        <w:rPr>
          <w:rStyle w:val="Char3"/>
          <w:rFonts w:hint="cs"/>
          <w:rtl/>
        </w:rPr>
        <w:t>اولین شهید اسلام حضرت سمیه</w:t>
      </w:r>
      <w:r w:rsidR="000B2C3F">
        <w:rPr>
          <w:rStyle w:val="Char3"/>
          <w:rFonts w:cs="CTraditional Arabic" w:hint="cs"/>
          <w:rtl/>
        </w:rPr>
        <w:t>ل</w:t>
      </w:r>
      <w:r w:rsidRPr="00EB4951">
        <w:rPr>
          <w:rStyle w:val="Char3"/>
          <w:rFonts w:hint="cs"/>
          <w:rtl/>
        </w:rPr>
        <w:t xml:space="preserve"> مادر حضرت عمار</w:t>
      </w:r>
      <w:r w:rsidR="00203A69" w:rsidRPr="00203A69">
        <w:rPr>
          <w:rFonts w:cs="CTraditional Arabic" w:hint="cs"/>
          <w:rtl/>
          <w:lang w:bidi="fa-IR"/>
        </w:rPr>
        <w:t xml:space="preserve">س </w:t>
      </w:r>
      <w:r w:rsidRPr="00EB4951">
        <w:rPr>
          <w:rStyle w:val="Char3"/>
          <w:rFonts w:hint="cs"/>
          <w:rtl/>
        </w:rPr>
        <w:t>است، ابوجهل نزد وی آمد و نیزه‌ای در شرمگاهش زد.</w:t>
      </w:r>
    </w:p>
    <w:p w:rsidR="00C20EB8" w:rsidRPr="00EB4951" w:rsidRDefault="00C20EB8" w:rsidP="00FD77E4">
      <w:pPr>
        <w:ind w:firstLine="284"/>
        <w:jc w:val="both"/>
        <w:rPr>
          <w:rStyle w:val="Char3"/>
          <w:rtl/>
        </w:rPr>
      </w:pPr>
      <w:r w:rsidRPr="00EB4951">
        <w:rPr>
          <w:rStyle w:val="Char3"/>
          <w:rFonts w:hint="cs"/>
          <w:rtl/>
        </w:rPr>
        <w:t>نیز امام ابن سعد و شیخ الاسلام امام ابن حجر رحمهما الله هم به جای «فی قلبها» «فی قبلها» نوشته</w:t>
      </w:r>
      <w:r w:rsidR="001F5F81" w:rsidRPr="00EB4951">
        <w:rPr>
          <w:rStyle w:val="Char3"/>
          <w:rFonts w:hint="cs"/>
          <w:rtl/>
        </w:rPr>
        <w:t>‌اند،</w:t>
      </w:r>
      <w:r w:rsidRPr="00EB4951">
        <w:rPr>
          <w:rStyle w:val="Char3"/>
          <w:rFonts w:hint="cs"/>
          <w:rtl/>
        </w:rPr>
        <w:t xml:space="preserve"> و از خباثت نفس و شقاوت قلب ابوجهل نیز همین شناعت و سفاهت متوقع است، لذا از همین تعبیر صحیح معلوم می‌شود </w:t>
      </w:r>
      <w:r>
        <w:rPr>
          <w:rFonts w:cs="Times New Roman" w:hint="cs"/>
          <w:rtl/>
          <w:lang w:bidi="fa-IR"/>
        </w:rPr>
        <w:t>–</w:t>
      </w:r>
      <w:r w:rsidRPr="00EB4951">
        <w:rPr>
          <w:rStyle w:val="Char3"/>
          <w:rFonts w:hint="cs"/>
          <w:rtl/>
        </w:rPr>
        <w:t xml:space="preserve"> و روایاتی که در</w:t>
      </w:r>
      <w:r w:rsidR="001F5F81" w:rsidRPr="00EB4951">
        <w:rPr>
          <w:rStyle w:val="Char3"/>
          <w:rFonts w:hint="cs"/>
          <w:rtl/>
        </w:rPr>
        <w:t xml:space="preserve"> آن‌ها </w:t>
      </w:r>
      <w:r w:rsidRPr="00EB4951">
        <w:rPr>
          <w:rStyle w:val="Char3"/>
          <w:rFonts w:hint="cs"/>
          <w:rtl/>
        </w:rPr>
        <w:t>نیزه</w:t>
      </w:r>
      <w:r w:rsidR="005F42BE" w:rsidRPr="00EB4951">
        <w:rPr>
          <w:rStyle w:val="Char3"/>
          <w:rFonts w:hint="cs"/>
          <w:rtl/>
        </w:rPr>
        <w:t xml:space="preserve"> </w:t>
      </w:r>
      <w:r w:rsidRPr="00EB4951">
        <w:rPr>
          <w:rStyle w:val="Char3"/>
          <w:rFonts w:hint="cs"/>
          <w:rtl/>
        </w:rPr>
        <w:t xml:space="preserve">‌زدن در دل مذکور است، </w:t>
      </w:r>
      <w:r w:rsidR="005F42BE" w:rsidRPr="00EB4951">
        <w:rPr>
          <w:rStyle w:val="Char3"/>
          <w:rFonts w:hint="cs"/>
          <w:rtl/>
        </w:rPr>
        <w:t>آ</w:t>
      </w:r>
      <w:r w:rsidRPr="00EB4951">
        <w:rPr>
          <w:rStyle w:val="Char3"/>
          <w:rFonts w:hint="cs"/>
          <w:rtl/>
        </w:rPr>
        <w:t>نجا به علت تشابه صورت خطی (کلمه «قلب» و «قبل») به جای قبل</w:t>
      </w:r>
      <w:r w:rsidR="00A74DC6" w:rsidRPr="00EB4951">
        <w:rPr>
          <w:rStyle w:val="Char3"/>
          <w:rFonts w:hint="eastAsia"/>
          <w:rtl/>
        </w:rPr>
        <w:t>‌</w:t>
      </w:r>
      <w:r w:rsidRPr="00EB4951">
        <w:rPr>
          <w:rStyle w:val="Char3"/>
          <w:rFonts w:hint="cs"/>
          <w:rtl/>
        </w:rPr>
        <w:t>ها، قلب</w:t>
      </w:r>
      <w:r w:rsidR="00A74DC6" w:rsidRPr="00EB4951">
        <w:rPr>
          <w:rStyle w:val="Char3"/>
          <w:rFonts w:hint="eastAsia"/>
          <w:rtl/>
        </w:rPr>
        <w:t>‌</w:t>
      </w:r>
      <w:r w:rsidRPr="00EB4951">
        <w:rPr>
          <w:rStyle w:val="Char3"/>
          <w:rFonts w:hint="cs"/>
          <w:rtl/>
        </w:rPr>
        <w:t>ها نوشته شده است والله اعلم.</w:t>
      </w:r>
    </w:p>
    <w:p w:rsidR="00BA0065" w:rsidRDefault="00BA0065" w:rsidP="0067125B">
      <w:pPr>
        <w:pStyle w:val="a1"/>
        <w:rPr>
          <w:rtl/>
        </w:rPr>
      </w:pPr>
      <w:bookmarkStart w:id="15" w:name="_Toc424209856"/>
      <w:r>
        <w:rPr>
          <w:rFonts w:hint="cs"/>
          <w:rtl/>
        </w:rPr>
        <w:t>5- حضرت یاسر</w:t>
      </w:r>
      <w:r w:rsidR="00045819" w:rsidRPr="00251942">
        <w:rPr>
          <w:rFonts w:cs="CTraditional Arabic" w:hint="cs"/>
          <w:b/>
          <w:bCs w:val="0"/>
          <w:sz w:val="28"/>
          <w:szCs w:val="28"/>
          <w:rtl/>
        </w:rPr>
        <w:t>س</w:t>
      </w:r>
      <w:r w:rsidR="005A50A3">
        <w:rPr>
          <w:rFonts w:hint="cs"/>
          <w:rtl/>
        </w:rPr>
        <w:t>:</w:t>
      </w:r>
      <w:bookmarkEnd w:id="15"/>
    </w:p>
    <w:p w:rsidR="00BA0065" w:rsidRPr="00EB4951" w:rsidRDefault="00ED6073" w:rsidP="00FD77E4">
      <w:pPr>
        <w:ind w:firstLine="284"/>
        <w:jc w:val="both"/>
        <w:rPr>
          <w:rStyle w:val="Char3"/>
          <w:rtl/>
        </w:rPr>
      </w:pPr>
      <w:r w:rsidRPr="00EB4951">
        <w:rPr>
          <w:rStyle w:val="Char3"/>
          <w:rFonts w:hint="cs"/>
          <w:rtl/>
        </w:rPr>
        <w:t xml:space="preserve">در روایت </w:t>
      </w:r>
      <w:r w:rsidR="005A50A3" w:rsidRPr="00EB4951">
        <w:rPr>
          <w:rStyle w:val="Char3"/>
          <w:rFonts w:hint="cs"/>
          <w:rtl/>
        </w:rPr>
        <w:t>حضرت عبدالله بن مسعود</w:t>
      </w:r>
      <w:r w:rsidR="005F42BE">
        <w:rPr>
          <w:rFonts w:cs="CTraditional Arabic" w:hint="cs"/>
          <w:rtl/>
          <w:lang w:bidi="fa-IR"/>
        </w:rPr>
        <w:t>ب</w:t>
      </w:r>
      <w:r w:rsidR="005F42BE" w:rsidRPr="00EB4951">
        <w:rPr>
          <w:rStyle w:val="Char3"/>
          <w:rFonts w:hint="cs"/>
          <w:rtl/>
        </w:rPr>
        <w:t xml:space="preserve"> </w:t>
      </w:r>
      <w:r w:rsidR="005A50A3" w:rsidRPr="00EB4951">
        <w:rPr>
          <w:rStyle w:val="Char3"/>
          <w:rFonts w:hint="cs"/>
          <w:rtl/>
        </w:rPr>
        <w:t>و مجاهد اسم گرامی حضرت یاسر</w:t>
      </w:r>
      <w:r w:rsidR="00203A69" w:rsidRPr="00203A69">
        <w:rPr>
          <w:rFonts w:cs="CTraditional Arabic" w:hint="cs"/>
          <w:rtl/>
          <w:lang w:bidi="fa-IR"/>
        </w:rPr>
        <w:t xml:space="preserve">س </w:t>
      </w:r>
      <w:r w:rsidR="005A50A3" w:rsidRPr="00EB4951">
        <w:rPr>
          <w:rStyle w:val="Char3"/>
          <w:rFonts w:hint="cs"/>
          <w:rtl/>
        </w:rPr>
        <w:t>مذکور نیست، ولی واقعیت این است که ایشان نیز سر</w:t>
      </w:r>
      <w:r w:rsidR="005F42BE" w:rsidRPr="00EB4951">
        <w:rPr>
          <w:rStyle w:val="Char3"/>
          <w:rFonts w:hint="cs"/>
          <w:rtl/>
        </w:rPr>
        <w:t>گروه</w:t>
      </w:r>
      <w:r w:rsidR="005A50A3" w:rsidRPr="00EB4951">
        <w:rPr>
          <w:rStyle w:val="Char3"/>
          <w:rFonts w:hint="cs"/>
          <w:rtl/>
        </w:rPr>
        <w:t xml:space="preserve"> مظلومان و مستضعفان هستند.</w:t>
      </w:r>
    </w:p>
    <w:p w:rsidR="00452A5A" w:rsidRPr="00EB4951" w:rsidRDefault="00452A5A" w:rsidP="00FD77E4">
      <w:pPr>
        <w:ind w:firstLine="284"/>
        <w:jc w:val="both"/>
        <w:rPr>
          <w:rStyle w:val="Char3"/>
          <w:rtl/>
        </w:rPr>
      </w:pPr>
      <w:r w:rsidRPr="00EB4951">
        <w:rPr>
          <w:rStyle w:val="Char3"/>
          <w:rFonts w:hint="cs"/>
          <w:rtl/>
        </w:rPr>
        <w:t>(الف) علامه شبلی نعمانی می‌نویسد:</w:t>
      </w:r>
    </w:p>
    <w:p w:rsidR="00452A5A" w:rsidRPr="00EB4951" w:rsidRDefault="00452A5A" w:rsidP="00FD77E4">
      <w:pPr>
        <w:ind w:firstLine="284"/>
        <w:jc w:val="both"/>
        <w:rPr>
          <w:rStyle w:val="Char3"/>
          <w:rtl/>
        </w:rPr>
      </w:pPr>
      <w:r w:rsidRPr="00EB4951">
        <w:rPr>
          <w:rStyle w:val="Char3"/>
          <w:rFonts w:hint="cs"/>
          <w:rtl/>
        </w:rPr>
        <w:t>حضرت یاسر</w:t>
      </w:r>
      <w:r w:rsidR="00203A69" w:rsidRPr="00203A69">
        <w:rPr>
          <w:rFonts w:cs="CTraditional Arabic" w:hint="cs"/>
          <w:rtl/>
          <w:lang w:bidi="fa-IR"/>
        </w:rPr>
        <w:t xml:space="preserve">س </w:t>
      </w:r>
      <w:r w:rsidRPr="00EB4951">
        <w:rPr>
          <w:rStyle w:val="Char3"/>
          <w:rFonts w:hint="cs"/>
          <w:rtl/>
        </w:rPr>
        <w:t>پدر حضرت عمار</w:t>
      </w:r>
      <w:r w:rsidR="00203A69" w:rsidRPr="00203A69">
        <w:rPr>
          <w:rFonts w:cs="CTraditional Arabic" w:hint="cs"/>
          <w:rtl/>
          <w:lang w:bidi="fa-IR"/>
        </w:rPr>
        <w:t xml:space="preserve">س </w:t>
      </w:r>
      <w:r w:rsidRPr="00EB4951">
        <w:rPr>
          <w:rStyle w:val="Char3"/>
          <w:rFonts w:hint="cs"/>
          <w:rtl/>
        </w:rPr>
        <w:t>بود او هم از دست کفار اذیت‌ها تحمل نموده و شهید شد</w:t>
      </w:r>
      <w:r w:rsidRPr="00777274">
        <w:rPr>
          <w:rStyle w:val="Char3"/>
          <w:rFonts w:hint="cs"/>
          <w:vertAlign w:val="superscript"/>
          <w:rtl/>
        </w:rPr>
        <w:t>(</w:t>
      </w:r>
      <w:r w:rsidRPr="00777274">
        <w:rPr>
          <w:rStyle w:val="Char3"/>
          <w:vertAlign w:val="superscript"/>
          <w:rtl/>
        </w:rPr>
        <w:footnoteReference w:id="91"/>
      </w:r>
      <w:r w:rsidRPr="00777274">
        <w:rPr>
          <w:rStyle w:val="Char3"/>
          <w:rFonts w:hint="cs"/>
          <w:vertAlign w:val="superscript"/>
          <w:rtl/>
        </w:rPr>
        <w:t>)</w:t>
      </w:r>
      <w:r w:rsidRPr="00EB4951">
        <w:rPr>
          <w:rStyle w:val="Char3"/>
          <w:rFonts w:hint="cs"/>
          <w:rtl/>
        </w:rPr>
        <w:t>.</w:t>
      </w:r>
    </w:p>
    <w:p w:rsidR="007E1182" w:rsidRPr="00EB4951" w:rsidRDefault="005F42BE" w:rsidP="00FD77E4">
      <w:pPr>
        <w:ind w:firstLine="284"/>
        <w:jc w:val="both"/>
        <w:rPr>
          <w:rStyle w:val="Char3"/>
        </w:rPr>
      </w:pPr>
      <w:r w:rsidRPr="00EB4951">
        <w:rPr>
          <w:rStyle w:val="Char3"/>
          <w:rFonts w:hint="cs"/>
          <w:rtl/>
        </w:rPr>
        <w:t>(ب) شیخ الاسلام، یک روایت ابن عباس</w:t>
      </w:r>
      <w:r>
        <w:rPr>
          <w:rFonts w:cs="CTraditional Arabic" w:hint="cs"/>
          <w:rtl/>
          <w:lang w:bidi="fa-IR"/>
        </w:rPr>
        <w:t>ب</w:t>
      </w:r>
      <w:r w:rsidRPr="00EB4951">
        <w:rPr>
          <w:rStyle w:val="Char3"/>
          <w:rFonts w:hint="cs"/>
          <w:rtl/>
        </w:rPr>
        <w:t xml:space="preserve"> </w:t>
      </w:r>
      <w:r w:rsidR="007E1182" w:rsidRPr="00EB4951">
        <w:rPr>
          <w:rStyle w:val="Char3"/>
          <w:rFonts w:hint="cs"/>
          <w:rtl/>
        </w:rPr>
        <w:t xml:space="preserve">را از تفسیر ابن الکلبی چنین نقل کرده است: </w:t>
      </w:r>
      <w:r w:rsidR="007E1182" w:rsidRPr="00A74DC6">
        <w:rPr>
          <w:rStyle w:val="Char0"/>
          <w:rFonts w:hint="cs"/>
          <w:rtl/>
        </w:rPr>
        <w:t>«</w:t>
      </w:r>
      <w:r w:rsidR="00C557F5" w:rsidRPr="00A74DC6">
        <w:rPr>
          <w:rStyle w:val="Char0"/>
          <w:rFonts w:hint="eastAsia"/>
          <w:rtl/>
        </w:rPr>
        <w:t>ومات</w:t>
      </w:r>
      <w:r w:rsidR="00C557F5" w:rsidRPr="00A74DC6">
        <w:rPr>
          <w:rStyle w:val="Char0"/>
          <w:rtl/>
        </w:rPr>
        <w:t xml:space="preserve"> </w:t>
      </w:r>
      <w:r w:rsidR="00C557F5" w:rsidRPr="00A74DC6">
        <w:rPr>
          <w:rStyle w:val="Char0"/>
          <w:rFonts w:hint="eastAsia"/>
          <w:rtl/>
        </w:rPr>
        <w:t>ياسر</w:t>
      </w:r>
      <w:r w:rsidR="00C557F5" w:rsidRPr="00A74DC6">
        <w:rPr>
          <w:rStyle w:val="Char0"/>
          <w:rtl/>
        </w:rPr>
        <w:t xml:space="preserve"> </w:t>
      </w:r>
      <w:r w:rsidR="00C557F5" w:rsidRPr="00A74DC6">
        <w:rPr>
          <w:rStyle w:val="Char0"/>
          <w:rFonts w:hint="eastAsia"/>
          <w:rtl/>
        </w:rPr>
        <w:t>في</w:t>
      </w:r>
      <w:r w:rsidR="00C557F5" w:rsidRPr="00A74DC6">
        <w:rPr>
          <w:rStyle w:val="Char0"/>
          <w:rtl/>
        </w:rPr>
        <w:t xml:space="preserve"> </w:t>
      </w:r>
      <w:r w:rsidR="00C557F5" w:rsidRPr="00A74DC6">
        <w:rPr>
          <w:rStyle w:val="Char0"/>
          <w:rFonts w:hint="eastAsia"/>
          <w:rtl/>
        </w:rPr>
        <w:t>العذاب</w:t>
      </w:r>
      <w:r w:rsidR="007E1182" w:rsidRPr="00A74DC6">
        <w:rPr>
          <w:rStyle w:val="Char0"/>
          <w:rFonts w:hint="cs"/>
          <w:rtl/>
        </w:rPr>
        <w:t>»</w:t>
      </w:r>
      <w:r w:rsidR="007E1182" w:rsidRPr="00777274">
        <w:rPr>
          <w:rStyle w:val="Char3"/>
          <w:rFonts w:hint="cs"/>
          <w:vertAlign w:val="superscript"/>
          <w:rtl/>
        </w:rPr>
        <w:t>(</w:t>
      </w:r>
      <w:r w:rsidR="007E1182" w:rsidRPr="00777274">
        <w:rPr>
          <w:rStyle w:val="Char3"/>
          <w:vertAlign w:val="superscript"/>
          <w:rtl/>
        </w:rPr>
        <w:footnoteReference w:id="92"/>
      </w:r>
      <w:r w:rsidR="007E1182" w:rsidRPr="00777274">
        <w:rPr>
          <w:rStyle w:val="Char3"/>
          <w:rFonts w:hint="cs"/>
          <w:vertAlign w:val="superscript"/>
          <w:rtl/>
        </w:rPr>
        <w:t>)</w:t>
      </w:r>
      <w:r w:rsidR="007E1182" w:rsidRPr="00EB4951">
        <w:rPr>
          <w:rStyle w:val="Char3"/>
          <w:rFonts w:hint="cs"/>
          <w:rtl/>
        </w:rPr>
        <w:t xml:space="preserve"> حضرت یاسر زیر شکنجه و عذاب جان داد.</w:t>
      </w:r>
    </w:p>
    <w:p w:rsidR="000A1DD6" w:rsidRDefault="000A1DD6" w:rsidP="00E751D2">
      <w:pPr>
        <w:pStyle w:val="a1"/>
        <w:rPr>
          <w:rtl/>
        </w:rPr>
      </w:pPr>
      <w:bookmarkStart w:id="16" w:name="_Toc424209857"/>
      <w:r>
        <w:rPr>
          <w:rFonts w:hint="cs"/>
          <w:rtl/>
        </w:rPr>
        <w:t>6- حضرت عبدالله بن یاسر</w:t>
      </w:r>
      <w:r w:rsidR="005F42BE" w:rsidRPr="00251942">
        <w:rPr>
          <w:rFonts w:cs="CTraditional Arabic" w:hint="cs"/>
          <w:b/>
          <w:bCs w:val="0"/>
          <w:sz w:val="28"/>
          <w:szCs w:val="28"/>
          <w:rtl/>
        </w:rPr>
        <w:t>ب</w:t>
      </w:r>
      <w:r w:rsidRPr="005F42BE">
        <w:rPr>
          <w:rFonts w:hint="cs"/>
          <w:rtl/>
        </w:rPr>
        <w:t>:</w:t>
      </w:r>
      <w:bookmarkEnd w:id="16"/>
    </w:p>
    <w:p w:rsidR="000A1DD6" w:rsidRPr="00EB4951" w:rsidRDefault="0087404E" w:rsidP="00FD77E4">
      <w:pPr>
        <w:ind w:firstLine="284"/>
        <w:jc w:val="both"/>
        <w:rPr>
          <w:rStyle w:val="Char3"/>
          <w:rtl/>
        </w:rPr>
      </w:pPr>
      <w:r w:rsidRPr="00EB4951">
        <w:rPr>
          <w:rStyle w:val="Char3"/>
          <w:rFonts w:hint="cs"/>
          <w:rtl/>
        </w:rPr>
        <w:t>علامه ابن سعد می‌گوید که «برادر حضرت عمار که حضرت عبدالله بن یاسر</w:t>
      </w:r>
      <w:r w:rsidR="005F42BE">
        <w:rPr>
          <w:rFonts w:cs="CTraditional Arabic" w:hint="cs"/>
          <w:rtl/>
          <w:lang w:bidi="fa-IR"/>
        </w:rPr>
        <w:t>ش</w:t>
      </w:r>
      <w:r w:rsidRPr="00EB4951">
        <w:rPr>
          <w:rStyle w:val="Char3"/>
          <w:rFonts w:hint="cs"/>
          <w:rtl/>
        </w:rPr>
        <w:t xml:space="preserve"> نام داشت نیز مسلمان شده بود»</w:t>
      </w:r>
      <w:r w:rsidRPr="00777274">
        <w:rPr>
          <w:rStyle w:val="Char3"/>
          <w:rFonts w:hint="cs"/>
          <w:vertAlign w:val="superscript"/>
          <w:rtl/>
        </w:rPr>
        <w:t>(</w:t>
      </w:r>
      <w:r w:rsidRPr="00777274">
        <w:rPr>
          <w:rStyle w:val="Char3"/>
          <w:vertAlign w:val="superscript"/>
          <w:rtl/>
        </w:rPr>
        <w:footnoteReference w:id="93"/>
      </w:r>
      <w:r w:rsidRPr="00777274">
        <w:rPr>
          <w:rStyle w:val="Char3"/>
          <w:rFonts w:hint="cs"/>
          <w:vertAlign w:val="superscript"/>
          <w:rtl/>
        </w:rPr>
        <w:t>)</w:t>
      </w:r>
      <w:r w:rsidRPr="00EB4951">
        <w:rPr>
          <w:rStyle w:val="Char3"/>
          <w:rFonts w:hint="cs"/>
          <w:rtl/>
        </w:rPr>
        <w:t>.</w:t>
      </w:r>
    </w:p>
    <w:p w:rsidR="00BA1A69" w:rsidRPr="00EB4951" w:rsidRDefault="00BA1A69" w:rsidP="00FD77E4">
      <w:pPr>
        <w:ind w:firstLine="284"/>
        <w:jc w:val="both"/>
        <w:rPr>
          <w:rStyle w:val="Char3"/>
          <w:rtl/>
        </w:rPr>
      </w:pPr>
      <w:r w:rsidRPr="00EB4951">
        <w:rPr>
          <w:rStyle w:val="Char3"/>
          <w:rFonts w:hint="cs"/>
          <w:rtl/>
        </w:rPr>
        <w:t>و از روایت منقوله علامه عسقلانی معلوم است که وی نیز تحت انواع عذاب‌ها و شکنجه‌ها به شهادت رسیده است</w:t>
      </w:r>
      <w:r w:rsidRPr="00777274">
        <w:rPr>
          <w:rStyle w:val="Char3"/>
          <w:rFonts w:hint="cs"/>
          <w:vertAlign w:val="superscript"/>
          <w:rtl/>
        </w:rPr>
        <w:t>(</w:t>
      </w:r>
      <w:r w:rsidRPr="00777274">
        <w:rPr>
          <w:rStyle w:val="Char3"/>
          <w:vertAlign w:val="superscript"/>
          <w:rtl/>
        </w:rPr>
        <w:footnoteReference w:id="94"/>
      </w:r>
      <w:r w:rsidRPr="00777274">
        <w:rPr>
          <w:rStyle w:val="Char3"/>
          <w:rFonts w:hint="cs"/>
          <w:vertAlign w:val="superscript"/>
          <w:rtl/>
        </w:rPr>
        <w:t>)</w:t>
      </w:r>
      <w:r w:rsidRPr="00EB4951">
        <w:rPr>
          <w:rStyle w:val="Char3"/>
          <w:rFonts w:hint="cs"/>
          <w:rtl/>
        </w:rPr>
        <w:t>.</w:t>
      </w:r>
    </w:p>
    <w:p w:rsidR="00471007" w:rsidRDefault="003946BD" w:rsidP="0067125B">
      <w:pPr>
        <w:pStyle w:val="a1"/>
        <w:rPr>
          <w:rtl/>
        </w:rPr>
      </w:pPr>
      <w:bookmarkStart w:id="17" w:name="_Toc424209858"/>
      <w:r>
        <w:rPr>
          <w:rFonts w:hint="cs"/>
          <w:rtl/>
        </w:rPr>
        <w:t>7- حضرت صهیب</w:t>
      </w:r>
      <w:r w:rsidR="00045819" w:rsidRPr="00251942">
        <w:rPr>
          <w:rFonts w:cs="CTraditional Arabic" w:hint="cs"/>
          <w:b/>
          <w:bCs w:val="0"/>
          <w:sz w:val="28"/>
          <w:szCs w:val="28"/>
          <w:rtl/>
        </w:rPr>
        <w:t>س</w:t>
      </w:r>
      <w:r w:rsidR="00E751D2">
        <w:rPr>
          <w:rFonts w:hint="cs"/>
          <w:rtl/>
        </w:rPr>
        <w:t>:</w:t>
      </w:r>
      <w:bookmarkEnd w:id="17"/>
    </w:p>
    <w:p w:rsidR="003946BD" w:rsidRPr="00EB4951" w:rsidRDefault="00247C0A" w:rsidP="00FD77E4">
      <w:pPr>
        <w:ind w:firstLine="284"/>
        <w:jc w:val="both"/>
        <w:rPr>
          <w:rStyle w:val="Char3"/>
          <w:rtl/>
        </w:rPr>
      </w:pPr>
      <w:r w:rsidRPr="00EB4951">
        <w:rPr>
          <w:rStyle w:val="Char3"/>
          <w:rFonts w:hint="cs"/>
          <w:rtl/>
        </w:rPr>
        <w:t>علامه شبلی نعمانی می‌نویسد</w:t>
      </w:r>
      <w:r w:rsidR="005F42BE" w:rsidRPr="00EB4951">
        <w:rPr>
          <w:rStyle w:val="Char3"/>
          <w:rFonts w:hint="cs"/>
          <w:rtl/>
        </w:rPr>
        <w:t>:</w:t>
      </w:r>
      <w:r w:rsidRPr="00EB4951">
        <w:rPr>
          <w:rStyle w:val="Char3"/>
          <w:rFonts w:hint="cs"/>
          <w:rtl/>
        </w:rPr>
        <w:t xml:space="preserve"> که نسبت مشهور وی رومی است، اما در واقع رومی نیست، بلکه خانواده</w:t>
      </w:r>
      <w:r w:rsidR="001F5F81" w:rsidRPr="00EB4951">
        <w:rPr>
          <w:rStyle w:val="Char3"/>
          <w:rFonts w:hint="cs"/>
          <w:rtl/>
        </w:rPr>
        <w:t xml:space="preserve">‌اش </w:t>
      </w:r>
      <w:r w:rsidRPr="00EB4951">
        <w:rPr>
          <w:rStyle w:val="Char3"/>
          <w:rFonts w:hint="cs"/>
          <w:rtl/>
        </w:rPr>
        <w:t>در موصل زندگی می‌کرد، باری رومیان برآن منطقه حمله کردند و در میان کسانی که به اسارت گرفته شدند و با خود بردند، حضرت صهیب نیز بود وی در روم پرورش یافت بالاخره یک شخص عربی او را خریده به مکه آورد</w:t>
      </w:r>
      <w:r w:rsidRPr="00777274">
        <w:rPr>
          <w:rStyle w:val="Char3"/>
          <w:rFonts w:hint="cs"/>
          <w:vertAlign w:val="superscript"/>
          <w:rtl/>
        </w:rPr>
        <w:t>(</w:t>
      </w:r>
      <w:r w:rsidRPr="00777274">
        <w:rPr>
          <w:rStyle w:val="Char3"/>
          <w:vertAlign w:val="superscript"/>
          <w:rtl/>
        </w:rPr>
        <w:footnoteReference w:id="95"/>
      </w:r>
      <w:r w:rsidRPr="00777274">
        <w:rPr>
          <w:rStyle w:val="Char3"/>
          <w:rFonts w:hint="cs"/>
          <w:vertAlign w:val="superscript"/>
          <w:rtl/>
        </w:rPr>
        <w:t>)</w:t>
      </w:r>
      <w:r w:rsidRPr="00EB4951">
        <w:rPr>
          <w:rStyle w:val="Char3"/>
          <w:rFonts w:hint="cs"/>
          <w:rtl/>
        </w:rPr>
        <w:t>.</w:t>
      </w:r>
    </w:p>
    <w:p w:rsidR="00BF4348" w:rsidRPr="00EB4951" w:rsidRDefault="00BF4348" w:rsidP="00FD77E4">
      <w:pPr>
        <w:ind w:firstLine="284"/>
        <w:jc w:val="both"/>
        <w:rPr>
          <w:rStyle w:val="Char3"/>
          <w:rtl/>
        </w:rPr>
      </w:pPr>
      <w:r w:rsidRPr="00EB4951">
        <w:rPr>
          <w:rStyle w:val="Char3"/>
          <w:rFonts w:hint="cs"/>
          <w:rtl/>
        </w:rPr>
        <w:t>(الف) ابن سعد به سند خود روایت کرده است:</w:t>
      </w:r>
    </w:p>
    <w:p w:rsidR="00BF4348" w:rsidRPr="00EB4951" w:rsidRDefault="00BF4348" w:rsidP="00FD77E4">
      <w:pPr>
        <w:ind w:firstLine="284"/>
        <w:jc w:val="both"/>
        <w:rPr>
          <w:rStyle w:val="Char3"/>
          <w:rtl/>
        </w:rPr>
      </w:pPr>
      <w:r w:rsidRPr="00A74DC6">
        <w:rPr>
          <w:rStyle w:val="Char0"/>
          <w:rFonts w:hint="cs"/>
          <w:rtl/>
        </w:rPr>
        <w:t>«</w:t>
      </w:r>
      <w:r w:rsidR="00B201DB" w:rsidRPr="00A74DC6">
        <w:rPr>
          <w:rStyle w:val="Char0"/>
          <w:rFonts w:hint="eastAsia"/>
          <w:rtl/>
        </w:rPr>
        <w:t>كان</w:t>
      </w:r>
      <w:r w:rsidR="00B201DB" w:rsidRPr="00A74DC6">
        <w:rPr>
          <w:rStyle w:val="Char0"/>
          <w:rtl/>
        </w:rPr>
        <w:t xml:space="preserve"> </w:t>
      </w:r>
      <w:r w:rsidR="00B201DB" w:rsidRPr="00A74DC6">
        <w:rPr>
          <w:rStyle w:val="Char0"/>
          <w:rFonts w:hint="eastAsia"/>
          <w:rtl/>
        </w:rPr>
        <w:t>عمار</w:t>
      </w:r>
      <w:r w:rsidR="00B201DB" w:rsidRPr="00A74DC6">
        <w:rPr>
          <w:rStyle w:val="Char0"/>
          <w:rtl/>
        </w:rPr>
        <w:t xml:space="preserve"> </w:t>
      </w:r>
      <w:r w:rsidR="00B201DB" w:rsidRPr="00A74DC6">
        <w:rPr>
          <w:rStyle w:val="Char0"/>
          <w:rFonts w:hint="eastAsia"/>
          <w:rtl/>
        </w:rPr>
        <w:t>بن</w:t>
      </w:r>
      <w:r w:rsidR="00B201DB" w:rsidRPr="00A74DC6">
        <w:rPr>
          <w:rStyle w:val="Char0"/>
          <w:rtl/>
        </w:rPr>
        <w:t xml:space="preserve"> </w:t>
      </w:r>
      <w:r w:rsidR="00B201DB" w:rsidRPr="00A74DC6">
        <w:rPr>
          <w:rStyle w:val="Char0"/>
          <w:rFonts w:hint="eastAsia"/>
          <w:rtl/>
        </w:rPr>
        <w:t>ياسر</w:t>
      </w:r>
      <w:r w:rsidR="00B201DB" w:rsidRPr="00A74DC6">
        <w:rPr>
          <w:rStyle w:val="Char0"/>
          <w:rtl/>
        </w:rPr>
        <w:t xml:space="preserve"> </w:t>
      </w:r>
      <w:r w:rsidR="00B201DB" w:rsidRPr="00A74DC6">
        <w:rPr>
          <w:rStyle w:val="Char0"/>
          <w:rFonts w:hint="eastAsia"/>
          <w:rtl/>
        </w:rPr>
        <w:t>يعذب</w:t>
      </w:r>
      <w:r w:rsidR="00B201DB" w:rsidRPr="00A74DC6">
        <w:rPr>
          <w:rStyle w:val="Char0"/>
          <w:rtl/>
        </w:rPr>
        <w:t xml:space="preserve"> </w:t>
      </w:r>
      <w:r w:rsidR="00B201DB" w:rsidRPr="00A74DC6">
        <w:rPr>
          <w:rStyle w:val="Char0"/>
          <w:rFonts w:hint="eastAsia"/>
          <w:rtl/>
        </w:rPr>
        <w:t>حتى</w:t>
      </w:r>
      <w:r w:rsidR="00B201DB" w:rsidRPr="00A74DC6">
        <w:rPr>
          <w:rStyle w:val="Char0"/>
          <w:rtl/>
        </w:rPr>
        <w:t xml:space="preserve"> </w:t>
      </w:r>
      <w:r w:rsidR="00B201DB" w:rsidRPr="00A74DC6">
        <w:rPr>
          <w:rStyle w:val="Char0"/>
          <w:rFonts w:hint="eastAsia"/>
          <w:rtl/>
        </w:rPr>
        <w:t>لا</w:t>
      </w:r>
      <w:r w:rsidR="00B201DB" w:rsidRPr="00A74DC6">
        <w:rPr>
          <w:rStyle w:val="Char0"/>
          <w:rtl/>
        </w:rPr>
        <w:t xml:space="preserve"> </w:t>
      </w:r>
      <w:r w:rsidR="00B201DB" w:rsidRPr="00A74DC6">
        <w:rPr>
          <w:rStyle w:val="Char0"/>
          <w:rFonts w:hint="eastAsia"/>
          <w:rtl/>
        </w:rPr>
        <w:t>يدري</w:t>
      </w:r>
      <w:r w:rsidR="00B201DB" w:rsidRPr="00A74DC6">
        <w:rPr>
          <w:rStyle w:val="Char0"/>
          <w:rtl/>
        </w:rPr>
        <w:t xml:space="preserve"> </w:t>
      </w:r>
      <w:r w:rsidR="00B201DB" w:rsidRPr="00A74DC6">
        <w:rPr>
          <w:rStyle w:val="Char0"/>
          <w:rFonts w:hint="eastAsia"/>
          <w:rtl/>
        </w:rPr>
        <w:t>ما</w:t>
      </w:r>
      <w:r w:rsidR="00B201DB" w:rsidRPr="00A74DC6">
        <w:rPr>
          <w:rStyle w:val="Char0"/>
          <w:rtl/>
        </w:rPr>
        <w:t xml:space="preserve"> </w:t>
      </w:r>
      <w:r w:rsidR="00B201DB" w:rsidRPr="00A74DC6">
        <w:rPr>
          <w:rStyle w:val="Char0"/>
          <w:rFonts w:hint="eastAsia"/>
          <w:rtl/>
        </w:rPr>
        <w:t>يقول،</w:t>
      </w:r>
      <w:r w:rsidR="00B201DB" w:rsidRPr="00A74DC6">
        <w:rPr>
          <w:rStyle w:val="Char0"/>
          <w:rtl/>
        </w:rPr>
        <w:t xml:space="preserve"> </w:t>
      </w:r>
      <w:r w:rsidR="00B201DB" w:rsidRPr="00A74DC6">
        <w:rPr>
          <w:rStyle w:val="Char0"/>
          <w:rFonts w:hint="eastAsia"/>
          <w:rtl/>
        </w:rPr>
        <w:t>وكان</w:t>
      </w:r>
      <w:r w:rsidR="00B201DB" w:rsidRPr="00A74DC6">
        <w:rPr>
          <w:rStyle w:val="Char0"/>
          <w:rtl/>
        </w:rPr>
        <w:t xml:space="preserve"> </w:t>
      </w:r>
      <w:r w:rsidR="00B201DB" w:rsidRPr="00A74DC6">
        <w:rPr>
          <w:rStyle w:val="Char0"/>
          <w:rFonts w:hint="eastAsia"/>
          <w:rtl/>
        </w:rPr>
        <w:t>صهيب</w:t>
      </w:r>
      <w:r w:rsidR="00B201DB" w:rsidRPr="00A74DC6">
        <w:rPr>
          <w:rStyle w:val="Char0"/>
          <w:rtl/>
        </w:rPr>
        <w:t xml:space="preserve"> </w:t>
      </w:r>
      <w:r w:rsidR="00B201DB" w:rsidRPr="00A74DC6">
        <w:rPr>
          <w:rStyle w:val="Char0"/>
          <w:rFonts w:hint="eastAsia"/>
          <w:rtl/>
        </w:rPr>
        <w:t>يعذب</w:t>
      </w:r>
      <w:r w:rsidR="00B201DB" w:rsidRPr="00A74DC6">
        <w:rPr>
          <w:rStyle w:val="Char0"/>
          <w:rtl/>
        </w:rPr>
        <w:t xml:space="preserve"> </w:t>
      </w:r>
      <w:r w:rsidR="00B201DB" w:rsidRPr="00A74DC6">
        <w:rPr>
          <w:rStyle w:val="Char0"/>
          <w:rFonts w:hint="eastAsia"/>
          <w:rtl/>
        </w:rPr>
        <w:t>حتى</w:t>
      </w:r>
      <w:r w:rsidR="00B201DB" w:rsidRPr="00A74DC6">
        <w:rPr>
          <w:rStyle w:val="Char0"/>
          <w:rtl/>
        </w:rPr>
        <w:t xml:space="preserve"> </w:t>
      </w:r>
      <w:r w:rsidR="00B201DB" w:rsidRPr="00A74DC6">
        <w:rPr>
          <w:rStyle w:val="Char0"/>
          <w:rFonts w:hint="eastAsia"/>
          <w:rtl/>
        </w:rPr>
        <w:t>لا</w:t>
      </w:r>
      <w:r w:rsidR="00B201DB" w:rsidRPr="00A74DC6">
        <w:rPr>
          <w:rStyle w:val="Char0"/>
          <w:rtl/>
        </w:rPr>
        <w:t xml:space="preserve"> </w:t>
      </w:r>
      <w:r w:rsidR="00B201DB" w:rsidRPr="00A74DC6">
        <w:rPr>
          <w:rStyle w:val="Char0"/>
          <w:rFonts w:hint="eastAsia"/>
          <w:rtl/>
        </w:rPr>
        <w:t>يدري</w:t>
      </w:r>
      <w:r w:rsidR="00B201DB" w:rsidRPr="00A74DC6">
        <w:rPr>
          <w:rStyle w:val="Char0"/>
          <w:rtl/>
        </w:rPr>
        <w:t xml:space="preserve"> </w:t>
      </w:r>
      <w:r w:rsidR="00B201DB" w:rsidRPr="00A74DC6">
        <w:rPr>
          <w:rStyle w:val="Char0"/>
          <w:rFonts w:hint="eastAsia"/>
          <w:rtl/>
        </w:rPr>
        <w:t>ما</w:t>
      </w:r>
      <w:r w:rsidR="00B201DB" w:rsidRPr="00A74DC6">
        <w:rPr>
          <w:rStyle w:val="Char0"/>
          <w:rtl/>
        </w:rPr>
        <w:t xml:space="preserve"> </w:t>
      </w:r>
      <w:r w:rsidR="00B201DB" w:rsidRPr="00A74DC6">
        <w:rPr>
          <w:rStyle w:val="Char0"/>
          <w:rFonts w:hint="eastAsia"/>
          <w:rtl/>
        </w:rPr>
        <w:t>يقول</w:t>
      </w:r>
      <w:r w:rsidRPr="00A74DC6">
        <w:rPr>
          <w:rStyle w:val="Char0"/>
          <w:rFonts w:hint="cs"/>
          <w:rtl/>
        </w:rPr>
        <w:t>»</w:t>
      </w:r>
      <w:r w:rsidRPr="00777274">
        <w:rPr>
          <w:rStyle w:val="Char3"/>
          <w:rFonts w:hint="cs"/>
          <w:vertAlign w:val="superscript"/>
          <w:rtl/>
        </w:rPr>
        <w:t>(</w:t>
      </w:r>
      <w:r w:rsidRPr="00777274">
        <w:rPr>
          <w:rStyle w:val="Char3"/>
          <w:vertAlign w:val="superscript"/>
          <w:rtl/>
        </w:rPr>
        <w:footnoteReference w:id="96"/>
      </w:r>
      <w:r w:rsidRPr="00777274">
        <w:rPr>
          <w:rStyle w:val="Char3"/>
          <w:rFonts w:hint="cs"/>
          <w:vertAlign w:val="superscript"/>
          <w:rtl/>
        </w:rPr>
        <w:t>)</w:t>
      </w:r>
      <w:r w:rsidRPr="00EB4951">
        <w:rPr>
          <w:rStyle w:val="Char3"/>
          <w:rFonts w:hint="cs"/>
          <w:rtl/>
        </w:rPr>
        <w:t>.</w:t>
      </w:r>
    </w:p>
    <w:p w:rsidR="00BF4348" w:rsidRPr="00EB4951" w:rsidRDefault="00BF4348" w:rsidP="00FD77E4">
      <w:pPr>
        <w:ind w:firstLine="284"/>
        <w:jc w:val="both"/>
        <w:rPr>
          <w:rStyle w:val="Char3"/>
          <w:rtl/>
        </w:rPr>
      </w:pPr>
      <w:r w:rsidRPr="00EB4951">
        <w:rPr>
          <w:rStyle w:val="Char3"/>
          <w:rFonts w:hint="cs"/>
          <w:rtl/>
        </w:rPr>
        <w:t>به حضرت عمار و حضرت صهیب چنان شکنجه داده می‌شد که از فرط آن نمی‌دانستند چه می‌گویند.</w:t>
      </w:r>
    </w:p>
    <w:p w:rsidR="0020156B" w:rsidRPr="00EB4951" w:rsidRDefault="0020156B" w:rsidP="00FD77E4">
      <w:pPr>
        <w:ind w:firstLine="284"/>
        <w:jc w:val="both"/>
        <w:rPr>
          <w:rStyle w:val="Char3"/>
          <w:rtl/>
        </w:rPr>
      </w:pPr>
      <w:r w:rsidRPr="00EB4951">
        <w:rPr>
          <w:rStyle w:val="Char3"/>
          <w:rFonts w:hint="cs"/>
          <w:rtl/>
        </w:rPr>
        <w:t xml:space="preserve">یعنی از شدت تعذیب و عقوبت حواس آنان مختل می‌شد </w:t>
      </w:r>
      <w:r w:rsidR="00FD1CBB" w:rsidRPr="00FD1CBB">
        <w:rPr>
          <w:rFonts w:cs="CTraditional Arabic" w:hint="cs"/>
          <w:rtl/>
          <w:lang w:bidi="fa-IR"/>
        </w:rPr>
        <w:t>ش</w:t>
      </w:r>
      <w:r w:rsidRPr="00EB4951">
        <w:rPr>
          <w:rStyle w:val="Char3"/>
          <w:rFonts w:hint="cs"/>
          <w:rtl/>
        </w:rPr>
        <w:t>.</w:t>
      </w:r>
    </w:p>
    <w:p w:rsidR="00545B10" w:rsidRPr="00EB4951" w:rsidRDefault="00545B10" w:rsidP="00FD77E4">
      <w:pPr>
        <w:ind w:firstLine="284"/>
        <w:jc w:val="both"/>
        <w:rPr>
          <w:rStyle w:val="Char3"/>
          <w:rtl/>
        </w:rPr>
      </w:pPr>
      <w:r w:rsidRPr="00EB4951">
        <w:rPr>
          <w:rStyle w:val="Char3"/>
          <w:rFonts w:hint="cs"/>
          <w:rtl/>
        </w:rPr>
        <w:t>(ب) شیخ الاسلام حافظ ابن حجر عسقلانی می‌نویسد که بغوی نقل کرده است:</w:t>
      </w:r>
    </w:p>
    <w:p w:rsidR="00545B10" w:rsidRPr="00EB4951" w:rsidRDefault="00545B10" w:rsidP="00FD77E4">
      <w:pPr>
        <w:ind w:firstLine="284"/>
        <w:jc w:val="both"/>
        <w:rPr>
          <w:rStyle w:val="Char3"/>
          <w:rtl/>
        </w:rPr>
      </w:pPr>
      <w:r w:rsidRPr="00A74DC6">
        <w:rPr>
          <w:rStyle w:val="Char0"/>
          <w:rFonts w:hint="cs"/>
          <w:rtl/>
        </w:rPr>
        <w:t>«</w:t>
      </w:r>
      <w:r w:rsidR="005001FB" w:rsidRPr="00A74DC6">
        <w:rPr>
          <w:rStyle w:val="Char0"/>
          <w:rFonts w:hint="eastAsia"/>
          <w:rtl/>
        </w:rPr>
        <w:t>وكان</w:t>
      </w:r>
      <w:r w:rsidR="005001FB" w:rsidRPr="00A74DC6">
        <w:rPr>
          <w:rStyle w:val="Char0"/>
          <w:rtl/>
        </w:rPr>
        <w:t xml:space="preserve"> </w:t>
      </w:r>
      <w:r w:rsidR="005001FB" w:rsidRPr="00A74DC6">
        <w:rPr>
          <w:rStyle w:val="Char0"/>
          <w:rFonts w:hint="eastAsia"/>
          <w:rtl/>
        </w:rPr>
        <w:t>من</w:t>
      </w:r>
      <w:r w:rsidR="005001FB" w:rsidRPr="00A74DC6">
        <w:rPr>
          <w:rStyle w:val="Char0"/>
          <w:rtl/>
        </w:rPr>
        <w:t xml:space="preserve"> </w:t>
      </w:r>
      <w:r w:rsidR="005001FB" w:rsidRPr="00A74DC6">
        <w:rPr>
          <w:rStyle w:val="Char0"/>
          <w:rFonts w:hint="eastAsia"/>
          <w:rtl/>
        </w:rPr>
        <w:t>المستضعفين</w:t>
      </w:r>
      <w:r w:rsidR="005001FB" w:rsidRPr="00A74DC6">
        <w:rPr>
          <w:rStyle w:val="Char0"/>
          <w:rtl/>
        </w:rPr>
        <w:t xml:space="preserve"> </w:t>
      </w:r>
      <w:r w:rsidR="005001FB" w:rsidRPr="00A74DC6">
        <w:rPr>
          <w:rStyle w:val="Char0"/>
          <w:rFonts w:hint="eastAsia"/>
          <w:rtl/>
        </w:rPr>
        <w:t>ممن</w:t>
      </w:r>
      <w:r w:rsidR="005001FB" w:rsidRPr="00A74DC6">
        <w:rPr>
          <w:rStyle w:val="Char0"/>
          <w:rtl/>
        </w:rPr>
        <w:t xml:space="preserve"> </w:t>
      </w:r>
      <w:r w:rsidR="005001FB" w:rsidRPr="00A74DC6">
        <w:rPr>
          <w:rStyle w:val="Char0"/>
          <w:rFonts w:hint="eastAsia"/>
          <w:rtl/>
        </w:rPr>
        <w:t>يعذب</w:t>
      </w:r>
      <w:r w:rsidR="005001FB" w:rsidRPr="00A74DC6">
        <w:rPr>
          <w:rStyle w:val="Char0"/>
          <w:rtl/>
        </w:rPr>
        <w:t xml:space="preserve"> </w:t>
      </w:r>
      <w:r w:rsidR="005001FB" w:rsidRPr="00A74DC6">
        <w:rPr>
          <w:rStyle w:val="Char0"/>
          <w:rFonts w:hint="eastAsia"/>
          <w:rtl/>
        </w:rPr>
        <w:t>في</w:t>
      </w:r>
      <w:r w:rsidR="005001FB" w:rsidRPr="00A74DC6">
        <w:rPr>
          <w:rStyle w:val="Char0"/>
          <w:rtl/>
        </w:rPr>
        <w:t xml:space="preserve"> </w:t>
      </w:r>
      <w:r w:rsidR="005001FB" w:rsidRPr="00A74DC6">
        <w:rPr>
          <w:rStyle w:val="Char0"/>
          <w:rFonts w:hint="eastAsia"/>
          <w:rtl/>
        </w:rPr>
        <w:t>الله</w:t>
      </w:r>
      <w:r w:rsidRPr="00A74DC6">
        <w:rPr>
          <w:rStyle w:val="Char0"/>
          <w:rFonts w:hint="cs"/>
          <w:rtl/>
        </w:rPr>
        <w:t>»</w:t>
      </w:r>
      <w:r w:rsidRPr="00777274">
        <w:rPr>
          <w:rStyle w:val="Char3"/>
          <w:rFonts w:hint="cs"/>
          <w:vertAlign w:val="superscript"/>
          <w:rtl/>
        </w:rPr>
        <w:t>(</w:t>
      </w:r>
      <w:r w:rsidRPr="00777274">
        <w:rPr>
          <w:rStyle w:val="Char3"/>
          <w:vertAlign w:val="superscript"/>
          <w:rtl/>
        </w:rPr>
        <w:footnoteReference w:id="97"/>
      </w:r>
      <w:r w:rsidRPr="00777274">
        <w:rPr>
          <w:rStyle w:val="Char3"/>
          <w:rFonts w:hint="cs"/>
          <w:vertAlign w:val="superscript"/>
          <w:rtl/>
        </w:rPr>
        <w:t>)</w:t>
      </w:r>
      <w:r w:rsidRPr="00EB4951">
        <w:rPr>
          <w:rStyle w:val="Char3"/>
          <w:rFonts w:hint="cs"/>
          <w:rtl/>
        </w:rPr>
        <w:t>.</w:t>
      </w:r>
    </w:p>
    <w:p w:rsidR="00545B10" w:rsidRPr="00EB4951" w:rsidRDefault="00545B10" w:rsidP="00FD77E4">
      <w:pPr>
        <w:ind w:firstLine="284"/>
        <w:jc w:val="both"/>
        <w:rPr>
          <w:rStyle w:val="Char3"/>
          <w:rtl/>
        </w:rPr>
      </w:pPr>
      <w:r w:rsidRPr="00EB4951">
        <w:rPr>
          <w:rStyle w:val="Char3"/>
          <w:rFonts w:hint="cs"/>
          <w:rtl/>
        </w:rPr>
        <w:t>صهیب</w:t>
      </w:r>
      <w:r w:rsidR="00203A69" w:rsidRPr="00203A69">
        <w:rPr>
          <w:rFonts w:cs="CTraditional Arabic" w:hint="cs"/>
          <w:rtl/>
          <w:lang w:bidi="fa-IR"/>
        </w:rPr>
        <w:t xml:space="preserve">س </w:t>
      </w:r>
      <w:r w:rsidRPr="00EB4951">
        <w:rPr>
          <w:rStyle w:val="Char3"/>
          <w:rFonts w:hint="cs"/>
          <w:rtl/>
        </w:rPr>
        <w:t>از جمله صحاب</w:t>
      </w:r>
      <w:r w:rsidR="001714A2">
        <w:rPr>
          <w:rStyle w:val="Char3"/>
          <w:rFonts w:hint="cs"/>
          <w:rtl/>
        </w:rPr>
        <w:t>ۀ</w:t>
      </w:r>
      <w:r w:rsidRPr="00EB4951">
        <w:rPr>
          <w:rStyle w:val="Char3"/>
          <w:rFonts w:hint="cs"/>
          <w:rtl/>
        </w:rPr>
        <w:t xml:space="preserve"> ناتوان و مستضعفی بود که در راه رضای خدا مبتلای عذاب گردید.</w:t>
      </w:r>
    </w:p>
    <w:p w:rsidR="00C94C39" w:rsidRPr="00EB4951" w:rsidRDefault="00C94C39" w:rsidP="00377CF7">
      <w:pPr>
        <w:ind w:firstLine="284"/>
        <w:jc w:val="both"/>
        <w:rPr>
          <w:rStyle w:val="Char3"/>
          <w:rtl/>
        </w:rPr>
      </w:pPr>
      <w:r w:rsidRPr="00EB4951">
        <w:rPr>
          <w:rStyle w:val="Char3"/>
          <w:rFonts w:hint="cs"/>
          <w:rtl/>
        </w:rPr>
        <w:t>در روایت حضرت عبدالله بن مسعود</w:t>
      </w:r>
      <w:r w:rsidR="00560ADF">
        <w:rPr>
          <w:rFonts w:cs="CTraditional Arabic" w:hint="cs"/>
          <w:rtl/>
          <w:lang w:bidi="fa-IR"/>
        </w:rPr>
        <w:t>ب</w:t>
      </w:r>
      <w:r w:rsidRPr="00EB4951">
        <w:rPr>
          <w:rStyle w:val="Char3"/>
          <w:rFonts w:hint="cs"/>
          <w:rtl/>
        </w:rPr>
        <w:t xml:space="preserve"> و مجاهد اسمای گرامی حضرت بلال، حضرت خباب، حضرت عمار، حضرت سمیه، حضرت صهیب</w:t>
      </w:r>
      <w:r w:rsidR="00560ADF">
        <w:rPr>
          <w:rFonts w:cs="CTraditional Arabic" w:hint="cs"/>
          <w:rtl/>
          <w:lang w:bidi="fa-IR"/>
        </w:rPr>
        <w:t>ش</w:t>
      </w:r>
      <w:r w:rsidRPr="00EB4951">
        <w:rPr>
          <w:rStyle w:val="Char3"/>
          <w:rFonts w:hint="cs"/>
          <w:rtl/>
        </w:rPr>
        <w:t>، در ردیف مستضعفان مظلومان مذکور هستند که آنان را پیش از همه به جرم اظهار اسلام شدیداً شکنجه می‌کردند، قبلاً نیز ذکر مظلومیت و مصیبت آنان و حضرت یاسر و حضرت عبدال</w:t>
      </w:r>
      <w:r w:rsidR="00560ADF" w:rsidRPr="00EB4951">
        <w:rPr>
          <w:rStyle w:val="Char3"/>
          <w:rFonts w:hint="cs"/>
          <w:rtl/>
        </w:rPr>
        <w:t>ل</w:t>
      </w:r>
      <w:r w:rsidRPr="00EB4951">
        <w:rPr>
          <w:rStyle w:val="Char3"/>
          <w:rFonts w:hint="cs"/>
          <w:rtl/>
        </w:rPr>
        <w:t>ه</w:t>
      </w:r>
      <w:r w:rsidR="00560ADF">
        <w:rPr>
          <w:rFonts w:cs="CTraditional Arabic" w:hint="cs"/>
          <w:rtl/>
          <w:lang w:bidi="fa-IR"/>
        </w:rPr>
        <w:t>ش</w:t>
      </w:r>
      <w:r w:rsidRPr="00EB4951">
        <w:rPr>
          <w:rStyle w:val="Char3"/>
          <w:rFonts w:hint="cs"/>
          <w:rtl/>
        </w:rPr>
        <w:t xml:space="preserve"> بیان شده است، بعد از این بزرگواران در ردیف باکشان اسلام، نوبت به حضرت ابو فکیهه و حضرت عامر بن فهیره</w:t>
      </w:r>
      <w:r w:rsidR="00560ADF">
        <w:rPr>
          <w:rFonts w:cs="CTraditional Arabic" w:hint="cs"/>
          <w:rtl/>
          <w:lang w:bidi="fa-IR"/>
        </w:rPr>
        <w:t>ش</w:t>
      </w:r>
      <w:r w:rsidRPr="00EB4951">
        <w:rPr>
          <w:rStyle w:val="Char3"/>
          <w:rFonts w:hint="cs"/>
          <w:rtl/>
        </w:rPr>
        <w:t xml:space="preserve"> می</w:t>
      </w:r>
      <w:r w:rsidRPr="00EB4951">
        <w:rPr>
          <w:rStyle w:val="Char3"/>
          <w:rFonts w:hint="eastAsia"/>
          <w:rtl/>
        </w:rPr>
        <w:t>‌رسد، و در رد</w:t>
      </w:r>
      <w:r w:rsidR="001714A2">
        <w:rPr>
          <w:rStyle w:val="Char3"/>
          <w:rFonts w:hint="eastAsia"/>
          <w:rtl/>
        </w:rPr>
        <w:t>ۀ</w:t>
      </w:r>
      <w:r w:rsidRPr="00EB4951">
        <w:rPr>
          <w:rStyle w:val="Char3"/>
          <w:rFonts w:hint="eastAsia"/>
          <w:rtl/>
        </w:rPr>
        <w:t xml:space="preserve"> حضرات مظلومان اولین این دو بزرگوار نیز در تحمل انواع ظلم و ستم کاملاً شریک و سهیم هستند.</w:t>
      </w:r>
    </w:p>
    <w:p w:rsidR="00C94C39" w:rsidRPr="00EB4951" w:rsidRDefault="008A7483" w:rsidP="00FD77E4">
      <w:pPr>
        <w:ind w:firstLine="284"/>
        <w:jc w:val="both"/>
        <w:rPr>
          <w:rStyle w:val="Char3"/>
          <w:rtl/>
        </w:rPr>
      </w:pPr>
      <w:r>
        <w:rPr>
          <w:rStyle w:val="Char3"/>
          <w:rFonts w:hint="cs"/>
          <w:rtl/>
        </w:rPr>
        <w:t xml:space="preserve">چنان‌که </w:t>
      </w:r>
      <w:r w:rsidR="00C94C39" w:rsidRPr="00EB4951">
        <w:rPr>
          <w:rStyle w:val="Char3"/>
          <w:rFonts w:hint="cs"/>
          <w:rtl/>
        </w:rPr>
        <w:t>در روایت گذشت</w:t>
      </w:r>
      <w:r w:rsidR="001714A2">
        <w:rPr>
          <w:rStyle w:val="Char3"/>
          <w:rFonts w:hint="cs"/>
          <w:rtl/>
        </w:rPr>
        <w:t>ۀ</w:t>
      </w:r>
      <w:r w:rsidR="00C94C39" w:rsidRPr="00EB4951">
        <w:rPr>
          <w:rStyle w:val="Char3"/>
          <w:rFonts w:hint="cs"/>
          <w:rtl/>
        </w:rPr>
        <w:t xml:space="preserve"> ابن سعد، نام نامی حضرت ابو فکیهه و حضرت عامر بن فهیره نیز در ردیف حضرت عمار و حضرت صهیب و حضرت بلال مذکور است، </w:t>
      </w:r>
      <w:r w:rsidR="00FD1CBB" w:rsidRPr="00FD1CBB">
        <w:rPr>
          <w:rFonts w:cs="CTraditional Arabic" w:hint="cs"/>
          <w:rtl/>
          <w:lang w:bidi="fa-IR"/>
        </w:rPr>
        <w:t>ش</w:t>
      </w:r>
      <w:r w:rsidR="00C94C39" w:rsidRPr="00EB4951">
        <w:rPr>
          <w:rStyle w:val="Char3"/>
          <w:rFonts w:hint="cs"/>
          <w:rtl/>
        </w:rPr>
        <w:t>»</w:t>
      </w:r>
      <w:r w:rsidR="00C94C39" w:rsidRPr="00777274">
        <w:rPr>
          <w:rStyle w:val="Char3"/>
          <w:rFonts w:hint="cs"/>
          <w:vertAlign w:val="superscript"/>
          <w:rtl/>
        </w:rPr>
        <w:t>(</w:t>
      </w:r>
      <w:r w:rsidR="00C94C39" w:rsidRPr="00777274">
        <w:rPr>
          <w:rStyle w:val="Char3"/>
          <w:vertAlign w:val="superscript"/>
          <w:rtl/>
        </w:rPr>
        <w:footnoteReference w:id="98"/>
      </w:r>
      <w:r w:rsidR="00C94C39" w:rsidRPr="00777274">
        <w:rPr>
          <w:rStyle w:val="Char3"/>
          <w:rFonts w:hint="cs"/>
          <w:vertAlign w:val="superscript"/>
          <w:rtl/>
        </w:rPr>
        <w:t>)</w:t>
      </w:r>
      <w:r w:rsidR="00C94C39" w:rsidRPr="00EB4951">
        <w:rPr>
          <w:rStyle w:val="Char3"/>
          <w:rFonts w:hint="cs"/>
          <w:rtl/>
        </w:rPr>
        <w:t>.</w:t>
      </w:r>
    </w:p>
    <w:p w:rsidR="00C94C39" w:rsidRPr="00EB4951" w:rsidRDefault="00C94C39" w:rsidP="00FD77E4">
      <w:pPr>
        <w:ind w:firstLine="284"/>
        <w:jc w:val="both"/>
        <w:rPr>
          <w:rStyle w:val="Char3"/>
          <w:rtl/>
        </w:rPr>
      </w:pPr>
      <w:r w:rsidRPr="00EB4951">
        <w:rPr>
          <w:rStyle w:val="Char3"/>
          <w:rFonts w:hint="cs"/>
          <w:rtl/>
        </w:rPr>
        <w:t>حالا بنگریم که آنان با چه بی‌رحمی مورد تعذیب و هدف اذیت و آزار قرار داده شده</w:t>
      </w:r>
      <w:r w:rsidR="001F5F81" w:rsidRPr="00EB4951">
        <w:rPr>
          <w:rStyle w:val="Char3"/>
          <w:rFonts w:hint="cs"/>
          <w:rtl/>
        </w:rPr>
        <w:t>‌اند.</w:t>
      </w:r>
    </w:p>
    <w:p w:rsidR="001241F9" w:rsidRDefault="001241F9" w:rsidP="00E751D2">
      <w:pPr>
        <w:pStyle w:val="a1"/>
        <w:rPr>
          <w:rtl/>
        </w:rPr>
      </w:pPr>
      <w:bookmarkStart w:id="18" w:name="_Toc424209859"/>
      <w:r>
        <w:rPr>
          <w:rFonts w:hint="cs"/>
          <w:rtl/>
        </w:rPr>
        <w:t>8- حضرت ابو فکیهه:</w:t>
      </w:r>
      <w:bookmarkEnd w:id="18"/>
    </w:p>
    <w:p w:rsidR="001241F9" w:rsidRPr="00EB4951" w:rsidRDefault="00F3485E" w:rsidP="00FD77E4">
      <w:pPr>
        <w:ind w:firstLine="284"/>
        <w:jc w:val="both"/>
        <w:rPr>
          <w:rStyle w:val="Char3"/>
          <w:rtl/>
        </w:rPr>
      </w:pPr>
      <w:r w:rsidRPr="00EB4951">
        <w:rPr>
          <w:rStyle w:val="Char3"/>
          <w:rFonts w:hint="cs"/>
          <w:rtl/>
        </w:rPr>
        <w:t>(الف) ابن سعد می‌نویسد که او در مکه مسلمان شد، در حالی که وی غلام قبیله عبدالدار بود،</w:t>
      </w:r>
      <w:r w:rsidR="001F5F81" w:rsidRPr="00EB4951">
        <w:rPr>
          <w:rStyle w:val="Char3"/>
          <w:rFonts w:hint="cs"/>
          <w:rtl/>
        </w:rPr>
        <w:t xml:space="preserve"> آن‌ها </w:t>
      </w:r>
      <w:r w:rsidRPr="00EB4951">
        <w:rPr>
          <w:rStyle w:val="Char3"/>
          <w:rFonts w:hint="cs"/>
          <w:rtl/>
        </w:rPr>
        <w:t>وی را شکنجه می‌دادند تا از دین اسلام برگردد، ولی استقامت ورزیده و تسلیم آنان نمی‌شد.</w:t>
      </w:r>
    </w:p>
    <w:p w:rsidR="003D56AD" w:rsidRPr="00EB4951" w:rsidRDefault="003D56AD" w:rsidP="00FD77E4">
      <w:pPr>
        <w:ind w:firstLine="284"/>
        <w:jc w:val="both"/>
        <w:rPr>
          <w:rStyle w:val="Char3"/>
          <w:rtl/>
        </w:rPr>
      </w:pPr>
      <w:r w:rsidRPr="00A74DC6">
        <w:rPr>
          <w:rStyle w:val="Char0"/>
          <w:rFonts w:hint="cs"/>
          <w:rtl/>
        </w:rPr>
        <w:t>«</w:t>
      </w:r>
      <w:r w:rsidR="00CF25C8" w:rsidRPr="00A74DC6">
        <w:rPr>
          <w:rStyle w:val="Char0"/>
          <w:rFonts w:hint="eastAsia"/>
          <w:rtl/>
        </w:rPr>
        <w:t>يخرجونه</w:t>
      </w:r>
      <w:r w:rsidR="00CF25C8" w:rsidRPr="00A74DC6">
        <w:rPr>
          <w:rStyle w:val="Char0"/>
          <w:rtl/>
        </w:rPr>
        <w:t xml:space="preserve"> </w:t>
      </w:r>
      <w:r w:rsidR="00CF25C8" w:rsidRPr="00A74DC6">
        <w:rPr>
          <w:rStyle w:val="Char0"/>
          <w:rFonts w:hint="eastAsia"/>
          <w:rtl/>
        </w:rPr>
        <w:t>نصف</w:t>
      </w:r>
      <w:r w:rsidR="00CF25C8" w:rsidRPr="00A74DC6">
        <w:rPr>
          <w:rStyle w:val="Char0"/>
          <w:rtl/>
        </w:rPr>
        <w:t xml:space="preserve"> </w:t>
      </w:r>
      <w:r w:rsidR="00CF25C8" w:rsidRPr="00A74DC6">
        <w:rPr>
          <w:rStyle w:val="Char0"/>
          <w:rFonts w:hint="eastAsia"/>
          <w:rtl/>
        </w:rPr>
        <w:t>النهار</w:t>
      </w:r>
      <w:r w:rsidR="00CF25C8" w:rsidRPr="00A74DC6">
        <w:rPr>
          <w:rStyle w:val="Char0"/>
          <w:rtl/>
        </w:rPr>
        <w:t xml:space="preserve"> </w:t>
      </w:r>
      <w:r w:rsidR="00CF25C8" w:rsidRPr="00A74DC6">
        <w:rPr>
          <w:rStyle w:val="Char0"/>
          <w:rFonts w:hint="eastAsia"/>
          <w:rtl/>
        </w:rPr>
        <w:t>في</w:t>
      </w:r>
      <w:r w:rsidR="00CF25C8" w:rsidRPr="00A74DC6">
        <w:rPr>
          <w:rStyle w:val="Char0"/>
          <w:rtl/>
        </w:rPr>
        <w:t xml:space="preserve"> </w:t>
      </w:r>
      <w:r w:rsidR="00CF25C8" w:rsidRPr="00A74DC6">
        <w:rPr>
          <w:rStyle w:val="Char0"/>
          <w:rFonts w:hint="eastAsia"/>
          <w:rtl/>
        </w:rPr>
        <w:t>حر</w:t>
      </w:r>
      <w:r w:rsidR="00CF25C8" w:rsidRPr="00A74DC6">
        <w:rPr>
          <w:rStyle w:val="Char0"/>
          <w:rtl/>
        </w:rPr>
        <w:t xml:space="preserve"> </w:t>
      </w:r>
      <w:r w:rsidR="00CF25C8" w:rsidRPr="00A74DC6">
        <w:rPr>
          <w:rStyle w:val="Char0"/>
          <w:rFonts w:hint="eastAsia"/>
          <w:rtl/>
        </w:rPr>
        <w:t>شديد</w:t>
      </w:r>
      <w:r w:rsidR="00CF25C8" w:rsidRPr="00A74DC6">
        <w:rPr>
          <w:rStyle w:val="Char0"/>
          <w:rtl/>
        </w:rPr>
        <w:t xml:space="preserve"> </w:t>
      </w:r>
      <w:r w:rsidR="00CF25C8" w:rsidRPr="00A74DC6">
        <w:rPr>
          <w:rStyle w:val="Char0"/>
          <w:rFonts w:hint="eastAsia"/>
          <w:rtl/>
        </w:rPr>
        <w:t>في</w:t>
      </w:r>
      <w:r w:rsidR="00CF25C8" w:rsidRPr="00A74DC6">
        <w:rPr>
          <w:rStyle w:val="Char0"/>
          <w:rtl/>
        </w:rPr>
        <w:t xml:space="preserve"> </w:t>
      </w:r>
      <w:r w:rsidR="00CF25C8" w:rsidRPr="00A74DC6">
        <w:rPr>
          <w:rStyle w:val="Char0"/>
          <w:rFonts w:hint="eastAsia"/>
          <w:rtl/>
        </w:rPr>
        <w:t>قيد</w:t>
      </w:r>
      <w:r w:rsidR="00CF25C8" w:rsidRPr="00A74DC6">
        <w:rPr>
          <w:rStyle w:val="Char0"/>
          <w:rtl/>
        </w:rPr>
        <w:t xml:space="preserve"> </w:t>
      </w:r>
      <w:r w:rsidR="00CF25C8" w:rsidRPr="00A74DC6">
        <w:rPr>
          <w:rStyle w:val="Char0"/>
          <w:rFonts w:hint="eastAsia"/>
          <w:rtl/>
        </w:rPr>
        <w:t>من</w:t>
      </w:r>
      <w:r w:rsidR="00CF25C8" w:rsidRPr="00A74DC6">
        <w:rPr>
          <w:rStyle w:val="Char0"/>
          <w:rtl/>
        </w:rPr>
        <w:t xml:space="preserve"> </w:t>
      </w:r>
      <w:r w:rsidR="00CF25C8" w:rsidRPr="00A74DC6">
        <w:rPr>
          <w:rStyle w:val="Char0"/>
          <w:rFonts w:hint="eastAsia"/>
          <w:rtl/>
        </w:rPr>
        <w:t>حديد</w:t>
      </w:r>
      <w:r w:rsidR="00CF25C8" w:rsidRPr="00A74DC6">
        <w:rPr>
          <w:rStyle w:val="Char0"/>
          <w:rtl/>
        </w:rPr>
        <w:t xml:space="preserve"> </w:t>
      </w:r>
      <w:r w:rsidR="00CF25C8" w:rsidRPr="00A74DC6">
        <w:rPr>
          <w:rStyle w:val="Char0"/>
          <w:rFonts w:hint="eastAsia"/>
          <w:rtl/>
        </w:rPr>
        <w:t>ويلبس</w:t>
      </w:r>
      <w:r w:rsidR="00CF25C8" w:rsidRPr="00A74DC6">
        <w:rPr>
          <w:rStyle w:val="Char0"/>
          <w:rtl/>
        </w:rPr>
        <w:t xml:space="preserve"> </w:t>
      </w:r>
      <w:r w:rsidR="00CF25C8" w:rsidRPr="00A74DC6">
        <w:rPr>
          <w:rStyle w:val="Char0"/>
          <w:rFonts w:hint="eastAsia"/>
          <w:rtl/>
        </w:rPr>
        <w:t>ثيابا</w:t>
      </w:r>
      <w:r w:rsidR="00CF25C8" w:rsidRPr="00A74DC6">
        <w:rPr>
          <w:rStyle w:val="Char0"/>
          <w:rtl/>
        </w:rPr>
        <w:t xml:space="preserve"> </w:t>
      </w:r>
      <w:r w:rsidR="00CF25C8" w:rsidRPr="00A74DC6">
        <w:rPr>
          <w:rStyle w:val="Char0"/>
          <w:rFonts w:hint="eastAsia"/>
          <w:rtl/>
        </w:rPr>
        <w:t>ويبطح</w:t>
      </w:r>
      <w:r w:rsidR="00CF25C8" w:rsidRPr="00A74DC6">
        <w:rPr>
          <w:rStyle w:val="Char0"/>
          <w:rtl/>
        </w:rPr>
        <w:t xml:space="preserve"> </w:t>
      </w:r>
      <w:r w:rsidR="00CF25C8" w:rsidRPr="00A74DC6">
        <w:rPr>
          <w:rStyle w:val="Char0"/>
          <w:rFonts w:hint="eastAsia"/>
          <w:rtl/>
        </w:rPr>
        <w:t>في</w:t>
      </w:r>
      <w:r w:rsidR="00CF25C8" w:rsidRPr="00A74DC6">
        <w:rPr>
          <w:rStyle w:val="Char0"/>
          <w:rtl/>
        </w:rPr>
        <w:t xml:space="preserve"> </w:t>
      </w:r>
      <w:r w:rsidR="00CF25C8" w:rsidRPr="00A74DC6">
        <w:rPr>
          <w:rStyle w:val="Char0"/>
          <w:rFonts w:hint="eastAsia"/>
          <w:rtl/>
        </w:rPr>
        <w:t>الرمضاء</w:t>
      </w:r>
      <w:r w:rsidR="00CF25C8" w:rsidRPr="00A74DC6">
        <w:rPr>
          <w:rStyle w:val="Char0"/>
          <w:rtl/>
        </w:rPr>
        <w:t xml:space="preserve"> </w:t>
      </w:r>
      <w:r w:rsidR="00CF25C8" w:rsidRPr="00A74DC6">
        <w:rPr>
          <w:rStyle w:val="Char0"/>
          <w:rFonts w:hint="eastAsia"/>
          <w:rtl/>
        </w:rPr>
        <w:t>ثم</w:t>
      </w:r>
      <w:r w:rsidR="00CF25C8" w:rsidRPr="00A74DC6">
        <w:rPr>
          <w:rStyle w:val="Char0"/>
          <w:rtl/>
        </w:rPr>
        <w:t xml:space="preserve"> </w:t>
      </w:r>
      <w:r w:rsidR="00CF25C8" w:rsidRPr="00A74DC6">
        <w:rPr>
          <w:rStyle w:val="Char0"/>
          <w:rFonts w:hint="eastAsia"/>
          <w:rtl/>
        </w:rPr>
        <w:t>يؤتى</w:t>
      </w:r>
      <w:r w:rsidR="00CF25C8" w:rsidRPr="00A74DC6">
        <w:rPr>
          <w:rStyle w:val="Char0"/>
          <w:rtl/>
        </w:rPr>
        <w:t xml:space="preserve"> </w:t>
      </w:r>
      <w:r w:rsidR="00CF25C8" w:rsidRPr="00A74DC6">
        <w:rPr>
          <w:rStyle w:val="Char0"/>
          <w:rFonts w:hint="eastAsia"/>
          <w:rtl/>
        </w:rPr>
        <w:t>بالصخرة</w:t>
      </w:r>
      <w:r w:rsidR="00CF25C8" w:rsidRPr="00A74DC6">
        <w:rPr>
          <w:rStyle w:val="Char0"/>
          <w:rtl/>
        </w:rPr>
        <w:t xml:space="preserve"> </w:t>
      </w:r>
      <w:r w:rsidR="00CF25C8" w:rsidRPr="00A74DC6">
        <w:rPr>
          <w:rStyle w:val="Char0"/>
          <w:rFonts w:hint="eastAsia"/>
          <w:rtl/>
        </w:rPr>
        <w:t>فتوضع</w:t>
      </w:r>
      <w:r w:rsidR="00CF25C8" w:rsidRPr="00A74DC6">
        <w:rPr>
          <w:rStyle w:val="Char0"/>
          <w:rtl/>
        </w:rPr>
        <w:t xml:space="preserve"> </w:t>
      </w:r>
      <w:r w:rsidR="00CF25C8" w:rsidRPr="00A74DC6">
        <w:rPr>
          <w:rStyle w:val="Char0"/>
          <w:rFonts w:hint="eastAsia"/>
          <w:rtl/>
        </w:rPr>
        <w:t>على</w:t>
      </w:r>
      <w:r w:rsidR="00CF25C8" w:rsidRPr="00A74DC6">
        <w:rPr>
          <w:rStyle w:val="Char0"/>
          <w:rtl/>
        </w:rPr>
        <w:t xml:space="preserve"> </w:t>
      </w:r>
      <w:r w:rsidR="00CF25C8" w:rsidRPr="00A74DC6">
        <w:rPr>
          <w:rStyle w:val="Char0"/>
          <w:rFonts w:hint="eastAsia"/>
          <w:rtl/>
        </w:rPr>
        <w:t>ظهره</w:t>
      </w:r>
      <w:r w:rsidR="00CF25C8" w:rsidRPr="00A74DC6">
        <w:rPr>
          <w:rStyle w:val="Char0"/>
          <w:rtl/>
        </w:rPr>
        <w:t xml:space="preserve"> </w:t>
      </w:r>
      <w:r w:rsidR="00CF25C8" w:rsidRPr="00A74DC6">
        <w:rPr>
          <w:rStyle w:val="Char0"/>
          <w:rFonts w:hint="eastAsia"/>
          <w:rtl/>
        </w:rPr>
        <w:t>حتى</w:t>
      </w:r>
      <w:r w:rsidR="00CF25C8" w:rsidRPr="00A74DC6">
        <w:rPr>
          <w:rStyle w:val="Char0"/>
          <w:rtl/>
        </w:rPr>
        <w:t xml:space="preserve"> </w:t>
      </w:r>
      <w:r w:rsidR="00CF25C8" w:rsidRPr="00A74DC6">
        <w:rPr>
          <w:rStyle w:val="Char0"/>
          <w:rFonts w:hint="eastAsia"/>
          <w:rtl/>
        </w:rPr>
        <w:t>لا</w:t>
      </w:r>
      <w:r w:rsidR="00CF25C8" w:rsidRPr="00A74DC6">
        <w:rPr>
          <w:rStyle w:val="Char0"/>
          <w:rtl/>
        </w:rPr>
        <w:t xml:space="preserve"> </w:t>
      </w:r>
      <w:r w:rsidR="00CF25C8" w:rsidRPr="00A74DC6">
        <w:rPr>
          <w:rStyle w:val="Char0"/>
          <w:rFonts w:hint="eastAsia"/>
          <w:rtl/>
        </w:rPr>
        <w:t>يعقل،</w:t>
      </w:r>
      <w:r w:rsidR="00CF25C8" w:rsidRPr="00A74DC6">
        <w:rPr>
          <w:rStyle w:val="Char0"/>
          <w:rtl/>
        </w:rPr>
        <w:t xml:space="preserve"> </w:t>
      </w:r>
      <w:r w:rsidR="00CF25C8" w:rsidRPr="00A74DC6">
        <w:rPr>
          <w:rStyle w:val="Char0"/>
          <w:rFonts w:hint="eastAsia"/>
          <w:rtl/>
        </w:rPr>
        <w:t>فلم</w:t>
      </w:r>
      <w:r w:rsidR="00CF25C8" w:rsidRPr="00A74DC6">
        <w:rPr>
          <w:rStyle w:val="Char0"/>
          <w:rtl/>
        </w:rPr>
        <w:t xml:space="preserve"> </w:t>
      </w:r>
      <w:r w:rsidR="00CF25C8" w:rsidRPr="00A74DC6">
        <w:rPr>
          <w:rStyle w:val="Char0"/>
          <w:rFonts w:hint="eastAsia"/>
          <w:rtl/>
        </w:rPr>
        <w:t>يزل</w:t>
      </w:r>
      <w:r w:rsidR="00CF25C8" w:rsidRPr="00A74DC6">
        <w:rPr>
          <w:rStyle w:val="Char0"/>
          <w:rtl/>
        </w:rPr>
        <w:t xml:space="preserve"> </w:t>
      </w:r>
      <w:r w:rsidR="00CF25C8" w:rsidRPr="00A74DC6">
        <w:rPr>
          <w:rStyle w:val="Char0"/>
          <w:rFonts w:hint="eastAsia"/>
          <w:rtl/>
        </w:rPr>
        <w:t>كذلك</w:t>
      </w:r>
      <w:r w:rsidR="00CF25C8" w:rsidRPr="00A74DC6">
        <w:rPr>
          <w:rStyle w:val="Char0"/>
          <w:rtl/>
        </w:rPr>
        <w:t xml:space="preserve"> </w:t>
      </w:r>
      <w:r w:rsidR="00CF25C8" w:rsidRPr="00A74DC6">
        <w:rPr>
          <w:rStyle w:val="Char0"/>
          <w:rFonts w:hint="eastAsia"/>
          <w:rtl/>
        </w:rPr>
        <w:t>حتى</w:t>
      </w:r>
      <w:r w:rsidR="00CF25C8" w:rsidRPr="00A74DC6">
        <w:rPr>
          <w:rStyle w:val="Char0"/>
          <w:rtl/>
        </w:rPr>
        <w:t xml:space="preserve"> </w:t>
      </w:r>
      <w:r w:rsidR="00CF25C8" w:rsidRPr="00A74DC6">
        <w:rPr>
          <w:rStyle w:val="Char0"/>
          <w:rFonts w:hint="eastAsia"/>
          <w:rtl/>
        </w:rPr>
        <w:t>هاجر</w:t>
      </w:r>
      <w:r w:rsidR="00CF25C8" w:rsidRPr="00A74DC6">
        <w:rPr>
          <w:rStyle w:val="Char0"/>
          <w:rtl/>
        </w:rPr>
        <w:t xml:space="preserve"> </w:t>
      </w:r>
      <w:r w:rsidR="00CF25C8" w:rsidRPr="00A74DC6">
        <w:rPr>
          <w:rStyle w:val="Char0"/>
          <w:rFonts w:hint="eastAsia"/>
          <w:rtl/>
        </w:rPr>
        <w:t>أصحاب</w:t>
      </w:r>
      <w:r w:rsidR="00CF25C8" w:rsidRPr="00A74DC6">
        <w:rPr>
          <w:rStyle w:val="Char0"/>
          <w:rtl/>
        </w:rPr>
        <w:t xml:space="preserve"> </w:t>
      </w:r>
      <w:r w:rsidR="00CF25C8" w:rsidRPr="00A74DC6">
        <w:rPr>
          <w:rStyle w:val="Char0"/>
          <w:rFonts w:hint="eastAsia"/>
          <w:rtl/>
        </w:rPr>
        <w:t>رسول</w:t>
      </w:r>
      <w:r w:rsidR="00CF25C8" w:rsidRPr="00A74DC6">
        <w:rPr>
          <w:rStyle w:val="Char0"/>
          <w:rtl/>
        </w:rPr>
        <w:t xml:space="preserve"> </w:t>
      </w:r>
      <w:r w:rsidR="00CF25C8" w:rsidRPr="00A74DC6">
        <w:rPr>
          <w:rStyle w:val="Char0"/>
          <w:rFonts w:hint="eastAsia"/>
          <w:rtl/>
        </w:rPr>
        <w:t>الله،</w:t>
      </w:r>
      <w:r w:rsidR="00CF25C8" w:rsidRPr="00A74DC6">
        <w:rPr>
          <w:rStyle w:val="Char0"/>
          <w:rtl/>
        </w:rPr>
        <w:t xml:space="preserve"> </w:t>
      </w:r>
      <w:r w:rsidR="00CF25C8" w:rsidRPr="00A74DC6">
        <w:rPr>
          <w:rStyle w:val="Char0"/>
          <w:rFonts w:hint="eastAsia"/>
          <w:rtl/>
        </w:rPr>
        <w:t>صلى</w:t>
      </w:r>
      <w:r w:rsidR="00CF25C8" w:rsidRPr="00A74DC6">
        <w:rPr>
          <w:rStyle w:val="Char0"/>
          <w:rtl/>
        </w:rPr>
        <w:t xml:space="preserve"> </w:t>
      </w:r>
      <w:r w:rsidR="00CF25C8" w:rsidRPr="00A74DC6">
        <w:rPr>
          <w:rStyle w:val="Char0"/>
          <w:rFonts w:hint="eastAsia"/>
          <w:rtl/>
        </w:rPr>
        <w:t>الله</w:t>
      </w:r>
      <w:r w:rsidR="00CF25C8" w:rsidRPr="00A74DC6">
        <w:rPr>
          <w:rStyle w:val="Char0"/>
          <w:rtl/>
        </w:rPr>
        <w:t xml:space="preserve"> </w:t>
      </w:r>
      <w:r w:rsidR="00CF25C8" w:rsidRPr="00A74DC6">
        <w:rPr>
          <w:rStyle w:val="Char0"/>
          <w:rFonts w:hint="eastAsia"/>
          <w:rtl/>
        </w:rPr>
        <w:t>عليه</w:t>
      </w:r>
      <w:r w:rsidR="00CF25C8" w:rsidRPr="00A74DC6">
        <w:rPr>
          <w:rStyle w:val="Char0"/>
          <w:rtl/>
        </w:rPr>
        <w:t xml:space="preserve"> </w:t>
      </w:r>
      <w:r w:rsidR="00CF25C8" w:rsidRPr="00A74DC6">
        <w:rPr>
          <w:rStyle w:val="Char0"/>
          <w:rFonts w:hint="eastAsia"/>
          <w:rtl/>
        </w:rPr>
        <w:t>وسلم،</w:t>
      </w:r>
      <w:r w:rsidR="00CF25C8" w:rsidRPr="00A74DC6">
        <w:rPr>
          <w:rStyle w:val="Char0"/>
          <w:rtl/>
        </w:rPr>
        <w:t xml:space="preserve"> </w:t>
      </w:r>
      <w:r w:rsidR="00CF25C8" w:rsidRPr="00A74DC6">
        <w:rPr>
          <w:rStyle w:val="Char0"/>
          <w:rFonts w:hint="eastAsia"/>
          <w:rtl/>
        </w:rPr>
        <w:t>إلى</w:t>
      </w:r>
      <w:r w:rsidR="00CF25C8" w:rsidRPr="00A74DC6">
        <w:rPr>
          <w:rStyle w:val="Char0"/>
          <w:rtl/>
        </w:rPr>
        <w:t xml:space="preserve"> </w:t>
      </w:r>
      <w:r w:rsidR="00CF25C8" w:rsidRPr="00A74DC6">
        <w:rPr>
          <w:rStyle w:val="Char0"/>
          <w:rFonts w:hint="eastAsia"/>
          <w:rtl/>
        </w:rPr>
        <w:t>أرض</w:t>
      </w:r>
      <w:r w:rsidR="00CF25C8" w:rsidRPr="00A74DC6">
        <w:rPr>
          <w:rStyle w:val="Char0"/>
          <w:rtl/>
        </w:rPr>
        <w:t xml:space="preserve"> </w:t>
      </w:r>
      <w:r w:rsidR="00CF25C8" w:rsidRPr="00A74DC6">
        <w:rPr>
          <w:rStyle w:val="Char0"/>
          <w:rFonts w:hint="eastAsia"/>
          <w:rtl/>
        </w:rPr>
        <w:t>الحبشة</w:t>
      </w:r>
      <w:r w:rsidR="00CF25C8" w:rsidRPr="00A74DC6">
        <w:rPr>
          <w:rStyle w:val="Char0"/>
          <w:rtl/>
        </w:rPr>
        <w:t xml:space="preserve"> </w:t>
      </w:r>
      <w:r w:rsidR="00CF25C8" w:rsidRPr="00A74DC6">
        <w:rPr>
          <w:rStyle w:val="Char0"/>
          <w:rFonts w:hint="eastAsia"/>
          <w:rtl/>
        </w:rPr>
        <w:t>فخرج</w:t>
      </w:r>
      <w:r w:rsidR="00CF25C8" w:rsidRPr="00A74DC6">
        <w:rPr>
          <w:rStyle w:val="Char0"/>
          <w:rtl/>
        </w:rPr>
        <w:t xml:space="preserve"> </w:t>
      </w:r>
      <w:r w:rsidR="00CF25C8" w:rsidRPr="00A74DC6">
        <w:rPr>
          <w:rStyle w:val="Char0"/>
          <w:rFonts w:hint="eastAsia"/>
          <w:rtl/>
        </w:rPr>
        <w:t>معهم</w:t>
      </w:r>
      <w:r w:rsidR="00CF25C8" w:rsidRPr="00A74DC6">
        <w:rPr>
          <w:rStyle w:val="Char0"/>
          <w:rtl/>
        </w:rPr>
        <w:t xml:space="preserve"> </w:t>
      </w:r>
      <w:r w:rsidR="00CF25C8" w:rsidRPr="00A74DC6">
        <w:rPr>
          <w:rStyle w:val="Char0"/>
          <w:rFonts w:hint="eastAsia"/>
          <w:rtl/>
        </w:rPr>
        <w:t>في</w:t>
      </w:r>
      <w:r w:rsidR="00CF25C8" w:rsidRPr="00A74DC6">
        <w:rPr>
          <w:rStyle w:val="Char0"/>
          <w:rtl/>
        </w:rPr>
        <w:t xml:space="preserve"> </w:t>
      </w:r>
      <w:r w:rsidR="00CF25C8" w:rsidRPr="00A74DC6">
        <w:rPr>
          <w:rStyle w:val="Char0"/>
          <w:rFonts w:hint="eastAsia"/>
          <w:rtl/>
        </w:rPr>
        <w:t>الهجرة</w:t>
      </w:r>
      <w:r w:rsidR="00CF25C8" w:rsidRPr="00A74DC6">
        <w:rPr>
          <w:rStyle w:val="Char0"/>
          <w:rtl/>
        </w:rPr>
        <w:t xml:space="preserve"> </w:t>
      </w:r>
      <w:r w:rsidR="00CF25C8" w:rsidRPr="00A74DC6">
        <w:rPr>
          <w:rStyle w:val="Char0"/>
          <w:rFonts w:hint="eastAsia"/>
          <w:rtl/>
        </w:rPr>
        <w:t>الثانية</w:t>
      </w:r>
      <w:r w:rsidRPr="00A74DC6">
        <w:rPr>
          <w:rStyle w:val="Char0"/>
          <w:rFonts w:hint="cs"/>
          <w:rtl/>
        </w:rPr>
        <w:t>»</w:t>
      </w:r>
      <w:r w:rsidRPr="00B24D0F">
        <w:rPr>
          <w:rStyle w:val="Char3"/>
          <w:rFonts w:hint="cs"/>
          <w:vertAlign w:val="superscript"/>
          <w:rtl/>
        </w:rPr>
        <w:t>(</w:t>
      </w:r>
      <w:r w:rsidRPr="00B24D0F">
        <w:rPr>
          <w:rStyle w:val="Char3"/>
          <w:vertAlign w:val="superscript"/>
          <w:rtl/>
        </w:rPr>
        <w:footnoteReference w:id="99"/>
      </w:r>
      <w:r w:rsidRPr="00B24D0F">
        <w:rPr>
          <w:rStyle w:val="Char3"/>
          <w:rFonts w:hint="cs"/>
          <w:vertAlign w:val="superscript"/>
          <w:rtl/>
        </w:rPr>
        <w:t>)</w:t>
      </w:r>
      <w:r w:rsidRPr="00EB4951">
        <w:rPr>
          <w:rStyle w:val="Char3"/>
          <w:rFonts w:hint="cs"/>
          <w:rtl/>
        </w:rPr>
        <w:t>.</w:t>
      </w:r>
    </w:p>
    <w:p w:rsidR="008F0099" w:rsidRPr="00EB4951" w:rsidRDefault="008F0099" w:rsidP="00FD77E4">
      <w:pPr>
        <w:ind w:firstLine="284"/>
        <w:jc w:val="both"/>
        <w:rPr>
          <w:rStyle w:val="Char3"/>
          <w:rtl/>
        </w:rPr>
      </w:pPr>
      <w:r w:rsidRPr="00EB4951">
        <w:rPr>
          <w:rStyle w:val="Char3"/>
          <w:rFonts w:hint="cs"/>
          <w:rtl/>
        </w:rPr>
        <w:t>او را در نیم روز در شدت گرما بیرون می‌بردند و دست بند زده بر روی شکم بر زمین بر روی ریگ‌های داغ می‌خوابانیدند و سنگ وزنه‌داری را آورده بر پشت وی می‌گذاشتند تا این که حواس و هوشش را از دست می‌داد، این روش ادامه داشت تا این که یاران پیامبر اکرم</w:t>
      </w:r>
      <w:r w:rsidR="00560ADF">
        <w:rPr>
          <w:rFonts w:cs="CTraditional Arabic" w:hint="cs"/>
          <w:rtl/>
          <w:lang w:bidi="fa-IR"/>
        </w:rPr>
        <w:t>ص</w:t>
      </w:r>
      <w:r w:rsidRPr="00EB4951">
        <w:rPr>
          <w:rStyle w:val="Char3"/>
          <w:rFonts w:hint="cs"/>
          <w:rtl/>
        </w:rPr>
        <w:t xml:space="preserve"> به سوی کشور حبشه هجرت نمودند، آنگاه او نیز در هجرت دوم با آنان هجرت کرد.</w:t>
      </w:r>
    </w:p>
    <w:p w:rsidR="004B3F9A" w:rsidRPr="00EB4951" w:rsidRDefault="004B3F9A" w:rsidP="00FD77E4">
      <w:pPr>
        <w:ind w:firstLine="284"/>
        <w:jc w:val="both"/>
        <w:rPr>
          <w:rStyle w:val="Char3"/>
          <w:rtl/>
        </w:rPr>
      </w:pPr>
      <w:r w:rsidRPr="00EB4951">
        <w:rPr>
          <w:rStyle w:val="Char3"/>
          <w:rFonts w:hint="cs"/>
          <w:rtl/>
        </w:rPr>
        <w:t xml:space="preserve">(ب) شیخ الاسلام ابن حجر می‌نویسد که وی غلام صفوان بن امیه و قدیم الاسلام بود، چون مسلمان شد امیه بن خلف، پایهایش بست و کشان کشان وی را برده و بر روی زمین گرم انداخت و شروع کرد به خفه‌کردن وی، در همین اثناء برادر امیه، ابی بن خلف آمده و به وی تأکید کرد که بیشتر شدت و سختی نشان بده و عرصه را بر وی تنگ گیر، </w:t>
      </w:r>
      <w:r w:rsidRPr="00A74DC6">
        <w:rPr>
          <w:rStyle w:val="Char2"/>
          <w:rFonts w:hint="cs"/>
          <w:rtl/>
        </w:rPr>
        <w:t>«</w:t>
      </w:r>
      <w:r w:rsidR="00CE7A4D" w:rsidRPr="00A74DC6">
        <w:rPr>
          <w:rStyle w:val="Char2"/>
          <w:rFonts w:hint="eastAsia"/>
          <w:rtl/>
        </w:rPr>
        <w:t>فلم</w:t>
      </w:r>
      <w:r w:rsidR="00CE7A4D" w:rsidRPr="00A74DC6">
        <w:rPr>
          <w:rStyle w:val="Char2"/>
          <w:rtl/>
        </w:rPr>
        <w:t xml:space="preserve"> </w:t>
      </w:r>
      <w:r w:rsidR="00CE7A4D" w:rsidRPr="00A74DC6">
        <w:rPr>
          <w:rStyle w:val="Char2"/>
          <w:rFonts w:hint="eastAsia"/>
          <w:rtl/>
        </w:rPr>
        <w:t>يزل</w:t>
      </w:r>
      <w:r w:rsidR="00CE7A4D" w:rsidRPr="00A74DC6">
        <w:rPr>
          <w:rStyle w:val="Char2"/>
          <w:rtl/>
        </w:rPr>
        <w:t xml:space="preserve"> </w:t>
      </w:r>
      <w:r w:rsidR="00CE7A4D" w:rsidRPr="00A74DC6">
        <w:rPr>
          <w:rStyle w:val="Char2"/>
          <w:rFonts w:hint="eastAsia"/>
          <w:rtl/>
        </w:rPr>
        <w:t>على</w:t>
      </w:r>
      <w:r w:rsidR="00CE7A4D" w:rsidRPr="00A74DC6">
        <w:rPr>
          <w:rStyle w:val="Char2"/>
          <w:rtl/>
        </w:rPr>
        <w:t xml:space="preserve"> </w:t>
      </w:r>
      <w:r w:rsidR="00CE7A4D" w:rsidRPr="00A74DC6">
        <w:rPr>
          <w:rStyle w:val="Char2"/>
          <w:rFonts w:hint="eastAsia"/>
          <w:rtl/>
        </w:rPr>
        <w:t>ذلك</w:t>
      </w:r>
      <w:r w:rsidR="00CE7A4D" w:rsidRPr="00A74DC6">
        <w:rPr>
          <w:rStyle w:val="Char2"/>
          <w:rtl/>
        </w:rPr>
        <w:t xml:space="preserve"> </w:t>
      </w:r>
      <w:r w:rsidR="00CE7A4D" w:rsidRPr="00A74DC6">
        <w:rPr>
          <w:rStyle w:val="Char2"/>
          <w:rFonts w:hint="eastAsia"/>
          <w:rtl/>
        </w:rPr>
        <w:t>حتى</w:t>
      </w:r>
      <w:r w:rsidR="00CE7A4D" w:rsidRPr="00A74DC6">
        <w:rPr>
          <w:rStyle w:val="Char2"/>
          <w:rtl/>
        </w:rPr>
        <w:t xml:space="preserve"> </w:t>
      </w:r>
      <w:r w:rsidR="00CE7A4D" w:rsidRPr="00A74DC6">
        <w:rPr>
          <w:rStyle w:val="Char2"/>
          <w:rFonts w:hint="eastAsia"/>
          <w:rtl/>
        </w:rPr>
        <w:t>ظن</w:t>
      </w:r>
      <w:r w:rsidR="00CE7A4D" w:rsidRPr="00A74DC6">
        <w:rPr>
          <w:rStyle w:val="Char2"/>
          <w:rtl/>
        </w:rPr>
        <w:t xml:space="preserve"> </w:t>
      </w:r>
      <w:r w:rsidR="00CE7A4D" w:rsidRPr="00A74DC6">
        <w:rPr>
          <w:rStyle w:val="Char2"/>
          <w:rFonts w:hint="eastAsia"/>
          <w:rtl/>
        </w:rPr>
        <w:t>أنه</w:t>
      </w:r>
      <w:r w:rsidR="00CE7A4D" w:rsidRPr="00A74DC6">
        <w:rPr>
          <w:rStyle w:val="Char2"/>
          <w:rtl/>
        </w:rPr>
        <w:t xml:space="preserve"> </w:t>
      </w:r>
      <w:r w:rsidR="00CE7A4D" w:rsidRPr="00A74DC6">
        <w:rPr>
          <w:rStyle w:val="Char2"/>
          <w:rFonts w:hint="eastAsia"/>
          <w:rtl/>
        </w:rPr>
        <w:t>مات</w:t>
      </w:r>
      <w:r w:rsidRPr="00A74DC6">
        <w:rPr>
          <w:rStyle w:val="Char2"/>
          <w:rFonts w:hint="cs"/>
          <w:rtl/>
        </w:rPr>
        <w:t>»</w:t>
      </w:r>
      <w:r w:rsidRPr="00EB4951">
        <w:rPr>
          <w:rStyle w:val="Char3"/>
          <w:rFonts w:hint="cs"/>
          <w:rtl/>
        </w:rPr>
        <w:t>.</w:t>
      </w:r>
    </w:p>
    <w:p w:rsidR="004B3F9A" w:rsidRPr="00EB4951" w:rsidRDefault="004B3F9A" w:rsidP="00FD77E4">
      <w:pPr>
        <w:ind w:firstLine="284"/>
        <w:jc w:val="both"/>
        <w:rPr>
          <w:rStyle w:val="Char3"/>
          <w:rtl/>
        </w:rPr>
      </w:pPr>
      <w:r w:rsidRPr="00EB4951">
        <w:rPr>
          <w:rStyle w:val="Char3"/>
          <w:rFonts w:hint="cs"/>
          <w:rtl/>
        </w:rPr>
        <w:t>پس امیه به همین منوال (خفه‌کردن و گرفتن گلویش) ادامه داد تا این که گمان کرد مرده است.</w:t>
      </w:r>
    </w:p>
    <w:p w:rsidR="004B3F9A" w:rsidRPr="00EB4951" w:rsidRDefault="004B3F9A" w:rsidP="00FD77E4">
      <w:pPr>
        <w:ind w:firstLine="284"/>
        <w:jc w:val="both"/>
        <w:rPr>
          <w:rStyle w:val="Char3"/>
          <w:rtl/>
        </w:rPr>
      </w:pPr>
      <w:r w:rsidRPr="00EB4951">
        <w:rPr>
          <w:rStyle w:val="Char3"/>
          <w:rFonts w:hint="cs"/>
          <w:rtl/>
        </w:rPr>
        <w:t>روزی حضرت ابوبکر صدیق</w:t>
      </w:r>
      <w:r w:rsidR="00203A69" w:rsidRPr="00203A69">
        <w:rPr>
          <w:rFonts w:cs="CTraditional Arabic" w:hint="cs"/>
          <w:rtl/>
          <w:lang w:bidi="fa-IR"/>
        </w:rPr>
        <w:t xml:space="preserve">س </w:t>
      </w:r>
      <w:r w:rsidRPr="00EB4951">
        <w:rPr>
          <w:rStyle w:val="Char3"/>
          <w:rFonts w:hint="cs"/>
          <w:rtl/>
        </w:rPr>
        <w:t>برآنجا گذر کرد وی را خرید و آزادش ساخت</w:t>
      </w:r>
      <w:r w:rsidRPr="00B24D0F">
        <w:rPr>
          <w:rStyle w:val="Char3"/>
          <w:rFonts w:hint="cs"/>
          <w:vertAlign w:val="superscript"/>
          <w:rtl/>
        </w:rPr>
        <w:t>(</w:t>
      </w:r>
      <w:r w:rsidRPr="00B24D0F">
        <w:rPr>
          <w:rStyle w:val="Char3"/>
          <w:vertAlign w:val="superscript"/>
          <w:rtl/>
        </w:rPr>
        <w:footnoteReference w:id="100"/>
      </w:r>
      <w:r w:rsidRPr="00B24D0F">
        <w:rPr>
          <w:rStyle w:val="Char3"/>
          <w:rFonts w:hint="cs"/>
          <w:vertAlign w:val="superscript"/>
          <w:rtl/>
        </w:rPr>
        <w:t>)</w:t>
      </w:r>
      <w:r w:rsidRPr="00EB4951">
        <w:rPr>
          <w:rStyle w:val="Char3"/>
          <w:rFonts w:hint="cs"/>
          <w:rtl/>
        </w:rPr>
        <w:t>.</w:t>
      </w:r>
    </w:p>
    <w:p w:rsidR="00941E1E" w:rsidRPr="00EB4951" w:rsidRDefault="00941E1E" w:rsidP="00FD77E4">
      <w:pPr>
        <w:ind w:firstLine="284"/>
        <w:jc w:val="both"/>
        <w:rPr>
          <w:rStyle w:val="Char3"/>
          <w:rtl/>
        </w:rPr>
      </w:pPr>
      <w:r w:rsidRPr="00EB4951">
        <w:rPr>
          <w:rStyle w:val="Char3"/>
          <w:rFonts w:hint="cs"/>
          <w:rtl/>
        </w:rPr>
        <w:t>یکبار بر سینه</w:t>
      </w:r>
      <w:r w:rsidR="001F5F81" w:rsidRPr="00EB4951">
        <w:rPr>
          <w:rStyle w:val="Char3"/>
          <w:rFonts w:hint="cs"/>
          <w:rtl/>
        </w:rPr>
        <w:t xml:space="preserve">‌اش </w:t>
      </w:r>
      <w:r w:rsidRPr="00EB4951">
        <w:rPr>
          <w:rStyle w:val="Char3"/>
          <w:rFonts w:hint="cs"/>
          <w:rtl/>
        </w:rPr>
        <w:t>سنگی چنان وزنه‌دار گذاشت که زبانش بیرون آمد</w:t>
      </w:r>
      <w:r w:rsidRPr="00B24D0F">
        <w:rPr>
          <w:rStyle w:val="Char3"/>
          <w:rFonts w:hint="cs"/>
          <w:vertAlign w:val="superscript"/>
          <w:rtl/>
        </w:rPr>
        <w:t>(</w:t>
      </w:r>
      <w:r w:rsidRPr="00B24D0F">
        <w:rPr>
          <w:rStyle w:val="Char3"/>
          <w:vertAlign w:val="superscript"/>
          <w:rtl/>
        </w:rPr>
        <w:footnoteReference w:id="101"/>
      </w:r>
      <w:r w:rsidRPr="00B24D0F">
        <w:rPr>
          <w:rStyle w:val="Char3"/>
          <w:rFonts w:hint="cs"/>
          <w:vertAlign w:val="superscript"/>
          <w:rtl/>
        </w:rPr>
        <w:t>)</w:t>
      </w:r>
      <w:r w:rsidRPr="00EB4951">
        <w:rPr>
          <w:rStyle w:val="Char3"/>
          <w:rFonts w:hint="cs"/>
          <w:rtl/>
        </w:rPr>
        <w:t>.</w:t>
      </w:r>
    </w:p>
    <w:p w:rsidR="00AC3318" w:rsidRDefault="000D2FA9" w:rsidP="00E751D2">
      <w:pPr>
        <w:pStyle w:val="a1"/>
        <w:rPr>
          <w:rtl/>
        </w:rPr>
      </w:pPr>
      <w:bookmarkStart w:id="19" w:name="_Toc424209860"/>
      <w:r>
        <w:rPr>
          <w:rFonts w:hint="cs"/>
          <w:rtl/>
        </w:rPr>
        <w:t>9- حضرت عامر بن فهیره:</w:t>
      </w:r>
      <w:bookmarkEnd w:id="19"/>
    </w:p>
    <w:p w:rsidR="000D2FA9" w:rsidRPr="00EB4951" w:rsidRDefault="00173F6F" w:rsidP="00FD77E4">
      <w:pPr>
        <w:ind w:firstLine="284"/>
        <w:jc w:val="both"/>
        <w:rPr>
          <w:rStyle w:val="Char3"/>
          <w:rtl/>
        </w:rPr>
      </w:pPr>
      <w:r w:rsidRPr="00EB4951">
        <w:rPr>
          <w:rStyle w:val="Char3"/>
          <w:rFonts w:hint="cs"/>
          <w:rtl/>
        </w:rPr>
        <w:t>حضرت عامر بن فهیره</w:t>
      </w:r>
      <w:r w:rsidR="00203A69" w:rsidRPr="00203A69">
        <w:rPr>
          <w:rFonts w:cs="CTraditional Arabic" w:hint="cs"/>
          <w:rtl/>
          <w:lang w:bidi="fa-IR"/>
        </w:rPr>
        <w:t xml:space="preserve">س </w:t>
      </w:r>
      <w:r w:rsidRPr="00EB4951">
        <w:rPr>
          <w:rStyle w:val="Char3"/>
          <w:rFonts w:hint="cs"/>
          <w:rtl/>
        </w:rPr>
        <w:t>خیلی قدیم الاسلام است، از حضرت عروه بن زبیر</w:t>
      </w:r>
      <w:r>
        <w:rPr>
          <w:rFonts w:cs="CTraditional Arabic" w:hint="cs"/>
          <w:rtl/>
          <w:lang w:bidi="fa-IR"/>
        </w:rPr>
        <w:t>ب</w:t>
      </w:r>
      <w:r w:rsidRPr="00EB4951">
        <w:rPr>
          <w:rStyle w:val="Char3"/>
          <w:rFonts w:hint="cs"/>
          <w:rtl/>
        </w:rPr>
        <w:t xml:space="preserve"> مروی است که عامر بن فهیره از مؤمنان ضعیف و ناتوان بود (یعنی از مستضعفین بود </w:t>
      </w:r>
      <w:r>
        <w:rPr>
          <w:rFonts w:cs="Times New Roman" w:hint="cs"/>
          <w:rtl/>
          <w:lang w:bidi="fa-IR"/>
        </w:rPr>
        <w:t>–</w:t>
      </w:r>
      <w:r w:rsidRPr="00EB4951">
        <w:rPr>
          <w:rStyle w:val="Char3"/>
          <w:rFonts w:hint="cs"/>
          <w:rtl/>
        </w:rPr>
        <w:t xml:space="preserve"> مترجم).</w:t>
      </w:r>
    </w:p>
    <w:p w:rsidR="0091617E" w:rsidRPr="00EB4951" w:rsidRDefault="0091617E" w:rsidP="00FD77E4">
      <w:pPr>
        <w:ind w:firstLine="284"/>
        <w:jc w:val="both"/>
        <w:rPr>
          <w:rStyle w:val="Char3"/>
          <w:rtl/>
        </w:rPr>
      </w:pPr>
      <w:r w:rsidRPr="00A74DC6">
        <w:rPr>
          <w:rStyle w:val="Char0"/>
          <w:rFonts w:hint="cs"/>
          <w:rtl/>
        </w:rPr>
        <w:t>«</w:t>
      </w:r>
      <w:r w:rsidR="00C627B4" w:rsidRPr="00A74DC6">
        <w:rPr>
          <w:rStyle w:val="Char0"/>
          <w:rFonts w:hint="eastAsia"/>
          <w:rtl/>
        </w:rPr>
        <w:t>فكان</w:t>
      </w:r>
      <w:r w:rsidR="00C627B4" w:rsidRPr="00A74DC6">
        <w:rPr>
          <w:rStyle w:val="Char0"/>
          <w:rtl/>
        </w:rPr>
        <w:t xml:space="preserve"> </w:t>
      </w:r>
      <w:r w:rsidR="00C627B4" w:rsidRPr="00A74DC6">
        <w:rPr>
          <w:rStyle w:val="Char0"/>
          <w:rFonts w:hint="eastAsia"/>
          <w:rtl/>
        </w:rPr>
        <w:t>ممن</w:t>
      </w:r>
      <w:r w:rsidR="00C627B4" w:rsidRPr="00A74DC6">
        <w:rPr>
          <w:rStyle w:val="Char0"/>
          <w:rtl/>
        </w:rPr>
        <w:t xml:space="preserve"> </w:t>
      </w:r>
      <w:r w:rsidR="00C627B4" w:rsidRPr="00A74DC6">
        <w:rPr>
          <w:rStyle w:val="Char0"/>
          <w:rFonts w:hint="eastAsia"/>
          <w:rtl/>
        </w:rPr>
        <w:t>يعذب</w:t>
      </w:r>
      <w:r w:rsidR="00C627B4" w:rsidRPr="00A74DC6">
        <w:rPr>
          <w:rStyle w:val="Char0"/>
          <w:rtl/>
        </w:rPr>
        <w:t xml:space="preserve"> </w:t>
      </w:r>
      <w:r w:rsidR="00C627B4" w:rsidRPr="00A74DC6">
        <w:rPr>
          <w:rStyle w:val="Char0"/>
          <w:rFonts w:hint="eastAsia"/>
          <w:rtl/>
        </w:rPr>
        <w:t>بمكة</w:t>
      </w:r>
      <w:r w:rsidR="00C627B4" w:rsidRPr="00A74DC6">
        <w:rPr>
          <w:rStyle w:val="Char0"/>
          <w:rtl/>
        </w:rPr>
        <w:t xml:space="preserve"> </w:t>
      </w:r>
      <w:r w:rsidR="00C627B4" w:rsidRPr="00A74DC6">
        <w:rPr>
          <w:rStyle w:val="Char0"/>
          <w:rFonts w:hint="eastAsia"/>
          <w:rtl/>
        </w:rPr>
        <w:t>ليرجع</w:t>
      </w:r>
      <w:r w:rsidR="00C627B4" w:rsidRPr="00A74DC6">
        <w:rPr>
          <w:rStyle w:val="Char0"/>
          <w:rtl/>
        </w:rPr>
        <w:t xml:space="preserve"> </w:t>
      </w:r>
      <w:r w:rsidR="00C627B4" w:rsidRPr="00A74DC6">
        <w:rPr>
          <w:rStyle w:val="Char0"/>
          <w:rFonts w:hint="eastAsia"/>
          <w:rtl/>
        </w:rPr>
        <w:t>عن</w:t>
      </w:r>
      <w:r w:rsidR="00C627B4" w:rsidRPr="00A74DC6">
        <w:rPr>
          <w:rStyle w:val="Char0"/>
          <w:rtl/>
        </w:rPr>
        <w:t xml:space="preserve"> </w:t>
      </w:r>
      <w:r w:rsidR="00C627B4" w:rsidRPr="00A74DC6">
        <w:rPr>
          <w:rStyle w:val="Char0"/>
          <w:rFonts w:hint="eastAsia"/>
          <w:rtl/>
        </w:rPr>
        <w:t>دينه</w:t>
      </w:r>
      <w:r w:rsidRPr="00A74DC6">
        <w:rPr>
          <w:rStyle w:val="Char0"/>
          <w:rFonts w:hint="cs"/>
          <w:rtl/>
        </w:rPr>
        <w:t>»</w:t>
      </w:r>
      <w:r w:rsidRPr="00B24D0F">
        <w:rPr>
          <w:rStyle w:val="Char3"/>
          <w:rFonts w:hint="cs"/>
          <w:vertAlign w:val="superscript"/>
          <w:rtl/>
        </w:rPr>
        <w:t>(</w:t>
      </w:r>
      <w:r w:rsidRPr="00B24D0F">
        <w:rPr>
          <w:rStyle w:val="Char3"/>
          <w:vertAlign w:val="superscript"/>
          <w:rtl/>
        </w:rPr>
        <w:footnoteReference w:id="102"/>
      </w:r>
      <w:r w:rsidRPr="00B24D0F">
        <w:rPr>
          <w:rStyle w:val="Char3"/>
          <w:rFonts w:hint="cs"/>
          <w:vertAlign w:val="superscript"/>
          <w:rtl/>
        </w:rPr>
        <w:t>)</w:t>
      </w:r>
      <w:r w:rsidRPr="00EB4951">
        <w:rPr>
          <w:rStyle w:val="Char3"/>
          <w:rFonts w:hint="cs"/>
          <w:rtl/>
        </w:rPr>
        <w:t>.</w:t>
      </w:r>
    </w:p>
    <w:p w:rsidR="0091617E" w:rsidRPr="00EB4951" w:rsidRDefault="0091617E" w:rsidP="00FD77E4">
      <w:pPr>
        <w:ind w:firstLine="284"/>
        <w:jc w:val="both"/>
        <w:rPr>
          <w:rStyle w:val="Char3"/>
          <w:rtl/>
        </w:rPr>
      </w:pPr>
      <w:r w:rsidRPr="00EB4951">
        <w:rPr>
          <w:rStyle w:val="Char3"/>
          <w:rFonts w:hint="cs"/>
          <w:rtl/>
        </w:rPr>
        <w:t>از جمله کسانی بود که در مکه هدف تعذیب و عقوبت قرار می‌گرفتند تا از دین‌شان مرتد شوند.</w:t>
      </w:r>
    </w:p>
    <w:p w:rsidR="00083177" w:rsidRPr="00EB4951" w:rsidRDefault="00083177" w:rsidP="00FD77E4">
      <w:pPr>
        <w:ind w:firstLine="284"/>
        <w:jc w:val="both"/>
        <w:rPr>
          <w:rStyle w:val="Char3"/>
          <w:rtl/>
        </w:rPr>
      </w:pPr>
      <w:r w:rsidRPr="00EB4951">
        <w:rPr>
          <w:rStyle w:val="Char3"/>
          <w:rFonts w:hint="cs"/>
          <w:rtl/>
        </w:rPr>
        <w:t>از حضرت عایشه صدیقه</w:t>
      </w:r>
      <w:r>
        <w:rPr>
          <w:rFonts w:cs="CTraditional Arabic" w:hint="cs"/>
          <w:rtl/>
          <w:lang w:bidi="fa-IR"/>
        </w:rPr>
        <w:t>ل</w:t>
      </w:r>
      <w:r w:rsidRPr="00EB4951">
        <w:rPr>
          <w:rStyle w:val="Char3"/>
          <w:rFonts w:hint="cs"/>
          <w:rtl/>
        </w:rPr>
        <w:t xml:space="preserve"> روایت شده است که حضرت عامر بن فهیره</w:t>
      </w:r>
      <w:r w:rsidR="00045819" w:rsidRPr="00045819">
        <w:rPr>
          <w:rFonts w:cs="CTraditional Arabic" w:hint="cs"/>
          <w:rtl/>
          <w:lang w:bidi="fa-IR"/>
        </w:rPr>
        <w:t>س</w:t>
      </w:r>
      <w:r w:rsidRPr="00EB4951">
        <w:rPr>
          <w:rStyle w:val="Char3"/>
          <w:rFonts w:hint="cs"/>
          <w:rtl/>
        </w:rPr>
        <w:t>، غلام طفیل بن حارث بود، چون مسلمان شد حضرت ابوبکر</w:t>
      </w:r>
      <w:r w:rsidR="00203A69" w:rsidRPr="00203A69">
        <w:rPr>
          <w:rFonts w:cs="CTraditional Arabic" w:hint="cs"/>
          <w:rtl/>
          <w:lang w:bidi="fa-IR"/>
        </w:rPr>
        <w:t xml:space="preserve">س </w:t>
      </w:r>
      <w:r w:rsidRPr="00EB4951">
        <w:rPr>
          <w:rStyle w:val="Char3"/>
          <w:rFonts w:hint="cs"/>
          <w:rtl/>
        </w:rPr>
        <w:t>وی را خرید و آزاد ساخت و او گوسفندان وی را می‌چرانید</w:t>
      </w:r>
      <w:r w:rsidRPr="00B24D0F">
        <w:rPr>
          <w:rStyle w:val="Char3"/>
          <w:rFonts w:hint="cs"/>
          <w:vertAlign w:val="superscript"/>
          <w:rtl/>
        </w:rPr>
        <w:t>(</w:t>
      </w:r>
      <w:r w:rsidRPr="00B24D0F">
        <w:rPr>
          <w:rStyle w:val="Char3"/>
          <w:vertAlign w:val="superscript"/>
          <w:rtl/>
        </w:rPr>
        <w:footnoteReference w:id="103"/>
      </w:r>
      <w:r w:rsidRPr="00B24D0F">
        <w:rPr>
          <w:rStyle w:val="Char3"/>
          <w:rFonts w:hint="cs"/>
          <w:vertAlign w:val="superscript"/>
          <w:rtl/>
        </w:rPr>
        <w:t>)</w:t>
      </w:r>
      <w:r w:rsidRPr="00EB4951">
        <w:rPr>
          <w:rStyle w:val="Char3"/>
          <w:rFonts w:hint="cs"/>
          <w:rtl/>
        </w:rPr>
        <w:t>.</w:t>
      </w:r>
    </w:p>
    <w:p w:rsidR="00A60D63" w:rsidRPr="00EB4951" w:rsidRDefault="00A60D63" w:rsidP="00FD77E4">
      <w:pPr>
        <w:ind w:firstLine="284"/>
        <w:jc w:val="both"/>
        <w:rPr>
          <w:rStyle w:val="Char3"/>
          <w:rtl/>
        </w:rPr>
      </w:pPr>
      <w:r w:rsidRPr="00EB4951">
        <w:rPr>
          <w:rStyle w:val="Char3"/>
          <w:rFonts w:hint="cs"/>
          <w:rtl/>
        </w:rPr>
        <w:t>در بعضی روایات ابن سعد آمده است که در سال چهارم هجرت در غزو</w:t>
      </w:r>
      <w:r w:rsidR="001714A2">
        <w:rPr>
          <w:rStyle w:val="Char3"/>
          <w:rFonts w:hint="cs"/>
          <w:rtl/>
        </w:rPr>
        <w:t>ۀ</w:t>
      </w:r>
      <w:r w:rsidRPr="00EB4951">
        <w:rPr>
          <w:rStyle w:val="Char3"/>
          <w:rFonts w:hint="cs"/>
          <w:rtl/>
        </w:rPr>
        <w:t xml:space="preserve"> بئر معونه به شهادت رسید و در هنگام دفن، صحابه</w:t>
      </w:r>
      <w:r w:rsidR="00560ADF">
        <w:rPr>
          <w:rFonts w:cs="CTraditional Arabic" w:hint="cs"/>
          <w:rtl/>
          <w:lang w:bidi="fa-IR"/>
        </w:rPr>
        <w:t>ش</w:t>
      </w:r>
      <w:r w:rsidRPr="00EB4951">
        <w:rPr>
          <w:rStyle w:val="Char3"/>
          <w:rFonts w:hint="cs"/>
          <w:rtl/>
        </w:rPr>
        <w:t xml:space="preserve"> جسدش را نیافتند، فرشتگان به آسمان بردند، رای صحاب</w:t>
      </w:r>
      <w:r w:rsidR="001714A2">
        <w:rPr>
          <w:rStyle w:val="Char3"/>
          <w:rFonts w:hint="cs"/>
          <w:rtl/>
        </w:rPr>
        <w:t>ۀ</w:t>
      </w:r>
      <w:r w:rsidRPr="00EB4951">
        <w:rPr>
          <w:rStyle w:val="Char3"/>
          <w:rFonts w:hint="cs"/>
          <w:rtl/>
        </w:rPr>
        <w:t xml:space="preserve"> کرام</w:t>
      </w:r>
      <w:r w:rsidR="00560ADF">
        <w:rPr>
          <w:rFonts w:cs="CTraditional Arabic" w:hint="cs"/>
          <w:rtl/>
          <w:lang w:bidi="fa-IR"/>
        </w:rPr>
        <w:t>ش</w:t>
      </w:r>
      <w:r w:rsidRPr="00EB4951">
        <w:rPr>
          <w:rStyle w:val="Char3"/>
          <w:rFonts w:hint="cs"/>
          <w:rtl/>
        </w:rPr>
        <w:t xml:space="preserve"> این بود که جسدش را فرشتگان دفن کرده اند</w:t>
      </w:r>
      <w:r w:rsidRPr="00B24D0F">
        <w:rPr>
          <w:rStyle w:val="Char3"/>
          <w:rFonts w:hint="cs"/>
          <w:vertAlign w:val="superscript"/>
          <w:rtl/>
        </w:rPr>
        <w:t>(</w:t>
      </w:r>
      <w:r w:rsidRPr="00B24D0F">
        <w:rPr>
          <w:rStyle w:val="Char3"/>
          <w:vertAlign w:val="superscript"/>
          <w:rtl/>
        </w:rPr>
        <w:footnoteReference w:id="104"/>
      </w:r>
      <w:r w:rsidRPr="00B24D0F">
        <w:rPr>
          <w:rStyle w:val="Char3"/>
          <w:rFonts w:hint="cs"/>
          <w:vertAlign w:val="superscript"/>
          <w:rtl/>
        </w:rPr>
        <w:t>)</w:t>
      </w:r>
      <w:r w:rsidRPr="00EB4951">
        <w:rPr>
          <w:rStyle w:val="Char3"/>
          <w:rFonts w:hint="cs"/>
          <w:rtl/>
        </w:rPr>
        <w:t>. والله اعلم.</w:t>
      </w:r>
    </w:p>
    <w:p w:rsidR="002E622D" w:rsidRPr="00EB4951" w:rsidRDefault="002E622D" w:rsidP="00FD77E4">
      <w:pPr>
        <w:ind w:firstLine="284"/>
        <w:jc w:val="both"/>
        <w:rPr>
          <w:rStyle w:val="Char3"/>
          <w:rtl/>
        </w:rPr>
      </w:pPr>
      <w:r w:rsidRPr="00EB4951">
        <w:rPr>
          <w:rStyle w:val="Char3"/>
          <w:rFonts w:hint="cs"/>
          <w:rtl/>
        </w:rPr>
        <w:t>علامه ابن عبدالبر و امام ابن جوزی رحمهما الله نیز روایات متعددی در همین مورد نقل کرده</w:t>
      </w:r>
      <w:r w:rsidR="00F60632" w:rsidRPr="00EB4951">
        <w:rPr>
          <w:rStyle w:val="Char3"/>
          <w:rFonts w:hint="eastAsia"/>
          <w:rtl/>
        </w:rPr>
        <w:t>‌</w:t>
      </w:r>
      <w:r w:rsidRPr="00EB4951">
        <w:rPr>
          <w:rStyle w:val="Char3"/>
          <w:rFonts w:hint="cs"/>
          <w:rtl/>
        </w:rPr>
        <w:t>اند</w:t>
      </w:r>
      <w:r w:rsidRPr="00B24D0F">
        <w:rPr>
          <w:rStyle w:val="Char3"/>
          <w:rFonts w:hint="cs"/>
          <w:vertAlign w:val="superscript"/>
          <w:rtl/>
        </w:rPr>
        <w:t>(</w:t>
      </w:r>
      <w:r w:rsidRPr="00B24D0F">
        <w:rPr>
          <w:rStyle w:val="Char3"/>
          <w:vertAlign w:val="superscript"/>
          <w:rtl/>
        </w:rPr>
        <w:footnoteReference w:id="105"/>
      </w:r>
      <w:r w:rsidRPr="00B24D0F">
        <w:rPr>
          <w:rStyle w:val="Char3"/>
          <w:rFonts w:hint="cs"/>
          <w:vertAlign w:val="superscript"/>
          <w:rtl/>
        </w:rPr>
        <w:t>)</w:t>
      </w:r>
      <w:r w:rsidRPr="00EB4951">
        <w:rPr>
          <w:rStyle w:val="Char3"/>
          <w:rFonts w:hint="cs"/>
          <w:rtl/>
        </w:rPr>
        <w:t>.</w:t>
      </w:r>
    </w:p>
    <w:p w:rsidR="002E25EF" w:rsidRPr="00EB4951" w:rsidRDefault="002E25EF" w:rsidP="00FD77E4">
      <w:pPr>
        <w:ind w:firstLine="284"/>
        <w:jc w:val="both"/>
        <w:rPr>
          <w:rStyle w:val="Char3"/>
          <w:rtl/>
        </w:rPr>
      </w:pPr>
      <w:r w:rsidRPr="00EB4951">
        <w:rPr>
          <w:rStyle w:val="Char3"/>
          <w:rFonts w:hint="cs"/>
          <w:rtl/>
        </w:rPr>
        <w:t>عامر بن طفیل می‌گوید:</w:t>
      </w:r>
    </w:p>
    <w:p w:rsidR="00012A7C" w:rsidRPr="00EB4951" w:rsidRDefault="00012A7C" w:rsidP="00FD77E4">
      <w:pPr>
        <w:ind w:firstLine="284"/>
        <w:jc w:val="both"/>
        <w:rPr>
          <w:rStyle w:val="Char3"/>
          <w:rtl/>
        </w:rPr>
      </w:pPr>
      <w:r w:rsidRPr="00F60632">
        <w:rPr>
          <w:rStyle w:val="Char0"/>
          <w:rFonts w:hint="cs"/>
          <w:rtl/>
        </w:rPr>
        <w:t>«</w:t>
      </w:r>
      <w:r w:rsidR="00EE2D5E" w:rsidRPr="00F60632">
        <w:rPr>
          <w:rStyle w:val="Char0"/>
          <w:rFonts w:hint="eastAsia"/>
          <w:rtl/>
        </w:rPr>
        <w:t>لَقَدْ</w:t>
      </w:r>
      <w:r w:rsidR="00EE2D5E" w:rsidRPr="00F60632">
        <w:rPr>
          <w:rStyle w:val="Char0"/>
          <w:rtl/>
        </w:rPr>
        <w:t xml:space="preserve"> </w:t>
      </w:r>
      <w:r w:rsidR="00EE2D5E" w:rsidRPr="00F60632">
        <w:rPr>
          <w:rStyle w:val="Char0"/>
          <w:rFonts w:hint="eastAsia"/>
          <w:rtl/>
        </w:rPr>
        <w:t>رَأَيْتُهُ</w:t>
      </w:r>
      <w:r w:rsidR="00EE2D5E" w:rsidRPr="00F60632">
        <w:rPr>
          <w:rStyle w:val="Char0"/>
          <w:rtl/>
        </w:rPr>
        <w:t xml:space="preserve"> </w:t>
      </w:r>
      <w:r w:rsidR="00EE2D5E" w:rsidRPr="00F60632">
        <w:rPr>
          <w:rStyle w:val="Char0"/>
          <w:rFonts w:hint="eastAsia"/>
          <w:rtl/>
        </w:rPr>
        <w:t>بَعْدَ</w:t>
      </w:r>
      <w:r w:rsidR="00EE2D5E" w:rsidRPr="00F60632">
        <w:rPr>
          <w:rStyle w:val="Char0"/>
          <w:rtl/>
        </w:rPr>
        <w:t xml:space="preserve"> </w:t>
      </w:r>
      <w:r w:rsidR="00EE2D5E" w:rsidRPr="00F60632">
        <w:rPr>
          <w:rStyle w:val="Char0"/>
          <w:rFonts w:hint="eastAsia"/>
          <w:rtl/>
        </w:rPr>
        <w:t>مَا</w:t>
      </w:r>
      <w:r w:rsidR="00EE2D5E" w:rsidRPr="00F60632">
        <w:rPr>
          <w:rStyle w:val="Char0"/>
          <w:rtl/>
        </w:rPr>
        <w:t xml:space="preserve"> </w:t>
      </w:r>
      <w:r w:rsidR="00EE2D5E" w:rsidRPr="00F60632">
        <w:rPr>
          <w:rStyle w:val="Char0"/>
          <w:rFonts w:hint="eastAsia"/>
          <w:rtl/>
        </w:rPr>
        <w:t>قُتِلَ</w:t>
      </w:r>
      <w:r w:rsidR="00EE2D5E" w:rsidRPr="00F60632">
        <w:rPr>
          <w:rStyle w:val="Char0"/>
          <w:rtl/>
        </w:rPr>
        <w:t xml:space="preserve"> </w:t>
      </w:r>
      <w:r w:rsidR="00EE2D5E" w:rsidRPr="00F60632">
        <w:rPr>
          <w:rStyle w:val="Char0"/>
          <w:rFonts w:hint="eastAsia"/>
          <w:rtl/>
        </w:rPr>
        <w:t>رُفِعَ</w:t>
      </w:r>
      <w:r w:rsidR="00EE2D5E" w:rsidRPr="00F60632">
        <w:rPr>
          <w:rStyle w:val="Char0"/>
          <w:rtl/>
        </w:rPr>
        <w:t xml:space="preserve"> </w:t>
      </w:r>
      <w:r w:rsidR="00EE2D5E" w:rsidRPr="00F60632">
        <w:rPr>
          <w:rStyle w:val="Char0"/>
          <w:rFonts w:hint="eastAsia"/>
          <w:rtl/>
        </w:rPr>
        <w:t>إِلَى</w:t>
      </w:r>
      <w:r w:rsidR="00EE2D5E" w:rsidRPr="00F60632">
        <w:rPr>
          <w:rStyle w:val="Char0"/>
          <w:rtl/>
        </w:rPr>
        <w:t xml:space="preserve"> </w:t>
      </w:r>
      <w:r w:rsidR="00EE2D5E" w:rsidRPr="00F60632">
        <w:rPr>
          <w:rStyle w:val="Char0"/>
          <w:rFonts w:hint="eastAsia"/>
          <w:rtl/>
        </w:rPr>
        <w:t>السَّمَاءِ</w:t>
      </w:r>
      <w:r w:rsidR="00EE2D5E" w:rsidRPr="00F60632">
        <w:rPr>
          <w:rStyle w:val="Char0"/>
          <w:rtl/>
        </w:rPr>
        <w:t xml:space="preserve"> </w:t>
      </w:r>
      <w:r w:rsidR="00EE2D5E" w:rsidRPr="00F60632">
        <w:rPr>
          <w:rStyle w:val="Char0"/>
          <w:rFonts w:hint="eastAsia"/>
          <w:rtl/>
        </w:rPr>
        <w:t>حَتَّى</w:t>
      </w:r>
      <w:r w:rsidR="00EE2D5E" w:rsidRPr="00F60632">
        <w:rPr>
          <w:rStyle w:val="Char0"/>
          <w:rtl/>
        </w:rPr>
        <w:t xml:space="preserve"> </w:t>
      </w:r>
      <w:r w:rsidR="00EE2D5E" w:rsidRPr="00F60632">
        <w:rPr>
          <w:rStyle w:val="Char0"/>
          <w:rFonts w:hint="eastAsia"/>
          <w:rtl/>
        </w:rPr>
        <w:t>إِنِّ</w:t>
      </w:r>
      <w:r w:rsidR="00F60632">
        <w:rPr>
          <w:rStyle w:val="Char0"/>
          <w:rFonts w:hint="cs"/>
          <w:rtl/>
        </w:rPr>
        <w:t>ي</w:t>
      </w:r>
      <w:r w:rsidR="00EE2D5E" w:rsidRPr="00F60632">
        <w:rPr>
          <w:rStyle w:val="Char0"/>
          <w:rtl/>
        </w:rPr>
        <w:t xml:space="preserve"> </w:t>
      </w:r>
      <w:r w:rsidR="00EE2D5E" w:rsidRPr="00F60632">
        <w:rPr>
          <w:rStyle w:val="Char0"/>
          <w:rFonts w:hint="eastAsia"/>
          <w:rtl/>
        </w:rPr>
        <w:t>لأَنْظُرُ</w:t>
      </w:r>
      <w:r w:rsidR="00EE2D5E" w:rsidRPr="00F60632">
        <w:rPr>
          <w:rStyle w:val="Char0"/>
          <w:rtl/>
        </w:rPr>
        <w:t xml:space="preserve"> </w:t>
      </w:r>
      <w:r w:rsidR="00EE2D5E" w:rsidRPr="00F60632">
        <w:rPr>
          <w:rStyle w:val="Char0"/>
          <w:rFonts w:hint="eastAsia"/>
          <w:rtl/>
        </w:rPr>
        <w:t>إِلَى</w:t>
      </w:r>
      <w:r w:rsidR="00EE2D5E" w:rsidRPr="00F60632">
        <w:rPr>
          <w:rStyle w:val="Char0"/>
          <w:rtl/>
        </w:rPr>
        <w:t xml:space="preserve"> </w:t>
      </w:r>
      <w:r w:rsidR="00EE2D5E" w:rsidRPr="00F60632">
        <w:rPr>
          <w:rStyle w:val="Char0"/>
          <w:rFonts w:hint="eastAsia"/>
          <w:rtl/>
        </w:rPr>
        <w:t>السَّمَاءِ</w:t>
      </w:r>
      <w:r w:rsidR="00EE2D5E" w:rsidRPr="00F60632">
        <w:rPr>
          <w:rStyle w:val="Char0"/>
          <w:rtl/>
        </w:rPr>
        <w:t xml:space="preserve"> </w:t>
      </w:r>
      <w:r w:rsidR="00EE2D5E" w:rsidRPr="00F60632">
        <w:rPr>
          <w:rStyle w:val="Char0"/>
          <w:rFonts w:hint="eastAsia"/>
          <w:rtl/>
        </w:rPr>
        <w:t>بَيْنَهُ</w:t>
      </w:r>
      <w:r w:rsidR="00EE2D5E" w:rsidRPr="00F60632">
        <w:rPr>
          <w:rStyle w:val="Char0"/>
          <w:rtl/>
        </w:rPr>
        <w:t xml:space="preserve"> </w:t>
      </w:r>
      <w:r w:rsidR="00EE2D5E" w:rsidRPr="00F60632">
        <w:rPr>
          <w:rStyle w:val="Char0"/>
          <w:rFonts w:hint="eastAsia"/>
          <w:rtl/>
        </w:rPr>
        <w:t>وَبَيْنَ</w:t>
      </w:r>
      <w:r w:rsidR="00EE2D5E" w:rsidRPr="00F60632">
        <w:rPr>
          <w:rStyle w:val="Char0"/>
          <w:rtl/>
        </w:rPr>
        <w:t xml:space="preserve"> </w:t>
      </w:r>
      <w:r w:rsidR="00EE2D5E" w:rsidRPr="00F60632">
        <w:rPr>
          <w:rStyle w:val="Char0"/>
          <w:rFonts w:hint="eastAsia"/>
          <w:rtl/>
        </w:rPr>
        <w:t>الأَرْضِ،</w:t>
      </w:r>
      <w:r w:rsidR="00EE2D5E" w:rsidRPr="00F60632">
        <w:rPr>
          <w:rStyle w:val="Char0"/>
          <w:rtl/>
        </w:rPr>
        <w:t xml:space="preserve"> </w:t>
      </w:r>
      <w:r w:rsidR="00EE2D5E" w:rsidRPr="00F60632">
        <w:rPr>
          <w:rStyle w:val="Char0"/>
          <w:rFonts w:hint="eastAsia"/>
          <w:rtl/>
        </w:rPr>
        <w:t>ثُمَّ</w:t>
      </w:r>
      <w:r w:rsidR="00EE2D5E" w:rsidRPr="00F60632">
        <w:rPr>
          <w:rStyle w:val="Char0"/>
          <w:rtl/>
        </w:rPr>
        <w:t xml:space="preserve"> </w:t>
      </w:r>
      <w:r w:rsidR="00EE2D5E" w:rsidRPr="00F60632">
        <w:rPr>
          <w:rStyle w:val="Char0"/>
          <w:rFonts w:hint="eastAsia"/>
          <w:rtl/>
        </w:rPr>
        <w:t>وُضِعَ</w:t>
      </w:r>
      <w:r w:rsidRPr="00F60632">
        <w:rPr>
          <w:rStyle w:val="Char0"/>
          <w:rFonts w:hint="cs"/>
          <w:rtl/>
        </w:rPr>
        <w:t>»</w:t>
      </w:r>
      <w:r w:rsidRPr="00B24D0F">
        <w:rPr>
          <w:rStyle w:val="Char3"/>
          <w:rFonts w:hint="cs"/>
          <w:vertAlign w:val="superscript"/>
          <w:rtl/>
        </w:rPr>
        <w:t>(</w:t>
      </w:r>
      <w:r w:rsidRPr="00B24D0F">
        <w:rPr>
          <w:rStyle w:val="Char3"/>
          <w:vertAlign w:val="superscript"/>
          <w:rtl/>
        </w:rPr>
        <w:footnoteReference w:id="106"/>
      </w:r>
      <w:r w:rsidRPr="00B24D0F">
        <w:rPr>
          <w:rStyle w:val="Char3"/>
          <w:rFonts w:hint="cs"/>
          <w:vertAlign w:val="superscript"/>
          <w:rtl/>
        </w:rPr>
        <w:t>)</w:t>
      </w:r>
      <w:r w:rsidRPr="00EB4951">
        <w:rPr>
          <w:rStyle w:val="Char3"/>
          <w:rFonts w:hint="cs"/>
          <w:rtl/>
        </w:rPr>
        <w:t>.</w:t>
      </w:r>
    </w:p>
    <w:p w:rsidR="00012A7C" w:rsidRPr="00EB4951" w:rsidRDefault="00012A7C" w:rsidP="00FD77E4">
      <w:pPr>
        <w:ind w:firstLine="284"/>
        <w:jc w:val="both"/>
        <w:rPr>
          <w:rStyle w:val="Char3"/>
          <w:rtl/>
        </w:rPr>
      </w:pPr>
      <w:r w:rsidRPr="00EB4951">
        <w:rPr>
          <w:rStyle w:val="Char3"/>
          <w:rFonts w:hint="cs"/>
          <w:rtl/>
        </w:rPr>
        <w:t>به تحقیق من عامر بن فهیره</w:t>
      </w:r>
      <w:r w:rsidR="00203A69" w:rsidRPr="00203A69">
        <w:rPr>
          <w:rFonts w:cs="CTraditional Arabic" w:hint="cs"/>
          <w:rtl/>
          <w:lang w:bidi="fa-IR"/>
        </w:rPr>
        <w:t xml:space="preserve">س </w:t>
      </w:r>
      <w:r w:rsidRPr="00EB4951">
        <w:rPr>
          <w:rStyle w:val="Char3"/>
          <w:rFonts w:hint="cs"/>
          <w:rtl/>
        </w:rPr>
        <w:t>را بعد از شهادت دیدم که به سوی آسمان برداشته شد، تا این که من آسمان را دیدم که بین او بین زمین حائل شد، سپس بر زمین نهاده شد.</w:t>
      </w:r>
    </w:p>
    <w:p w:rsidR="008E03BD" w:rsidRPr="00EB4951" w:rsidRDefault="008E03BD" w:rsidP="00FD77E4">
      <w:pPr>
        <w:ind w:firstLine="284"/>
        <w:jc w:val="both"/>
        <w:rPr>
          <w:rStyle w:val="Char3"/>
          <w:rtl/>
        </w:rPr>
      </w:pPr>
      <w:r w:rsidRPr="00EB4951">
        <w:rPr>
          <w:rStyle w:val="Char3"/>
          <w:rFonts w:hint="cs"/>
          <w:rtl/>
        </w:rPr>
        <w:t xml:space="preserve">توضیح: (یعنی از زمین به سوی آسمان برداشته شد تا این که گوئی به نظرم داخل آسمان برده شد و سپس دوباره به طرف زمین برگردانده شد والله اعلم </w:t>
      </w:r>
      <w:r>
        <w:rPr>
          <w:rFonts w:cs="Times New Roman" w:hint="cs"/>
          <w:rtl/>
          <w:lang w:bidi="fa-IR"/>
        </w:rPr>
        <w:t>–</w:t>
      </w:r>
      <w:r w:rsidRPr="00EB4951">
        <w:rPr>
          <w:rStyle w:val="Char3"/>
          <w:rFonts w:hint="cs"/>
          <w:rtl/>
        </w:rPr>
        <w:t xml:space="preserve"> مترجم).</w:t>
      </w:r>
    </w:p>
    <w:p w:rsidR="008E03BD" w:rsidRPr="00EB4951" w:rsidRDefault="008E03BD" w:rsidP="00FD77E4">
      <w:pPr>
        <w:ind w:firstLine="284"/>
        <w:jc w:val="both"/>
        <w:rPr>
          <w:rStyle w:val="Char3"/>
          <w:rtl/>
        </w:rPr>
      </w:pPr>
      <w:r w:rsidRPr="00EB4951">
        <w:rPr>
          <w:rStyle w:val="Char3"/>
          <w:rFonts w:hint="cs"/>
          <w:rtl/>
        </w:rPr>
        <w:t>امام ابن سعد روایت می‌کند که چون نیز</w:t>
      </w:r>
      <w:r w:rsidR="001714A2">
        <w:rPr>
          <w:rStyle w:val="Char3"/>
          <w:rFonts w:hint="cs"/>
          <w:rtl/>
        </w:rPr>
        <w:t>ۀ</w:t>
      </w:r>
      <w:r w:rsidRPr="00EB4951">
        <w:rPr>
          <w:rStyle w:val="Char3"/>
          <w:rFonts w:hint="cs"/>
          <w:rtl/>
        </w:rPr>
        <w:t xml:space="preserve"> جبار سلمی از جگر حض</w:t>
      </w:r>
      <w:r w:rsidR="00F84C2C" w:rsidRPr="00EB4951">
        <w:rPr>
          <w:rStyle w:val="Char3"/>
          <w:rFonts w:hint="cs"/>
          <w:rtl/>
        </w:rPr>
        <w:t xml:space="preserve">رت عامر بن فهیره گذشت، وی گفت: </w:t>
      </w:r>
      <w:r w:rsidR="00F84C2C" w:rsidRPr="00F60632">
        <w:rPr>
          <w:rStyle w:val="Char0"/>
          <w:rFonts w:hint="cs"/>
          <w:rtl/>
        </w:rPr>
        <w:t>«</w:t>
      </w:r>
      <w:r w:rsidR="008A1059" w:rsidRPr="00F60632">
        <w:rPr>
          <w:rStyle w:val="Char0"/>
          <w:rFonts w:hint="eastAsia"/>
          <w:rtl/>
        </w:rPr>
        <w:t>فزت</w:t>
      </w:r>
      <w:r w:rsidR="008A1059" w:rsidRPr="00F60632">
        <w:rPr>
          <w:rStyle w:val="Char0"/>
          <w:rtl/>
        </w:rPr>
        <w:t xml:space="preserve"> </w:t>
      </w:r>
      <w:r w:rsidR="008A1059" w:rsidRPr="00F60632">
        <w:rPr>
          <w:rStyle w:val="Char0"/>
          <w:rFonts w:hint="eastAsia"/>
          <w:rtl/>
        </w:rPr>
        <w:t>والله</w:t>
      </w:r>
      <w:r w:rsidR="00F84C2C" w:rsidRPr="00F60632">
        <w:rPr>
          <w:rStyle w:val="Char0"/>
          <w:rFonts w:hint="cs"/>
          <w:rtl/>
        </w:rPr>
        <w:t>»</w:t>
      </w:r>
      <w:r w:rsidRPr="00EB4951">
        <w:rPr>
          <w:rStyle w:val="Char3"/>
          <w:rFonts w:hint="cs"/>
          <w:rtl/>
        </w:rPr>
        <w:t xml:space="preserve"> به خدا سوگند من کامیاب شدم </w:t>
      </w:r>
      <w:r>
        <w:rPr>
          <w:rFonts w:cs="Times New Roman" w:hint="cs"/>
          <w:rtl/>
          <w:lang w:bidi="fa-IR"/>
        </w:rPr>
        <w:t>–</w:t>
      </w:r>
      <w:r w:rsidRPr="00EB4951">
        <w:rPr>
          <w:rStyle w:val="Char3"/>
          <w:rFonts w:hint="cs"/>
          <w:rtl/>
        </w:rPr>
        <w:t xml:space="preserve"> جنازه</w:t>
      </w:r>
      <w:r w:rsidR="001F5F81" w:rsidRPr="00EB4951">
        <w:rPr>
          <w:rStyle w:val="Char3"/>
          <w:rFonts w:hint="cs"/>
          <w:rtl/>
        </w:rPr>
        <w:t xml:space="preserve">‌اش </w:t>
      </w:r>
      <w:r w:rsidRPr="00EB4951">
        <w:rPr>
          <w:rStyle w:val="Char3"/>
          <w:rFonts w:hint="cs"/>
          <w:rtl/>
        </w:rPr>
        <w:t>به سوی آسمان بلند شد تا آن که از</w:t>
      </w:r>
      <w:r w:rsidR="00F60632" w:rsidRPr="00EB4951">
        <w:rPr>
          <w:rStyle w:val="Char3"/>
          <w:rFonts w:hint="cs"/>
          <w:rtl/>
        </w:rPr>
        <w:t xml:space="preserve"> چشم‌ها</w:t>
      </w:r>
      <w:r w:rsidRPr="00EB4951">
        <w:rPr>
          <w:rStyle w:val="Char3"/>
          <w:rFonts w:hint="cs"/>
          <w:rtl/>
        </w:rPr>
        <w:t xml:space="preserve"> پنهان گردید، رسول اکرم</w:t>
      </w:r>
      <w:r w:rsidR="00560ADF">
        <w:rPr>
          <w:rFonts w:cs="CTraditional Arabic" w:hint="cs"/>
          <w:rtl/>
          <w:lang w:bidi="fa-IR"/>
        </w:rPr>
        <w:t>ص</w:t>
      </w:r>
      <w:r w:rsidRPr="00EB4951">
        <w:rPr>
          <w:rStyle w:val="Char3"/>
          <w:rFonts w:hint="cs"/>
          <w:rtl/>
        </w:rPr>
        <w:t xml:space="preserve"> فرمود: فرشتگان جسدش را دفن کردند و روحش به (اعلی) علیین رسید.</w:t>
      </w:r>
    </w:p>
    <w:p w:rsidR="00A679F5" w:rsidRPr="00EB4951" w:rsidRDefault="00A679F5" w:rsidP="00FD77E4">
      <w:pPr>
        <w:ind w:firstLine="284"/>
        <w:jc w:val="both"/>
        <w:rPr>
          <w:rStyle w:val="Char3"/>
          <w:rtl/>
        </w:rPr>
      </w:pPr>
      <w:r w:rsidRPr="00EB4951">
        <w:rPr>
          <w:rStyle w:val="Char3"/>
          <w:rFonts w:hint="cs"/>
          <w:rtl/>
        </w:rPr>
        <w:t>و جبار بن سملی این وضع حضرت عامر بن فهیره را دید متأثر گردید و مشرف به اسلام شده از مسلمانان صادق شد</w:t>
      </w:r>
      <w:r w:rsidRPr="00B24D0F">
        <w:rPr>
          <w:rStyle w:val="Char3"/>
          <w:rFonts w:hint="cs"/>
          <w:vertAlign w:val="superscript"/>
          <w:rtl/>
        </w:rPr>
        <w:t>(</w:t>
      </w:r>
      <w:r w:rsidRPr="00B24D0F">
        <w:rPr>
          <w:rStyle w:val="Char3"/>
          <w:vertAlign w:val="superscript"/>
          <w:rtl/>
        </w:rPr>
        <w:footnoteReference w:id="107"/>
      </w:r>
      <w:r w:rsidRPr="00B24D0F">
        <w:rPr>
          <w:rStyle w:val="Char3"/>
          <w:rFonts w:hint="cs"/>
          <w:vertAlign w:val="superscript"/>
          <w:rtl/>
        </w:rPr>
        <w:t>)</w:t>
      </w:r>
      <w:r w:rsidRPr="00EB4951">
        <w:rPr>
          <w:rStyle w:val="Char3"/>
          <w:rFonts w:hint="cs"/>
          <w:rtl/>
        </w:rPr>
        <w:t>.</w:t>
      </w:r>
    </w:p>
    <w:p w:rsidR="00F92E1F" w:rsidRPr="009E32A3" w:rsidRDefault="00A9555E" w:rsidP="00E751D2">
      <w:pPr>
        <w:pStyle w:val="a1"/>
        <w:rPr>
          <w:rtl/>
        </w:rPr>
      </w:pPr>
      <w:bookmarkStart w:id="20" w:name="_Toc424209861"/>
      <w:r w:rsidRPr="009E32A3">
        <w:rPr>
          <w:rFonts w:hint="cs"/>
          <w:rtl/>
        </w:rPr>
        <w:t>رواداشتن جور و ستم بر زنان</w:t>
      </w:r>
      <w:bookmarkEnd w:id="20"/>
    </w:p>
    <w:p w:rsidR="00A9555E" w:rsidRPr="00EB4951" w:rsidRDefault="00FC4155" w:rsidP="00FD77E4">
      <w:pPr>
        <w:ind w:firstLine="284"/>
        <w:jc w:val="both"/>
        <w:rPr>
          <w:rStyle w:val="Char3"/>
          <w:rtl/>
        </w:rPr>
      </w:pPr>
      <w:r w:rsidRPr="00EB4951">
        <w:rPr>
          <w:rStyle w:val="Char3"/>
          <w:rFonts w:hint="cs"/>
          <w:rtl/>
        </w:rPr>
        <w:t>اگرچه احترام نسبت به زنان از مقتضیات اخلاقی عموم انسان‌ها است و درازکردن دست تعدی به سوی آنان بی‌نهایت خست و خباثت و</w:t>
      </w:r>
      <w:r w:rsidR="00AB3E74" w:rsidRPr="00EB4951">
        <w:rPr>
          <w:rStyle w:val="Char3"/>
          <w:rFonts w:hint="cs"/>
          <w:rtl/>
        </w:rPr>
        <w:t xml:space="preserve"> دنائت محسوب می‌گردد، اما کفار قریش در مخالفت اسلام و عداوت مسلمانان به جائی رسیده بود که از آزار و اذیت زنان نیز صرف نظر نمی‌کردند، و جور و جفا مشرکان مکه تنها بر مردان محدود نماند، بلکه زنان بی‌کس و بانوان مستضعف نیز شکار دست ظلم و تشدد آن جفاکاران گردیدند.</w:t>
      </w:r>
    </w:p>
    <w:p w:rsidR="004F533C" w:rsidRDefault="004F533C" w:rsidP="00A37A47">
      <w:pPr>
        <w:pStyle w:val="a1"/>
        <w:rPr>
          <w:rtl/>
        </w:rPr>
      </w:pPr>
      <w:bookmarkStart w:id="21" w:name="_Toc424209862"/>
      <w:r>
        <w:rPr>
          <w:rFonts w:hint="cs"/>
          <w:rtl/>
        </w:rPr>
        <w:t>10- حضرت زنیره</w:t>
      </w:r>
      <w:r w:rsidR="00A37A47" w:rsidRPr="00251942">
        <w:rPr>
          <w:rFonts w:cs="CTraditional Arabic" w:hint="cs"/>
          <w:b/>
          <w:bCs w:val="0"/>
          <w:sz w:val="28"/>
          <w:szCs w:val="28"/>
          <w:rtl/>
        </w:rPr>
        <w:t>ل</w:t>
      </w:r>
      <w:r>
        <w:rPr>
          <w:rFonts w:hint="cs"/>
          <w:rtl/>
        </w:rPr>
        <w:t>:</w:t>
      </w:r>
      <w:bookmarkEnd w:id="21"/>
    </w:p>
    <w:p w:rsidR="00037FD7" w:rsidRPr="00EB4951" w:rsidRDefault="0024377D" w:rsidP="00FD77E4">
      <w:pPr>
        <w:ind w:firstLine="284"/>
        <w:jc w:val="both"/>
        <w:rPr>
          <w:rStyle w:val="Char3"/>
          <w:rtl/>
        </w:rPr>
      </w:pPr>
      <w:r w:rsidRPr="00EB4951">
        <w:rPr>
          <w:rStyle w:val="Char3"/>
          <w:rFonts w:hint="cs"/>
          <w:rtl/>
        </w:rPr>
        <w:t xml:space="preserve">(الف) حضرت علامه شبلی نعمانی می‌نویسد که وی </w:t>
      </w:r>
      <w:r w:rsidR="00560ADF" w:rsidRPr="00EB4951">
        <w:rPr>
          <w:rStyle w:val="Char3"/>
          <w:rFonts w:hint="cs"/>
          <w:rtl/>
        </w:rPr>
        <w:t xml:space="preserve">پیش </w:t>
      </w:r>
      <w:r w:rsidRPr="00EB4951">
        <w:rPr>
          <w:rStyle w:val="Char3"/>
          <w:rFonts w:hint="cs"/>
          <w:rtl/>
        </w:rPr>
        <w:t>از مسلمان‌شدن کنیز خانواد</w:t>
      </w:r>
      <w:r w:rsidR="001714A2">
        <w:rPr>
          <w:rStyle w:val="Char3"/>
          <w:rFonts w:hint="cs"/>
          <w:rtl/>
        </w:rPr>
        <w:t>ۀ</w:t>
      </w:r>
      <w:r w:rsidRPr="00EB4951">
        <w:rPr>
          <w:rStyle w:val="Char3"/>
          <w:rFonts w:hint="cs"/>
          <w:rtl/>
        </w:rPr>
        <w:t xml:space="preserve"> حضرت عمر</w:t>
      </w:r>
      <w:r w:rsidR="00203A69" w:rsidRPr="00203A69">
        <w:rPr>
          <w:rFonts w:cs="CTraditional Arabic" w:hint="cs"/>
          <w:rtl/>
          <w:lang w:bidi="fa-IR"/>
        </w:rPr>
        <w:t xml:space="preserve">س </w:t>
      </w:r>
      <w:r w:rsidR="00560ADF" w:rsidRPr="00EB4951">
        <w:rPr>
          <w:rStyle w:val="Char3"/>
          <w:rFonts w:hint="cs"/>
          <w:rtl/>
        </w:rPr>
        <w:t>بود</w:t>
      </w:r>
      <w:r w:rsidRPr="00EB4951">
        <w:rPr>
          <w:rStyle w:val="Char3"/>
          <w:rFonts w:hint="cs"/>
          <w:rtl/>
        </w:rPr>
        <w:t>،</w:t>
      </w:r>
      <w:r w:rsidR="00560ADF" w:rsidRPr="00EB4951">
        <w:rPr>
          <w:rStyle w:val="Char3"/>
          <w:rFonts w:hint="cs"/>
          <w:rtl/>
        </w:rPr>
        <w:t xml:space="preserve"> بعد از آن</w:t>
      </w:r>
      <w:r w:rsidRPr="00EB4951">
        <w:rPr>
          <w:rStyle w:val="Char3"/>
          <w:rFonts w:hint="cs"/>
          <w:rtl/>
        </w:rPr>
        <w:t xml:space="preserve"> ابوجهل وی را بقدری زد که</w:t>
      </w:r>
      <w:r w:rsidR="00F60632" w:rsidRPr="00EB4951">
        <w:rPr>
          <w:rStyle w:val="Char3"/>
          <w:rFonts w:hint="cs"/>
          <w:rtl/>
        </w:rPr>
        <w:t xml:space="preserve"> چشم‌ها</w:t>
      </w:r>
      <w:r w:rsidRPr="00EB4951">
        <w:rPr>
          <w:rStyle w:val="Char3"/>
          <w:rFonts w:hint="cs"/>
          <w:rtl/>
        </w:rPr>
        <w:t>یش کور شد</w:t>
      </w:r>
      <w:r w:rsidRPr="00B24D0F">
        <w:rPr>
          <w:rStyle w:val="Char3"/>
          <w:rFonts w:hint="cs"/>
          <w:vertAlign w:val="superscript"/>
          <w:rtl/>
        </w:rPr>
        <w:t>(</w:t>
      </w:r>
      <w:r w:rsidRPr="00B24D0F">
        <w:rPr>
          <w:rStyle w:val="Char3"/>
          <w:vertAlign w:val="superscript"/>
          <w:rtl/>
        </w:rPr>
        <w:footnoteReference w:id="108"/>
      </w:r>
      <w:r w:rsidRPr="00B24D0F">
        <w:rPr>
          <w:rStyle w:val="Char3"/>
          <w:rFonts w:hint="cs"/>
          <w:vertAlign w:val="superscript"/>
          <w:rtl/>
        </w:rPr>
        <w:t>)</w:t>
      </w:r>
      <w:r w:rsidRPr="00EB4951">
        <w:rPr>
          <w:rStyle w:val="Char3"/>
          <w:rFonts w:hint="cs"/>
          <w:rtl/>
        </w:rPr>
        <w:t>.</w:t>
      </w:r>
    </w:p>
    <w:p w:rsidR="00F80818" w:rsidRPr="00EB4951" w:rsidRDefault="00F80818" w:rsidP="00FD77E4">
      <w:pPr>
        <w:ind w:firstLine="284"/>
        <w:jc w:val="both"/>
        <w:rPr>
          <w:rStyle w:val="Char3"/>
          <w:rtl/>
        </w:rPr>
      </w:pPr>
      <w:r w:rsidRPr="00EB4951">
        <w:rPr>
          <w:rStyle w:val="Char3"/>
          <w:rFonts w:hint="cs"/>
          <w:rtl/>
        </w:rPr>
        <w:t>(ب) ولی ابن هشام نوشته است زمانی که حضرت ابوبکر</w:t>
      </w:r>
      <w:r w:rsidR="00203A69" w:rsidRPr="00203A69">
        <w:rPr>
          <w:rFonts w:cs="CTraditional Arabic" w:hint="cs"/>
          <w:rtl/>
          <w:lang w:bidi="fa-IR"/>
        </w:rPr>
        <w:t xml:space="preserve">س </w:t>
      </w:r>
      <w:r w:rsidRPr="00EB4951">
        <w:rPr>
          <w:rStyle w:val="Char3"/>
          <w:rFonts w:hint="cs"/>
          <w:rtl/>
        </w:rPr>
        <w:t>وی را خرید و آزاد ساخت (بینائی اش) رفت، آنگاه کافران قریش گفتند که:</w:t>
      </w:r>
    </w:p>
    <w:p w:rsidR="00F80818" w:rsidRPr="00EB4951" w:rsidRDefault="00F80818" w:rsidP="00FD77E4">
      <w:pPr>
        <w:ind w:firstLine="284"/>
        <w:jc w:val="both"/>
        <w:rPr>
          <w:rStyle w:val="Char3"/>
          <w:rtl/>
        </w:rPr>
      </w:pPr>
      <w:r w:rsidRPr="00F60632">
        <w:rPr>
          <w:rStyle w:val="Char0"/>
          <w:rFonts w:hint="cs"/>
          <w:rtl/>
        </w:rPr>
        <w:t>«</w:t>
      </w:r>
      <w:r w:rsidR="007A16B4" w:rsidRPr="00F60632">
        <w:rPr>
          <w:rStyle w:val="Char0"/>
          <w:rFonts w:hint="eastAsia"/>
          <w:rtl/>
        </w:rPr>
        <w:t>ما</w:t>
      </w:r>
      <w:r w:rsidR="007A16B4" w:rsidRPr="00F60632">
        <w:rPr>
          <w:rStyle w:val="Char0"/>
          <w:rtl/>
        </w:rPr>
        <w:t xml:space="preserve"> </w:t>
      </w:r>
      <w:r w:rsidR="007A16B4" w:rsidRPr="00F60632">
        <w:rPr>
          <w:rStyle w:val="Char0"/>
          <w:rFonts w:hint="eastAsia"/>
          <w:rtl/>
        </w:rPr>
        <w:t>أذهب</w:t>
      </w:r>
      <w:r w:rsidR="007A16B4" w:rsidRPr="00F60632">
        <w:rPr>
          <w:rStyle w:val="Char0"/>
          <w:rtl/>
        </w:rPr>
        <w:t xml:space="preserve"> </w:t>
      </w:r>
      <w:r w:rsidR="007A16B4" w:rsidRPr="00F60632">
        <w:rPr>
          <w:rStyle w:val="Char0"/>
          <w:rFonts w:hint="eastAsia"/>
          <w:rtl/>
        </w:rPr>
        <w:t>بصرها</w:t>
      </w:r>
      <w:r w:rsidR="007A16B4" w:rsidRPr="00F60632">
        <w:rPr>
          <w:rStyle w:val="Char0"/>
          <w:rtl/>
        </w:rPr>
        <w:t xml:space="preserve"> </w:t>
      </w:r>
      <w:r w:rsidR="007A16B4" w:rsidRPr="00F60632">
        <w:rPr>
          <w:rStyle w:val="Char0"/>
          <w:rFonts w:hint="eastAsia"/>
          <w:rtl/>
        </w:rPr>
        <w:t>إلا</w:t>
      </w:r>
      <w:r w:rsidR="007A16B4" w:rsidRPr="00F60632">
        <w:rPr>
          <w:rStyle w:val="Char0"/>
          <w:rtl/>
        </w:rPr>
        <w:t xml:space="preserve"> </w:t>
      </w:r>
      <w:r w:rsidR="007A16B4" w:rsidRPr="00F60632">
        <w:rPr>
          <w:rStyle w:val="Char0"/>
          <w:rFonts w:hint="eastAsia"/>
          <w:rtl/>
        </w:rPr>
        <w:t>اللات</w:t>
      </w:r>
      <w:r w:rsidR="007A16B4" w:rsidRPr="00F60632">
        <w:rPr>
          <w:rStyle w:val="Char0"/>
          <w:rtl/>
        </w:rPr>
        <w:t xml:space="preserve"> </w:t>
      </w:r>
      <w:r w:rsidR="00A061C0" w:rsidRPr="00F60632">
        <w:rPr>
          <w:rStyle w:val="Char0"/>
          <w:rFonts w:hint="eastAsia"/>
          <w:rtl/>
        </w:rPr>
        <w:t>والعز</w:t>
      </w:r>
      <w:r w:rsidR="00A061C0" w:rsidRPr="00F60632">
        <w:rPr>
          <w:rStyle w:val="Char0"/>
          <w:rFonts w:hint="cs"/>
          <w:rtl/>
        </w:rPr>
        <w:t>ى</w:t>
      </w:r>
      <w:r w:rsidR="007A16B4" w:rsidRPr="00F60632">
        <w:rPr>
          <w:rStyle w:val="Char0"/>
          <w:rtl/>
        </w:rPr>
        <w:t xml:space="preserve"> </w:t>
      </w:r>
      <w:r w:rsidR="007A16B4" w:rsidRPr="00F60632">
        <w:rPr>
          <w:rStyle w:val="Char0"/>
          <w:rFonts w:hint="eastAsia"/>
          <w:rtl/>
        </w:rPr>
        <w:t>فقالت</w:t>
      </w:r>
      <w:r w:rsidR="007A16B4" w:rsidRPr="00F60632">
        <w:rPr>
          <w:rStyle w:val="Char0"/>
          <w:rtl/>
        </w:rPr>
        <w:t xml:space="preserve">: </w:t>
      </w:r>
      <w:r w:rsidR="007A16B4" w:rsidRPr="00F60632">
        <w:rPr>
          <w:rStyle w:val="Char0"/>
          <w:rFonts w:hint="eastAsia"/>
          <w:rtl/>
        </w:rPr>
        <w:t>كذبوا</w:t>
      </w:r>
      <w:r w:rsidR="007A16B4" w:rsidRPr="00F60632">
        <w:rPr>
          <w:rStyle w:val="Char0"/>
          <w:rtl/>
        </w:rPr>
        <w:t xml:space="preserve"> </w:t>
      </w:r>
      <w:r w:rsidR="007A16B4" w:rsidRPr="00F60632">
        <w:rPr>
          <w:rStyle w:val="Char0"/>
          <w:rFonts w:hint="eastAsia"/>
          <w:rtl/>
        </w:rPr>
        <w:t>وبيت</w:t>
      </w:r>
      <w:r w:rsidR="007A16B4" w:rsidRPr="00F60632">
        <w:rPr>
          <w:rStyle w:val="Char0"/>
          <w:rtl/>
        </w:rPr>
        <w:t xml:space="preserve"> </w:t>
      </w:r>
      <w:r w:rsidR="007A16B4" w:rsidRPr="00F60632">
        <w:rPr>
          <w:rStyle w:val="Char0"/>
          <w:rFonts w:hint="eastAsia"/>
          <w:rtl/>
        </w:rPr>
        <w:t>الله</w:t>
      </w:r>
      <w:r w:rsidR="007A16B4" w:rsidRPr="00F60632">
        <w:rPr>
          <w:rStyle w:val="Char0"/>
          <w:rtl/>
        </w:rPr>
        <w:t xml:space="preserve"> </w:t>
      </w:r>
      <w:r w:rsidR="007A16B4" w:rsidRPr="00F60632">
        <w:rPr>
          <w:rStyle w:val="Char0"/>
          <w:rFonts w:hint="eastAsia"/>
          <w:rtl/>
        </w:rPr>
        <w:t>ما</w:t>
      </w:r>
      <w:r w:rsidR="007A16B4" w:rsidRPr="00F60632">
        <w:rPr>
          <w:rStyle w:val="Char0"/>
          <w:rtl/>
        </w:rPr>
        <w:t xml:space="preserve"> </w:t>
      </w:r>
      <w:r w:rsidR="00A061C0" w:rsidRPr="00F60632">
        <w:rPr>
          <w:rStyle w:val="Char0"/>
          <w:rFonts w:hint="cs"/>
          <w:rtl/>
        </w:rPr>
        <w:t>تضر</w:t>
      </w:r>
      <w:r w:rsidR="007A16B4" w:rsidRPr="00F60632">
        <w:rPr>
          <w:rStyle w:val="Char0"/>
          <w:rtl/>
        </w:rPr>
        <w:t xml:space="preserve"> </w:t>
      </w:r>
      <w:r w:rsidR="007A16B4" w:rsidRPr="00F60632">
        <w:rPr>
          <w:rStyle w:val="Char0"/>
          <w:rFonts w:hint="eastAsia"/>
          <w:rtl/>
        </w:rPr>
        <w:t>اللات</w:t>
      </w:r>
      <w:r w:rsidR="007A16B4" w:rsidRPr="00F60632">
        <w:rPr>
          <w:rStyle w:val="Char0"/>
          <w:rtl/>
        </w:rPr>
        <w:t xml:space="preserve"> </w:t>
      </w:r>
      <w:r w:rsidR="007A16B4" w:rsidRPr="00F60632">
        <w:rPr>
          <w:rStyle w:val="Char0"/>
          <w:rFonts w:hint="eastAsia"/>
          <w:rtl/>
        </w:rPr>
        <w:t>والعزى</w:t>
      </w:r>
      <w:r w:rsidR="007A16B4" w:rsidRPr="00F60632">
        <w:rPr>
          <w:rStyle w:val="Char0"/>
          <w:rtl/>
        </w:rPr>
        <w:t xml:space="preserve"> </w:t>
      </w:r>
      <w:r w:rsidR="007A16B4" w:rsidRPr="00F60632">
        <w:rPr>
          <w:rStyle w:val="Char0"/>
          <w:rFonts w:hint="eastAsia"/>
          <w:rtl/>
        </w:rPr>
        <w:t>ولا</w:t>
      </w:r>
      <w:r w:rsidR="007A16B4" w:rsidRPr="00F60632">
        <w:rPr>
          <w:rStyle w:val="Char0"/>
          <w:rtl/>
        </w:rPr>
        <w:t xml:space="preserve"> </w:t>
      </w:r>
      <w:r w:rsidR="007A16B4" w:rsidRPr="00F60632">
        <w:rPr>
          <w:rStyle w:val="Char0"/>
          <w:rFonts w:hint="eastAsia"/>
          <w:rtl/>
        </w:rPr>
        <w:t>ينفعان</w:t>
      </w:r>
      <w:r w:rsidR="007A16B4" w:rsidRPr="00F60632">
        <w:rPr>
          <w:rStyle w:val="Char0"/>
          <w:rtl/>
        </w:rPr>
        <w:t xml:space="preserve"> </w:t>
      </w:r>
      <w:r w:rsidR="007A16B4" w:rsidRPr="00F60632">
        <w:rPr>
          <w:rStyle w:val="Char0"/>
          <w:rFonts w:hint="eastAsia"/>
          <w:rtl/>
        </w:rPr>
        <w:t>فرد</w:t>
      </w:r>
      <w:r w:rsidR="007A16B4" w:rsidRPr="00F60632">
        <w:rPr>
          <w:rStyle w:val="Char0"/>
          <w:rtl/>
        </w:rPr>
        <w:t xml:space="preserve"> </w:t>
      </w:r>
      <w:r w:rsidR="007A16B4" w:rsidRPr="00F60632">
        <w:rPr>
          <w:rStyle w:val="Char0"/>
          <w:rFonts w:hint="eastAsia"/>
          <w:rtl/>
        </w:rPr>
        <w:t>الله</w:t>
      </w:r>
      <w:r w:rsidR="007A16B4" w:rsidRPr="00F60632">
        <w:rPr>
          <w:rStyle w:val="Char0"/>
          <w:rtl/>
        </w:rPr>
        <w:t xml:space="preserve"> </w:t>
      </w:r>
      <w:r w:rsidR="007A16B4" w:rsidRPr="00F60632">
        <w:rPr>
          <w:rStyle w:val="Char0"/>
          <w:rFonts w:hint="eastAsia"/>
          <w:rtl/>
        </w:rPr>
        <w:t>إليها</w:t>
      </w:r>
      <w:r w:rsidR="007A16B4" w:rsidRPr="00F60632">
        <w:rPr>
          <w:rStyle w:val="Char0"/>
          <w:rtl/>
        </w:rPr>
        <w:t xml:space="preserve"> </w:t>
      </w:r>
      <w:r w:rsidR="007A16B4" w:rsidRPr="00F60632">
        <w:rPr>
          <w:rStyle w:val="Char0"/>
          <w:rFonts w:hint="eastAsia"/>
          <w:rtl/>
        </w:rPr>
        <w:t>بصرها</w:t>
      </w:r>
      <w:r w:rsidRPr="00F60632">
        <w:rPr>
          <w:rStyle w:val="Char0"/>
          <w:rFonts w:hint="cs"/>
          <w:rtl/>
        </w:rPr>
        <w:t>»</w:t>
      </w:r>
      <w:r w:rsidRPr="00B24D0F">
        <w:rPr>
          <w:rStyle w:val="Char3"/>
          <w:rFonts w:hint="cs"/>
          <w:vertAlign w:val="superscript"/>
          <w:rtl/>
        </w:rPr>
        <w:t>(</w:t>
      </w:r>
      <w:r w:rsidRPr="00B24D0F">
        <w:rPr>
          <w:rStyle w:val="Char3"/>
          <w:vertAlign w:val="superscript"/>
          <w:rtl/>
        </w:rPr>
        <w:footnoteReference w:id="109"/>
      </w:r>
      <w:r w:rsidRPr="00B24D0F">
        <w:rPr>
          <w:rStyle w:val="Char3"/>
          <w:rFonts w:hint="cs"/>
          <w:vertAlign w:val="superscript"/>
          <w:rtl/>
        </w:rPr>
        <w:t>)</w:t>
      </w:r>
      <w:r w:rsidRPr="00EB4951">
        <w:rPr>
          <w:rStyle w:val="Char3"/>
          <w:rFonts w:hint="cs"/>
          <w:rtl/>
        </w:rPr>
        <w:t>.</w:t>
      </w:r>
      <w:r w:rsidR="00CE650C" w:rsidRPr="00EB4951">
        <w:rPr>
          <w:rStyle w:val="Char3"/>
          <w:rFonts w:hint="cs"/>
          <w:rtl/>
        </w:rPr>
        <w:t xml:space="preserve"> </w:t>
      </w:r>
      <w:r w:rsidRPr="00EB4951">
        <w:rPr>
          <w:rStyle w:val="Char3"/>
          <w:rFonts w:hint="cs"/>
          <w:rtl/>
        </w:rPr>
        <w:t>احدی جز لات و عزی، بینایی او را سلب نکرده است،</w:t>
      </w:r>
      <w:r w:rsidR="00CE650C" w:rsidRPr="00EB4951">
        <w:rPr>
          <w:rStyle w:val="Char3"/>
          <w:rFonts w:hint="cs"/>
          <w:rtl/>
        </w:rPr>
        <w:t xml:space="preserve"> زنیره</w:t>
      </w:r>
      <w:r w:rsidRPr="00EB4951">
        <w:rPr>
          <w:rStyle w:val="Char3"/>
          <w:rFonts w:hint="cs"/>
          <w:rtl/>
        </w:rPr>
        <w:t xml:space="preserve"> گفت: سوگند به خدا</w:t>
      </w:r>
      <w:r w:rsidR="001F5F81" w:rsidRPr="00EB4951">
        <w:rPr>
          <w:rStyle w:val="Char3"/>
          <w:rFonts w:hint="cs"/>
          <w:rtl/>
        </w:rPr>
        <w:t xml:space="preserve"> آن‌ها </w:t>
      </w:r>
      <w:r w:rsidRPr="00EB4951">
        <w:rPr>
          <w:rStyle w:val="Char3"/>
          <w:rFonts w:hint="cs"/>
          <w:rtl/>
        </w:rPr>
        <w:t>دروغ می‌گویند، لات و عزی نمی‌توانند ضرر و فایده ای به کسی برسانند، بعداً خداوند ر</w:t>
      </w:r>
      <w:r w:rsidR="00E93EFE" w:rsidRPr="00EB4951">
        <w:rPr>
          <w:rStyle w:val="Char3"/>
          <w:rFonts w:hint="cs"/>
          <w:rtl/>
        </w:rPr>
        <w:t>و</w:t>
      </w:r>
      <w:r w:rsidRPr="00EB4951">
        <w:rPr>
          <w:rStyle w:val="Char3"/>
          <w:rFonts w:hint="cs"/>
          <w:rtl/>
        </w:rPr>
        <w:t>شنی</w:t>
      </w:r>
      <w:r w:rsidR="00F60632" w:rsidRPr="00EB4951">
        <w:rPr>
          <w:rStyle w:val="Char3"/>
          <w:rFonts w:hint="cs"/>
          <w:rtl/>
        </w:rPr>
        <w:t xml:space="preserve"> چشم‌ها</w:t>
      </w:r>
      <w:r w:rsidRPr="00EB4951">
        <w:rPr>
          <w:rStyle w:val="Char3"/>
          <w:rFonts w:hint="cs"/>
          <w:rtl/>
        </w:rPr>
        <w:t>یش را به وی برگرداند.</w:t>
      </w:r>
    </w:p>
    <w:p w:rsidR="007879E9" w:rsidRPr="00EB4951" w:rsidRDefault="007879E9" w:rsidP="00FD77E4">
      <w:pPr>
        <w:ind w:firstLine="284"/>
        <w:jc w:val="both"/>
        <w:rPr>
          <w:rStyle w:val="Char3"/>
          <w:rtl/>
        </w:rPr>
      </w:pPr>
      <w:r w:rsidRPr="00EB4951">
        <w:rPr>
          <w:rStyle w:val="Char3"/>
          <w:rFonts w:hint="cs"/>
          <w:rtl/>
        </w:rPr>
        <w:t>(ج) شیخ الاسلام ابن حجر</w:t>
      </w:r>
      <w:r w:rsidR="009A2B6B" w:rsidRPr="009A2B6B">
        <w:rPr>
          <w:rFonts w:cs="CTraditional Arabic" w:hint="cs"/>
          <w:rtl/>
          <w:lang w:bidi="fa-IR"/>
        </w:rPr>
        <w:t>/</w:t>
      </w:r>
      <w:r w:rsidRPr="00EB4951">
        <w:rPr>
          <w:rStyle w:val="Char3"/>
          <w:rFonts w:hint="cs"/>
          <w:rtl/>
        </w:rPr>
        <w:t xml:space="preserve"> نیز همین کلمات را به روایت حضرت ام هانی بنت ابی طالب از تاریخ عثمان ابن ابی شیبه نقل کرده است</w:t>
      </w:r>
      <w:r w:rsidRPr="00B24D0F">
        <w:rPr>
          <w:rStyle w:val="Char3"/>
          <w:rFonts w:hint="cs"/>
          <w:vertAlign w:val="superscript"/>
          <w:rtl/>
        </w:rPr>
        <w:t>(</w:t>
      </w:r>
      <w:r w:rsidRPr="00B24D0F">
        <w:rPr>
          <w:rStyle w:val="Char3"/>
          <w:vertAlign w:val="superscript"/>
          <w:rtl/>
        </w:rPr>
        <w:footnoteReference w:id="110"/>
      </w:r>
      <w:r w:rsidRPr="00B24D0F">
        <w:rPr>
          <w:rStyle w:val="Char3"/>
          <w:rFonts w:hint="cs"/>
          <w:vertAlign w:val="superscript"/>
          <w:rtl/>
        </w:rPr>
        <w:t>)</w:t>
      </w:r>
      <w:r w:rsidRPr="00EB4951">
        <w:rPr>
          <w:rStyle w:val="Char3"/>
          <w:rFonts w:hint="cs"/>
          <w:rtl/>
        </w:rPr>
        <w:t>.</w:t>
      </w:r>
    </w:p>
    <w:p w:rsidR="00142F98" w:rsidRPr="00EB4951" w:rsidRDefault="00142F98" w:rsidP="00FD77E4">
      <w:pPr>
        <w:ind w:firstLine="284"/>
        <w:jc w:val="both"/>
        <w:rPr>
          <w:rStyle w:val="Char3"/>
          <w:rtl/>
        </w:rPr>
      </w:pPr>
      <w:r w:rsidRPr="00EB4951">
        <w:rPr>
          <w:rStyle w:val="Char3"/>
          <w:rFonts w:hint="cs"/>
          <w:rtl/>
        </w:rPr>
        <w:t>(د) شیخ الاسلام امام ابن حجر</w:t>
      </w:r>
      <w:r w:rsidR="009A2B6B" w:rsidRPr="009A2B6B">
        <w:rPr>
          <w:rFonts w:cs="CTraditional Arabic" w:hint="cs"/>
          <w:rtl/>
          <w:lang w:bidi="fa-IR"/>
        </w:rPr>
        <w:t>/</w:t>
      </w:r>
      <w:r w:rsidRPr="00EB4951">
        <w:rPr>
          <w:rStyle w:val="Char3"/>
          <w:rFonts w:hint="cs"/>
          <w:rtl/>
        </w:rPr>
        <w:t xml:space="preserve"> تحریر می‌فرماید: </w:t>
      </w:r>
      <w:r w:rsidRPr="00F60632">
        <w:rPr>
          <w:rStyle w:val="Char0"/>
          <w:rFonts w:hint="cs"/>
          <w:rtl/>
        </w:rPr>
        <w:t>«</w:t>
      </w:r>
      <w:r w:rsidR="0011028E" w:rsidRPr="00F60632">
        <w:rPr>
          <w:rStyle w:val="Char0"/>
          <w:rFonts w:hint="cs"/>
          <w:rtl/>
        </w:rPr>
        <w:t>كان من السابقات إلى الإسلام، وممن يعذب في الله، وكان أبو جهل يعذبها وهي مذكورة في السبعة الذين اشتراهم أبو بكر، وأنقذهم من التعذيب</w:t>
      </w:r>
      <w:r w:rsidRPr="00F60632">
        <w:rPr>
          <w:rStyle w:val="Char0"/>
          <w:rFonts w:hint="cs"/>
          <w:rtl/>
        </w:rPr>
        <w:t>»</w:t>
      </w:r>
      <w:r w:rsidRPr="00EB4951">
        <w:rPr>
          <w:rStyle w:val="Char3"/>
          <w:rFonts w:hint="cs"/>
          <w:rtl/>
        </w:rPr>
        <w:t>.</w:t>
      </w:r>
    </w:p>
    <w:p w:rsidR="00142F98" w:rsidRPr="00EB4951" w:rsidRDefault="00142F98" w:rsidP="00FD77E4">
      <w:pPr>
        <w:ind w:firstLine="284"/>
        <w:jc w:val="both"/>
        <w:rPr>
          <w:rStyle w:val="Char3"/>
          <w:rtl/>
        </w:rPr>
      </w:pPr>
      <w:r w:rsidRPr="00EB4951">
        <w:rPr>
          <w:rStyle w:val="Char3"/>
          <w:rFonts w:hint="cs"/>
          <w:rtl/>
        </w:rPr>
        <w:t>از سابقین اسلام و از جمله کسانی بود که در راه خدا مبتلای عذاب و شکنجه شدند ابوجهل لعین وی را اذیت و شکنجه می‌رساند ایشان از جمله گروه هفت نفری است که حضرت ابوبکر صدیق</w:t>
      </w:r>
      <w:r w:rsidR="00203A69" w:rsidRPr="00203A69">
        <w:rPr>
          <w:rFonts w:cs="CTraditional Arabic" w:hint="cs"/>
          <w:rtl/>
          <w:lang w:bidi="fa-IR"/>
        </w:rPr>
        <w:t xml:space="preserve">س </w:t>
      </w:r>
      <w:r w:rsidR="001F5F81" w:rsidRPr="00EB4951">
        <w:rPr>
          <w:rStyle w:val="Char3"/>
          <w:rFonts w:hint="cs"/>
          <w:rtl/>
        </w:rPr>
        <w:t xml:space="preserve">آن‌ها </w:t>
      </w:r>
      <w:r w:rsidRPr="00EB4951">
        <w:rPr>
          <w:rStyle w:val="Char3"/>
          <w:rFonts w:hint="cs"/>
          <w:rtl/>
        </w:rPr>
        <w:t>را خریده از زیر شکنجه آزاد ساخت.</w:t>
      </w:r>
    </w:p>
    <w:p w:rsidR="006D7A50" w:rsidRPr="00EB4951" w:rsidRDefault="006D7A50" w:rsidP="000B2C3F">
      <w:pPr>
        <w:ind w:firstLine="284"/>
        <w:jc w:val="both"/>
        <w:rPr>
          <w:rStyle w:val="Char3"/>
          <w:rtl/>
        </w:rPr>
      </w:pPr>
      <w:r w:rsidRPr="00EB4951">
        <w:rPr>
          <w:rStyle w:val="Char3"/>
          <w:rFonts w:hint="cs"/>
          <w:rtl/>
        </w:rPr>
        <w:t>فاکهی و ابن منده در آثار خود روایت کرده</w:t>
      </w:r>
      <w:r w:rsidR="00633D83" w:rsidRPr="00EB4951">
        <w:rPr>
          <w:rStyle w:val="Char3"/>
          <w:rFonts w:hint="cs"/>
          <w:rtl/>
        </w:rPr>
        <w:t xml:space="preserve">‌اند </w:t>
      </w:r>
      <w:r w:rsidRPr="00EB4951">
        <w:rPr>
          <w:rStyle w:val="Char3"/>
          <w:rFonts w:hint="cs"/>
          <w:rtl/>
        </w:rPr>
        <w:t>که حضرت زنیره</w:t>
      </w:r>
      <w:r w:rsidR="000B2C3F">
        <w:rPr>
          <w:rStyle w:val="Char3"/>
          <w:rFonts w:cs="CTraditional Arabic" w:hint="cs"/>
          <w:rtl/>
        </w:rPr>
        <w:t>ل</w:t>
      </w:r>
      <w:r w:rsidRPr="00EB4951">
        <w:rPr>
          <w:rStyle w:val="Char3"/>
          <w:rFonts w:hint="cs"/>
          <w:rtl/>
        </w:rPr>
        <w:t xml:space="preserve"> رومی الاص</w:t>
      </w:r>
      <w:r w:rsidR="00E93EFE" w:rsidRPr="00EB4951">
        <w:rPr>
          <w:rStyle w:val="Char3"/>
          <w:rFonts w:hint="cs"/>
          <w:rtl/>
        </w:rPr>
        <w:t>ل</w:t>
      </w:r>
      <w:r w:rsidRPr="00EB4951">
        <w:rPr>
          <w:rStyle w:val="Char3"/>
          <w:rFonts w:hint="cs"/>
          <w:rtl/>
        </w:rPr>
        <w:t xml:space="preserve"> بود، چون مسلمان شد بینائی خویش را از دست داد، آنگه مشرکان گفتند: لات و عزی او را نابینا کرده</w:t>
      </w:r>
      <w:r w:rsidR="00633D83" w:rsidRPr="00EB4951">
        <w:rPr>
          <w:rStyle w:val="Char3"/>
          <w:rFonts w:hint="cs"/>
          <w:rtl/>
        </w:rPr>
        <w:t xml:space="preserve">‌اند </w:t>
      </w:r>
      <w:r>
        <w:rPr>
          <w:rFonts w:cs="Times New Roman" w:hint="cs"/>
          <w:rtl/>
          <w:lang w:bidi="fa-IR"/>
        </w:rPr>
        <w:t>–</w:t>
      </w:r>
      <w:r w:rsidRPr="00EB4951">
        <w:rPr>
          <w:rStyle w:val="Char3"/>
          <w:rFonts w:hint="cs"/>
          <w:rtl/>
        </w:rPr>
        <w:t xml:space="preserve"> او در جواب گفت:</w:t>
      </w:r>
    </w:p>
    <w:p w:rsidR="006D7A50" w:rsidRPr="00EB4951" w:rsidRDefault="006D7A50" w:rsidP="00FD77E4">
      <w:pPr>
        <w:ind w:firstLine="284"/>
        <w:jc w:val="both"/>
        <w:rPr>
          <w:rStyle w:val="Char3"/>
          <w:rtl/>
        </w:rPr>
      </w:pPr>
      <w:r w:rsidRPr="00F60632">
        <w:rPr>
          <w:rStyle w:val="Char0"/>
          <w:rFonts w:hint="cs"/>
          <w:rtl/>
        </w:rPr>
        <w:t>«</w:t>
      </w:r>
      <w:r w:rsidR="00BA339D" w:rsidRPr="00F60632">
        <w:rPr>
          <w:rStyle w:val="Char0"/>
          <w:rFonts w:hint="eastAsia"/>
          <w:rtl/>
        </w:rPr>
        <w:t>إني</w:t>
      </w:r>
      <w:r w:rsidR="00BA339D" w:rsidRPr="00F60632">
        <w:rPr>
          <w:rStyle w:val="Char0"/>
          <w:rtl/>
        </w:rPr>
        <w:t xml:space="preserve"> </w:t>
      </w:r>
      <w:r w:rsidR="00BA339D" w:rsidRPr="00F60632">
        <w:rPr>
          <w:rStyle w:val="Char0"/>
          <w:rFonts w:hint="eastAsia"/>
          <w:rtl/>
        </w:rPr>
        <w:t>كفرت</w:t>
      </w:r>
      <w:r w:rsidR="00BA339D" w:rsidRPr="00F60632">
        <w:rPr>
          <w:rStyle w:val="Char0"/>
          <w:rtl/>
        </w:rPr>
        <w:t xml:space="preserve"> </w:t>
      </w:r>
      <w:r w:rsidR="00BA339D" w:rsidRPr="00F60632">
        <w:rPr>
          <w:rStyle w:val="Char0"/>
          <w:rFonts w:hint="eastAsia"/>
          <w:rtl/>
        </w:rPr>
        <w:t>باللات</w:t>
      </w:r>
      <w:r w:rsidR="00BA339D" w:rsidRPr="00F60632">
        <w:rPr>
          <w:rStyle w:val="Char0"/>
          <w:rtl/>
        </w:rPr>
        <w:t xml:space="preserve"> </w:t>
      </w:r>
      <w:r w:rsidR="00BA339D" w:rsidRPr="00F60632">
        <w:rPr>
          <w:rStyle w:val="Char0"/>
          <w:rFonts w:hint="eastAsia"/>
          <w:rtl/>
        </w:rPr>
        <w:t>والعزى</w:t>
      </w:r>
      <w:r w:rsidR="00BA339D" w:rsidRPr="00F60632">
        <w:rPr>
          <w:rStyle w:val="Char0"/>
          <w:rtl/>
        </w:rPr>
        <w:t xml:space="preserve"> </w:t>
      </w:r>
      <w:r w:rsidR="00BA339D" w:rsidRPr="00F60632">
        <w:rPr>
          <w:rStyle w:val="Char0"/>
          <w:rFonts w:hint="eastAsia"/>
          <w:rtl/>
        </w:rPr>
        <w:t>فرد</w:t>
      </w:r>
      <w:r w:rsidR="00BA339D" w:rsidRPr="00F60632">
        <w:rPr>
          <w:rStyle w:val="Char0"/>
          <w:rtl/>
        </w:rPr>
        <w:t xml:space="preserve"> </w:t>
      </w:r>
      <w:r w:rsidR="00BA339D" w:rsidRPr="00F60632">
        <w:rPr>
          <w:rStyle w:val="Char0"/>
          <w:rFonts w:hint="eastAsia"/>
          <w:rtl/>
        </w:rPr>
        <w:t>الله</w:t>
      </w:r>
      <w:r w:rsidR="00BA339D" w:rsidRPr="00F60632">
        <w:rPr>
          <w:rStyle w:val="Char0"/>
          <w:rtl/>
        </w:rPr>
        <w:t xml:space="preserve"> </w:t>
      </w:r>
      <w:r w:rsidR="00BA339D" w:rsidRPr="00F60632">
        <w:rPr>
          <w:rStyle w:val="Char0"/>
          <w:rFonts w:hint="eastAsia"/>
          <w:rtl/>
        </w:rPr>
        <w:t>إليها</w:t>
      </w:r>
      <w:r w:rsidR="00BA339D" w:rsidRPr="00F60632">
        <w:rPr>
          <w:rStyle w:val="Char0"/>
          <w:rtl/>
        </w:rPr>
        <w:t xml:space="preserve"> </w:t>
      </w:r>
      <w:r w:rsidR="00BA339D" w:rsidRPr="00F60632">
        <w:rPr>
          <w:rStyle w:val="Char0"/>
          <w:rFonts w:hint="eastAsia"/>
          <w:rtl/>
        </w:rPr>
        <w:t>بصرها</w:t>
      </w:r>
      <w:r w:rsidRPr="00F60632">
        <w:rPr>
          <w:rStyle w:val="Char0"/>
          <w:rFonts w:hint="cs"/>
          <w:rtl/>
        </w:rPr>
        <w:t>»</w:t>
      </w:r>
      <w:r w:rsidRPr="00EB4951">
        <w:rPr>
          <w:rStyle w:val="Char3"/>
          <w:rFonts w:hint="cs"/>
          <w:rtl/>
        </w:rPr>
        <w:t>.</w:t>
      </w:r>
    </w:p>
    <w:p w:rsidR="006D7A50" w:rsidRPr="00EB4951" w:rsidRDefault="006D7A50" w:rsidP="00FD77E4">
      <w:pPr>
        <w:ind w:firstLine="284"/>
        <w:jc w:val="both"/>
        <w:rPr>
          <w:rStyle w:val="Char3"/>
          <w:rtl/>
        </w:rPr>
      </w:pPr>
      <w:r w:rsidRPr="00EB4951">
        <w:rPr>
          <w:rStyle w:val="Char3"/>
          <w:rFonts w:hint="cs"/>
          <w:rtl/>
        </w:rPr>
        <w:t xml:space="preserve">من منکرم لات و عزی را، </w:t>
      </w:r>
      <w:r w:rsidR="00F60632" w:rsidRPr="00EB4951">
        <w:rPr>
          <w:rStyle w:val="Char3"/>
          <w:rFonts w:hint="cs"/>
          <w:rtl/>
        </w:rPr>
        <w:t xml:space="preserve">(آن‌ها </w:t>
      </w:r>
      <w:r w:rsidRPr="00EB4951">
        <w:rPr>
          <w:rStyle w:val="Char3"/>
          <w:rFonts w:hint="cs"/>
          <w:rtl/>
        </w:rPr>
        <w:t xml:space="preserve">را هیچ قبول ندارم </w:t>
      </w:r>
      <w:r>
        <w:rPr>
          <w:rFonts w:cs="Times New Roman" w:hint="cs"/>
          <w:rtl/>
          <w:lang w:bidi="fa-IR"/>
        </w:rPr>
        <w:t>–</w:t>
      </w:r>
      <w:r w:rsidRPr="00EB4951">
        <w:rPr>
          <w:rStyle w:val="Char3"/>
          <w:rFonts w:hint="cs"/>
          <w:rtl/>
        </w:rPr>
        <w:t xml:space="preserve"> مترجم) آنگاه خداوند بینائی</w:t>
      </w:r>
      <w:r w:rsidR="001F5F81" w:rsidRPr="00EB4951">
        <w:rPr>
          <w:rStyle w:val="Char3"/>
          <w:rFonts w:hint="cs"/>
          <w:rtl/>
        </w:rPr>
        <w:t xml:space="preserve">‌اش </w:t>
      </w:r>
      <w:r w:rsidRPr="00EB4951">
        <w:rPr>
          <w:rStyle w:val="Char3"/>
          <w:rFonts w:hint="cs"/>
          <w:rtl/>
        </w:rPr>
        <w:t>را به وی برگرداند</w:t>
      </w:r>
      <w:r w:rsidRPr="00B24D0F">
        <w:rPr>
          <w:rStyle w:val="Char3"/>
          <w:rFonts w:hint="cs"/>
          <w:vertAlign w:val="superscript"/>
          <w:rtl/>
        </w:rPr>
        <w:t>(</w:t>
      </w:r>
      <w:r w:rsidRPr="00B24D0F">
        <w:rPr>
          <w:rStyle w:val="Char3"/>
          <w:vertAlign w:val="superscript"/>
          <w:rtl/>
        </w:rPr>
        <w:footnoteReference w:id="111"/>
      </w:r>
      <w:r w:rsidRPr="00B24D0F">
        <w:rPr>
          <w:rStyle w:val="Char3"/>
          <w:rFonts w:hint="cs"/>
          <w:vertAlign w:val="superscript"/>
          <w:rtl/>
        </w:rPr>
        <w:t>)</w:t>
      </w:r>
      <w:r w:rsidRPr="00EB4951">
        <w:rPr>
          <w:rStyle w:val="Char3"/>
          <w:rFonts w:hint="cs"/>
          <w:rtl/>
        </w:rPr>
        <w:t>.</w:t>
      </w:r>
    </w:p>
    <w:p w:rsidR="00AB2E0A" w:rsidRDefault="00AB2E0A" w:rsidP="00A37A47">
      <w:pPr>
        <w:pStyle w:val="a1"/>
        <w:rPr>
          <w:rtl/>
        </w:rPr>
      </w:pPr>
      <w:bookmarkStart w:id="22" w:name="_Toc424209863"/>
      <w:r>
        <w:rPr>
          <w:rFonts w:hint="cs"/>
          <w:rtl/>
        </w:rPr>
        <w:t>11- حضرت لبینه</w:t>
      </w:r>
      <w:r w:rsidR="00A37A47" w:rsidRPr="00251942">
        <w:rPr>
          <w:rFonts w:cs="CTraditional Arabic" w:hint="cs"/>
          <w:b/>
          <w:bCs w:val="0"/>
          <w:sz w:val="28"/>
          <w:szCs w:val="28"/>
          <w:rtl/>
        </w:rPr>
        <w:t>ل</w:t>
      </w:r>
      <w:r w:rsidR="00E751D2">
        <w:rPr>
          <w:rFonts w:hint="cs"/>
          <w:rtl/>
        </w:rPr>
        <w:t>:</w:t>
      </w:r>
      <w:bookmarkEnd w:id="22"/>
    </w:p>
    <w:p w:rsidR="00CB0002" w:rsidRPr="00EB4951" w:rsidRDefault="00C10D62" w:rsidP="00FD77E4">
      <w:pPr>
        <w:ind w:firstLine="284"/>
        <w:jc w:val="both"/>
        <w:rPr>
          <w:rStyle w:val="Char3"/>
          <w:rtl/>
        </w:rPr>
      </w:pPr>
      <w:r w:rsidRPr="00EB4951">
        <w:rPr>
          <w:rStyle w:val="Char3"/>
          <w:rFonts w:hint="cs"/>
          <w:rtl/>
        </w:rPr>
        <w:t>(الف) شیخ الاسلام می‌نویسد: در اغلب روایات نامش ذکر نشده است، بلاذری نامش را ذکر کرده است، وی کنیز بنی مؤمل بود و بی‌کس و ضعیف و از جفاکشان و ستمدیدگان اسلام بود حضرت ابوبکر</w:t>
      </w:r>
      <w:r w:rsidR="00203A69" w:rsidRPr="00203A69">
        <w:rPr>
          <w:rFonts w:cs="CTraditional Arabic" w:hint="cs"/>
          <w:rtl/>
          <w:lang w:bidi="fa-IR"/>
        </w:rPr>
        <w:t xml:space="preserve">س </w:t>
      </w:r>
      <w:r w:rsidRPr="00EB4951">
        <w:rPr>
          <w:rStyle w:val="Char3"/>
          <w:rFonts w:hint="cs"/>
          <w:rtl/>
        </w:rPr>
        <w:t>او را</w:t>
      </w:r>
      <w:r w:rsidR="00DC1728" w:rsidRPr="00EB4951">
        <w:rPr>
          <w:rStyle w:val="Char3"/>
          <w:rFonts w:hint="cs"/>
          <w:rtl/>
        </w:rPr>
        <w:t xml:space="preserve"> خریده و آزاد ساخت</w:t>
      </w:r>
      <w:r w:rsidR="00DC1728" w:rsidRPr="00B24D0F">
        <w:rPr>
          <w:rStyle w:val="Char3"/>
          <w:rFonts w:hint="cs"/>
          <w:vertAlign w:val="superscript"/>
          <w:rtl/>
        </w:rPr>
        <w:t>(</w:t>
      </w:r>
      <w:r w:rsidR="00DC1728" w:rsidRPr="00B24D0F">
        <w:rPr>
          <w:rStyle w:val="Char3"/>
          <w:vertAlign w:val="superscript"/>
          <w:rtl/>
        </w:rPr>
        <w:footnoteReference w:id="112"/>
      </w:r>
      <w:r w:rsidR="00DC1728" w:rsidRPr="00B24D0F">
        <w:rPr>
          <w:rStyle w:val="Char3"/>
          <w:rFonts w:hint="cs"/>
          <w:vertAlign w:val="superscript"/>
          <w:rtl/>
        </w:rPr>
        <w:t>)</w:t>
      </w:r>
      <w:r w:rsidR="00DC1728" w:rsidRPr="00EB4951">
        <w:rPr>
          <w:rStyle w:val="Char3"/>
          <w:rFonts w:hint="cs"/>
          <w:rtl/>
        </w:rPr>
        <w:t>.</w:t>
      </w:r>
    </w:p>
    <w:p w:rsidR="00B4471D" w:rsidRPr="00EB4951" w:rsidRDefault="00B4471D" w:rsidP="00FD77E4">
      <w:pPr>
        <w:ind w:firstLine="284"/>
        <w:jc w:val="both"/>
        <w:rPr>
          <w:rStyle w:val="Char3"/>
          <w:rtl/>
        </w:rPr>
      </w:pPr>
      <w:r w:rsidRPr="00EB4951">
        <w:rPr>
          <w:rStyle w:val="Char3"/>
          <w:rFonts w:hint="cs"/>
          <w:rtl/>
        </w:rPr>
        <w:t>(ب) ابن هشام می‌نویسد: «کنیز بنی مؤمل بود و مسلمان شد، حضرت عمر بن الخطاب</w:t>
      </w:r>
      <w:r w:rsidR="00203A69" w:rsidRPr="00203A69">
        <w:rPr>
          <w:rFonts w:cs="CTraditional Arabic" w:hint="cs"/>
          <w:rtl/>
          <w:lang w:bidi="fa-IR"/>
        </w:rPr>
        <w:t xml:space="preserve">س </w:t>
      </w:r>
      <w:r w:rsidRPr="00EB4951">
        <w:rPr>
          <w:rStyle w:val="Char3"/>
          <w:rFonts w:hint="cs"/>
          <w:rtl/>
        </w:rPr>
        <w:t>که تا آن موقع مسلمان نشده بود او را شدیداً اذیت‌ها می‌رساند تا از اسلام برگردد، او را به قدری می‌زد که خودش خسته می‌شد و می‌گفت: من</w:t>
      </w:r>
      <w:r w:rsidR="00BF3AA1" w:rsidRPr="00EB4951">
        <w:rPr>
          <w:rStyle w:val="Char3"/>
          <w:rFonts w:hint="cs"/>
          <w:rtl/>
        </w:rPr>
        <w:t xml:space="preserve"> تو را </w:t>
      </w:r>
      <w:r w:rsidRPr="00EB4951">
        <w:rPr>
          <w:rStyle w:val="Char3"/>
          <w:rFonts w:hint="cs"/>
          <w:rtl/>
        </w:rPr>
        <w:t>به علت خستگی خودم رها کردم نه به علت شفقت و ترحم، حضرت ابوبکر</w:t>
      </w:r>
      <w:r w:rsidR="00203A69" w:rsidRPr="00203A69">
        <w:rPr>
          <w:rFonts w:cs="CTraditional Arabic" w:hint="cs"/>
          <w:rtl/>
          <w:lang w:bidi="fa-IR"/>
        </w:rPr>
        <w:t xml:space="preserve">س </w:t>
      </w:r>
      <w:r w:rsidRPr="00EB4951">
        <w:rPr>
          <w:rStyle w:val="Char3"/>
          <w:rFonts w:hint="cs"/>
          <w:rtl/>
        </w:rPr>
        <w:t>وی را خرید و آزادش کرد</w:t>
      </w:r>
      <w:r w:rsidRPr="00B24D0F">
        <w:rPr>
          <w:rStyle w:val="Char3"/>
          <w:rFonts w:hint="cs"/>
          <w:vertAlign w:val="superscript"/>
          <w:rtl/>
        </w:rPr>
        <w:t>(</w:t>
      </w:r>
      <w:r w:rsidRPr="00B24D0F">
        <w:rPr>
          <w:rStyle w:val="Char3"/>
          <w:vertAlign w:val="superscript"/>
          <w:rtl/>
        </w:rPr>
        <w:footnoteReference w:id="113"/>
      </w:r>
      <w:r w:rsidRPr="00B24D0F">
        <w:rPr>
          <w:rStyle w:val="Char3"/>
          <w:rFonts w:hint="cs"/>
          <w:vertAlign w:val="superscript"/>
          <w:rtl/>
        </w:rPr>
        <w:t>)</w:t>
      </w:r>
      <w:r w:rsidRPr="00EB4951">
        <w:rPr>
          <w:rStyle w:val="Char3"/>
          <w:rFonts w:hint="cs"/>
          <w:rtl/>
        </w:rPr>
        <w:t>.</w:t>
      </w:r>
    </w:p>
    <w:p w:rsidR="009B6518" w:rsidRPr="00EB4951" w:rsidRDefault="009B6518" w:rsidP="00FD77E4">
      <w:pPr>
        <w:ind w:firstLine="284"/>
        <w:jc w:val="both"/>
        <w:rPr>
          <w:rStyle w:val="Char3"/>
          <w:rtl/>
        </w:rPr>
      </w:pPr>
      <w:r w:rsidRPr="00EB4951">
        <w:rPr>
          <w:rStyle w:val="Char3"/>
          <w:rFonts w:hint="cs"/>
          <w:rtl/>
        </w:rPr>
        <w:t>شیخ الاسلام نام وی را لبیبه و عل</w:t>
      </w:r>
      <w:r w:rsidR="00636781" w:rsidRPr="00EB4951">
        <w:rPr>
          <w:rStyle w:val="Char3"/>
          <w:rFonts w:hint="cs"/>
          <w:rtl/>
        </w:rPr>
        <w:t>امه شبلی نعمانی لبینه نوشته</w:t>
      </w:r>
      <w:r w:rsidR="001F5F81" w:rsidRPr="00EB4951">
        <w:rPr>
          <w:rStyle w:val="Char3"/>
          <w:rFonts w:hint="cs"/>
          <w:rtl/>
        </w:rPr>
        <w:t>‌اند،</w:t>
      </w:r>
      <w:r w:rsidRPr="00EB4951">
        <w:rPr>
          <w:rStyle w:val="Char3"/>
          <w:rFonts w:hint="cs"/>
          <w:rtl/>
        </w:rPr>
        <w:t xml:space="preserve"> والله اعلم</w:t>
      </w:r>
      <w:r w:rsidR="00636781" w:rsidRPr="00EB4951">
        <w:rPr>
          <w:rStyle w:val="Char3"/>
          <w:rFonts w:hint="cs"/>
          <w:rtl/>
        </w:rPr>
        <w:t>.</w:t>
      </w:r>
    </w:p>
    <w:p w:rsidR="003932F1" w:rsidRDefault="00E914CB" w:rsidP="00E751D2">
      <w:pPr>
        <w:pStyle w:val="a1"/>
        <w:rPr>
          <w:rtl/>
        </w:rPr>
      </w:pPr>
      <w:bookmarkStart w:id="23" w:name="_Toc424209864"/>
      <w:r>
        <w:rPr>
          <w:rFonts w:hint="cs"/>
          <w:rtl/>
        </w:rPr>
        <w:t>12 و 13- حضرت نهدیه و دخترش</w:t>
      </w:r>
      <w:r w:rsidR="00E93EFE" w:rsidRPr="00251942">
        <w:rPr>
          <w:rFonts w:cs="CTraditional Arabic" w:hint="cs"/>
          <w:b/>
          <w:bCs w:val="0"/>
          <w:sz w:val="28"/>
          <w:szCs w:val="28"/>
          <w:rtl/>
        </w:rPr>
        <w:t>ب</w:t>
      </w:r>
      <w:r>
        <w:rPr>
          <w:rFonts w:hint="cs"/>
          <w:rtl/>
        </w:rPr>
        <w:t>:</w:t>
      </w:r>
      <w:bookmarkEnd w:id="23"/>
    </w:p>
    <w:p w:rsidR="00E914CB" w:rsidRPr="00EB4951" w:rsidRDefault="004026EC" w:rsidP="00FD77E4">
      <w:pPr>
        <w:ind w:firstLine="284"/>
        <w:jc w:val="both"/>
        <w:rPr>
          <w:rStyle w:val="Char3"/>
          <w:rtl/>
        </w:rPr>
      </w:pPr>
      <w:r w:rsidRPr="00EB4951">
        <w:rPr>
          <w:rStyle w:val="Char3"/>
          <w:rFonts w:hint="cs"/>
          <w:rtl/>
        </w:rPr>
        <w:t xml:space="preserve">امام ابن هشام و امام ابن کثیر رحمهما الله از ابن اسحاق نقل می‌کنند که حضرت ابوبکر، نهدیه و دخترش را آزاد کرد، اینان هردو کنیز یک زنی از قبیله بنو عبدالدار بودند </w:t>
      </w:r>
      <w:r>
        <w:rPr>
          <w:rFonts w:cs="Times New Roman" w:hint="cs"/>
          <w:rtl/>
          <w:lang w:bidi="fa-IR"/>
        </w:rPr>
        <w:t>–</w:t>
      </w:r>
      <w:r w:rsidRPr="00EB4951">
        <w:rPr>
          <w:rStyle w:val="Char3"/>
          <w:rFonts w:hint="cs"/>
          <w:rtl/>
        </w:rPr>
        <w:t xml:space="preserve"> روزی حضرت ابوبکر نزدیک آنان گذر کرد در حالی که آن زن به</w:t>
      </w:r>
      <w:r w:rsidR="001F5F81" w:rsidRPr="00EB4951">
        <w:rPr>
          <w:rStyle w:val="Char3"/>
          <w:rFonts w:hint="cs"/>
          <w:rtl/>
        </w:rPr>
        <w:t xml:space="preserve"> آن‌ها </w:t>
      </w:r>
      <w:r w:rsidRPr="00EB4951">
        <w:rPr>
          <w:rStyle w:val="Char3"/>
          <w:rFonts w:hint="cs"/>
          <w:rtl/>
        </w:rPr>
        <w:t xml:space="preserve">می‌گفت: </w:t>
      </w:r>
      <w:r w:rsidRPr="00F60632">
        <w:rPr>
          <w:rStyle w:val="Char0"/>
          <w:rFonts w:hint="cs"/>
          <w:rtl/>
        </w:rPr>
        <w:t>«</w:t>
      </w:r>
      <w:r w:rsidR="00CF3CFD" w:rsidRPr="00F60632">
        <w:rPr>
          <w:rStyle w:val="Char0"/>
          <w:rFonts w:hint="cs"/>
          <w:rtl/>
        </w:rPr>
        <w:t>ولله لا أعتقكما أبداً</w:t>
      </w:r>
      <w:r w:rsidRPr="00F60632">
        <w:rPr>
          <w:rStyle w:val="Char0"/>
          <w:rFonts w:hint="cs"/>
          <w:rtl/>
        </w:rPr>
        <w:t>»</w:t>
      </w:r>
      <w:r w:rsidRPr="00EB4951">
        <w:rPr>
          <w:rStyle w:val="Char3"/>
          <w:rFonts w:hint="cs"/>
          <w:rtl/>
        </w:rPr>
        <w:t xml:space="preserve"> یعنی قسم به خدا من هرگز شما را آزاد نخواهم کرد، حضرت ابوبکر این حرف را شنیده گفت: تو</w:t>
      </w:r>
      <w:r w:rsidR="001F5F81" w:rsidRPr="00EB4951">
        <w:rPr>
          <w:rStyle w:val="Char3"/>
          <w:rFonts w:hint="cs"/>
          <w:rtl/>
        </w:rPr>
        <w:t xml:space="preserve"> آن‌ها </w:t>
      </w:r>
      <w:r w:rsidRPr="00EB4951">
        <w:rPr>
          <w:rStyle w:val="Char3"/>
          <w:rFonts w:hint="cs"/>
          <w:rtl/>
        </w:rPr>
        <w:t xml:space="preserve">را از بردگی خود نجات بده، وی گفت: </w:t>
      </w:r>
      <w:r w:rsidRPr="00F60632">
        <w:rPr>
          <w:rStyle w:val="Char0"/>
          <w:rFonts w:hint="cs"/>
          <w:rtl/>
        </w:rPr>
        <w:t>«</w:t>
      </w:r>
      <w:r w:rsidR="00CE650C" w:rsidRPr="00F60632">
        <w:rPr>
          <w:rStyle w:val="Char0"/>
          <w:rFonts w:hint="cs"/>
          <w:rtl/>
        </w:rPr>
        <w:t>حِل، أفسد</w:t>
      </w:r>
      <w:r w:rsidR="00CF3CFD" w:rsidRPr="00F60632">
        <w:rPr>
          <w:rStyle w:val="Char0"/>
          <w:rFonts w:hint="cs"/>
          <w:rtl/>
        </w:rPr>
        <w:t>تهما ف</w:t>
      </w:r>
      <w:r w:rsidR="00F60632">
        <w:rPr>
          <w:rStyle w:val="Char0"/>
          <w:rFonts w:hint="cs"/>
          <w:rtl/>
        </w:rPr>
        <w:t>أ</w:t>
      </w:r>
      <w:r w:rsidR="00CF3CFD" w:rsidRPr="00F60632">
        <w:rPr>
          <w:rStyle w:val="Char0"/>
          <w:rFonts w:hint="cs"/>
          <w:rtl/>
        </w:rPr>
        <w:t>عتقهما</w:t>
      </w:r>
      <w:r w:rsidRPr="00F60632">
        <w:rPr>
          <w:rStyle w:val="Char0"/>
          <w:rFonts w:hint="cs"/>
          <w:rtl/>
        </w:rPr>
        <w:t>»</w:t>
      </w:r>
      <w:r w:rsidRPr="00EB4951">
        <w:rPr>
          <w:rStyle w:val="Char3"/>
          <w:rFonts w:hint="cs"/>
          <w:rtl/>
        </w:rPr>
        <w:t xml:space="preserve"> می‌توانند آزاد شوند. ولی چون تو</w:t>
      </w:r>
      <w:r w:rsidR="001F5F81" w:rsidRPr="00EB4951">
        <w:rPr>
          <w:rStyle w:val="Char3"/>
          <w:rFonts w:hint="cs"/>
          <w:rtl/>
        </w:rPr>
        <w:t xml:space="preserve"> آن‌ها </w:t>
      </w:r>
      <w:r w:rsidRPr="00EB4951">
        <w:rPr>
          <w:rStyle w:val="Char3"/>
          <w:rFonts w:hint="cs"/>
          <w:rtl/>
        </w:rPr>
        <w:t>را فاسد (مسلمان) کرده‌ای، لذا باید آزادشان کنی، حضرت ابوبکر</w:t>
      </w:r>
      <w:r w:rsidR="00203A69" w:rsidRPr="00203A69">
        <w:rPr>
          <w:rFonts w:cs="CTraditional Arabic" w:hint="cs"/>
          <w:rtl/>
          <w:lang w:bidi="fa-IR"/>
        </w:rPr>
        <w:t xml:space="preserve">س </w:t>
      </w:r>
      <w:r w:rsidRPr="00EB4951">
        <w:rPr>
          <w:rStyle w:val="Char3"/>
          <w:rFonts w:hint="cs"/>
          <w:rtl/>
        </w:rPr>
        <w:t>پرسید: قیمت</w:t>
      </w:r>
      <w:r w:rsidR="001F5F81" w:rsidRPr="00EB4951">
        <w:rPr>
          <w:rStyle w:val="Char3"/>
          <w:rFonts w:hint="cs"/>
          <w:rtl/>
        </w:rPr>
        <w:t xml:space="preserve"> آن‌ها </w:t>
      </w:r>
      <w:r w:rsidRPr="00EB4951">
        <w:rPr>
          <w:rStyle w:val="Char3"/>
          <w:rFonts w:hint="cs"/>
          <w:rtl/>
        </w:rPr>
        <w:t>چند است؟ آن زن قیمتی تعیین کرد، حضرت ابوبکر</w:t>
      </w:r>
      <w:r w:rsidR="00203A69" w:rsidRPr="00203A69">
        <w:rPr>
          <w:rFonts w:cs="CTraditional Arabic" w:hint="cs"/>
          <w:rtl/>
          <w:lang w:bidi="fa-IR"/>
        </w:rPr>
        <w:t xml:space="preserve">س </w:t>
      </w:r>
      <w:r w:rsidRPr="00EB4951">
        <w:rPr>
          <w:rStyle w:val="Char3"/>
          <w:rFonts w:hint="cs"/>
          <w:rtl/>
        </w:rPr>
        <w:t>قیمت حسب دلخواه وی به او پرداخت، و آن هر</w:t>
      </w:r>
      <w:r w:rsidR="00E93EFE" w:rsidRPr="00EB4951">
        <w:rPr>
          <w:rStyle w:val="Char3"/>
          <w:rFonts w:hint="cs"/>
          <w:rtl/>
        </w:rPr>
        <w:t xml:space="preserve"> </w:t>
      </w:r>
      <w:r w:rsidRPr="00EB4951">
        <w:rPr>
          <w:rStyle w:val="Char3"/>
          <w:rFonts w:hint="cs"/>
          <w:rtl/>
        </w:rPr>
        <w:t>دو را خریداری نموده فرمود:</w:t>
      </w:r>
      <w:r w:rsidR="001F5F81" w:rsidRPr="00EB4951">
        <w:rPr>
          <w:rStyle w:val="Char3"/>
          <w:rFonts w:hint="cs"/>
          <w:rtl/>
        </w:rPr>
        <w:t xml:space="preserve"> آن‌ها </w:t>
      </w:r>
      <w:r w:rsidRPr="00EB4951">
        <w:rPr>
          <w:rStyle w:val="Char3"/>
          <w:rFonts w:hint="cs"/>
          <w:rtl/>
        </w:rPr>
        <w:t>آزاد هستند</w:t>
      </w:r>
      <w:r w:rsidRPr="00B24D0F">
        <w:rPr>
          <w:rStyle w:val="Char3"/>
          <w:rFonts w:hint="cs"/>
          <w:vertAlign w:val="superscript"/>
          <w:rtl/>
        </w:rPr>
        <w:t>(</w:t>
      </w:r>
      <w:r w:rsidRPr="00B24D0F">
        <w:rPr>
          <w:rStyle w:val="Char3"/>
          <w:vertAlign w:val="superscript"/>
          <w:rtl/>
        </w:rPr>
        <w:footnoteReference w:id="114"/>
      </w:r>
      <w:r w:rsidRPr="00B24D0F">
        <w:rPr>
          <w:rStyle w:val="Char3"/>
          <w:rFonts w:hint="cs"/>
          <w:vertAlign w:val="superscript"/>
          <w:rtl/>
        </w:rPr>
        <w:t>)</w:t>
      </w:r>
      <w:r w:rsidRPr="00EB4951">
        <w:rPr>
          <w:rStyle w:val="Char3"/>
          <w:rFonts w:hint="cs"/>
          <w:rtl/>
        </w:rPr>
        <w:t>.</w:t>
      </w:r>
    </w:p>
    <w:p w:rsidR="00EE2048" w:rsidRPr="00EB4951" w:rsidRDefault="00EE2048" w:rsidP="00FD77E4">
      <w:pPr>
        <w:ind w:firstLine="284"/>
        <w:jc w:val="both"/>
        <w:rPr>
          <w:rStyle w:val="Char3"/>
        </w:rPr>
      </w:pPr>
      <w:r w:rsidRPr="00EB4951">
        <w:rPr>
          <w:rStyle w:val="Char3"/>
          <w:rFonts w:hint="cs"/>
          <w:rtl/>
        </w:rPr>
        <w:t>از این روایت این واقعیت نیز به دست می‌آید که این هردو بانو به سبب تبلیغ حضرت ابوبکر مسلمان شده بودند.</w:t>
      </w:r>
    </w:p>
    <w:p w:rsidR="00F90735" w:rsidRDefault="00A20369" w:rsidP="00A37A47">
      <w:pPr>
        <w:pStyle w:val="a1"/>
        <w:rPr>
          <w:rtl/>
        </w:rPr>
      </w:pPr>
      <w:bookmarkStart w:id="24" w:name="_Toc424209865"/>
      <w:r>
        <w:rPr>
          <w:rFonts w:hint="cs"/>
          <w:rtl/>
        </w:rPr>
        <w:t>14- حضرت ام عبیس</w:t>
      </w:r>
      <w:r w:rsidR="00A37A47" w:rsidRPr="00251942">
        <w:rPr>
          <w:rFonts w:cs="CTraditional Arabic" w:hint="cs"/>
          <w:b/>
          <w:bCs w:val="0"/>
          <w:sz w:val="28"/>
          <w:szCs w:val="28"/>
          <w:rtl/>
        </w:rPr>
        <w:t>ل</w:t>
      </w:r>
      <w:r w:rsidR="00E751D2">
        <w:rPr>
          <w:rFonts w:hint="cs"/>
          <w:rtl/>
        </w:rPr>
        <w:t>:</w:t>
      </w:r>
      <w:bookmarkEnd w:id="24"/>
    </w:p>
    <w:p w:rsidR="00A20369" w:rsidRPr="00EB4951" w:rsidRDefault="00CB5482" w:rsidP="00B24D0F">
      <w:pPr>
        <w:ind w:firstLine="284"/>
        <w:jc w:val="both"/>
        <w:rPr>
          <w:rStyle w:val="Char3"/>
          <w:rtl/>
        </w:rPr>
      </w:pPr>
      <w:r w:rsidRPr="00EB4951">
        <w:rPr>
          <w:rStyle w:val="Char3"/>
          <w:rFonts w:hint="cs"/>
          <w:rtl/>
        </w:rPr>
        <w:t>(الف) علامه شبلی نعمانی می‌نویسد که حضرت نهدیه و حضرت ام عبیس</w:t>
      </w:r>
      <w:r w:rsidR="00B24D0F">
        <w:rPr>
          <w:rStyle w:val="Char3"/>
          <w:rFonts w:cs="CTraditional Arabic" w:hint="cs"/>
          <w:rtl/>
        </w:rPr>
        <w:t>ب</w:t>
      </w:r>
      <w:r w:rsidRPr="00EB4951">
        <w:rPr>
          <w:rStyle w:val="Char3"/>
          <w:rFonts w:hint="cs"/>
          <w:rtl/>
        </w:rPr>
        <w:t xml:space="preserve"> این هردو کنیز بودند و به جرم مسلمان‌بودن سخت‌ترین مصیبت‌ها را تحمل می‌نمودند</w:t>
      </w:r>
      <w:r w:rsidRPr="00B24D0F">
        <w:rPr>
          <w:rStyle w:val="Char3"/>
          <w:rFonts w:hint="cs"/>
          <w:vertAlign w:val="superscript"/>
          <w:rtl/>
        </w:rPr>
        <w:t>(</w:t>
      </w:r>
      <w:r w:rsidRPr="00B24D0F">
        <w:rPr>
          <w:rStyle w:val="Char3"/>
          <w:vertAlign w:val="superscript"/>
          <w:rtl/>
        </w:rPr>
        <w:footnoteReference w:id="115"/>
      </w:r>
      <w:r w:rsidRPr="00B24D0F">
        <w:rPr>
          <w:rStyle w:val="Char3"/>
          <w:rFonts w:hint="cs"/>
          <w:vertAlign w:val="superscript"/>
          <w:rtl/>
        </w:rPr>
        <w:t>)</w:t>
      </w:r>
      <w:r w:rsidRPr="00EB4951">
        <w:rPr>
          <w:rStyle w:val="Char3"/>
          <w:rFonts w:hint="cs"/>
          <w:rtl/>
        </w:rPr>
        <w:t>.</w:t>
      </w:r>
    </w:p>
    <w:p w:rsidR="009D02DA" w:rsidRPr="00EB4951" w:rsidRDefault="009D02DA" w:rsidP="000B2C3F">
      <w:pPr>
        <w:ind w:firstLine="284"/>
        <w:jc w:val="both"/>
        <w:rPr>
          <w:rStyle w:val="Char3"/>
          <w:rtl/>
        </w:rPr>
      </w:pPr>
      <w:r w:rsidRPr="00EB4951">
        <w:rPr>
          <w:rStyle w:val="Char3"/>
          <w:rFonts w:hint="cs"/>
          <w:rtl/>
        </w:rPr>
        <w:t>(ب) شیخ الاسلام تحریر می‌فرماید که حضرت ام عبیس</w:t>
      </w:r>
      <w:r w:rsidR="000B2C3F">
        <w:rPr>
          <w:rStyle w:val="Char3"/>
          <w:rFonts w:cs="CTraditional Arabic" w:hint="cs"/>
          <w:rtl/>
        </w:rPr>
        <w:t>ل</w:t>
      </w:r>
      <w:r w:rsidRPr="00EB4951">
        <w:rPr>
          <w:rStyle w:val="Char3"/>
          <w:rFonts w:hint="cs"/>
          <w:rtl/>
        </w:rPr>
        <w:t xml:space="preserve"> از آن مسلمانان سابق است که مشرکان آنان را مبتلای عذاب کرده بودند، یونس بن بکیر در زیادات المغازی ابن اسحاق به روایت عروه</w:t>
      </w:r>
      <w:r w:rsidR="00203A69" w:rsidRPr="00203A69">
        <w:rPr>
          <w:rFonts w:cs="CTraditional Arabic" w:hint="cs"/>
          <w:rtl/>
          <w:lang w:bidi="fa-IR"/>
        </w:rPr>
        <w:t xml:space="preserve">س </w:t>
      </w:r>
      <w:r w:rsidRPr="00EB4951">
        <w:rPr>
          <w:rStyle w:val="Char3"/>
          <w:rFonts w:hint="cs"/>
          <w:rtl/>
        </w:rPr>
        <w:t>آورده است که حضرت ابوبکر صدیق</w:t>
      </w:r>
      <w:r w:rsidR="00203A69" w:rsidRPr="00203A69">
        <w:rPr>
          <w:rFonts w:cs="CTraditional Arabic" w:hint="cs"/>
          <w:rtl/>
          <w:lang w:bidi="fa-IR"/>
        </w:rPr>
        <w:t xml:space="preserve">س </w:t>
      </w:r>
      <w:r w:rsidRPr="00EB4951">
        <w:rPr>
          <w:rStyle w:val="Char3"/>
          <w:rFonts w:hint="cs"/>
          <w:rtl/>
        </w:rPr>
        <w:t>هفت نفر را که در راه خدا هدف عذاب و اذیت مشرکان قرار گرفته بودند آزاد کرد.</w:t>
      </w:r>
    </w:p>
    <w:p w:rsidR="009D02DA" w:rsidRPr="00EB4951" w:rsidRDefault="009D02DA" w:rsidP="00FD77E4">
      <w:pPr>
        <w:ind w:firstLine="284"/>
        <w:jc w:val="both"/>
        <w:rPr>
          <w:rStyle w:val="Char3"/>
          <w:rtl/>
        </w:rPr>
      </w:pPr>
      <w:r w:rsidRPr="00F60632">
        <w:rPr>
          <w:rStyle w:val="Char0"/>
          <w:rFonts w:hint="cs"/>
          <w:rtl/>
        </w:rPr>
        <w:t>«</w:t>
      </w:r>
      <w:r w:rsidR="008571B2" w:rsidRPr="00F60632">
        <w:rPr>
          <w:rStyle w:val="Char0"/>
          <w:rFonts w:hint="cs"/>
          <w:rtl/>
        </w:rPr>
        <w:t>وهم بلال وعامر بن فهيره وزنيره وجارية ابنا المؤمل والنهدية وابنتها وأم عبيس</w:t>
      </w:r>
      <w:r w:rsidR="00FD1CBB" w:rsidRPr="00FD1CBB">
        <w:rPr>
          <w:rStyle w:val="Char0"/>
          <w:rFonts w:cs="CTraditional Arabic" w:hint="cs"/>
          <w:rtl/>
        </w:rPr>
        <w:t>ش</w:t>
      </w:r>
      <w:r w:rsidRPr="00F60632">
        <w:rPr>
          <w:rStyle w:val="Char0"/>
          <w:rFonts w:hint="cs"/>
          <w:rtl/>
        </w:rPr>
        <w:t>»</w:t>
      </w:r>
      <w:r w:rsidRPr="00EB4951">
        <w:rPr>
          <w:rStyle w:val="Char3"/>
          <w:rFonts w:hint="cs"/>
          <w:rtl/>
        </w:rPr>
        <w:t>.</w:t>
      </w:r>
    </w:p>
    <w:p w:rsidR="009D02DA" w:rsidRPr="00EB4951" w:rsidRDefault="009D02DA" w:rsidP="00FD77E4">
      <w:pPr>
        <w:ind w:firstLine="284"/>
        <w:jc w:val="both"/>
        <w:rPr>
          <w:rStyle w:val="Char3"/>
          <w:rtl/>
        </w:rPr>
      </w:pPr>
      <w:r w:rsidRPr="00EB4951">
        <w:rPr>
          <w:rStyle w:val="Char3"/>
          <w:rFonts w:hint="cs"/>
          <w:rtl/>
        </w:rPr>
        <w:t>آن</w:t>
      </w:r>
      <w:r w:rsidR="00F60632" w:rsidRPr="00EB4951">
        <w:rPr>
          <w:rStyle w:val="Char3"/>
          <w:rFonts w:hint="eastAsia"/>
          <w:rtl/>
        </w:rPr>
        <w:t>‌</w:t>
      </w:r>
      <w:r w:rsidRPr="00EB4951">
        <w:rPr>
          <w:rStyle w:val="Char3"/>
          <w:rFonts w:hint="cs"/>
          <w:rtl/>
        </w:rPr>
        <w:t xml:space="preserve">ها عبارتند از: بلال و عامر بن فهیره و زنیره و کنیز بنو مؤمل نهدیه، و دخترش ام عبیس </w:t>
      </w:r>
      <w:r w:rsidR="00E93EFE" w:rsidRPr="00EB4951">
        <w:rPr>
          <w:rStyle w:val="Char3"/>
          <w:rFonts w:hint="cs"/>
          <w:rtl/>
        </w:rPr>
        <w:t>رضی الله عنهن</w:t>
      </w:r>
      <w:r w:rsidRPr="00EB4951">
        <w:rPr>
          <w:rStyle w:val="Char3"/>
          <w:rFonts w:hint="cs"/>
          <w:rtl/>
        </w:rPr>
        <w:t>.</w:t>
      </w:r>
    </w:p>
    <w:p w:rsidR="00701477" w:rsidRPr="00EB4951" w:rsidRDefault="00701477" w:rsidP="00FD77E4">
      <w:pPr>
        <w:ind w:firstLine="284"/>
        <w:jc w:val="both"/>
        <w:rPr>
          <w:rStyle w:val="Char3"/>
          <w:rtl/>
        </w:rPr>
      </w:pPr>
      <w:r w:rsidRPr="00EB4951">
        <w:rPr>
          <w:rStyle w:val="Char3"/>
          <w:rFonts w:hint="cs"/>
          <w:rtl/>
        </w:rPr>
        <w:t>و محمد بن عثمان بن ابی شیبه در تاریخ خود روایت کرده است که حضرت ام هانی بنت ابی طالب فرمود:</w:t>
      </w:r>
    </w:p>
    <w:p w:rsidR="00701477" w:rsidRPr="00EB4951" w:rsidRDefault="00701477" w:rsidP="00FD77E4">
      <w:pPr>
        <w:ind w:firstLine="284"/>
        <w:jc w:val="both"/>
        <w:rPr>
          <w:rStyle w:val="Char3"/>
          <w:rtl/>
        </w:rPr>
      </w:pPr>
      <w:r w:rsidRPr="00F60632">
        <w:rPr>
          <w:rStyle w:val="Char0"/>
          <w:rFonts w:hint="cs"/>
          <w:rtl/>
        </w:rPr>
        <w:t>«</w:t>
      </w:r>
      <w:r w:rsidR="00542F88" w:rsidRPr="00F60632">
        <w:rPr>
          <w:rStyle w:val="Char0"/>
          <w:rFonts w:hint="eastAsia"/>
          <w:rtl/>
        </w:rPr>
        <w:t>أعتق</w:t>
      </w:r>
      <w:r w:rsidR="00542F88" w:rsidRPr="00F60632">
        <w:rPr>
          <w:rStyle w:val="Char0"/>
          <w:rtl/>
        </w:rPr>
        <w:t xml:space="preserve"> </w:t>
      </w:r>
      <w:r w:rsidR="00542F88" w:rsidRPr="00F60632">
        <w:rPr>
          <w:rStyle w:val="Char0"/>
          <w:rFonts w:hint="eastAsia"/>
          <w:rtl/>
        </w:rPr>
        <w:t>أبو</w:t>
      </w:r>
      <w:r w:rsidR="00542F88" w:rsidRPr="00F60632">
        <w:rPr>
          <w:rStyle w:val="Char0"/>
          <w:rtl/>
        </w:rPr>
        <w:t xml:space="preserve"> </w:t>
      </w:r>
      <w:r w:rsidR="00542F88" w:rsidRPr="00F60632">
        <w:rPr>
          <w:rStyle w:val="Char0"/>
          <w:rFonts w:hint="eastAsia"/>
          <w:rtl/>
        </w:rPr>
        <w:t>بكر</w:t>
      </w:r>
      <w:r w:rsidR="00542F88" w:rsidRPr="00F60632">
        <w:rPr>
          <w:rStyle w:val="Char0"/>
          <w:rtl/>
        </w:rPr>
        <w:t xml:space="preserve"> </w:t>
      </w:r>
      <w:r w:rsidR="00542F88" w:rsidRPr="00F60632">
        <w:rPr>
          <w:rStyle w:val="Char0"/>
          <w:rFonts w:hint="eastAsia"/>
          <w:rtl/>
        </w:rPr>
        <w:t>بلالا</w:t>
      </w:r>
      <w:r w:rsidR="006D619A" w:rsidRPr="00F60632">
        <w:rPr>
          <w:rStyle w:val="Char0"/>
          <w:rFonts w:hint="cs"/>
          <w:rtl/>
        </w:rPr>
        <w:t>ً</w:t>
      </w:r>
      <w:r w:rsidR="00542F88" w:rsidRPr="00F60632">
        <w:rPr>
          <w:rStyle w:val="Char0"/>
          <w:rFonts w:hint="eastAsia"/>
          <w:rtl/>
        </w:rPr>
        <w:t>،</w:t>
      </w:r>
      <w:r w:rsidR="00542F88" w:rsidRPr="00F60632">
        <w:rPr>
          <w:rStyle w:val="Char0"/>
          <w:rtl/>
        </w:rPr>
        <w:t xml:space="preserve"> </w:t>
      </w:r>
      <w:r w:rsidR="00542F88" w:rsidRPr="00F60632">
        <w:rPr>
          <w:rStyle w:val="Char0"/>
          <w:rFonts w:hint="eastAsia"/>
          <w:rtl/>
        </w:rPr>
        <w:t>وأعتق</w:t>
      </w:r>
      <w:r w:rsidR="00542F88" w:rsidRPr="00F60632">
        <w:rPr>
          <w:rStyle w:val="Char0"/>
          <w:rtl/>
        </w:rPr>
        <w:t xml:space="preserve"> </w:t>
      </w:r>
      <w:r w:rsidR="00542F88" w:rsidRPr="00F60632">
        <w:rPr>
          <w:rStyle w:val="Char0"/>
          <w:rFonts w:hint="eastAsia"/>
          <w:rtl/>
        </w:rPr>
        <w:t>معه</w:t>
      </w:r>
      <w:r w:rsidR="00542F88" w:rsidRPr="00F60632">
        <w:rPr>
          <w:rStyle w:val="Char0"/>
          <w:rtl/>
        </w:rPr>
        <w:t xml:space="preserve"> </w:t>
      </w:r>
      <w:r w:rsidR="00542F88" w:rsidRPr="00F60632">
        <w:rPr>
          <w:rStyle w:val="Char0"/>
          <w:rFonts w:hint="eastAsia"/>
          <w:rtl/>
        </w:rPr>
        <w:t>ستة</w:t>
      </w:r>
      <w:r w:rsidR="00542F88" w:rsidRPr="00F60632">
        <w:rPr>
          <w:rStyle w:val="Char0"/>
          <w:rtl/>
        </w:rPr>
        <w:t xml:space="preserve"> </w:t>
      </w:r>
      <w:r w:rsidR="00542F88" w:rsidRPr="00F60632">
        <w:rPr>
          <w:rStyle w:val="Char0"/>
          <w:rFonts w:hint="eastAsia"/>
          <w:rtl/>
        </w:rPr>
        <w:t>منهم</w:t>
      </w:r>
      <w:r w:rsidR="00045819">
        <w:rPr>
          <w:rStyle w:val="Char0"/>
          <w:rtl/>
        </w:rPr>
        <w:t xml:space="preserve"> </w:t>
      </w:r>
      <w:r w:rsidR="00542F88" w:rsidRPr="00F60632">
        <w:rPr>
          <w:rStyle w:val="Char0"/>
          <w:rFonts w:hint="eastAsia"/>
          <w:rtl/>
        </w:rPr>
        <w:t>أم</w:t>
      </w:r>
      <w:r w:rsidR="00542F88" w:rsidRPr="00F60632">
        <w:rPr>
          <w:rStyle w:val="Char0"/>
          <w:rtl/>
        </w:rPr>
        <w:t xml:space="preserve"> </w:t>
      </w:r>
      <w:r w:rsidR="00542F88" w:rsidRPr="00F60632">
        <w:rPr>
          <w:rStyle w:val="Char0"/>
          <w:rFonts w:hint="eastAsia"/>
          <w:rtl/>
        </w:rPr>
        <w:t>عبيس</w:t>
      </w:r>
      <w:r w:rsidRPr="00F60632">
        <w:rPr>
          <w:rStyle w:val="Char0"/>
          <w:rFonts w:hint="cs"/>
          <w:rtl/>
        </w:rPr>
        <w:t>»</w:t>
      </w:r>
      <w:r w:rsidRPr="00EB4951">
        <w:rPr>
          <w:rStyle w:val="Char3"/>
          <w:rFonts w:hint="cs"/>
          <w:rtl/>
        </w:rPr>
        <w:t>.</w:t>
      </w:r>
    </w:p>
    <w:p w:rsidR="00CE683C" w:rsidRPr="00EB4951" w:rsidRDefault="00CE683C" w:rsidP="00FD77E4">
      <w:pPr>
        <w:ind w:firstLine="284"/>
        <w:jc w:val="both"/>
        <w:rPr>
          <w:rStyle w:val="Char3"/>
          <w:rtl/>
        </w:rPr>
      </w:pPr>
      <w:r w:rsidRPr="00EB4951">
        <w:rPr>
          <w:rStyle w:val="Char3"/>
          <w:rFonts w:hint="cs"/>
          <w:rtl/>
        </w:rPr>
        <w:t>حضرت ابوبکر بلال را به همراه شش نفر که از آن جمله ام عبیس هم بود آزد کرد</w:t>
      </w:r>
      <w:r w:rsidR="00E93EFE" w:rsidRPr="00EB4951">
        <w:rPr>
          <w:rStyle w:val="Char3"/>
          <w:rFonts w:hint="cs"/>
          <w:rtl/>
        </w:rPr>
        <w:t xml:space="preserve"> </w:t>
      </w:r>
      <w:r w:rsidR="00E93EFE">
        <w:rPr>
          <w:rFonts w:cs="CTraditional Arabic" w:hint="cs"/>
          <w:rtl/>
          <w:lang w:bidi="fa-IR"/>
        </w:rPr>
        <w:t>ش</w:t>
      </w:r>
      <w:r w:rsidRPr="00EB4951">
        <w:rPr>
          <w:rStyle w:val="Char3"/>
          <w:rFonts w:hint="cs"/>
          <w:rtl/>
        </w:rPr>
        <w:t>.</w:t>
      </w:r>
    </w:p>
    <w:p w:rsidR="00151094" w:rsidRPr="00EB4951" w:rsidRDefault="00151094" w:rsidP="00FD77E4">
      <w:pPr>
        <w:ind w:firstLine="284"/>
        <w:jc w:val="both"/>
        <w:rPr>
          <w:rStyle w:val="Char3"/>
          <w:rtl/>
        </w:rPr>
      </w:pPr>
      <w:r w:rsidRPr="00EB4951">
        <w:rPr>
          <w:rStyle w:val="Char3"/>
          <w:rFonts w:hint="cs"/>
          <w:rtl/>
        </w:rPr>
        <w:t>و این روایت را ابونعیم و ابوموسی روایت کرده</w:t>
      </w:r>
      <w:r w:rsidR="001F5F81" w:rsidRPr="00EB4951">
        <w:rPr>
          <w:rStyle w:val="Char3"/>
          <w:rFonts w:hint="cs"/>
          <w:rtl/>
        </w:rPr>
        <w:t>‌اند،</w:t>
      </w:r>
      <w:r w:rsidRPr="00EB4951">
        <w:rPr>
          <w:rStyle w:val="Char3"/>
          <w:rFonts w:hint="cs"/>
          <w:rtl/>
        </w:rPr>
        <w:t xml:space="preserve"> و زبیر بن بکار می‌گوید: ام عبیس کنیز بنی تیم بود که در آغاز اسلام مسلمان شد.</w:t>
      </w:r>
    </w:p>
    <w:p w:rsidR="00151094" w:rsidRPr="00EB4951" w:rsidRDefault="00151094" w:rsidP="00FD77E4">
      <w:pPr>
        <w:ind w:firstLine="284"/>
        <w:jc w:val="both"/>
        <w:rPr>
          <w:rStyle w:val="Char3"/>
          <w:rtl/>
        </w:rPr>
      </w:pPr>
      <w:r w:rsidRPr="00F60632">
        <w:rPr>
          <w:rStyle w:val="Char0"/>
          <w:rFonts w:hint="cs"/>
          <w:rtl/>
        </w:rPr>
        <w:t>«</w:t>
      </w:r>
      <w:r w:rsidR="00A37201" w:rsidRPr="00F60632">
        <w:rPr>
          <w:rStyle w:val="Char0"/>
          <w:rFonts w:hint="cs"/>
          <w:rtl/>
        </w:rPr>
        <w:t xml:space="preserve">وكانت ممن </w:t>
      </w:r>
      <w:r w:rsidR="00F60632">
        <w:rPr>
          <w:rStyle w:val="Char0"/>
          <w:rFonts w:hint="cs"/>
          <w:rtl/>
        </w:rPr>
        <w:t>أ</w:t>
      </w:r>
      <w:r w:rsidR="00A37201" w:rsidRPr="00F60632">
        <w:rPr>
          <w:rStyle w:val="Char0"/>
          <w:rFonts w:hint="cs"/>
          <w:rtl/>
        </w:rPr>
        <w:t xml:space="preserve">ستضعفه المشركون </w:t>
      </w:r>
      <w:r w:rsidR="0041675E" w:rsidRPr="00F60632">
        <w:rPr>
          <w:rStyle w:val="Char0"/>
          <w:rFonts w:hint="cs"/>
          <w:rtl/>
        </w:rPr>
        <w:t>يعذبونها</w:t>
      </w:r>
      <w:r w:rsidR="00A37201" w:rsidRPr="00F60632">
        <w:rPr>
          <w:rStyle w:val="Char0"/>
          <w:rFonts w:hint="cs"/>
          <w:rtl/>
        </w:rPr>
        <w:t xml:space="preserve"> فاشتراها أبو بكر فاعتقها</w:t>
      </w:r>
      <w:r w:rsidRPr="00F60632">
        <w:rPr>
          <w:rStyle w:val="Char0"/>
          <w:rFonts w:hint="cs"/>
          <w:rtl/>
        </w:rPr>
        <w:t>»</w:t>
      </w:r>
      <w:r w:rsidRPr="00EB4951">
        <w:rPr>
          <w:rStyle w:val="Char3"/>
          <w:rFonts w:hint="cs"/>
          <w:rtl/>
        </w:rPr>
        <w:t>.</w:t>
      </w:r>
    </w:p>
    <w:p w:rsidR="00151094" w:rsidRPr="00EB4951" w:rsidRDefault="00151094" w:rsidP="00FD77E4">
      <w:pPr>
        <w:ind w:firstLine="284"/>
        <w:jc w:val="both"/>
        <w:rPr>
          <w:rStyle w:val="Char3"/>
          <w:rtl/>
        </w:rPr>
      </w:pPr>
      <w:r w:rsidRPr="00EB4951">
        <w:rPr>
          <w:rStyle w:val="Char3"/>
          <w:rFonts w:hint="cs"/>
          <w:rtl/>
        </w:rPr>
        <w:t>وی از جمله کسانی بود که مشرکان آنان را اذیت می‌کردند، و</w:t>
      </w:r>
      <w:r w:rsidR="001F5F81" w:rsidRPr="00EB4951">
        <w:rPr>
          <w:rStyle w:val="Char3"/>
          <w:rFonts w:hint="cs"/>
          <w:rtl/>
        </w:rPr>
        <w:t xml:space="preserve"> آن‌ها </w:t>
      </w:r>
      <w:r w:rsidRPr="00EB4951">
        <w:rPr>
          <w:rStyle w:val="Char3"/>
          <w:rFonts w:hint="cs"/>
          <w:rtl/>
        </w:rPr>
        <w:t>را به استضعاف کشیده بودند، حضرت ابوبکر وی را خرید و آزادش کرد.</w:t>
      </w:r>
    </w:p>
    <w:p w:rsidR="00FE17DE" w:rsidRPr="00EB4951" w:rsidRDefault="00FE17DE" w:rsidP="00FD77E4">
      <w:pPr>
        <w:ind w:firstLine="284"/>
        <w:jc w:val="both"/>
        <w:rPr>
          <w:rStyle w:val="Char3"/>
          <w:rtl/>
        </w:rPr>
      </w:pPr>
      <w:r w:rsidRPr="00EB4951">
        <w:rPr>
          <w:rStyle w:val="Char3"/>
          <w:rFonts w:hint="cs"/>
          <w:rtl/>
        </w:rPr>
        <w:t xml:space="preserve">و بلاذری می‌گوید که وی کنیز بنی زهره بود </w:t>
      </w:r>
      <w:r w:rsidRPr="00F60632">
        <w:rPr>
          <w:rStyle w:val="Char0"/>
          <w:rFonts w:hint="cs"/>
          <w:rtl/>
        </w:rPr>
        <w:t>«وكان الأسود بن عبد يغوث يعذبها»</w:t>
      </w:r>
      <w:r w:rsidRPr="00AB6C31">
        <w:rPr>
          <w:rStyle w:val="Char3"/>
          <w:rFonts w:hint="cs"/>
          <w:vertAlign w:val="superscript"/>
          <w:rtl/>
        </w:rPr>
        <w:t>(</w:t>
      </w:r>
      <w:r w:rsidRPr="00AB6C31">
        <w:rPr>
          <w:rStyle w:val="Char3"/>
          <w:vertAlign w:val="superscript"/>
          <w:rtl/>
        </w:rPr>
        <w:footnoteReference w:id="116"/>
      </w:r>
      <w:r w:rsidRPr="00AB6C31">
        <w:rPr>
          <w:rStyle w:val="Char3"/>
          <w:rFonts w:hint="cs"/>
          <w:vertAlign w:val="superscript"/>
          <w:rtl/>
        </w:rPr>
        <w:t>)</w:t>
      </w:r>
      <w:r w:rsidRPr="00EB4951">
        <w:rPr>
          <w:rStyle w:val="Char3"/>
          <w:rFonts w:hint="cs"/>
          <w:rtl/>
        </w:rPr>
        <w:t xml:space="preserve"> و اسود بن عبد یغوث او را شکنجه می‌داد.</w:t>
      </w:r>
    </w:p>
    <w:p w:rsidR="006352A4" w:rsidRDefault="00F7644B" w:rsidP="00A37A47">
      <w:pPr>
        <w:pStyle w:val="a1"/>
        <w:rPr>
          <w:rtl/>
        </w:rPr>
      </w:pPr>
      <w:bookmarkStart w:id="25" w:name="_Toc424209866"/>
      <w:r>
        <w:rPr>
          <w:rFonts w:hint="cs"/>
          <w:rtl/>
        </w:rPr>
        <w:t>15- حضرت ام عبدالله</w:t>
      </w:r>
      <w:r w:rsidR="00A37A47" w:rsidRPr="00251942">
        <w:rPr>
          <w:rFonts w:cs="CTraditional Arabic" w:hint="cs"/>
          <w:b/>
          <w:bCs w:val="0"/>
          <w:sz w:val="28"/>
          <w:szCs w:val="28"/>
          <w:rtl/>
        </w:rPr>
        <w:t>ل</w:t>
      </w:r>
      <w:r>
        <w:rPr>
          <w:rFonts w:hint="cs"/>
          <w:rtl/>
        </w:rPr>
        <w:t>:</w:t>
      </w:r>
      <w:bookmarkEnd w:id="25"/>
    </w:p>
    <w:p w:rsidR="00F7644B" w:rsidRPr="00EB4951" w:rsidRDefault="00704470" w:rsidP="000B2C3F">
      <w:pPr>
        <w:ind w:firstLine="284"/>
        <w:jc w:val="both"/>
        <w:rPr>
          <w:rStyle w:val="Char3"/>
          <w:rtl/>
        </w:rPr>
      </w:pPr>
      <w:r w:rsidRPr="00EB4951">
        <w:rPr>
          <w:rStyle w:val="Char3"/>
          <w:rFonts w:hint="cs"/>
          <w:rtl/>
        </w:rPr>
        <w:t>حضرت ام عبدالله بنت ابی حشمه</w:t>
      </w:r>
      <w:r w:rsidR="000B2C3F">
        <w:rPr>
          <w:rStyle w:val="Char3"/>
          <w:rFonts w:cs="CTraditional Arabic" w:hint="cs"/>
          <w:rtl/>
        </w:rPr>
        <w:t>ل</w:t>
      </w:r>
      <w:r w:rsidRPr="00EB4951">
        <w:rPr>
          <w:rStyle w:val="Char3"/>
          <w:rFonts w:hint="cs"/>
          <w:rtl/>
        </w:rPr>
        <w:t xml:space="preserve"> از دست حضرت عمر</w:t>
      </w:r>
      <w:r w:rsidR="00203A69" w:rsidRPr="00203A69">
        <w:rPr>
          <w:rFonts w:cs="CTraditional Arabic" w:hint="cs"/>
          <w:rtl/>
          <w:lang w:bidi="fa-IR"/>
        </w:rPr>
        <w:t xml:space="preserve">س </w:t>
      </w:r>
      <w:r w:rsidRPr="00EB4951">
        <w:rPr>
          <w:rStyle w:val="Char3"/>
          <w:rFonts w:hint="cs"/>
          <w:rtl/>
        </w:rPr>
        <w:t>مظالم جگرگدازی را تحمل نمود، ابن اسحاق روایت می‌کند که ام عبدا</w:t>
      </w:r>
      <w:r w:rsidR="00224D61" w:rsidRPr="00EB4951">
        <w:rPr>
          <w:rStyle w:val="Char3"/>
          <w:rFonts w:hint="cs"/>
          <w:rtl/>
        </w:rPr>
        <w:t>ل</w:t>
      </w:r>
      <w:r w:rsidRPr="00EB4951">
        <w:rPr>
          <w:rStyle w:val="Char3"/>
          <w:rFonts w:hint="cs"/>
          <w:rtl/>
        </w:rPr>
        <w:t>له گفت:</w:t>
      </w:r>
    </w:p>
    <w:p w:rsidR="004C5C9E" w:rsidRPr="00EB4951" w:rsidRDefault="004C5C9E" w:rsidP="00FD77E4">
      <w:pPr>
        <w:ind w:firstLine="284"/>
        <w:jc w:val="both"/>
        <w:rPr>
          <w:rStyle w:val="Char3"/>
          <w:rtl/>
        </w:rPr>
      </w:pPr>
      <w:r w:rsidRPr="00F60632">
        <w:rPr>
          <w:rStyle w:val="Char0"/>
          <w:rFonts w:hint="cs"/>
          <w:rtl/>
        </w:rPr>
        <w:t>«</w:t>
      </w:r>
      <w:r w:rsidR="003101D6" w:rsidRPr="00F60632">
        <w:rPr>
          <w:rStyle w:val="Char0"/>
          <w:rFonts w:hint="eastAsia"/>
          <w:rtl/>
        </w:rPr>
        <w:t>كنا</w:t>
      </w:r>
      <w:r w:rsidR="003101D6" w:rsidRPr="00F60632">
        <w:rPr>
          <w:rStyle w:val="Char0"/>
          <w:rtl/>
        </w:rPr>
        <w:t xml:space="preserve"> </w:t>
      </w:r>
      <w:r w:rsidR="003101D6" w:rsidRPr="00F60632">
        <w:rPr>
          <w:rStyle w:val="Char0"/>
          <w:rFonts w:hint="eastAsia"/>
          <w:rtl/>
        </w:rPr>
        <w:t>نلق</w:t>
      </w:r>
      <w:r w:rsidR="00F60632">
        <w:rPr>
          <w:rStyle w:val="Char0"/>
          <w:rFonts w:hint="cs"/>
          <w:rtl/>
        </w:rPr>
        <w:t>ي</w:t>
      </w:r>
      <w:r w:rsidR="003101D6" w:rsidRPr="00F60632">
        <w:rPr>
          <w:rStyle w:val="Char0"/>
          <w:rtl/>
        </w:rPr>
        <w:t xml:space="preserve"> </w:t>
      </w:r>
      <w:r w:rsidR="003101D6" w:rsidRPr="00F60632">
        <w:rPr>
          <w:rStyle w:val="Char0"/>
          <w:rFonts w:hint="eastAsia"/>
          <w:rtl/>
        </w:rPr>
        <w:t>منه</w:t>
      </w:r>
      <w:r w:rsidR="003101D6" w:rsidRPr="00F60632">
        <w:rPr>
          <w:rStyle w:val="Char0"/>
          <w:rtl/>
        </w:rPr>
        <w:t xml:space="preserve"> </w:t>
      </w:r>
      <w:r w:rsidR="003101D6" w:rsidRPr="00F60632">
        <w:rPr>
          <w:rStyle w:val="Char0"/>
          <w:rFonts w:hint="eastAsia"/>
          <w:rtl/>
        </w:rPr>
        <w:t>البلاء</w:t>
      </w:r>
      <w:r w:rsidR="003101D6" w:rsidRPr="00F60632">
        <w:rPr>
          <w:rStyle w:val="Char0"/>
          <w:rtl/>
        </w:rPr>
        <w:t xml:space="preserve"> </w:t>
      </w:r>
      <w:r w:rsidR="003101D6" w:rsidRPr="00F60632">
        <w:rPr>
          <w:rStyle w:val="Char0"/>
          <w:rFonts w:hint="eastAsia"/>
          <w:rtl/>
        </w:rPr>
        <w:t>و</w:t>
      </w:r>
      <w:r w:rsidR="003101D6" w:rsidRPr="00F60632">
        <w:rPr>
          <w:rStyle w:val="Char0"/>
          <w:rtl/>
        </w:rPr>
        <w:t xml:space="preserve"> </w:t>
      </w:r>
      <w:r w:rsidR="003101D6" w:rsidRPr="00F60632">
        <w:rPr>
          <w:rStyle w:val="Char0"/>
          <w:rFonts w:hint="eastAsia"/>
          <w:rtl/>
        </w:rPr>
        <w:t>الشدة</w:t>
      </w:r>
      <w:r w:rsidR="003101D6" w:rsidRPr="00F60632">
        <w:rPr>
          <w:rStyle w:val="Char0"/>
          <w:rtl/>
        </w:rPr>
        <w:t xml:space="preserve"> </w:t>
      </w:r>
      <w:r w:rsidR="003101D6" w:rsidRPr="00F60632">
        <w:rPr>
          <w:rStyle w:val="Char0"/>
          <w:rFonts w:hint="eastAsia"/>
          <w:rtl/>
        </w:rPr>
        <w:t>علينا</w:t>
      </w:r>
      <w:r w:rsidRPr="00F60632">
        <w:rPr>
          <w:rStyle w:val="Char0"/>
          <w:rFonts w:hint="cs"/>
          <w:rtl/>
        </w:rPr>
        <w:t>»</w:t>
      </w:r>
      <w:r w:rsidRPr="00EB4951">
        <w:rPr>
          <w:rStyle w:val="Char3"/>
          <w:rFonts w:hint="cs"/>
          <w:rtl/>
        </w:rPr>
        <w:t>.</w:t>
      </w:r>
    </w:p>
    <w:p w:rsidR="004C5C9E" w:rsidRPr="00EB4951" w:rsidRDefault="004C5C9E" w:rsidP="00FD77E4">
      <w:pPr>
        <w:ind w:firstLine="284"/>
        <w:jc w:val="both"/>
        <w:rPr>
          <w:rStyle w:val="Char3"/>
          <w:rtl/>
        </w:rPr>
      </w:pPr>
      <w:r w:rsidRPr="00EB4951">
        <w:rPr>
          <w:rStyle w:val="Char3"/>
          <w:rFonts w:hint="cs"/>
          <w:rtl/>
        </w:rPr>
        <w:t>ما از دست عمر بن خطاب نهایتاً شدیدترین اذیت‌ها را می‌چشیدیم.</w:t>
      </w:r>
    </w:p>
    <w:p w:rsidR="00BC37ED" w:rsidRPr="00EB4951" w:rsidRDefault="00BC37ED" w:rsidP="00FD77E4">
      <w:pPr>
        <w:ind w:firstLine="284"/>
        <w:jc w:val="both"/>
        <w:rPr>
          <w:rStyle w:val="Char3"/>
          <w:rtl/>
        </w:rPr>
      </w:pPr>
      <w:r w:rsidRPr="00EB4951">
        <w:rPr>
          <w:rStyle w:val="Char3"/>
          <w:rFonts w:hint="cs"/>
          <w:rtl/>
        </w:rPr>
        <w:t>هنگام هجرت به سوی حبشه، وی به حضرت عمر</w:t>
      </w:r>
      <w:r w:rsidR="00203A69" w:rsidRPr="00203A69">
        <w:rPr>
          <w:rFonts w:cs="CTraditional Arabic" w:hint="cs"/>
          <w:rtl/>
          <w:lang w:bidi="fa-IR"/>
        </w:rPr>
        <w:t xml:space="preserve">س </w:t>
      </w:r>
      <w:r w:rsidRPr="00EB4951">
        <w:rPr>
          <w:rStyle w:val="Char3"/>
          <w:rFonts w:hint="cs"/>
          <w:rtl/>
        </w:rPr>
        <w:t>گفت:</w:t>
      </w:r>
    </w:p>
    <w:p w:rsidR="00BC37ED" w:rsidRPr="00EB4951" w:rsidRDefault="00BC37ED" w:rsidP="00FD77E4">
      <w:pPr>
        <w:ind w:firstLine="284"/>
        <w:jc w:val="both"/>
        <w:rPr>
          <w:rStyle w:val="Char3"/>
          <w:rtl/>
        </w:rPr>
      </w:pPr>
      <w:r w:rsidRPr="00F60632">
        <w:rPr>
          <w:rStyle w:val="Char0"/>
          <w:rFonts w:hint="cs"/>
          <w:rtl/>
        </w:rPr>
        <w:t>«</w:t>
      </w:r>
      <w:r w:rsidR="00910208" w:rsidRPr="00F60632">
        <w:rPr>
          <w:rStyle w:val="Char0"/>
          <w:rFonts w:hint="eastAsia"/>
          <w:rtl/>
        </w:rPr>
        <w:t>لنخرجن</w:t>
      </w:r>
      <w:r w:rsidR="00910208" w:rsidRPr="00F60632">
        <w:rPr>
          <w:rStyle w:val="Char0"/>
          <w:rtl/>
        </w:rPr>
        <w:t xml:space="preserve"> </w:t>
      </w:r>
      <w:r w:rsidR="00910208" w:rsidRPr="00F60632">
        <w:rPr>
          <w:rStyle w:val="Char0"/>
          <w:rFonts w:hint="eastAsia"/>
          <w:rtl/>
        </w:rPr>
        <w:t>في</w:t>
      </w:r>
      <w:r w:rsidR="00910208" w:rsidRPr="00F60632">
        <w:rPr>
          <w:rStyle w:val="Char0"/>
          <w:rtl/>
        </w:rPr>
        <w:t xml:space="preserve"> </w:t>
      </w:r>
      <w:r w:rsidR="00910208" w:rsidRPr="00F60632">
        <w:rPr>
          <w:rStyle w:val="Char0"/>
          <w:rFonts w:hint="eastAsia"/>
          <w:rtl/>
        </w:rPr>
        <w:t>أرض</w:t>
      </w:r>
      <w:r w:rsidR="00910208" w:rsidRPr="00F60632">
        <w:rPr>
          <w:rStyle w:val="Char0"/>
          <w:rtl/>
        </w:rPr>
        <w:t xml:space="preserve"> </w:t>
      </w:r>
      <w:r w:rsidR="00910208" w:rsidRPr="00F60632">
        <w:rPr>
          <w:rStyle w:val="Char0"/>
          <w:rFonts w:hint="eastAsia"/>
          <w:rtl/>
        </w:rPr>
        <w:t>الله</w:t>
      </w:r>
      <w:r w:rsidR="009D2D55" w:rsidRPr="00F60632">
        <w:rPr>
          <w:rStyle w:val="Char0"/>
          <w:rFonts w:hint="cs"/>
          <w:rtl/>
        </w:rPr>
        <w:t xml:space="preserve"> إذ</w:t>
      </w:r>
      <w:r w:rsidR="00910208" w:rsidRPr="00F60632">
        <w:rPr>
          <w:rStyle w:val="Char0"/>
          <w:rtl/>
        </w:rPr>
        <w:t xml:space="preserve"> </w:t>
      </w:r>
      <w:r w:rsidR="00910208" w:rsidRPr="00F60632">
        <w:rPr>
          <w:rStyle w:val="Char0"/>
          <w:rFonts w:hint="eastAsia"/>
          <w:rtl/>
        </w:rPr>
        <w:t>آذيتمونا</w:t>
      </w:r>
      <w:r w:rsidR="00910208" w:rsidRPr="00F60632">
        <w:rPr>
          <w:rStyle w:val="Char0"/>
          <w:rtl/>
        </w:rPr>
        <w:t xml:space="preserve"> </w:t>
      </w:r>
      <w:r w:rsidR="00910208" w:rsidRPr="00F60632">
        <w:rPr>
          <w:rStyle w:val="Char0"/>
          <w:rFonts w:hint="eastAsia"/>
          <w:rtl/>
        </w:rPr>
        <w:t>وقهرتمونا</w:t>
      </w:r>
      <w:r w:rsidR="00910208" w:rsidRPr="00F60632">
        <w:rPr>
          <w:rStyle w:val="Char0"/>
          <w:rtl/>
        </w:rPr>
        <w:t xml:space="preserve"> </w:t>
      </w:r>
      <w:r w:rsidR="00910208" w:rsidRPr="00F60632">
        <w:rPr>
          <w:rStyle w:val="Char0"/>
          <w:rFonts w:hint="eastAsia"/>
          <w:rtl/>
        </w:rPr>
        <w:t>حتى</w:t>
      </w:r>
      <w:r w:rsidR="00910208" w:rsidRPr="00F60632">
        <w:rPr>
          <w:rStyle w:val="Char0"/>
          <w:rtl/>
        </w:rPr>
        <w:t xml:space="preserve"> </w:t>
      </w:r>
      <w:r w:rsidR="00910208" w:rsidRPr="00F60632">
        <w:rPr>
          <w:rStyle w:val="Char0"/>
          <w:rFonts w:hint="eastAsia"/>
          <w:rtl/>
        </w:rPr>
        <w:t>يجعل</w:t>
      </w:r>
      <w:r w:rsidR="00910208" w:rsidRPr="00F60632">
        <w:rPr>
          <w:rStyle w:val="Char0"/>
          <w:rtl/>
        </w:rPr>
        <w:t xml:space="preserve"> </w:t>
      </w:r>
      <w:r w:rsidR="00910208" w:rsidRPr="00F60632">
        <w:rPr>
          <w:rStyle w:val="Char0"/>
          <w:rFonts w:hint="eastAsia"/>
          <w:rtl/>
        </w:rPr>
        <w:t>الله</w:t>
      </w:r>
      <w:r w:rsidR="00910208" w:rsidRPr="00F60632">
        <w:rPr>
          <w:rStyle w:val="Char0"/>
          <w:rtl/>
        </w:rPr>
        <w:t xml:space="preserve"> </w:t>
      </w:r>
      <w:r w:rsidR="00910208" w:rsidRPr="00F60632">
        <w:rPr>
          <w:rStyle w:val="Char0"/>
          <w:rFonts w:hint="eastAsia"/>
          <w:rtl/>
        </w:rPr>
        <w:t>لنا</w:t>
      </w:r>
      <w:r w:rsidR="00910208" w:rsidRPr="00F60632">
        <w:rPr>
          <w:rStyle w:val="Char0"/>
          <w:rtl/>
        </w:rPr>
        <w:t xml:space="preserve"> </w:t>
      </w:r>
      <w:r w:rsidR="00910208" w:rsidRPr="00F60632">
        <w:rPr>
          <w:rStyle w:val="Char0"/>
          <w:rFonts w:hint="eastAsia"/>
          <w:rtl/>
        </w:rPr>
        <w:t>مخرجا</w:t>
      </w:r>
      <w:r w:rsidRPr="00F60632">
        <w:rPr>
          <w:rStyle w:val="Char0"/>
          <w:rFonts w:hint="cs"/>
          <w:rtl/>
        </w:rPr>
        <w:t>»</w:t>
      </w:r>
      <w:r w:rsidRPr="00AB6C31">
        <w:rPr>
          <w:rStyle w:val="Char3"/>
          <w:rFonts w:hint="cs"/>
          <w:vertAlign w:val="superscript"/>
          <w:rtl/>
        </w:rPr>
        <w:t>(</w:t>
      </w:r>
      <w:r w:rsidRPr="00AB6C31">
        <w:rPr>
          <w:rStyle w:val="Char3"/>
          <w:vertAlign w:val="superscript"/>
          <w:rtl/>
        </w:rPr>
        <w:footnoteReference w:id="117"/>
      </w:r>
      <w:r w:rsidRPr="00AB6C31">
        <w:rPr>
          <w:rStyle w:val="Char3"/>
          <w:rFonts w:hint="cs"/>
          <w:vertAlign w:val="superscript"/>
          <w:rtl/>
        </w:rPr>
        <w:t>)</w:t>
      </w:r>
      <w:r w:rsidRPr="00EB4951">
        <w:rPr>
          <w:rStyle w:val="Char3"/>
          <w:rFonts w:hint="cs"/>
          <w:rtl/>
        </w:rPr>
        <w:t>.</w:t>
      </w:r>
    </w:p>
    <w:p w:rsidR="00BC37ED" w:rsidRPr="00EB4951" w:rsidRDefault="00043DAF" w:rsidP="00FD77E4">
      <w:pPr>
        <w:ind w:firstLine="284"/>
        <w:jc w:val="both"/>
        <w:rPr>
          <w:rStyle w:val="Char3"/>
          <w:rtl/>
        </w:rPr>
      </w:pPr>
      <w:r w:rsidRPr="00EB4951">
        <w:rPr>
          <w:rStyle w:val="Char3"/>
          <w:rFonts w:hint="cs"/>
          <w:rtl/>
        </w:rPr>
        <w:t>«</w:t>
      </w:r>
      <w:r w:rsidR="00BC37ED" w:rsidRPr="00EB4951">
        <w:rPr>
          <w:rStyle w:val="Char3"/>
          <w:rFonts w:hint="cs"/>
          <w:rtl/>
        </w:rPr>
        <w:t>چون شما ما را اذیت کرده و مقهور ساختید، دیگر در این جا نمی‌نشینیم و حتماً در زمین خدا بیرون خواهیم رفت تا خداون</w:t>
      </w:r>
      <w:r w:rsidR="008C243C" w:rsidRPr="00EB4951">
        <w:rPr>
          <w:rStyle w:val="Char3"/>
          <w:rFonts w:hint="cs"/>
          <w:rtl/>
        </w:rPr>
        <w:t>د راه نجاتی فرا روی ما قرار دهد».</w:t>
      </w:r>
    </w:p>
    <w:p w:rsidR="008D4E72" w:rsidRPr="00EB4951" w:rsidRDefault="008D4E72" w:rsidP="00FD77E4">
      <w:pPr>
        <w:ind w:firstLine="284"/>
        <w:jc w:val="both"/>
        <w:rPr>
          <w:rStyle w:val="Char3"/>
          <w:rtl/>
        </w:rPr>
      </w:pPr>
      <w:r w:rsidRPr="00EB4951">
        <w:rPr>
          <w:rStyle w:val="Char3"/>
          <w:rFonts w:hint="cs"/>
          <w:rtl/>
        </w:rPr>
        <w:t>شیخ الاسلام تحریر می‌فرماید: امام ابن سعد می‌گوید: وی قدیم الاسلام است و در هر نوبت به حبشه هجرت کرده است و سپس به مدینه هجرت کرد. ابن اسحاق از وی روایت می‌کند که:</w:t>
      </w:r>
    </w:p>
    <w:p w:rsidR="008D4E72" w:rsidRPr="00EB4951" w:rsidRDefault="008D4E72" w:rsidP="00FD77E4">
      <w:pPr>
        <w:ind w:firstLine="284"/>
        <w:jc w:val="both"/>
        <w:rPr>
          <w:rStyle w:val="Char3"/>
          <w:rtl/>
        </w:rPr>
      </w:pPr>
      <w:r w:rsidRPr="00F60632">
        <w:rPr>
          <w:rStyle w:val="Char0"/>
          <w:rFonts w:hint="cs"/>
          <w:rtl/>
        </w:rPr>
        <w:t>«</w:t>
      </w:r>
      <w:r w:rsidR="007814FB" w:rsidRPr="00F60632">
        <w:rPr>
          <w:rStyle w:val="Char0"/>
          <w:rFonts w:hint="eastAsia"/>
          <w:rtl/>
        </w:rPr>
        <w:t>كَانَ</w:t>
      </w:r>
      <w:r w:rsidR="007814FB" w:rsidRPr="00F60632">
        <w:rPr>
          <w:rStyle w:val="Char0"/>
          <w:rtl/>
        </w:rPr>
        <w:t xml:space="preserve"> </w:t>
      </w:r>
      <w:r w:rsidR="007814FB" w:rsidRPr="00F60632">
        <w:rPr>
          <w:rStyle w:val="Char0"/>
          <w:rFonts w:hint="eastAsia"/>
          <w:rtl/>
        </w:rPr>
        <w:t>عُمَرُ</w:t>
      </w:r>
      <w:r w:rsidR="007814FB" w:rsidRPr="00F60632">
        <w:rPr>
          <w:rStyle w:val="Char0"/>
          <w:rtl/>
        </w:rPr>
        <w:t xml:space="preserve"> </w:t>
      </w:r>
      <w:r w:rsidR="007814FB" w:rsidRPr="00F60632">
        <w:rPr>
          <w:rStyle w:val="Char0"/>
          <w:rFonts w:hint="eastAsia"/>
          <w:rtl/>
        </w:rPr>
        <w:t>بن</w:t>
      </w:r>
      <w:r w:rsidR="007814FB" w:rsidRPr="00F60632">
        <w:rPr>
          <w:rStyle w:val="Char0"/>
          <w:rtl/>
        </w:rPr>
        <w:t xml:space="preserve"> </w:t>
      </w:r>
      <w:r w:rsidR="007814FB" w:rsidRPr="00F60632">
        <w:rPr>
          <w:rStyle w:val="Char0"/>
          <w:rFonts w:hint="eastAsia"/>
          <w:rtl/>
        </w:rPr>
        <w:t>الْخَطَّابِ</w:t>
      </w:r>
      <w:r w:rsidR="007814FB" w:rsidRPr="00F60632">
        <w:rPr>
          <w:rStyle w:val="Char0"/>
          <w:rtl/>
        </w:rPr>
        <w:t xml:space="preserve"> </w:t>
      </w:r>
      <w:r w:rsidR="007814FB" w:rsidRPr="00F60632">
        <w:rPr>
          <w:rStyle w:val="Char0"/>
          <w:rFonts w:hint="eastAsia"/>
          <w:rtl/>
        </w:rPr>
        <w:t>مِنْ</w:t>
      </w:r>
      <w:r w:rsidR="007814FB" w:rsidRPr="00F60632">
        <w:rPr>
          <w:rStyle w:val="Char0"/>
          <w:rtl/>
        </w:rPr>
        <w:t xml:space="preserve"> </w:t>
      </w:r>
      <w:r w:rsidR="007814FB" w:rsidRPr="00F60632">
        <w:rPr>
          <w:rStyle w:val="Char0"/>
          <w:rFonts w:hint="eastAsia"/>
          <w:rtl/>
        </w:rPr>
        <w:t>أَشَدِّ</w:t>
      </w:r>
      <w:r w:rsidR="007814FB" w:rsidRPr="00F60632">
        <w:rPr>
          <w:rStyle w:val="Char0"/>
          <w:rtl/>
        </w:rPr>
        <w:t xml:space="preserve"> </w:t>
      </w:r>
      <w:r w:rsidR="007814FB" w:rsidRPr="00F60632">
        <w:rPr>
          <w:rStyle w:val="Char0"/>
          <w:rFonts w:hint="eastAsia"/>
          <w:rtl/>
        </w:rPr>
        <w:t>النَّاسِ</w:t>
      </w:r>
      <w:r w:rsidR="007814FB" w:rsidRPr="00F60632">
        <w:rPr>
          <w:rStyle w:val="Char0"/>
          <w:rtl/>
        </w:rPr>
        <w:t xml:space="preserve"> </w:t>
      </w:r>
      <w:r w:rsidR="007814FB" w:rsidRPr="00F60632">
        <w:rPr>
          <w:rStyle w:val="Char0"/>
          <w:rFonts w:hint="eastAsia"/>
          <w:rtl/>
        </w:rPr>
        <w:t>عَلَيْنَا</w:t>
      </w:r>
      <w:r w:rsidR="007814FB" w:rsidRPr="00F60632">
        <w:rPr>
          <w:rStyle w:val="Char0"/>
          <w:rtl/>
        </w:rPr>
        <w:t xml:space="preserve"> </w:t>
      </w:r>
      <w:r w:rsidR="007814FB" w:rsidRPr="00F60632">
        <w:rPr>
          <w:rStyle w:val="Char0"/>
          <w:rFonts w:hint="eastAsia"/>
          <w:rtl/>
        </w:rPr>
        <w:t>فِي</w:t>
      </w:r>
      <w:r w:rsidR="007814FB" w:rsidRPr="00F60632">
        <w:rPr>
          <w:rStyle w:val="Char0"/>
          <w:rtl/>
        </w:rPr>
        <w:t xml:space="preserve"> </w:t>
      </w:r>
      <w:r w:rsidR="007814FB" w:rsidRPr="00F60632">
        <w:rPr>
          <w:rStyle w:val="Char0"/>
          <w:rFonts w:hint="eastAsia"/>
          <w:rtl/>
        </w:rPr>
        <w:t>إِسْلامِنَا</w:t>
      </w:r>
      <w:r w:rsidRPr="00F60632">
        <w:rPr>
          <w:rStyle w:val="Char0"/>
          <w:rFonts w:hint="cs"/>
          <w:rtl/>
        </w:rPr>
        <w:t>»</w:t>
      </w:r>
      <w:r w:rsidRPr="00EB4951">
        <w:rPr>
          <w:rStyle w:val="Char3"/>
          <w:rFonts w:hint="cs"/>
          <w:rtl/>
        </w:rPr>
        <w:t>.</w:t>
      </w:r>
    </w:p>
    <w:p w:rsidR="008D4E72" w:rsidRPr="00EB4951" w:rsidRDefault="008D4E72" w:rsidP="00FD77E4">
      <w:pPr>
        <w:ind w:firstLine="284"/>
        <w:jc w:val="both"/>
        <w:rPr>
          <w:rStyle w:val="Char3"/>
          <w:rtl/>
        </w:rPr>
      </w:pPr>
      <w:r w:rsidRPr="00EB4951">
        <w:rPr>
          <w:rStyle w:val="Char3"/>
          <w:rFonts w:hint="cs"/>
          <w:rtl/>
        </w:rPr>
        <w:t>حضرت عمر</w:t>
      </w:r>
      <w:r w:rsidR="00203A69" w:rsidRPr="00203A69">
        <w:rPr>
          <w:rFonts w:cs="CTraditional Arabic" w:hint="cs"/>
          <w:rtl/>
          <w:lang w:bidi="fa-IR"/>
        </w:rPr>
        <w:t xml:space="preserve">س </w:t>
      </w:r>
      <w:r w:rsidRPr="00EB4951">
        <w:rPr>
          <w:rStyle w:val="Char3"/>
          <w:rFonts w:hint="cs"/>
          <w:rtl/>
        </w:rPr>
        <w:t>در مورد مسلمان‌شدن ما از همه بر ما سخت‌تر بود.</w:t>
      </w:r>
    </w:p>
    <w:p w:rsidR="00A07460" w:rsidRPr="00EB4951" w:rsidRDefault="00E93EFE" w:rsidP="00FD77E4">
      <w:pPr>
        <w:ind w:firstLine="284"/>
        <w:jc w:val="both"/>
        <w:rPr>
          <w:rStyle w:val="Char3"/>
          <w:rtl/>
        </w:rPr>
      </w:pPr>
      <w:r w:rsidRPr="00EB4951">
        <w:rPr>
          <w:rStyle w:val="Char3"/>
          <w:rFonts w:hint="cs"/>
          <w:rtl/>
        </w:rPr>
        <w:t>چون ما قصد هجرت به سوی حب</w:t>
      </w:r>
      <w:r w:rsidR="00A07460" w:rsidRPr="00EB4951">
        <w:rPr>
          <w:rStyle w:val="Char3"/>
          <w:rFonts w:hint="cs"/>
          <w:rtl/>
        </w:rPr>
        <w:t>شه کردیم، حضرت عمر</w:t>
      </w:r>
      <w:r w:rsidR="00203A69" w:rsidRPr="00203A69">
        <w:rPr>
          <w:rFonts w:cs="CTraditional Arabic" w:hint="cs"/>
          <w:rtl/>
          <w:lang w:bidi="fa-IR"/>
        </w:rPr>
        <w:t xml:space="preserve">س </w:t>
      </w:r>
      <w:r w:rsidR="00A07460" w:rsidRPr="00EB4951">
        <w:rPr>
          <w:rStyle w:val="Char3"/>
          <w:rFonts w:hint="cs"/>
          <w:rtl/>
        </w:rPr>
        <w:t>زمانی پیش من آمد که من بر پشت شتر سوار بودم از من پرسید: ام عبدالله قصد کجا را دارید؟ من پاسخ دادم:</w:t>
      </w:r>
    </w:p>
    <w:p w:rsidR="00A07460" w:rsidRPr="00EB4951" w:rsidRDefault="00A07460" w:rsidP="00FD77E4">
      <w:pPr>
        <w:ind w:firstLine="284"/>
        <w:jc w:val="both"/>
        <w:rPr>
          <w:rStyle w:val="Char3"/>
          <w:rtl/>
        </w:rPr>
      </w:pPr>
      <w:r w:rsidRPr="00F60632">
        <w:rPr>
          <w:rStyle w:val="Char0"/>
          <w:rFonts w:hint="cs"/>
          <w:rtl/>
        </w:rPr>
        <w:t>«</w:t>
      </w:r>
      <w:r w:rsidR="00DA0503" w:rsidRPr="00F60632">
        <w:rPr>
          <w:rStyle w:val="Char0"/>
          <w:rFonts w:hint="eastAsia"/>
          <w:rtl/>
        </w:rPr>
        <w:t>آذَيْتُمُونَا</w:t>
      </w:r>
      <w:r w:rsidR="00DA0503" w:rsidRPr="00F60632">
        <w:rPr>
          <w:rStyle w:val="Char0"/>
          <w:rtl/>
        </w:rPr>
        <w:t xml:space="preserve"> </w:t>
      </w:r>
      <w:r w:rsidR="00DA0503" w:rsidRPr="00F60632">
        <w:rPr>
          <w:rStyle w:val="Char0"/>
          <w:rFonts w:hint="eastAsia"/>
          <w:rtl/>
        </w:rPr>
        <w:t>فِي</w:t>
      </w:r>
      <w:r w:rsidR="00DA0503" w:rsidRPr="00F60632">
        <w:rPr>
          <w:rStyle w:val="Char0"/>
          <w:rtl/>
        </w:rPr>
        <w:t xml:space="preserve"> </w:t>
      </w:r>
      <w:r w:rsidR="00DA0503" w:rsidRPr="00F60632">
        <w:rPr>
          <w:rStyle w:val="Char0"/>
          <w:rFonts w:hint="eastAsia"/>
          <w:rtl/>
        </w:rPr>
        <w:t>دِينِنَا،</w:t>
      </w:r>
      <w:r w:rsidR="00DA0503" w:rsidRPr="00F60632">
        <w:rPr>
          <w:rStyle w:val="Char0"/>
          <w:rtl/>
        </w:rPr>
        <w:t xml:space="preserve"> </w:t>
      </w:r>
      <w:r w:rsidR="00DA0503" w:rsidRPr="00F60632">
        <w:rPr>
          <w:rStyle w:val="Char0"/>
          <w:rFonts w:hint="eastAsia"/>
          <w:rtl/>
        </w:rPr>
        <w:t>فَنَذْهَبُ</w:t>
      </w:r>
      <w:r w:rsidR="00DA0503" w:rsidRPr="00F60632">
        <w:rPr>
          <w:rStyle w:val="Char0"/>
          <w:rtl/>
        </w:rPr>
        <w:t xml:space="preserve"> </w:t>
      </w:r>
      <w:r w:rsidR="00DA0503" w:rsidRPr="00F60632">
        <w:rPr>
          <w:rStyle w:val="Char0"/>
          <w:rFonts w:hint="eastAsia"/>
          <w:rtl/>
        </w:rPr>
        <w:t>فِي</w:t>
      </w:r>
      <w:r w:rsidR="00DA0503" w:rsidRPr="00F60632">
        <w:rPr>
          <w:rStyle w:val="Char0"/>
          <w:rtl/>
        </w:rPr>
        <w:t xml:space="preserve"> </w:t>
      </w:r>
      <w:r w:rsidR="00DA0503" w:rsidRPr="00F60632">
        <w:rPr>
          <w:rStyle w:val="Char0"/>
          <w:rFonts w:hint="eastAsia"/>
          <w:rtl/>
        </w:rPr>
        <w:t>أَرْضِ</w:t>
      </w:r>
      <w:r w:rsidR="00DA0503" w:rsidRPr="00F60632">
        <w:rPr>
          <w:rStyle w:val="Char0"/>
          <w:rtl/>
        </w:rPr>
        <w:t xml:space="preserve"> </w:t>
      </w:r>
      <w:r w:rsidR="00DA0503" w:rsidRPr="00F60632">
        <w:rPr>
          <w:rStyle w:val="Char0"/>
          <w:rFonts w:hint="eastAsia"/>
          <w:rtl/>
        </w:rPr>
        <w:t>اللَّهِ</w:t>
      </w:r>
      <w:r w:rsidRPr="00F60632">
        <w:rPr>
          <w:rStyle w:val="Char0"/>
          <w:rFonts w:hint="cs"/>
          <w:rtl/>
        </w:rPr>
        <w:t>»</w:t>
      </w:r>
      <w:r w:rsidRPr="00AB6C31">
        <w:rPr>
          <w:rStyle w:val="Char3"/>
          <w:rFonts w:hint="cs"/>
          <w:vertAlign w:val="superscript"/>
          <w:rtl/>
        </w:rPr>
        <w:t>(</w:t>
      </w:r>
      <w:r w:rsidRPr="00AB6C31">
        <w:rPr>
          <w:rStyle w:val="Char3"/>
          <w:vertAlign w:val="superscript"/>
          <w:rtl/>
        </w:rPr>
        <w:footnoteReference w:id="118"/>
      </w:r>
      <w:r w:rsidRPr="00AB6C31">
        <w:rPr>
          <w:rStyle w:val="Char3"/>
          <w:rFonts w:hint="cs"/>
          <w:vertAlign w:val="superscript"/>
          <w:rtl/>
        </w:rPr>
        <w:t>)</w:t>
      </w:r>
      <w:r w:rsidRPr="00EB4951">
        <w:rPr>
          <w:rStyle w:val="Char3"/>
          <w:rFonts w:hint="cs"/>
          <w:rtl/>
        </w:rPr>
        <w:t>.</w:t>
      </w:r>
    </w:p>
    <w:p w:rsidR="00A07460" w:rsidRPr="00EB4951" w:rsidRDefault="00A07460" w:rsidP="00FD77E4">
      <w:pPr>
        <w:ind w:firstLine="284"/>
        <w:jc w:val="both"/>
        <w:rPr>
          <w:rStyle w:val="Char3"/>
        </w:rPr>
      </w:pPr>
      <w:r w:rsidRPr="00EB4951">
        <w:rPr>
          <w:rStyle w:val="Char3"/>
          <w:rFonts w:hint="cs"/>
          <w:rtl/>
        </w:rPr>
        <w:t>شما به خاطر دین ما، ما را اذیت کردید، لذا به سوی سرزمین خدا خواهیم رفت.</w:t>
      </w:r>
    </w:p>
    <w:p w:rsidR="00E647E1" w:rsidRDefault="009359BE" w:rsidP="00E751D2">
      <w:pPr>
        <w:pStyle w:val="a1"/>
        <w:rPr>
          <w:rtl/>
        </w:rPr>
      </w:pPr>
      <w:bookmarkStart w:id="26" w:name="_Toc424209867"/>
      <w:r>
        <w:rPr>
          <w:rFonts w:hint="cs"/>
          <w:rtl/>
        </w:rPr>
        <w:t>16- حضرت فاطمه بنت خطاب</w:t>
      </w:r>
      <w:r w:rsidR="00E93EFE" w:rsidRPr="00251942">
        <w:rPr>
          <w:rFonts w:cs="CTraditional Arabic" w:hint="cs"/>
          <w:b/>
          <w:bCs w:val="0"/>
          <w:sz w:val="28"/>
          <w:szCs w:val="28"/>
          <w:rtl/>
        </w:rPr>
        <w:t>ب</w:t>
      </w:r>
      <w:r>
        <w:rPr>
          <w:rFonts w:hint="cs"/>
          <w:rtl/>
        </w:rPr>
        <w:t>:</w:t>
      </w:r>
      <w:bookmarkEnd w:id="26"/>
    </w:p>
    <w:p w:rsidR="009359BE" w:rsidRPr="00EB4951" w:rsidRDefault="00577A08" w:rsidP="00FD77E4">
      <w:pPr>
        <w:ind w:firstLine="284"/>
        <w:jc w:val="both"/>
        <w:rPr>
          <w:rStyle w:val="Char3"/>
          <w:rtl/>
        </w:rPr>
      </w:pPr>
      <w:r w:rsidRPr="00EB4951">
        <w:rPr>
          <w:rStyle w:val="Char3"/>
          <w:rFonts w:hint="cs"/>
          <w:rtl/>
        </w:rPr>
        <w:t>فاطمه بنت خطاب خواهر خود حضرت عمر</w:t>
      </w:r>
      <w:r w:rsidR="00E93EFE">
        <w:rPr>
          <w:rFonts w:cs="CTraditional Arabic" w:hint="cs"/>
          <w:rtl/>
          <w:lang w:bidi="fa-IR"/>
        </w:rPr>
        <w:t>ش</w:t>
      </w:r>
      <w:r w:rsidRPr="00EB4951">
        <w:rPr>
          <w:rStyle w:val="Char3"/>
          <w:rFonts w:hint="cs"/>
          <w:rtl/>
        </w:rPr>
        <w:t xml:space="preserve"> نیز هدف جور و ستمش قرار گرفت.</w:t>
      </w:r>
    </w:p>
    <w:p w:rsidR="00F11368" w:rsidRPr="00243379" w:rsidRDefault="00834A92" w:rsidP="00E751D2">
      <w:pPr>
        <w:pStyle w:val="a1"/>
        <w:rPr>
          <w:rtl/>
        </w:rPr>
      </w:pPr>
      <w:bookmarkStart w:id="27" w:name="_Toc424209868"/>
      <w:r>
        <w:rPr>
          <w:rFonts w:hint="cs"/>
          <w:rtl/>
        </w:rPr>
        <w:t>مظل</w:t>
      </w:r>
      <w:r w:rsidR="009D41CA" w:rsidRPr="00243379">
        <w:rPr>
          <w:rFonts w:hint="cs"/>
          <w:rtl/>
        </w:rPr>
        <w:t>ومیت خواهر سبب هدایت برادر می‌شود</w:t>
      </w:r>
      <w:bookmarkEnd w:id="27"/>
    </w:p>
    <w:p w:rsidR="009D41CA" w:rsidRPr="00EB4951" w:rsidRDefault="00B342A9" w:rsidP="00FD77E4">
      <w:pPr>
        <w:ind w:firstLine="284"/>
        <w:jc w:val="both"/>
        <w:rPr>
          <w:rStyle w:val="Char3"/>
          <w:rtl/>
        </w:rPr>
      </w:pPr>
      <w:r w:rsidRPr="00EB4951">
        <w:rPr>
          <w:rStyle w:val="Char3"/>
          <w:rFonts w:hint="cs"/>
          <w:rtl/>
        </w:rPr>
        <w:t>ابن اسحاق در ضمن حکایت اسلام عمر بیان می‌کند که حضرت فاطمه بنت خطاب و شوهرش حضرت سعید بن زید و شخص دیگری از بنوعدی به نام نعیم بن عبدالله مسلمان شدند، ولی حضرت فاطمه و حضرت سعید از حضرت عمر، و حضرت نعیم</w:t>
      </w:r>
      <w:r w:rsidR="00E93EFE" w:rsidRPr="00377CF7">
        <w:rPr>
          <w:rFonts w:cs="CTraditional Arabic" w:hint="cs"/>
          <w:rtl/>
          <w:lang w:bidi="fa-IR"/>
        </w:rPr>
        <w:t>ش</w:t>
      </w:r>
      <w:r w:rsidRPr="00EB4951">
        <w:rPr>
          <w:rStyle w:val="Char3"/>
          <w:rFonts w:hint="cs"/>
          <w:rtl/>
        </w:rPr>
        <w:t xml:space="preserve"> از قدم خود جریان مسلمان‌بودن خود را پنهان داشته بودند.</w:t>
      </w:r>
    </w:p>
    <w:p w:rsidR="00D67D3F" w:rsidRPr="00EB4951" w:rsidRDefault="00D67D3F" w:rsidP="000B2C3F">
      <w:pPr>
        <w:ind w:firstLine="284"/>
        <w:jc w:val="both"/>
        <w:rPr>
          <w:rStyle w:val="Char3"/>
          <w:rtl/>
        </w:rPr>
      </w:pPr>
      <w:r w:rsidRPr="00EB4951">
        <w:rPr>
          <w:rStyle w:val="Char3"/>
          <w:rFonts w:hint="cs"/>
          <w:rtl/>
        </w:rPr>
        <w:t>حضرت خباب بن</w:t>
      </w:r>
      <w:r w:rsidR="00045819" w:rsidRPr="00045819">
        <w:rPr>
          <w:rFonts w:cs="CTraditional Arabic" w:hint="cs"/>
          <w:rtl/>
          <w:lang w:bidi="fa-IR"/>
        </w:rPr>
        <w:t>س</w:t>
      </w:r>
      <w:r w:rsidRPr="00EB4951">
        <w:rPr>
          <w:rStyle w:val="Char3"/>
          <w:rFonts w:hint="cs"/>
          <w:rtl/>
        </w:rPr>
        <w:t>، روزانه در خان</w:t>
      </w:r>
      <w:r w:rsidR="001714A2">
        <w:rPr>
          <w:rStyle w:val="Char3"/>
          <w:rFonts w:hint="cs"/>
          <w:rtl/>
        </w:rPr>
        <w:t>ۀ</w:t>
      </w:r>
      <w:r w:rsidRPr="00EB4951">
        <w:rPr>
          <w:rStyle w:val="Char3"/>
          <w:rFonts w:hint="cs"/>
          <w:rtl/>
        </w:rPr>
        <w:t xml:space="preserve"> حضرت فاطمه</w:t>
      </w:r>
      <w:r w:rsidR="000B2C3F">
        <w:rPr>
          <w:rStyle w:val="Char3"/>
          <w:rFonts w:cs="CTraditional Arabic" w:hint="cs"/>
          <w:rtl/>
        </w:rPr>
        <w:t>ل</w:t>
      </w:r>
      <w:r w:rsidRPr="00EB4951">
        <w:rPr>
          <w:rStyle w:val="Char3"/>
          <w:rFonts w:hint="cs"/>
          <w:rtl/>
        </w:rPr>
        <w:t xml:space="preserve"> می‌آمد و او را قرآن درس می‌داد، روزی حضرت عمر</w:t>
      </w:r>
      <w:r w:rsidR="00203A69" w:rsidRPr="00203A69">
        <w:rPr>
          <w:rFonts w:cs="CTraditional Arabic" w:hint="cs"/>
          <w:rtl/>
          <w:lang w:bidi="fa-IR"/>
        </w:rPr>
        <w:t xml:space="preserve">س </w:t>
      </w:r>
      <w:r w:rsidRPr="00EB4951">
        <w:rPr>
          <w:rStyle w:val="Char3"/>
          <w:rFonts w:hint="cs"/>
          <w:rtl/>
        </w:rPr>
        <w:t>شمشیر برداشته به اراده قتل رسول خدا</w:t>
      </w:r>
      <w:r w:rsidR="00E043C8" w:rsidRPr="00E043C8">
        <w:rPr>
          <w:rFonts w:cs="CTraditional Arabic" w:hint="cs"/>
          <w:rtl/>
          <w:lang w:bidi="fa-IR"/>
        </w:rPr>
        <w:t xml:space="preserve">ص </w:t>
      </w:r>
      <w:r w:rsidRPr="00EB4951">
        <w:rPr>
          <w:rStyle w:val="Char3"/>
          <w:rFonts w:hint="cs"/>
          <w:rtl/>
        </w:rPr>
        <w:t xml:space="preserve">و اصحابش از خانه بیرون رفت، در بین راه با حضرت نعیم بن عبدالله ملاقات کرد، او از وی پرسید: </w:t>
      </w:r>
      <w:r w:rsidRPr="00F60632">
        <w:rPr>
          <w:rStyle w:val="Char2"/>
          <w:rFonts w:hint="cs"/>
          <w:rtl/>
        </w:rPr>
        <w:t>«</w:t>
      </w:r>
      <w:r w:rsidR="007A66A6" w:rsidRPr="00F60632">
        <w:rPr>
          <w:rStyle w:val="Char2"/>
          <w:rFonts w:hint="eastAsia"/>
          <w:rtl/>
        </w:rPr>
        <w:t>أين</w:t>
      </w:r>
      <w:r w:rsidR="007A66A6" w:rsidRPr="00F60632">
        <w:rPr>
          <w:rStyle w:val="Char2"/>
          <w:rtl/>
        </w:rPr>
        <w:t xml:space="preserve"> </w:t>
      </w:r>
      <w:r w:rsidR="007A66A6" w:rsidRPr="00F60632">
        <w:rPr>
          <w:rStyle w:val="Char2"/>
          <w:rFonts w:hint="eastAsia"/>
          <w:rtl/>
        </w:rPr>
        <w:t>تريد</w:t>
      </w:r>
      <w:r w:rsidR="007A66A6" w:rsidRPr="00F60632">
        <w:rPr>
          <w:rStyle w:val="Char2"/>
          <w:rtl/>
        </w:rPr>
        <w:t xml:space="preserve"> </w:t>
      </w:r>
      <w:r w:rsidR="007A66A6" w:rsidRPr="00F60632">
        <w:rPr>
          <w:rStyle w:val="Char2"/>
          <w:rFonts w:hint="eastAsia"/>
          <w:rtl/>
        </w:rPr>
        <w:t>يا</w:t>
      </w:r>
      <w:r w:rsidR="007A66A6" w:rsidRPr="00F60632">
        <w:rPr>
          <w:rStyle w:val="Char2"/>
          <w:rtl/>
        </w:rPr>
        <w:t xml:space="preserve"> </w:t>
      </w:r>
      <w:r w:rsidR="007A66A6" w:rsidRPr="00F60632">
        <w:rPr>
          <w:rStyle w:val="Char2"/>
          <w:rFonts w:hint="eastAsia"/>
          <w:rtl/>
        </w:rPr>
        <w:t>عمر</w:t>
      </w:r>
      <w:r w:rsidR="00815702" w:rsidRPr="00F60632">
        <w:rPr>
          <w:rStyle w:val="Char2"/>
          <w:rFonts w:hint="cs"/>
          <w:rtl/>
        </w:rPr>
        <w:t>؟</w:t>
      </w:r>
      <w:r w:rsidRPr="00F60632">
        <w:rPr>
          <w:rStyle w:val="Char2"/>
          <w:rFonts w:hint="cs"/>
          <w:rtl/>
        </w:rPr>
        <w:t>» «</w:t>
      </w:r>
      <w:r w:rsidR="00815702" w:rsidRPr="00F60632">
        <w:rPr>
          <w:rStyle w:val="Char2"/>
          <w:rFonts w:hint="eastAsia"/>
          <w:rtl/>
        </w:rPr>
        <w:t>قال</w:t>
      </w:r>
      <w:r w:rsidR="00815702" w:rsidRPr="00F60632">
        <w:rPr>
          <w:rStyle w:val="Char2"/>
          <w:rtl/>
        </w:rPr>
        <w:t xml:space="preserve"> </w:t>
      </w:r>
      <w:r w:rsidR="00815702" w:rsidRPr="00F60632">
        <w:rPr>
          <w:rStyle w:val="Char2"/>
          <w:rFonts w:hint="eastAsia"/>
          <w:rtl/>
        </w:rPr>
        <w:t>أريد</w:t>
      </w:r>
      <w:r w:rsidR="00815702" w:rsidRPr="00F60632">
        <w:rPr>
          <w:rStyle w:val="Char2"/>
          <w:rtl/>
        </w:rPr>
        <w:t xml:space="preserve"> </w:t>
      </w:r>
      <w:r w:rsidR="00815702" w:rsidRPr="00F60632">
        <w:rPr>
          <w:rStyle w:val="Char2"/>
          <w:rFonts w:hint="eastAsia"/>
          <w:rtl/>
        </w:rPr>
        <w:t>محمدا</w:t>
      </w:r>
      <w:r w:rsidR="00954A53" w:rsidRPr="00F60632">
        <w:rPr>
          <w:rStyle w:val="Char2"/>
          <w:rFonts w:hint="cs"/>
          <w:rtl/>
        </w:rPr>
        <w:t>ً</w:t>
      </w:r>
      <w:r w:rsidRPr="00F60632">
        <w:rPr>
          <w:rStyle w:val="Char2"/>
          <w:rFonts w:hint="cs"/>
          <w:rtl/>
        </w:rPr>
        <w:t>»</w:t>
      </w:r>
      <w:r w:rsidRPr="00EB4951">
        <w:rPr>
          <w:rStyle w:val="Char3"/>
          <w:rFonts w:hint="cs"/>
          <w:rtl/>
        </w:rPr>
        <w:t xml:space="preserve"> گفت:</w:t>
      </w:r>
      <w:r w:rsidR="00E351A2" w:rsidRPr="00EB4951">
        <w:rPr>
          <w:rStyle w:val="Char3"/>
          <w:rFonts w:hint="cs"/>
          <w:rtl/>
        </w:rPr>
        <w:t xml:space="preserve"> می‌خواهم به نزد محمد بروم که وحدت و یکچارچگی قریش را از بین برده است و دین</w:t>
      </w:r>
      <w:r w:rsidR="001F5F81" w:rsidRPr="00EB4951">
        <w:rPr>
          <w:rStyle w:val="Char3"/>
          <w:rFonts w:hint="cs"/>
          <w:rtl/>
        </w:rPr>
        <w:t xml:space="preserve"> آن‌ها </w:t>
      </w:r>
      <w:r w:rsidR="00E351A2" w:rsidRPr="00EB4951">
        <w:rPr>
          <w:rStyle w:val="Char3"/>
          <w:rFonts w:hint="cs"/>
          <w:rtl/>
        </w:rPr>
        <w:t>را معیوب می‌داند و معبودان‌شان را دشنام می‌دهد، می‌خواهم او را به قتل برسانم. حضرت نعیم به وی گفت: ای عمر به خدا سوگند تو در فریب نفس مبتلا هستی، اگر محمد را بکشی آیا بنو عبد م</w:t>
      </w:r>
      <w:r w:rsidR="00E93EFE" w:rsidRPr="00EB4951">
        <w:rPr>
          <w:rStyle w:val="Char3"/>
          <w:rFonts w:hint="cs"/>
          <w:rtl/>
        </w:rPr>
        <w:t>ن</w:t>
      </w:r>
      <w:r w:rsidR="00E351A2" w:rsidRPr="00EB4951">
        <w:rPr>
          <w:rStyle w:val="Char3"/>
          <w:rFonts w:hint="cs"/>
          <w:rtl/>
        </w:rPr>
        <w:t>اف</w:t>
      </w:r>
      <w:r w:rsidR="00BF3AA1" w:rsidRPr="00EB4951">
        <w:rPr>
          <w:rStyle w:val="Char3"/>
          <w:rFonts w:hint="cs"/>
          <w:rtl/>
        </w:rPr>
        <w:t xml:space="preserve"> تو را </w:t>
      </w:r>
      <w:r w:rsidR="00E351A2" w:rsidRPr="00EB4951">
        <w:rPr>
          <w:rStyle w:val="Char3"/>
          <w:rFonts w:hint="cs"/>
          <w:rtl/>
        </w:rPr>
        <w:t>زنده خواهند گذاشت؟ تو اهل بیت خود را نمی‌بینی؟ حضرت عمر</w:t>
      </w:r>
      <w:r w:rsidR="00203A69" w:rsidRPr="00203A69">
        <w:rPr>
          <w:rFonts w:cs="CTraditional Arabic" w:hint="cs"/>
          <w:rtl/>
          <w:lang w:bidi="fa-IR"/>
        </w:rPr>
        <w:t xml:space="preserve">س </w:t>
      </w:r>
      <w:r w:rsidR="00E351A2" w:rsidRPr="00EB4951">
        <w:rPr>
          <w:rStyle w:val="Char3"/>
          <w:rFonts w:hint="cs"/>
          <w:rtl/>
        </w:rPr>
        <w:t>پرسید: کدام اهل بیت من؟</w:t>
      </w:r>
    </w:p>
    <w:p w:rsidR="00E351A2" w:rsidRPr="00EB4951" w:rsidRDefault="00E351A2" w:rsidP="000B2C3F">
      <w:pPr>
        <w:ind w:firstLine="284"/>
        <w:jc w:val="both"/>
        <w:rPr>
          <w:rStyle w:val="Char3"/>
          <w:rtl/>
        </w:rPr>
      </w:pPr>
      <w:r w:rsidRPr="00EB4951">
        <w:rPr>
          <w:rStyle w:val="Char3"/>
          <w:rFonts w:hint="cs"/>
          <w:rtl/>
        </w:rPr>
        <w:t>حضرت</w:t>
      </w:r>
      <w:r w:rsidR="00203A69" w:rsidRPr="00203A69">
        <w:rPr>
          <w:rFonts w:cs="CTraditional Arabic" w:hint="cs"/>
          <w:rtl/>
          <w:lang w:bidi="fa-IR"/>
        </w:rPr>
        <w:t xml:space="preserve">س </w:t>
      </w:r>
      <w:r w:rsidRPr="00EB4951">
        <w:rPr>
          <w:rStyle w:val="Char3"/>
          <w:rFonts w:hint="cs"/>
          <w:rtl/>
        </w:rPr>
        <w:t>گفت: پسر عمو و دامادت، سعید بن زید و خواهرت فاطمه، به خدا قسم آن هردو مسلمان شده</w:t>
      </w:r>
      <w:r w:rsidR="00633D83" w:rsidRPr="00EB4951">
        <w:rPr>
          <w:rStyle w:val="Char3"/>
          <w:rFonts w:hint="cs"/>
          <w:rtl/>
        </w:rPr>
        <w:t xml:space="preserve">‌اند </w:t>
      </w:r>
      <w:r w:rsidRPr="00EB4951">
        <w:rPr>
          <w:rStyle w:val="Char3"/>
          <w:rFonts w:hint="cs"/>
          <w:rtl/>
        </w:rPr>
        <w:t xml:space="preserve">و از پیروان محمد </w:t>
      </w:r>
      <w:r w:rsidR="009A2B6B" w:rsidRPr="009A2B6B">
        <w:rPr>
          <w:rFonts w:cs="CTraditional Arabic" w:hint="cs"/>
          <w:rtl/>
          <w:lang w:bidi="fa-IR"/>
        </w:rPr>
        <w:t>ج</w:t>
      </w:r>
      <w:r w:rsidRPr="00EB4951">
        <w:rPr>
          <w:rStyle w:val="Char3"/>
          <w:rFonts w:hint="cs"/>
          <w:rtl/>
        </w:rPr>
        <w:t xml:space="preserve"> می‌باشند اول به سراغ</w:t>
      </w:r>
      <w:r w:rsidR="001F5F81" w:rsidRPr="00EB4951">
        <w:rPr>
          <w:rStyle w:val="Char3"/>
          <w:rFonts w:hint="cs"/>
          <w:rtl/>
        </w:rPr>
        <w:t xml:space="preserve"> آن‌ها </w:t>
      </w:r>
      <w:r w:rsidRPr="00EB4951">
        <w:rPr>
          <w:rStyle w:val="Char3"/>
          <w:rFonts w:hint="cs"/>
          <w:rtl/>
        </w:rPr>
        <w:t>برو، حضرت عمر به سوی خانه خواهر و داماد رفت و در آن هنگام حضرت خبا</w:t>
      </w:r>
      <w:r w:rsidR="00E93EFE" w:rsidRPr="00EB4951">
        <w:rPr>
          <w:rStyle w:val="Char3"/>
          <w:rFonts w:hint="cs"/>
          <w:rtl/>
        </w:rPr>
        <w:t>ب</w:t>
      </w:r>
      <w:r w:rsidRPr="00EB4951">
        <w:rPr>
          <w:rStyle w:val="Char3"/>
          <w:rFonts w:hint="cs"/>
          <w:rtl/>
        </w:rPr>
        <w:t xml:space="preserve"> نزد</w:t>
      </w:r>
      <w:r w:rsidR="001F5F81" w:rsidRPr="00EB4951">
        <w:rPr>
          <w:rStyle w:val="Char3"/>
          <w:rFonts w:hint="cs"/>
          <w:rtl/>
        </w:rPr>
        <w:t xml:space="preserve"> آن‌ها </w:t>
      </w:r>
      <w:r w:rsidRPr="00EB4951">
        <w:rPr>
          <w:rStyle w:val="Char3"/>
          <w:rFonts w:hint="cs"/>
          <w:rtl/>
        </w:rPr>
        <w:t>بود، و نزد وی صحیفه‌ای بود که در آن سور</w:t>
      </w:r>
      <w:r w:rsidR="001714A2">
        <w:rPr>
          <w:rStyle w:val="Char3"/>
          <w:rFonts w:hint="cs"/>
          <w:rtl/>
        </w:rPr>
        <w:t>ۀ</w:t>
      </w:r>
      <w:r w:rsidRPr="00EB4951">
        <w:rPr>
          <w:rStyle w:val="Char3"/>
          <w:rFonts w:hint="cs"/>
          <w:rtl/>
        </w:rPr>
        <w:t xml:space="preserve"> طه نوشته شده بود، و</w:t>
      </w:r>
      <w:r w:rsidR="001F5F81" w:rsidRPr="00EB4951">
        <w:rPr>
          <w:rStyle w:val="Char3"/>
          <w:rFonts w:hint="cs"/>
          <w:rtl/>
        </w:rPr>
        <w:t xml:space="preserve"> آن‌ها </w:t>
      </w:r>
      <w:r w:rsidRPr="00EB4951">
        <w:rPr>
          <w:rStyle w:val="Char3"/>
          <w:rFonts w:hint="cs"/>
          <w:rtl/>
        </w:rPr>
        <w:t>را از روی آن درس می‌داد، چون صدای عمر</w:t>
      </w:r>
      <w:r w:rsidR="00203A69" w:rsidRPr="00203A69">
        <w:rPr>
          <w:rFonts w:cs="CTraditional Arabic" w:hint="cs"/>
          <w:rtl/>
          <w:lang w:bidi="fa-IR"/>
        </w:rPr>
        <w:t xml:space="preserve">س </w:t>
      </w:r>
      <w:r w:rsidRPr="00EB4951">
        <w:rPr>
          <w:rStyle w:val="Char3"/>
          <w:rFonts w:hint="cs"/>
          <w:rtl/>
        </w:rPr>
        <w:t>را شنیدند حضرت خباب در اطاق داخلی منزل یا در گوش</w:t>
      </w:r>
      <w:r w:rsidR="001714A2">
        <w:rPr>
          <w:rStyle w:val="Char3"/>
          <w:rFonts w:hint="cs"/>
          <w:rtl/>
        </w:rPr>
        <w:t>ۀ</w:t>
      </w:r>
      <w:r w:rsidRPr="00EB4951">
        <w:rPr>
          <w:rStyle w:val="Char3"/>
          <w:rFonts w:hint="cs"/>
          <w:rtl/>
        </w:rPr>
        <w:t xml:space="preserve"> دیگری از منزل متواری شد، حضرت عمر</w:t>
      </w:r>
      <w:r w:rsidR="00203A69" w:rsidRPr="00203A69">
        <w:rPr>
          <w:rFonts w:cs="CTraditional Arabic" w:hint="cs"/>
          <w:rtl/>
          <w:lang w:bidi="fa-IR"/>
        </w:rPr>
        <w:t xml:space="preserve">س </w:t>
      </w:r>
      <w:r w:rsidRPr="00EB4951">
        <w:rPr>
          <w:rStyle w:val="Char3"/>
          <w:rFonts w:hint="cs"/>
          <w:rtl/>
        </w:rPr>
        <w:t>چون بر در خانه رسید آواز قرائت قرآن را شنید، داخل منزل شده پرسید: این چه صدائی بود که من شنیدم، به من اطلاع داده شده است که شما دین محمد</w:t>
      </w:r>
      <w:r w:rsidR="009F746C">
        <w:rPr>
          <w:rStyle w:val="Char3"/>
          <w:rFonts w:cs="CTraditional Arabic" w:hint="cs"/>
          <w:rtl/>
        </w:rPr>
        <w:t>ص</w:t>
      </w:r>
      <w:r w:rsidRPr="00EB4951">
        <w:rPr>
          <w:rStyle w:val="Char3"/>
          <w:rFonts w:hint="cs"/>
          <w:rtl/>
        </w:rPr>
        <w:t xml:space="preserve"> را قبول کرده</w:t>
      </w:r>
      <w:r w:rsidR="00AF3218">
        <w:rPr>
          <w:rStyle w:val="Char3"/>
          <w:rFonts w:hint="eastAsia"/>
          <w:rtl/>
        </w:rPr>
        <w:t>‌</w:t>
      </w:r>
      <w:r w:rsidRPr="00EB4951">
        <w:rPr>
          <w:rStyle w:val="Char3"/>
          <w:rFonts w:hint="cs"/>
          <w:rtl/>
        </w:rPr>
        <w:t>اید، و سپس حضرت سعید</w:t>
      </w:r>
      <w:r w:rsidR="00203A69" w:rsidRPr="00203A69">
        <w:rPr>
          <w:rFonts w:cs="CTraditional Arabic" w:hint="cs"/>
          <w:rtl/>
          <w:lang w:bidi="fa-IR"/>
        </w:rPr>
        <w:t xml:space="preserve">س </w:t>
      </w:r>
      <w:r w:rsidRPr="00EB4951">
        <w:rPr>
          <w:rStyle w:val="Char3"/>
          <w:rFonts w:hint="cs"/>
          <w:rtl/>
        </w:rPr>
        <w:t>را با نهایت شدت گرفت، آنگاه خواهش فاطمه</w:t>
      </w:r>
      <w:r w:rsidR="000B2C3F">
        <w:rPr>
          <w:rStyle w:val="Char3"/>
          <w:rFonts w:cs="CTraditional Arabic" w:hint="cs"/>
          <w:rtl/>
        </w:rPr>
        <w:t>ل</w:t>
      </w:r>
      <w:r w:rsidRPr="00EB4951">
        <w:rPr>
          <w:rStyle w:val="Char3"/>
          <w:rFonts w:hint="cs"/>
          <w:rtl/>
        </w:rPr>
        <w:t xml:space="preserve"> از جای برخاست تا شوهرش را از پنج</w:t>
      </w:r>
      <w:r w:rsidR="001714A2">
        <w:rPr>
          <w:rStyle w:val="Char3"/>
          <w:rFonts w:hint="cs"/>
          <w:rtl/>
        </w:rPr>
        <w:t>ۀ</w:t>
      </w:r>
      <w:r w:rsidRPr="00EB4951">
        <w:rPr>
          <w:rStyle w:val="Char3"/>
          <w:rFonts w:hint="cs"/>
          <w:rtl/>
        </w:rPr>
        <w:t xml:space="preserve"> وی نجات دهد.</w:t>
      </w:r>
    </w:p>
    <w:p w:rsidR="00EE517B" w:rsidRPr="00EB4951" w:rsidRDefault="008D5A33" w:rsidP="00FD77E4">
      <w:pPr>
        <w:ind w:firstLine="284"/>
        <w:jc w:val="both"/>
        <w:rPr>
          <w:rStyle w:val="Char3"/>
          <w:rtl/>
        </w:rPr>
      </w:pPr>
      <w:r w:rsidRPr="00F60632">
        <w:rPr>
          <w:rStyle w:val="Char0"/>
          <w:rFonts w:hint="cs"/>
          <w:rtl/>
        </w:rPr>
        <w:t>«</w:t>
      </w:r>
      <w:r w:rsidR="00347B93" w:rsidRPr="00F60632">
        <w:rPr>
          <w:rStyle w:val="Char0"/>
          <w:rFonts w:hint="cs"/>
          <w:rtl/>
        </w:rPr>
        <w:t>فضربها فشجها فلما فعل ذلك قالت</w:t>
      </w:r>
      <w:r w:rsidR="00CE650C" w:rsidRPr="00F60632">
        <w:rPr>
          <w:rStyle w:val="Char0"/>
          <w:rFonts w:hint="cs"/>
          <w:rtl/>
        </w:rPr>
        <w:t xml:space="preserve"> له أخته وختنه نعم، قد أسلمنا وآ</w:t>
      </w:r>
      <w:r w:rsidR="00347B93" w:rsidRPr="00F60632">
        <w:rPr>
          <w:rStyle w:val="Char0"/>
          <w:rFonts w:hint="cs"/>
          <w:rtl/>
        </w:rPr>
        <w:t>منا بالله ورسوله ف</w:t>
      </w:r>
      <w:r w:rsidR="00F60632">
        <w:rPr>
          <w:rStyle w:val="Char0"/>
          <w:rFonts w:hint="cs"/>
          <w:rtl/>
        </w:rPr>
        <w:t>أ</w:t>
      </w:r>
      <w:r w:rsidR="00347B93" w:rsidRPr="00F60632">
        <w:rPr>
          <w:rStyle w:val="Char0"/>
          <w:rFonts w:hint="cs"/>
          <w:rtl/>
        </w:rPr>
        <w:t>صنع ما بدا</w:t>
      </w:r>
      <w:r w:rsidR="00CE650C" w:rsidRPr="00F60632">
        <w:rPr>
          <w:rStyle w:val="Char0"/>
          <w:rFonts w:hint="cs"/>
          <w:rtl/>
        </w:rPr>
        <w:t xml:space="preserve"> لك فلما رأى</w:t>
      </w:r>
      <w:r w:rsidR="00347B93" w:rsidRPr="00F60632">
        <w:rPr>
          <w:rStyle w:val="Char0"/>
          <w:rFonts w:hint="cs"/>
          <w:rtl/>
        </w:rPr>
        <w:t xml:space="preserve"> عمر ما بأخته من الدم ندم على ما صنع</w:t>
      </w:r>
      <w:r w:rsidRPr="00F60632">
        <w:rPr>
          <w:rStyle w:val="Char0"/>
          <w:rFonts w:hint="cs"/>
          <w:rtl/>
        </w:rPr>
        <w:t>...»</w:t>
      </w:r>
      <w:r w:rsidRPr="00377CF7">
        <w:rPr>
          <w:rStyle w:val="Char3"/>
          <w:rFonts w:hint="cs"/>
          <w:vertAlign w:val="superscript"/>
          <w:rtl/>
        </w:rPr>
        <w:t>(</w:t>
      </w:r>
      <w:r w:rsidRPr="00377CF7">
        <w:rPr>
          <w:rStyle w:val="Char3"/>
          <w:vertAlign w:val="superscript"/>
          <w:rtl/>
        </w:rPr>
        <w:footnoteReference w:id="119"/>
      </w:r>
      <w:r w:rsidRPr="00377CF7">
        <w:rPr>
          <w:rStyle w:val="Char3"/>
          <w:rFonts w:hint="cs"/>
          <w:vertAlign w:val="superscript"/>
          <w:rtl/>
        </w:rPr>
        <w:t>)</w:t>
      </w:r>
      <w:r w:rsidRPr="00EB4951">
        <w:rPr>
          <w:rStyle w:val="Char3"/>
          <w:rFonts w:hint="cs"/>
          <w:rtl/>
        </w:rPr>
        <w:t>.</w:t>
      </w:r>
    </w:p>
    <w:p w:rsidR="00B70B0F" w:rsidRPr="00EB4951" w:rsidRDefault="00B70B0F" w:rsidP="00FD77E4">
      <w:pPr>
        <w:ind w:firstLine="284"/>
        <w:jc w:val="both"/>
        <w:rPr>
          <w:rStyle w:val="Char3"/>
          <w:rtl/>
        </w:rPr>
      </w:pPr>
      <w:r w:rsidRPr="00EB4951">
        <w:rPr>
          <w:rStyle w:val="Char3"/>
          <w:rFonts w:hint="cs"/>
          <w:rtl/>
        </w:rPr>
        <w:t>حضرت عمر</w:t>
      </w:r>
      <w:r w:rsidR="00203A69" w:rsidRPr="00203A69">
        <w:rPr>
          <w:rFonts w:cs="CTraditional Arabic" w:hint="cs"/>
          <w:rtl/>
          <w:lang w:bidi="fa-IR"/>
        </w:rPr>
        <w:t xml:space="preserve">س </w:t>
      </w:r>
      <w:r w:rsidRPr="00EB4951">
        <w:rPr>
          <w:rStyle w:val="Char3"/>
          <w:rFonts w:hint="cs"/>
          <w:rtl/>
        </w:rPr>
        <w:t>وی را زد و سرش را شکست، هنگامی که وی چنین رفتار کرد داماد و خواهش گفتند: آری، ما مسلمان شده ایم و به خدا و رسول وی ایمان آورده</w:t>
      </w:r>
      <w:r w:rsidR="00633D83" w:rsidRPr="00EB4951">
        <w:rPr>
          <w:rStyle w:val="Char3"/>
          <w:rFonts w:hint="cs"/>
          <w:rtl/>
        </w:rPr>
        <w:t>‌ایم،</w:t>
      </w:r>
      <w:r w:rsidRPr="00EB4951">
        <w:rPr>
          <w:rStyle w:val="Char3"/>
          <w:rFonts w:hint="cs"/>
          <w:rtl/>
        </w:rPr>
        <w:t xml:space="preserve"> تو هرچه دوست داری با ما رفتار کن، چون عمر</w:t>
      </w:r>
      <w:r w:rsidR="00203A69" w:rsidRPr="00203A69">
        <w:rPr>
          <w:rFonts w:cs="CTraditional Arabic" w:hint="cs"/>
          <w:rtl/>
          <w:lang w:bidi="fa-IR"/>
        </w:rPr>
        <w:t xml:space="preserve">س </w:t>
      </w:r>
      <w:r w:rsidRPr="00EB4951">
        <w:rPr>
          <w:rStyle w:val="Char3"/>
          <w:rFonts w:hint="cs"/>
          <w:rtl/>
        </w:rPr>
        <w:t>خون خواهرش را دید پشیمان شد و از ظلم دست برداشت.</w:t>
      </w:r>
    </w:p>
    <w:p w:rsidR="00DE3610" w:rsidRDefault="008E2BFC" w:rsidP="0067125B">
      <w:pPr>
        <w:pStyle w:val="a1"/>
        <w:rPr>
          <w:rtl/>
        </w:rPr>
      </w:pPr>
      <w:bookmarkStart w:id="28" w:name="_Toc424209869"/>
      <w:r>
        <w:rPr>
          <w:rFonts w:hint="cs"/>
          <w:rtl/>
        </w:rPr>
        <w:t>نمون</w:t>
      </w:r>
      <w:r w:rsidR="001714A2">
        <w:rPr>
          <w:rFonts w:hint="cs"/>
          <w:rtl/>
        </w:rPr>
        <w:t>ۀ</w:t>
      </w:r>
      <w:r>
        <w:rPr>
          <w:rFonts w:hint="cs"/>
          <w:rtl/>
        </w:rPr>
        <w:t xml:space="preserve"> بارز و زرینی از فضائل صدیق اکبر</w:t>
      </w:r>
      <w:r w:rsidR="00045819" w:rsidRPr="00251942">
        <w:rPr>
          <w:rFonts w:cs="CTraditional Arabic" w:hint="cs"/>
          <w:b/>
          <w:bCs w:val="0"/>
          <w:sz w:val="28"/>
          <w:szCs w:val="28"/>
          <w:rtl/>
        </w:rPr>
        <w:t>س</w:t>
      </w:r>
      <w:r>
        <w:rPr>
          <w:rFonts w:hint="cs"/>
          <w:rtl/>
        </w:rPr>
        <w:t>:</w:t>
      </w:r>
      <w:bookmarkEnd w:id="28"/>
    </w:p>
    <w:p w:rsidR="008E2BFC" w:rsidRPr="00EB4951" w:rsidRDefault="00536095" w:rsidP="00FD77E4">
      <w:pPr>
        <w:ind w:firstLine="284"/>
        <w:jc w:val="both"/>
        <w:rPr>
          <w:rStyle w:val="Char3"/>
          <w:rtl/>
        </w:rPr>
      </w:pPr>
      <w:r w:rsidRPr="00EB4951">
        <w:rPr>
          <w:rStyle w:val="Char3"/>
          <w:rFonts w:hint="cs"/>
          <w:rtl/>
        </w:rPr>
        <w:t>همانطور که خداوند متعال به حضرت ابوبکر صدیق</w:t>
      </w:r>
      <w:r w:rsidR="00203A69" w:rsidRPr="00203A69">
        <w:rPr>
          <w:rFonts w:cs="CTraditional Arabic" w:hint="cs"/>
          <w:rtl/>
          <w:lang w:bidi="fa-IR"/>
        </w:rPr>
        <w:t xml:space="preserve">س </w:t>
      </w:r>
      <w:r w:rsidRPr="00EB4951">
        <w:rPr>
          <w:rStyle w:val="Char3"/>
          <w:rFonts w:hint="cs"/>
          <w:rtl/>
        </w:rPr>
        <w:t>توفیق داده بود که مؤمنان اولین و مستضعفان را حلقه به گوش اسلام گرداند، همچنان به وی این توفیق را مرحمت فرموده بود که آن بندگان خاص خدا را که در پنج</w:t>
      </w:r>
      <w:r w:rsidR="001714A2">
        <w:rPr>
          <w:rStyle w:val="Char3"/>
          <w:rFonts w:hint="cs"/>
          <w:rtl/>
        </w:rPr>
        <w:t>ۀ</w:t>
      </w:r>
      <w:r w:rsidRPr="00EB4951">
        <w:rPr>
          <w:rStyle w:val="Char3"/>
          <w:rFonts w:hint="cs"/>
          <w:rtl/>
        </w:rPr>
        <w:t xml:space="preserve"> ظلم و ستم ستمکاران مقهور و اسیر شده بودند از چنگال آنان نجات</w:t>
      </w:r>
      <w:r w:rsidR="007F25D2" w:rsidRPr="00EB4951">
        <w:rPr>
          <w:rStyle w:val="Char3"/>
          <w:rFonts w:hint="cs"/>
          <w:rtl/>
        </w:rPr>
        <w:t xml:space="preserve"> بدهد، لذا آنان را خریده آزاد ساخت.</w:t>
      </w:r>
    </w:p>
    <w:p w:rsidR="007F25D2" w:rsidRPr="00EB4951" w:rsidRDefault="007F25D2" w:rsidP="00377CF7">
      <w:pPr>
        <w:ind w:firstLine="284"/>
        <w:jc w:val="both"/>
        <w:rPr>
          <w:rStyle w:val="Char3"/>
          <w:rtl/>
        </w:rPr>
      </w:pPr>
      <w:r w:rsidRPr="00EB4951">
        <w:rPr>
          <w:rStyle w:val="Char3"/>
          <w:rFonts w:hint="cs"/>
          <w:rtl/>
        </w:rPr>
        <w:t>(الف) علامه شبلی نعمانی می‌نویسد: این سرلوح</w:t>
      </w:r>
      <w:r w:rsidR="001714A2">
        <w:rPr>
          <w:rStyle w:val="Char3"/>
          <w:rFonts w:hint="cs"/>
          <w:rtl/>
        </w:rPr>
        <w:t>ۀ</w:t>
      </w:r>
      <w:r w:rsidRPr="00EB4951">
        <w:rPr>
          <w:rStyle w:val="Char3"/>
          <w:rFonts w:hint="cs"/>
          <w:rtl/>
        </w:rPr>
        <w:t xml:space="preserve"> باب فضائل حضرت ابوبکر صدیق</w:t>
      </w:r>
      <w:r w:rsidR="00203A69" w:rsidRPr="00203A69">
        <w:rPr>
          <w:rFonts w:cs="CTraditional Arabic" w:hint="cs"/>
          <w:rtl/>
          <w:lang w:bidi="fa-IR"/>
        </w:rPr>
        <w:t xml:space="preserve">س </w:t>
      </w:r>
      <w:r w:rsidRPr="00EB4951">
        <w:rPr>
          <w:rStyle w:val="Char3"/>
          <w:rFonts w:hint="cs"/>
          <w:rtl/>
        </w:rPr>
        <w:t>است</w:t>
      </w:r>
      <w:r w:rsidR="008E5D09" w:rsidRPr="00EB4951">
        <w:rPr>
          <w:rStyle w:val="Char3"/>
          <w:rFonts w:hint="cs"/>
          <w:rtl/>
        </w:rPr>
        <w:t xml:space="preserve"> </w:t>
      </w:r>
      <w:r w:rsidRPr="00EB4951">
        <w:rPr>
          <w:rStyle w:val="Char3"/>
          <w:rFonts w:hint="cs"/>
          <w:rtl/>
        </w:rPr>
        <w:t>که از میان این مظلومان جان تعداد زیادی را نجات داد، حضرت بلال، عامر بن فهیره، لبینه، زنیره، نهدیه ام عبیس</w:t>
      </w:r>
      <w:r w:rsidR="00FD1CBB" w:rsidRPr="00FD1CBB">
        <w:rPr>
          <w:rFonts w:cs="CTraditional Arabic" w:hint="cs"/>
          <w:rtl/>
          <w:lang w:bidi="fa-IR"/>
        </w:rPr>
        <w:t>ش</w:t>
      </w:r>
      <w:r w:rsidRPr="00EB4951">
        <w:rPr>
          <w:rStyle w:val="Char3"/>
          <w:rFonts w:hint="cs"/>
          <w:rtl/>
        </w:rPr>
        <w:t xml:space="preserve"> همه را با قیمت‌های گرانی خریده آزادشان کرد</w:t>
      </w:r>
      <w:r w:rsidRPr="00377CF7">
        <w:rPr>
          <w:rStyle w:val="Char3"/>
          <w:rFonts w:hint="cs"/>
          <w:vertAlign w:val="superscript"/>
          <w:rtl/>
        </w:rPr>
        <w:t>(</w:t>
      </w:r>
      <w:r w:rsidRPr="00377CF7">
        <w:rPr>
          <w:rStyle w:val="Char3"/>
          <w:vertAlign w:val="superscript"/>
          <w:rtl/>
        </w:rPr>
        <w:footnoteReference w:id="120"/>
      </w:r>
      <w:r w:rsidRPr="00377CF7">
        <w:rPr>
          <w:rStyle w:val="Char3"/>
          <w:rFonts w:hint="cs"/>
          <w:vertAlign w:val="superscript"/>
          <w:rtl/>
        </w:rPr>
        <w:t>)</w:t>
      </w:r>
      <w:r w:rsidRPr="00EB4951">
        <w:rPr>
          <w:rStyle w:val="Char3"/>
          <w:rFonts w:hint="cs"/>
          <w:rtl/>
        </w:rPr>
        <w:t>.</w:t>
      </w:r>
    </w:p>
    <w:p w:rsidR="008F2F5E" w:rsidRPr="00EB4951" w:rsidRDefault="008F2F5E" w:rsidP="00FD77E4">
      <w:pPr>
        <w:ind w:firstLine="284"/>
        <w:jc w:val="both"/>
        <w:rPr>
          <w:rStyle w:val="Char3"/>
          <w:rtl/>
        </w:rPr>
      </w:pPr>
      <w:r w:rsidRPr="00EB4951">
        <w:rPr>
          <w:rStyle w:val="Char3"/>
          <w:rFonts w:hint="cs"/>
          <w:rtl/>
        </w:rPr>
        <w:t>(ب) امام ابن هشام و امام ابن کثیر نقل کرده</w:t>
      </w:r>
      <w:r w:rsidR="00633D83" w:rsidRPr="00EB4951">
        <w:rPr>
          <w:rStyle w:val="Char3"/>
          <w:rFonts w:hint="cs"/>
          <w:rtl/>
        </w:rPr>
        <w:t xml:space="preserve">‌اند </w:t>
      </w:r>
      <w:r w:rsidRPr="00EB4951">
        <w:rPr>
          <w:rStyle w:val="Char3"/>
          <w:rFonts w:hint="cs"/>
          <w:rtl/>
        </w:rPr>
        <w:t>که «حضرت ابوبکر پیش از هجرت به مدینه هفت نفر را خرید و آزاد ساخت، حضرت بلال، عامر بن فهیره، ام عبیس، زنیره، نهدیه، بنت نهدیه، جاریه، بنی مؤمل</w:t>
      </w:r>
      <w:r w:rsidRPr="00377CF7">
        <w:rPr>
          <w:rStyle w:val="Char3"/>
          <w:rFonts w:hint="cs"/>
          <w:vertAlign w:val="superscript"/>
          <w:rtl/>
        </w:rPr>
        <w:t>(</w:t>
      </w:r>
      <w:r w:rsidRPr="00377CF7">
        <w:rPr>
          <w:rStyle w:val="Char3"/>
          <w:vertAlign w:val="superscript"/>
          <w:rtl/>
        </w:rPr>
        <w:footnoteReference w:id="121"/>
      </w:r>
      <w:r w:rsidRPr="00377CF7">
        <w:rPr>
          <w:rStyle w:val="Char3"/>
          <w:rFonts w:hint="cs"/>
          <w:vertAlign w:val="superscript"/>
          <w:rtl/>
        </w:rPr>
        <w:t>)</w:t>
      </w:r>
      <w:r w:rsidRPr="00EB4951">
        <w:rPr>
          <w:rStyle w:val="Char3"/>
          <w:rFonts w:hint="cs"/>
          <w:rtl/>
        </w:rPr>
        <w:t>.</w:t>
      </w:r>
    </w:p>
    <w:p w:rsidR="00167657" w:rsidRPr="00EB4951" w:rsidRDefault="00167657" w:rsidP="00FD77E4">
      <w:pPr>
        <w:ind w:firstLine="284"/>
        <w:jc w:val="both"/>
        <w:rPr>
          <w:rStyle w:val="Char3"/>
          <w:rtl/>
        </w:rPr>
      </w:pPr>
      <w:r w:rsidRPr="00EB4951">
        <w:rPr>
          <w:rStyle w:val="Char3"/>
          <w:rFonts w:hint="cs"/>
          <w:rtl/>
        </w:rPr>
        <w:t>در روایت ابن هشام و غیره تعداد اصحاب آزادکرد</w:t>
      </w:r>
      <w:r w:rsidR="001714A2">
        <w:rPr>
          <w:rStyle w:val="Char3"/>
          <w:rFonts w:hint="cs"/>
          <w:rtl/>
        </w:rPr>
        <w:t>ۀ</w:t>
      </w:r>
      <w:r w:rsidRPr="00EB4951">
        <w:rPr>
          <w:rStyle w:val="Char3"/>
          <w:rFonts w:hint="cs"/>
          <w:rtl/>
        </w:rPr>
        <w:t xml:space="preserve"> حضرت ابوبکر</w:t>
      </w:r>
      <w:r w:rsidR="00203A69" w:rsidRPr="00203A69">
        <w:rPr>
          <w:rFonts w:cs="CTraditional Arabic" w:hint="cs"/>
          <w:rtl/>
          <w:lang w:bidi="fa-IR"/>
        </w:rPr>
        <w:t xml:space="preserve">س </w:t>
      </w:r>
      <w:r w:rsidRPr="00EB4951">
        <w:rPr>
          <w:rStyle w:val="Char3"/>
          <w:rFonts w:hint="cs"/>
          <w:rtl/>
        </w:rPr>
        <w:t>هفت نفر ذکر شده است، اما در حقیقت تعداد واقعی از هفت نفر بیشتر است، در چند صفحات جلوتر شما تحریر شیخ الاسلام امام ابن حجر عسقلانی را ملاحظه فرمودید که نوشته بود که حضرت ابوبکر حضرت ابوفکیهه را خرید کرده و آزاد ساخت</w:t>
      </w:r>
      <w:r w:rsidRPr="00377CF7">
        <w:rPr>
          <w:rStyle w:val="Char3"/>
          <w:rFonts w:hint="cs"/>
          <w:vertAlign w:val="superscript"/>
          <w:rtl/>
        </w:rPr>
        <w:t>(</w:t>
      </w:r>
      <w:r w:rsidRPr="00377CF7">
        <w:rPr>
          <w:rStyle w:val="Char3"/>
          <w:vertAlign w:val="superscript"/>
          <w:rtl/>
        </w:rPr>
        <w:footnoteReference w:id="122"/>
      </w:r>
      <w:r w:rsidRPr="00377CF7">
        <w:rPr>
          <w:rStyle w:val="Char3"/>
          <w:rFonts w:hint="cs"/>
          <w:vertAlign w:val="superscript"/>
          <w:rtl/>
        </w:rPr>
        <w:t>)</w:t>
      </w:r>
      <w:r w:rsidRPr="00EB4951">
        <w:rPr>
          <w:rStyle w:val="Char3"/>
          <w:rFonts w:hint="cs"/>
          <w:rtl/>
        </w:rPr>
        <w:t>.</w:t>
      </w:r>
    </w:p>
    <w:p w:rsidR="00F9699F" w:rsidRDefault="00BB26D8" w:rsidP="00E751D2">
      <w:pPr>
        <w:pStyle w:val="a1"/>
        <w:rPr>
          <w:rtl/>
        </w:rPr>
      </w:pPr>
      <w:bookmarkStart w:id="29" w:name="_Toc424209870"/>
      <w:r>
        <w:rPr>
          <w:rFonts w:hint="cs"/>
          <w:rtl/>
        </w:rPr>
        <w:t>مظلومیت حضرت بلال</w:t>
      </w:r>
      <w:r w:rsidR="00203A69" w:rsidRPr="00251942">
        <w:rPr>
          <w:rFonts w:cs="CTraditional Arabic" w:hint="cs"/>
          <w:b/>
          <w:bCs w:val="0"/>
          <w:sz w:val="28"/>
          <w:szCs w:val="28"/>
          <w:rtl/>
        </w:rPr>
        <w:t>س</w:t>
      </w:r>
      <w:r w:rsidR="00203A69" w:rsidRPr="00203A69">
        <w:rPr>
          <w:rFonts w:cs="CTraditional Arabic" w:hint="cs"/>
          <w:rtl/>
        </w:rPr>
        <w:t xml:space="preserve"> </w:t>
      </w:r>
      <w:r>
        <w:rPr>
          <w:rFonts w:hint="cs"/>
          <w:rtl/>
        </w:rPr>
        <w:t>و آزادیش:</w:t>
      </w:r>
      <w:bookmarkEnd w:id="29"/>
    </w:p>
    <w:p w:rsidR="00BB26D8" w:rsidRPr="00EB4951" w:rsidRDefault="00E117B6" w:rsidP="00377CF7">
      <w:pPr>
        <w:ind w:firstLine="284"/>
        <w:jc w:val="both"/>
        <w:rPr>
          <w:rStyle w:val="Char3"/>
          <w:rtl/>
        </w:rPr>
      </w:pPr>
      <w:r w:rsidRPr="00EB4951">
        <w:rPr>
          <w:rStyle w:val="Char3"/>
          <w:rFonts w:hint="cs"/>
          <w:rtl/>
        </w:rPr>
        <w:t>از میان این همه مظلومان و مستضعفان مظلومیت و آزادی بلال</w:t>
      </w:r>
      <w:r w:rsidR="00203A69" w:rsidRPr="00203A69">
        <w:rPr>
          <w:rFonts w:cs="CTraditional Arabic" w:hint="cs"/>
          <w:rtl/>
          <w:lang w:bidi="fa-IR"/>
        </w:rPr>
        <w:t xml:space="preserve">س </w:t>
      </w:r>
      <w:r w:rsidRPr="00EB4951">
        <w:rPr>
          <w:rStyle w:val="Char3"/>
          <w:rFonts w:hint="cs"/>
          <w:rtl/>
        </w:rPr>
        <w:t>هر</w:t>
      </w:r>
      <w:r w:rsidR="008E5D09" w:rsidRPr="00EB4951">
        <w:rPr>
          <w:rStyle w:val="Char3"/>
          <w:rFonts w:hint="cs"/>
          <w:rtl/>
        </w:rPr>
        <w:t xml:space="preserve"> </w:t>
      </w:r>
      <w:r w:rsidRPr="00EB4951">
        <w:rPr>
          <w:rStyle w:val="Char3"/>
          <w:rFonts w:hint="cs"/>
          <w:rtl/>
        </w:rPr>
        <w:t>دو در نوع خود بی‌نظیر است، اما ابن هشام از امام ابن اسحاق نقل می‌کند که حضرت بلال</w:t>
      </w:r>
      <w:r w:rsidR="00203A69" w:rsidRPr="00203A69">
        <w:rPr>
          <w:rFonts w:cs="CTraditional Arabic" w:hint="cs"/>
          <w:rtl/>
          <w:lang w:bidi="fa-IR"/>
        </w:rPr>
        <w:t xml:space="preserve">س </w:t>
      </w:r>
      <w:r w:rsidRPr="00EB4951">
        <w:rPr>
          <w:rStyle w:val="Char3"/>
          <w:rFonts w:hint="cs"/>
          <w:rtl/>
        </w:rPr>
        <w:t>صادق الاسلام و طاهر القلب بود، در موقع نیمروز هنگامی که گرمی به اوج شدت خود می‌رسید امیه بن خلف بر زمین ریگستانی مکه او را به پشت می‌انداخت و دستور می‌داد تا سنگی بزرگ (الصخر</w:t>
      </w:r>
      <w:r w:rsidRPr="00A37A47">
        <w:rPr>
          <w:rStyle w:val="Char3"/>
          <w:rFonts w:hint="cs"/>
          <w:rtl/>
        </w:rPr>
        <w:t>ة</w:t>
      </w:r>
      <w:r w:rsidRPr="00EB4951">
        <w:rPr>
          <w:rStyle w:val="Char3"/>
          <w:rFonts w:hint="cs"/>
          <w:rtl/>
        </w:rPr>
        <w:t xml:space="preserve"> ا</w:t>
      </w:r>
      <w:r w:rsidRPr="00A37A47">
        <w:rPr>
          <w:rStyle w:val="Char3"/>
          <w:rFonts w:hint="cs"/>
          <w:rtl/>
        </w:rPr>
        <w:t>لعظیمة</w:t>
      </w:r>
      <w:r w:rsidRPr="00EB4951">
        <w:rPr>
          <w:rStyle w:val="Char3"/>
          <w:rFonts w:hint="cs"/>
          <w:rtl/>
        </w:rPr>
        <w:t>) بر بالای سینه</w:t>
      </w:r>
      <w:r w:rsidR="001F5F81" w:rsidRPr="00EB4951">
        <w:rPr>
          <w:rStyle w:val="Char3"/>
          <w:rFonts w:hint="cs"/>
          <w:rtl/>
        </w:rPr>
        <w:t xml:space="preserve">‌اش </w:t>
      </w:r>
      <w:r w:rsidRPr="00EB4951">
        <w:rPr>
          <w:rStyle w:val="Char3"/>
          <w:rFonts w:hint="cs"/>
          <w:rtl/>
        </w:rPr>
        <w:t>قرار داده می‌شد، سپس امیه به حضرت بلال</w:t>
      </w:r>
      <w:r w:rsidR="00203A69" w:rsidRPr="00203A69">
        <w:rPr>
          <w:rFonts w:cs="CTraditional Arabic" w:hint="cs"/>
          <w:rtl/>
          <w:lang w:bidi="fa-IR"/>
        </w:rPr>
        <w:t xml:space="preserve">س </w:t>
      </w:r>
      <w:r w:rsidRPr="00EB4951">
        <w:rPr>
          <w:rStyle w:val="Char3"/>
          <w:rFonts w:hint="cs"/>
          <w:rtl/>
        </w:rPr>
        <w:t>می‌گفت: قسم به خدا! این روش در باره تو ادامه خواهد داشت تا این که بمیری یا (نسبت به دین و دعوت حق) محمد (مصطفی</w:t>
      </w:r>
      <w:r w:rsidR="008E5D09">
        <w:rPr>
          <w:rFonts w:cs="CTraditional Arabic" w:hint="cs"/>
          <w:rtl/>
          <w:lang w:bidi="fa-IR"/>
        </w:rPr>
        <w:t>ص</w:t>
      </w:r>
      <w:r w:rsidRPr="00EB4951">
        <w:rPr>
          <w:rStyle w:val="Char3"/>
          <w:rFonts w:hint="cs"/>
          <w:rtl/>
        </w:rPr>
        <w:t>) کافر شوی، و لات و عزی را پرستش کنی، در هم</w:t>
      </w:r>
      <w:r w:rsidR="00090492" w:rsidRPr="00EB4951">
        <w:rPr>
          <w:rStyle w:val="Char3"/>
          <w:rFonts w:hint="cs"/>
          <w:rtl/>
        </w:rPr>
        <w:t>ین حال ابتلأ</w:t>
      </w:r>
      <w:r w:rsidRPr="00EB4951">
        <w:rPr>
          <w:rStyle w:val="Char3"/>
          <w:rFonts w:hint="cs"/>
          <w:rtl/>
        </w:rPr>
        <w:t xml:space="preserve"> و مصیبت حضرت بلال می‌گفت: «احد، احد».</w:t>
      </w:r>
    </w:p>
    <w:p w:rsidR="004E0BE7" w:rsidRPr="00EB4951" w:rsidRDefault="004E0BE7" w:rsidP="00FD77E4">
      <w:pPr>
        <w:ind w:firstLine="284"/>
        <w:jc w:val="both"/>
        <w:rPr>
          <w:rStyle w:val="Char3"/>
          <w:rtl/>
        </w:rPr>
      </w:pPr>
      <w:r w:rsidRPr="00EB4951">
        <w:rPr>
          <w:rStyle w:val="Char3"/>
          <w:rFonts w:hint="cs"/>
          <w:rtl/>
        </w:rPr>
        <w:t>امام ابن اسحاق</w:t>
      </w:r>
      <w:r w:rsidR="009A2B6B" w:rsidRPr="009A2B6B">
        <w:rPr>
          <w:rFonts w:cs="CTraditional Arabic" w:hint="cs"/>
          <w:rtl/>
          <w:lang w:bidi="fa-IR"/>
        </w:rPr>
        <w:t>/</w:t>
      </w:r>
      <w:r w:rsidRPr="00EB4951">
        <w:rPr>
          <w:rStyle w:val="Char3"/>
          <w:rFonts w:hint="cs"/>
          <w:rtl/>
        </w:rPr>
        <w:t xml:space="preserve"> می‌گوید که روزی حضرت ابوبکر صدیق</w:t>
      </w:r>
      <w:r w:rsidR="00203A69" w:rsidRPr="00203A69">
        <w:rPr>
          <w:rFonts w:cs="CTraditional Arabic" w:hint="cs"/>
          <w:rtl/>
          <w:lang w:bidi="fa-IR"/>
        </w:rPr>
        <w:t xml:space="preserve">س </w:t>
      </w:r>
      <w:r w:rsidRPr="00EB4951">
        <w:rPr>
          <w:rStyle w:val="Char3"/>
          <w:rFonts w:hint="cs"/>
          <w:rtl/>
        </w:rPr>
        <w:t>آن جا گذر کرد و آن ملعون (امیه) به همان نحو او را شکنجه می‌داد، حضرت صدیق اکبر</w:t>
      </w:r>
      <w:r w:rsidR="00203A69" w:rsidRPr="00203A69">
        <w:rPr>
          <w:rFonts w:cs="CTraditional Arabic" w:hint="cs"/>
          <w:rtl/>
          <w:lang w:bidi="fa-IR"/>
        </w:rPr>
        <w:t xml:space="preserve">س </w:t>
      </w:r>
      <w:r w:rsidRPr="00EB4951">
        <w:rPr>
          <w:rStyle w:val="Char3"/>
          <w:rFonts w:hint="cs"/>
          <w:rtl/>
        </w:rPr>
        <w:t>خطاب به امیه بن خلف گفت:</w:t>
      </w:r>
    </w:p>
    <w:p w:rsidR="004E0BE7" w:rsidRPr="00EB4951" w:rsidRDefault="004E0BE7" w:rsidP="00FD77E4">
      <w:pPr>
        <w:ind w:firstLine="284"/>
        <w:jc w:val="both"/>
        <w:rPr>
          <w:rStyle w:val="Char3"/>
          <w:rtl/>
        </w:rPr>
      </w:pPr>
      <w:r w:rsidRPr="00F60632">
        <w:rPr>
          <w:rStyle w:val="Char0"/>
          <w:rFonts w:hint="cs"/>
          <w:rtl/>
        </w:rPr>
        <w:t>«</w:t>
      </w:r>
      <w:r w:rsidR="00CD167F" w:rsidRPr="00F60632">
        <w:rPr>
          <w:rStyle w:val="Char0"/>
          <w:rFonts w:hint="eastAsia"/>
          <w:rtl/>
        </w:rPr>
        <w:t>أَلَا</w:t>
      </w:r>
      <w:r w:rsidR="00CD167F" w:rsidRPr="00F60632">
        <w:rPr>
          <w:rStyle w:val="Char0"/>
          <w:rtl/>
        </w:rPr>
        <w:t xml:space="preserve"> </w:t>
      </w:r>
      <w:r w:rsidR="00CD167F" w:rsidRPr="00F60632">
        <w:rPr>
          <w:rStyle w:val="Char0"/>
          <w:rFonts w:hint="eastAsia"/>
          <w:rtl/>
        </w:rPr>
        <w:t>تَتّقِي</w:t>
      </w:r>
      <w:r w:rsidR="00CD167F" w:rsidRPr="00F60632">
        <w:rPr>
          <w:rStyle w:val="Char0"/>
          <w:rtl/>
        </w:rPr>
        <w:t xml:space="preserve"> </w:t>
      </w:r>
      <w:r w:rsidR="00CD167F" w:rsidRPr="00F60632">
        <w:rPr>
          <w:rStyle w:val="Char0"/>
          <w:rFonts w:hint="eastAsia"/>
          <w:rtl/>
        </w:rPr>
        <w:t>اللّهَ</w:t>
      </w:r>
      <w:r w:rsidR="00CD167F" w:rsidRPr="00F60632">
        <w:rPr>
          <w:rStyle w:val="Char0"/>
          <w:rtl/>
        </w:rPr>
        <w:t xml:space="preserve"> </w:t>
      </w:r>
      <w:r w:rsidR="00CD167F" w:rsidRPr="00F60632">
        <w:rPr>
          <w:rStyle w:val="Char0"/>
          <w:rFonts w:hint="eastAsia"/>
          <w:rtl/>
        </w:rPr>
        <w:t>فِي</w:t>
      </w:r>
      <w:r w:rsidR="00CD167F" w:rsidRPr="00F60632">
        <w:rPr>
          <w:rStyle w:val="Char0"/>
          <w:rtl/>
        </w:rPr>
        <w:t xml:space="preserve"> </w:t>
      </w:r>
      <w:r w:rsidR="00CD167F" w:rsidRPr="00F60632">
        <w:rPr>
          <w:rStyle w:val="Char0"/>
          <w:rFonts w:hint="eastAsia"/>
          <w:rtl/>
        </w:rPr>
        <w:t>هَذَا</w:t>
      </w:r>
      <w:r w:rsidR="00CD167F" w:rsidRPr="00F60632">
        <w:rPr>
          <w:rStyle w:val="Char0"/>
          <w:rtl/>
        </w:rPr>
        <w:t xml:space="preserve"> </w:t>
      </w:r>
      <w:r w:rsidR="00CD167F" w:rsidRPr="00F60632">
        <w:rPr>
          <w:rStyle w:val="Char0"/>
          <w:rFonts w:hint="eastAsia"/>
          <w:rtl/>
        </w:rPr>
        <w:t>الْمِسْكِينِ</w:t>
      </w:r>
      <w:r w:rsidRPr="00F60632">
        <w:rPr>
          <w:rStyle w:val="Char0"/>
          <w:rFonts w:hint="cs"/>
          <w:rtl/>
        </w:rPr>
        <w:t>»</w:t>
      </w:r>
      <w:r w:rsidRPr="00EB4951">
        <w:rPr>
          <w:rStyle w:val="Char3"/>
          <w:rFonts w:hint="cs"/>
          <w:rtl/>
        </w:rPr>
        <w:t xml:space="preserve"> آیا</w:t>
      </w:r>
      <w:r w:rsidR="00ED683B">
        <w:rPr>
          <w:rStyle w:val="Char3"/>
          <w:rFonts w:hint="cs"/>
          <w:rtl/>
        </w:rPr>
        <w:t xml:space="preserve"> دربارۀ </w:t>
      </w:r>
      <w:r w:rsidRPr="00EB4951">
        <w:rPr>
          <w:rStyle w:val="Char3"/>
          <w:rFonts w:hint="cs"/>
          <w:rtl/>
        </w:rPr>
        <w:t>این مسکین از خدا نمی‌ترسی؟ این روش تا کی ادامه خواهد داشت؟ امیه در جواب گفت:</w:t>
      </w:r>
    </w:p>
    <w:p w:rsidR="004E0BE7" w:rsidRPr="00EB4951" w:rsidRDefault="004E0BE7" w:rsidP="00FD77E4">
      <w:pPr>
        <w:ind w:firstLine="284"/>
        <w:jc w:val="both"/>
        <w:rPr>
          <w:rStyle w:val="Char3"/>
          <w:rtl/>
        </w:rPr>
      </w:pPr>
      <w:r w:rsidRPr="00F60632">
        <w:rPr>
          <w:rStyle w:val="Char0"/>
          <w:rFonts w:hint="cs"/>
          <w:rtl/>
        </w:rPr>
        <w:t>«</w:t>
      </w:r>
      <w:r w:rsidR="006A0FE5" w:rsidRPr="00F60632">
        <w:rPr>
          <w:rStyle w:val="Char0"/>
          <w:rFonts w:hint="eastAsia"/>
          <w:rtl/>
        </w:rPr>
        <w:t>أَنْت</w:t>
      </w:r>
      <w:r w:rsidR="006A0FE5" w:rsidRPr="00F60632">
        <w:rPr>
          <w:rStyle w:val="Char0"/>
          <w:rtl/>
        </w:rPr>
        <w:t xml:space="preserve"> </w:t>
      </w:r>
      <w:r w:rsidR="006A0FE5" w:rsidRPr="00F60632">
        <w:rPr>
          <w:rStyle w:val="Char0"/>
          <w:rFonts w:hint="eastAsia"/>
          <w:rtl/>
        </w:rPr>
        <w:t>الّذِي</w:t>
      </w:r>
      <w:r w:rsidR="006A0FE5" w:rsidRPr="00F60632">
        <w:rPr>
          <w:rStyle w:val="Char0"/>
          <w:rtl/>
        </w:rPr>
        <w:t xml:space="preserve"> </w:t>
      </w:r>
      <w:r w:rsidR="006A0FE5" w:rsidRPr="00F60632">
        <w:rPr>
          <w:rStyle w:val="Char0"/>
          <w:rFonts w:hint="eastAsia"/>
          <w:rtl/>
        </w:rPr>
        <w:t>أَفْسَدْته</w:t>
      </w:r>
      <w:r w:rsidR="006A0FE5" w:rsidRPr="00F60632">
        <w:rPr>
          <w:rStyle w:val="Char0"/>
          <w:rtl/>
        </w:rPr>
        <w:t xml:space="preserve"> </w:t>
      </w:r>
      <w:r w:rsidR="006A0FE5" w:rsidRPr="00F60632">
        <w:rPr>
          <w:rStyle w:val="Char0"/>
          <w:rFonts w:hint="eastAsia"/>
          <w:rtl/>
        </w:rPr>
        <w:t>فَأَنْقِذْهُ</w:t>
      </w:r>
      <w:r w:rsidR="006A0FE5" w:rsidRPr="00F60632">
        <w:rPr>
          <w:rStyle w:val="Char0"/>
          <w:rtl/>
        </w:rPr>
        <w:t xml:space="preserve"> </w:t>
      </w:r>
      <w:r w:rsidR="006A0FE5" w:rsidRPr="00F60632">
        <w:rPr>
          <w:rStyle w:val="Char0"/>
          <w:rFonts w:hint="eastAsia"/>
          <w:rtl/>
        </w:rPr>
        <w:t>مِمّا</w:t>
      </w:r>
      <w:r w:rsidR="006A0FE5" w:rsidRPr="00F60632">
        <w:rPr>
          <w:rStyle w:val="Char0"/>
          <w:rtl/>
        </w:rPr>
        <w:t xml:space="preserve"> </w:t>
      </w:r>
      <w:r w:rsidR="006A0FE5" w:rsidRPr="00F60632">
        <w:rPr>
          <w:rStyle w:val="Char0"/>
          <w:rFonts w:hint="eastAsia"/>
          <w:rtl/>
        </w:rPr>
        <w:t>تَرَى</w:t>
      </w:r>
      <w:r w:rsidRPr="00F60632">
        <w:rPr>
          <w:rStyle w:val="Char0"/>
          <w:rFonts w:hint="cs"/>
          <w:rtl/>
        </w:rPr>
        <w:t>»</w:t>
      </w:r>
      <w:r w:rsidRPr="00EB4951">
        <w:rPr>
          <w:rStyle w:val="Char3"/>
          <w:rFonts w:hint="cs"/>
          <w:rtl/>
        </w:rPr>
        <w:t>.</w:t>
      </w:r>
    </w:p>
    <w:p w:rsidR="004E0BE7" w:rsidRPr="00EB4951" w:rsidRDefault="004E0BE7" w:rsidP="00FD77E4">
      <w:pPr>
        <w:ind w:firstLine="284"/>
        <w:jc w:val="both"/>
        <w:rPr>
          <w:rStyle w:val="Char3"/>
          <w:rtl/>
        </w:rPr>
      </w:pPr>
      <w:r w:rsidRPr="00EB4951">
        <w:rPr>
          <w:rStyle w:val="Char3"/>
          <w:rFonts w:hint="cs"/>
          <w:rtl/>
        </w:rPr>
        <w:t>کسی که او را فاسد کرده است خود تو هستی، لذا او را تو باید از این عذاب رها کنی.</w:t>
      </w:r>
    </w:p>
    <w:p w:rsidR="00FA3F76" w:rsidRPr="00EB4951" w:rsidRDefault="00FA3F76" w:rsidP="00FD77E4">
      <w:pPr>
        <w:ind w:firstLine="284"/>
        <w:jc w:val="both"/>
        <w:rPr>
          <w:rStyle w:val="Char3"/>
          <w:rtl/>
        </w:rPr>
      </w:pPr>
      <w:r w:rsidRPr="00EB4951">
        <w:rPr>
          <w:rStyle w:val="Char3"/>
          <w:rFonts w:hint="cs"/>
          <w:rtl/>
        </w:rPr>
        <w:t>حضرت ابوبکر</w:t>
      </w:r>
      <w:r w:rsidR="00045819" w:rsidRPr="00EB4951">
        <w:rPr>
          <w:rStyle w:val="Char3"/>
          <w:rFonts w:hint="cs"/>
          <w:rtl/>
        </w:rPr>
        <w:t xml:space="preserve"> </w:t>
      </w:r>
      <w:r w:rsidR="00045819" w:rsidRPr="00045819">
        <w:rPr>
          <w:rFonts w:cs="CTraditional Arabic" w:hint="cs"/>
          <w:rtl/>
          <w:lang w:bidi="fa-IR"/>
        </w:rPr>
        <w:t>س</w:t>
      </w:r>
      <w:r w:rsidRPr="00EB4951">
        <w:rPr>
          <w:rStyle w:val="Char3"/>
          <w:rFonts w:hint="cs"/>
          <w:rtl/>
        </w:rPr>
        <w:t xml:space="preserve">گفت: بله این کار را خواهم کرد، من </w:t>
      </w:r>
      <w:r w:rsidR="008E5D09" w:rsidRPr="00EB4951">
        <w:rPr>
          <w:rStyle w:val="Char3"/>
          <w:rFonts w:hint="cs"/>
          <w:rtl/>
        </w:rPr>
        <w:t>غلام</w:t>
      </w:r>
      <w:r w:rsidRPr="00EB4951">
        <w:rPr>
          <w:rStyle w:val="Char3"/>
          <w:rFonts w:hint="cs"/>
          <w:rtl/>
        </w:rPr>
        <w:t xml:space="preserve"> دارم که از بلال قویتر و تواناتر و بر دین تو است، من حاضرم او را به عوض بلال</w:t>
      </w:r>
      <w:r w:rsidR="00203A69" w:rsidRPr="00203A69">
        <w:rPr>
          <w:rFonts w:cs="CTraditional Arabic" w:hint="cs"/>
          <w:rtl/>
          <w:lang w:bidi="fa-IR"/>
        </w:rPr>
        <w:t xml:space="preserve">س </w:t>
      </w:r>
      <w:r w:rsidRPr="00EB4951">
        <w:rPr>
          <w:rStyle w:val="Char3"/>
          <w:rFonts w:hint="cs"/>
          <w:rtl/>
        </w:rPr>
        <w:t>به تو بدهم، امیه گفت: من قبول دارم، حضرت ابوبکر</w:t>
      </w:r>
      <w:r w:rsidR="00203A69" w:rsidRPr="00203A69">
        <w:rPr>
          <w:rFonts w:cs="CTraditional Arabic" w:hint="cs"/>
          <w:rtl/>
          <w:lang w:bidi="fa-IR"/>
        </w:rPr>
        <w:t xml:space="preserve">س </w:t>
      </w:r>
      <w:r w:rsidRPr="00EB4951">
        <w:rPr>
          <w:rStyle w:val="Char3"/>
          <w:rFonts w:hint="cs"/>
          <w:rtl/>
        </w:rPr>
        <w:t>فرمود: او مال تو است، و سپس حضرت ابوبکر صدیق</w:t>
      </w:r>
      <w:r w:rsidR="00203A69" w:rsidRPr="00203A69">
        <w:rPr>
          <w:rFonts w:cs="CTraditional Arabic" w:hint="cs"/>
          <w:rtl/>
          <w:lang w:bidi="fa-IR"/>
        </w:rPr>
        <w:t xml:space="preserve">س </w:t>
      </w:r>
      <w:r w:rsidRPr="00EB4951">
        <w:rPr>
          <w:rStyle w:val="Char3"/>
          <w:rFonts w:hint="cs"/>
          <w:rtl/>
        </w:rPr>
        <w:t>آن غلام خود را به امیه داده و حضرت بلال</w:t>
      </w:r>
      <w:r w:rsidR="00203A69" w:rsidRPr="00203A69">
        <w:rPr>
          <w:rFonts w:cs="CTraditional Arabic" w:hint="cs"/>
          <w:rtl/>
          <w:lang w:bidi="fa-IR"/>
        </w:rPr>
        <w:t xml:space="preserve">س </w:t>
      </w:r>
      <w:r w:rsidRPr="00EB4951">
        <w:rPr>
          <w:rStyle w:val="Char3"/>
          <w:rFonts w:hint="cs"/>
          <w:rtl/>
        </w:rPr>
        <w:t>را تحویل گرفته و آزاد کرد</w:t>
      </w:r>
      <w:r w:rsidRPr="00D65E91">
        <w:rPr>
          <w:rStyle w:val="Char3"/>
          <w:rFonts w:hint="cs"/>
          <w:vertAlign w:val="superscript"/>
          <w:rtl/>
        </w:rPr>
        <w:t>(</w:t>
      </w:r>
      <w:r w:rsidRPr="00D65E91">
        <w:rPr>
          <w:rStyle w:val="Char3"/>
          <w:vertAlign w:val="superscript"/>
          <w:rtl/>
        </w:rPr>
        <w:footnoteReference w:id="123"/>
      </w:r>
      <w:r w:rsidRPr="00D65E91">
        <w:rPr>
          <w:rStyle w:val="Char3"/>
          <w:rFonts w:hint="cs"/>
          <w:vertAlign w:val="superscript"/>
          <w:rtl/>
        </w:rPr>
        <w:t>)</w:t>
      </w:r>
      <w:r w:rsidRPr="00EB4951">
        <w:rPr>
          <w:rStyle w:val="Char3"/>
          <w:rFonts w:hint="cs"/>
          <w:rtl/>
        </w:rPr>
        <w:t>.</w:t>
      </w:r>
    </w:p>
    <w:p w:rsidR="00246CF2" w:rsidRPr="00EB4951" w:rsidRDefault="00246CF2" w:rsidP="00FD77E4">
      <w:pPr>
        <w:ind w:firstLine="284"/>
        <w:jc w:val="both"/>
        <w:rPr>
          <w:rStyle w:val="Char3"/>
          <w:rtl/>
        </w:rPr>
      </w:pPr>
      <w:r w:rsidRPr="00EB4951">
        <w:rPr>
          <w:rStyle w:val="Char3"/>
          <w:rFonts w:hint="cs"/>
          <w:rtl/>
        </w:rPr>
        <w:t>«از کلمات</w:t>
      </w:r>
      <w:r w:rsidR="009F51F4" w:rsidRPr="00EB4951">
        <w:rPr>
          <w:rStyle w:val="Char3"/>
          <w:rFonts w:hint="cs"/>
          <w:rtl/>
        </w:rPr>
        <w:t>:</w:t>
      </w:r>
      <w:r w:rsidRPr="00EB4951">
        <w:rPr>
          <w:rStyle w:val="Char3"/>
          <w:rFonts w:hint="cs"/>
          <w:rtl/>
        </w:rPr>
        <w:t xml:space="preserve"> </w:t>
      </w:r>
      <w:r w:rsidRPr="00F60632">
        <w:rPr>
          <w:rStyle w:val="Char2"/>
          <w:rFonts w:hint="eastAsia"/>
          <w:rtl/>
        </w:rPr>
        <w:t>أَنْت</w:t>
      </w:r>
      <w:r w:rsidRPr="00F60632">
        <w:rPr>
          <w:rStyle w:val="Char2"/>
          <w:rtl/>
        </w:rPr>
        <w:t xml:space="preserve"> </w:t>
      </w:r>
      <w:r w:rsidRPr="00F60632">
        <w:rPr>
          <w:rStyle w:val="Char2"/>
          <w:rFonts w:hint="eastAsia"/>
          <w:rtl/>
        </w:rPr>
        <w:t>الّذِي</w:t>
      </w:r>
      <w:r w:rsidRPr="00F60632">
        <w:rPr>
          <w:rStyle w:val="Char2"/>
          <w:rtl/>
        </w:rPr>
        <w:t xml:space="preserve"> </w:t>
      </w:r>
      <w:r w:rsidRPr="00F60632">
        <w:rPr>
          <w:rStyle w:val="Char2"/>
          <w:rFonts w:hint="eastAsia"/>
          <w:rtl/>
        </w:rPr>
        <w:t>أَفْسَدْته</w:t>
      </w:r>
      <w:r w:rsidRPr="00F60632">
        <w:rPr>
          <w:rStyle w:val="Char2"/>
          <w:rtl/>
        </w:rPr>
        <w:t xml:space="preserve"> </w:t>
      </w:r>
      <w:r w:rsidRPr="00F60632">
        <w:rPr>
          <w:rStyle w:val="Char2"/>
          <w:rFonts w:hint="eastAsia"/>
          <w:rtl/>
        </w:rPr>
        <w:t>فَأَنْقِذْهُ</w:t>
      </w:r>
      <w:r w:rsidRPr="00F60632">
        <w:rPr>
          <w:rStyle w:val="Char2"/>
          <w:rtl/>
        </w:rPr>
        <w:t xml:space="preserve"> </w:t>
      </w:r>
      <w:r w:rsidRPr="00F60632">
        <w:rPr>
          <w:rStyle w:val="Char2"/>
          <w:rFonts w:hint="eastAsia"/>
          <w:rtl/>
        </w:rPr>
        <w:t>مِمّا</w:t>
      </w:r>
      <w:r w:rsidRPr="00F60632">
        <w:rPr>
          <w:rStyle w:val="Char2"/>
          <w:rtl/>
        </w:rPr>
        <w:t xml:space="preserve"> </w:t>
      </w:r>
      <w:r w:rsidRPr="00F60632">
        <w:rPr>
          <w:rStyle w:val="Char2"/>
          <w:rFonts w:hint="eastAsia"/>
          <w:rtl/>
        </w:rPr>
        <w:t>تَرَى</w:t>
      </w:r>
      <w:r w:rsidRPr="00EB4951">
        <w:rPr>
          <w:rStyle w:val="Char3"/>
          <w:rFonts w:hint="cs"/>
          <w:rtl/>
        </w:rPr>
        <w:t>» معلوم می‌شود که حضرت بلال</w:t>
      </w:r>
      <w:r w:rsidR="00203A69" w:rsidRPr="00203A69">
        <w:rPr>
          <w:rFonts w:cs="CTraditional Arabic" w:hint="cs"/>
          <w:rtl/>
          <w:lang w:bidi="fa-IR"/>
        </w:rPr>
        <w:t xml:space="preserve">س </w:t>
      </w:r>
      <w:r w:rsidRPr="00EB4951">
        <w:rPr>
          <w:rStyle w:val="Char3"/>
          <w:rFonts w:hint="cs"/>
          <w:rtl/>
        </w:rPr>
        <w:t>نیز بر اثر تبلیغ و تحریک حضرت صدیق اکبر</w:t>
      </w:r>
      <w:r w:rsidR="00203A69" w:rsidRPr="00203A69">
        <w:rPr>
          <w:rFonts w:cs="CTraditional Arabic" w:hint="cs"/>
          <w:rtl/>
          <w:lang w:bidi="fa-IR"/>
        </w:rPr>
        <w:t xml:space="preserve">س </w:t>
      </w:r>
      <w:r w:rsidRPr="00EB4951">
        <w:rPr>
          <w:rStyle w:val="Char3"/>
          <w:rFonts w:hint="cs"/>
          <w:rtl/>
        </w:rPr>
        <w:t>مسلمان شده بود، سپس</w:t>
      </w:r>
      <w:r w:rsidR="0093760A" w:rsidRPr="00EB4951">
        <w:rPr>
          <w:rStyle w:val="Char3"/>
          <w:rFonts w:hint="cs"/>
          <w:rtl/>
        </w:rPr>
        <w:t xml:space="preserve"> علامه حلبی اضافه می‌کند که در تفسیر بغوی چنین ذکر شده است: حضرت سعید بن المسیب</w:t>
      </w:r>
      <w:r w:rsidR="00203A69" w:rsidRPr="00203A69">
        <w:rPr>
          <w:rFonts w:cs="CTraditional Arabic" w:hint="cs"/>
          <w:rtl/>
          <w:lang w:bidi="fa-IR"/>
        </w:rPr>
        <w:t xml:space="preserve">س </w:t>
      </w:r>
      <w:r w:rsidR="0093760A" w:rsidRPr="00EB4951">
        <w:rPr>
          <w:rStyle w:val="Char3"/>
          <w:rFonts w:hint="cs"/>
          <w:rtl/>
        </w:rPr>
        <w:t>می‌گوید: این خبر به من رسیده است که چون حضرت ابوبکر</w:t>
      </w:r>
      <w:r w:rsidR="00203A69" w:rsidRPr="00203A69">
        <w:rPr>
          <w:rFonts w:cs="CTraditional Arabic" w:hint="cs"/>
          <w:rtl/>
          <w:lang w:bidi="fa-IR"/>
        </w:rPr>
        <w:t xml:space="preserve">س </w:t>
      </w:r>
      <w:r w:rsidR="0093760A" w:rsidRPr="00EB4951">
        <w:rPr>
          <w:rStyle w:val="Char3"/>
          <w:rFonts w:hint="cs"/>
          <w:rtl/>
        </w:rPr>
        <w:t>به امیه گفت که بلال</w:t>
      </w:r>
      <w:r w:rsidR="00203A69" w:rsidRPr="00203A69">
        <w:rPr>
          <w:rFonts w:cs="CTraditional Arabic" w:hint="cs"/>
          <w:rtl/>
          <w:lang w:bidi="fa-IR"/>
        </w:rPr>
        <w:t xml:space="preserve">س </w:t>
      </w:r>
      <w:r w:rsidR="0093760A" w:rsidRPr="00EB4951">
        <w:rPr>
          <w:rStyle w:val="Char3"/>
          <w:rFonts w:hint="cs"/>
          <w:rtl/>
        </w:rPr>
        <w:t>را به من بفروش، وی گفت: بله در عوض قسطاس می‌فروشم که غلام حضرت ابوبکر</w:t>
      </w:r>
      <w:r w:rsidR="00203A69" w:rsidRPr="00203A69">
        <w:rPr>
          <w:rFonts w:cs="CTraditional Arabic" w:hint="cs"/>
          <w:rtl/>
          <w:lang w:bidi="fa-IR"/>
        </w:rPr>
        <w:t xml:space="preserve">س </w:t>
      </w:r>
      <w:r w:rsidR="0093760A" w:rsidRPr="00EB4951">
        <w:rPr>
          <w:rStyle w:val="Char3"/>
          <w:rFonts w:hint="cs"/>
          <w:rtl/>
        </w:rPr>
        <w:t>بود و مشرک بود مسلمان نمی‌شد، آنگاه ابوبکر بلال</w:t>
      </w:r>
      <w:r w:rsidR="00203A69" w:rsidRPr="00203A69">
        <w:rPr>
          <w:rFonts w:cs="CTraditional Arabic" w:hint="cs"/>
          <w:rtl/>
          <w:lang w:bidi="fa-IR"/>
        </w:rPr>
        <w:t xml:space="preserve">س </w:t>
      </w:r>
      <w:r w:rsidR="0093760A" w:rsidRPr="00EB4951">
        <w:rPr>
          <w:rStyle w:val="Char3"/>
          <w:rFonts w:hint="cs"/>
          <w:rtl/>
        </w:rPr>
        <w:t>را به وی معاوضه کرد و خرید (این کلام از بغوی است).</w:t>
      </w:r>
    </w:p>
    <w:p w:rsidR="004171DC" w:rsidRPr="00EB4951" w:rsidRDefault="004171DC" w:rsidP="00FD77E4">
      <w:pPr>
        <w:ind w:firstLine="284"/>
        <w:jc w:val="both"/>
        <w:rPr>
          <w:rStyle w:val="Char3"/>
          <w:rtl/>
        </w:rPr>
      </w:pPr>
      <w:r w:rsidRPr="00EB4951">
        <w:rPr>
          <w:rStyle w:val="Char3"/>
          <w:rFonts w:hint="cs"/>
          <w:rtl/>
        </w:rPr>
        <w:t xml:space="preserve">و در </w:t>
      </w:r>
      <w:r w:rsidR="008E5D09" w:rsidRPr="00EB4951">
        <w:rPr>
          <w:rStyle w:val="Char3"/>
          <w:rFonts w:hint="cs"/>
          <w:rtl/>
        </w:rPr>
        <w:t xml:space="preserve">کتاب </w:t>
      </w:r>
      <w:r w:rsidRPr="00EB4951">
        <w:rPr>
          <w:rStyle w:val="Char3"/>
          <w:rFonts w:hint="cs"/>
          <w:rtl/>
        </w:rPr>
        <w:t xml:space="preserve">امتاع </w:t>
      </w:r>
      <w:r w:rsidR="008E5D09" w:rsidRPr="00EB4951">
        <w:rPr>
          <w:rStyle w:val="Char3"/>
          <w:rFonts w:hint="cs"/>
          <w:rtl/>
        </w:rPr>
        <w:t>آمده</w:t>
      </w:r>
      <w:r w:rsidRPr="00EB4951">
        <w:rPr>
          <w:rStyle w:val="Char3"/>
          <w:rFonts w:hint="cs"/>
          <w:rtl/>
        </w:rPr>
        <w:t xml:space="preserve"> است که چون حضرت ابوبکر</w:t>
      </w:r>
      <w:r w:rsidR="00203A69" w:rsidRPr="00203A69">
        <w:rPr>
          <w:rFonts w:cs="CTraditional Arabic" w:hint="cs"/>
          <w:rtl/>
          <w:lang w:bidi="fa-IR"/>
        </w:rPr>
        <w:t xml:space="preserve">س </w:t>
      </w:r>
      <w:r w:rsidRPr="00EB4951">
        <w:rPr>
          <w:rStyle w:val="Char3"/>
          <w:rFonts w:hint="cs"/>
          <w:rtl/>
        </w:rPr>
        <w:t>از امیه بن خلف در مورد خریداری حضرت بلال</w:t>
      </w:r>
      <w:r w:rsidR="00203A69" w:rsidRPr="00203A69">
        <w:rPr>
          <w:rFonts w:cs="CTraditional Arabic" w:hint="cs"/>
          <w:rtl/>
          <w:lang w:bidi="fa-IR"/>
        </w:rPr>
        <w:t xml:space="preserve">س </w:t>
      </w:r>
      <w:r w:rsidRPr="00EB4951">
        <w:rPr>
          <w:rStyle w:val="Char3"/>
          <w:rFonts w:hint="cs"/>
          <w:rtl/>
        </w:rPr>
        <w:t>گفتگو کرد، امیه به حاشیه‌نشینان خود گفت: امروز با ابوبکر</w:t>
      </w:r>
      <w:r w:rsidR="00203A69" w:rsidRPr="00203A69">
        <w:rPr>
          <w:rFonts w:cs="CTraditional Arabic" w:hint="cs"/>
          <w:rtl/>
          <w:lang w:bidi="fa-IR"/>
        </w:rPr>
        <w:t xml:space="preserve">س </w:t>
      </w:r>
      <w:r w:rsidRPr="00EB4951">
        <w:rPr>
          <w:rStyle w:val="Char3"/>
          <w:rFonts w:hint="cs"/>
          <w:rtl/>
        </w:rPr>
        <w:t>چنان صحنه‌ای بازی خواهم کرد که هیچ احدی با کسی بازی نکرده است و شروع کرد به خنده‌زدن، سپس به حضرت ابوبکر</w:t>
      </w:r>
      <w:r w:rsidR="00203A69" w:rsidRPr="00203A69">
        <w:rPr>
          <w:rFonts w:cs="CTraditional Arabic" w:hint="cs"/>
          <w:rtl/>
          <w:lang w:bidi="fa-IR"/>
        </w:rPr>
        <w:t xml:space="preserve">س </w:t>
      </w:r>
      <w:r w:rsidRPr="00EB4951">
        <w:rPr>
          <w:rStyle w:val="Char3"/>
          <w:rFonts w:hint="cs"/>
          <w:rtl/>
        </w:rPr>
        <w:t>گفت: غلامت قسطاس را به من بده، حضرت ابوبکر</w:t>
      </w:r>
      <w:r w:rsidR="00203A69" w:rsidRPr="00203A69">
        <w:rPr>
          <w:rFonts w:cs="CTraditional Arabic" w:hint="cs"/>
          <w:rtl/>
          <w:lang w:bidi="fa-IR"/>
        </w:rPr>
        <w:t xml:space="preserve">س </w:t>
      </w:r>
      <w:r w:rsidRPr="00EB4951">
        <w:rPr>
          <w:rStyle w:val="Char3"/>
          <w:rFonts w:hint="cs"/>
          <w:rtl/>
        </w:rPr>
        <w:t>گفت: بگیر، امیه گفت: من گرفتم، باز خندید و گفت: قسم به خدا تا زنش را هم به من ندهی من معامله نمی‌کنم</w:t>
      </w:r>
      <w:r w:rsidRPr="00D65E91">
        <w:rPr>
          <w:rStyle w:val="Char3"/>
          <w:rFonts w:hint="cs"/>
          <w:vertAlign w:val="superscript"/>
          <w:rtl/>
        </w:rPr>
        <w:t>(</w:t>
      </w:r>
      <w:r w:rsidRPr="00D65E91">
        <w:rPr>
          <w:rStyle w:val="Char3"/>
          <w:vertAlign w:val="superscript"/>
          <w:rtl/>
        </w:rPr>
        <w:footnoteReference w:id="124"/>
      </w:r>
      <w:r w:rsidRPr="00D65E91">
        <w:rPr>
          <w:rStyle w:val="Char3"/>
          <w:rFonts w:hint="cs"/>
          <w:vertAlign w:val="superscript"/>
          <w:rtl/>
        </w:rPr>
        <w:t>)</w:t>
      </w:r>
      <w:r w:rsidR="00D40776" w:rsidRPr="00EB4951">
        <w:rPr>
          <w:rStyle w:val="Char3"/>
          <w:rFonts w:hint="cs"/>
          <w:rtl/>
        </w:rPr>
        <w:t>، حضرت ابوبکر</w:t>
      </w:r>
      <w:r w:rsidR="00203A69" w:rsidRPr="00203A69">
        <w:rPr>
          <w:rFonts w:cs="CTraditional Arabic" w:hint="cs"/>
          <w:rtl/>
          <w:lang w:bidi="fa-IR"/>
        </w:rPr>
        <w:t xml:space="preserve">س </w:t>
      </w:r>
      <w:r w:rsidR="00D40776" w:rsidRPr="00EB4951">
        <w:rPr>
          <w:rStyle w:val="Char3"/>
          <w:rFonts w:hint="cs"/>
          <w:rtl/>
        </w:rPr>
        <w:t>فرمود: آن را هم بگیر، امیه گفت: او را هم گرفتم و سپس خندید و گفت: به خدا تا دخترش را هم به من ندهی معامله نمی‌کنم، حضرت ابوبکر</w:t>
      </w:r>
      <w:r w:rsidR="00203A69" w:rsidRPr="00203A69">
        <w:rPr>
          <w:rFonts w:cs="CTraditional Arabic" w:hint="cs"/>
          <w:rtl/>
          <w:lang w:bidi="fa-IR"/>
        </w:rPr>
        <w:t xml:space="preserve">س </w:t>
      </w:r>
      <w:r w:rsidR="00D40776" w:rsidRPr="00EB4951">
        <w:rPr>
          <w:rStyle w:val="Char3"/>
          <w:rFonts w:hint="cs"/>
          <w:rtl/>
        </w:rPr>
        <w:t>این پیشنهاد را هم قبول کرد، باز امیه خندید و گفت: قسم به خدا تا دویست دینار هم اضافه نکنی این معامله انجام نخواهد شد، آنگاه حضرت ابوبکر</w:t>
      </w:r>
      <w:r w:rsidR="00045819" w:rsidRPr="00045819">
        <w:rPr>
          <w:rFonts w:cs="CTraditional Arabic" w:hint="cs"/>
          <w:rtl/>
          <w:lang w:bidi="fa-IR"/>
        </w:rPr>
        <w:t>س</w:t>
      </w:r>
      <w:r w:rsidR="00203A69">
        <w:rPr>
          <w:rFonts w:cs="CTraditional Arabic" w:hint="cs"/>
          <w:rtl/>
          <w:lang w:bidi="fa-IR"/>
        </w:rPr>
        <w:t xml:space="preserve"> </w:t>
      </w:r>
      <w:r w:rsidR="00D40776" w:rsidRPr="00EB4951">
        <w:rPr>
          <w:rStyle w:val="Char3"/>
          <w:rFonts w:hint="cs"/>
          <w:rtl/>
        </w:rPr>
        <w:t>گفت: از دروغ‌گفتن شرم و حیا نداری؟ گفت: قسم به لات و عزی اگر تو دویست دینا را اضافه کنی من معامله می‌کنم.</w:t>
      </w:r>
    </w:p>
    <w:p w:rsidR="00D40776" w:rsidRPr="00EB4951" w:rsidRDefault="00D40776" w:rsidP="00FD77E4">
      <w:pPr>
        <w:ind w:firstLine="284"/>
        <w:jc w:val="both"/>
        <w:rPr>
          <w:rStyle w:val="Char3"/>
          <w:rtl/>
        </w:rPr>
      </w:pPr>
      <w:r w:rsidRPr="00EB4951">
        <w:rPr>
          <w:rStyle w:val="Char3"/>
          <w:rFonts w:hint="cs"/>
          <w:rtl/>
        </w:rPr>
        <w:t>حضرت ابوبکر</w:t>
      </w:r>
      <w:r w:rsidR="00203A69" w:rsidRPr="00203A69">
        <w:rPr>
          <w:rFonts w:cs="CTraditional Arabic" w:hint="cs"/>
          <w:rtl/>
          <w:lang w:bidi="fa-IR"/>
        </w:rPr>
        <w:t xml:space="preserve">س </w:t>
      </w:r>
      <w:r w:rsidRPr="00EB4951">
        <w:rPr>
          <w:rStyle w:val="Char3"/>
          <w:rFonts w:hint="cs"/>
          <w:rtl/>
        </w:rPr>
        <w:t xml:space="preserve">گفت: این را هم بگیر </w:t>
      </w:r>
      <w:r>
        <w:rPr>
          <w:rFonts w:cs="Times New Roman" w:hint="cs"/>
          <w:rtl/>
          <w:lang w:bidi="fa-IR"/>
        </w:rPr>
        <w:t>–</w:t>
      </w:r>
      <w:r w:rsidR="00240AA1">
        <w:rPr>
          <w:rStyle w:val="Char3"/>
          <w:rFonts w:hint="cs"/>
          <w:rtl/>
        </w:rPr>
        <w:t xml:space="preserve"> </w:t>
      </w:r>
      <w:r w:rsidR="008A7483">
        <w:rPr>
          <w:rStyle w:val="Char3"/>
          <w:rFonts w:hint="cs"/>
          <w:rtl/>
        </w:rPr>
        <w:t xml:space="preserve">چنان‌چه </w:t>
      </w:r>
      <w:r w:rsidRPr="00EB4951">
        <w:rPr>
          <w:rStyle w:val="Char3"/>
          <w:rFonts w:hint="cs"/>
          <w:rtl/>
        </w:rPr>
        <w:t>وی همه این اشیا را از ابوبکر تحویل گرفت و بلال</w:t>
      </w:r>
      <w:r w:rsidR="00203A69" w:rsidRPr="00203A69">
        <w:rPr>
          <w:rFonts w:cs="CTraditional Arabic" w:hint="cs"/>
          <w:rtl/>
          <w:lang w:bidi="fa-IR"/>
        </w:rPr>
        <w:t xml:space="preserve">س </w:t>
      </w:r>
      <w:r w:rsidRPr="00EB4951">
        <w:rPr>
          <w:rStyle w:val="Char3"/>
          <w:rFonts w:hint="cs"/>
          <w:rtl/>
        </w:rPr>
        <w:t>را به وی تحویل داد، (این کلام صاحب امتاع است)، و یک روایت حاکی است که حضرت ابوبکر</w:t>
      </w:r>
      <w:r w:rsidR="00045819" w:rsidRPr="00045819">
        <w:rPr>
          <w:rFonts w:cs="CTraditional Arabic" w:hint="cs"/>
          <w:rtl/>
          <w:lang w:bidi="fa-IR"/>
        </w:rPr>
        <w:t xml:space="preserve"> س</w:t>
      </w:r>
      <w:r w:rsidRPr="00EB4951">
        <w:rPr>
          <w:rStyle w:val="Char3"/>
          <w:rFonts w:hint="cs"/>
          <w:rtl/>
        </w:rPr>
        <w:t>، حضرت بلال</w:t>
      </w:r>
      <w:r w:rsidR="00203A69" w:rsidRPr="00203A69">
        <w:rPr>
          <w:rFonts w:cs="CTraditional Arabic" w:hint="cs"/>
          <w:rtl/>
          <w:lang w:bidi="fa-IR"/>
        </w:rPr>
        <w:t xml:space="preserve">س </w:t>
      </w:r>
      <w:r w:rsidRPr="00EB4951">
        <w:rPr>
          <w:rStyle w:val="Char3"/>
          <w:rFonts w:hint="cs"/>
          <w:rtl/>
        </w:rPr>
        <w:t>را به قیمت نه اوقیه طلا خریداری نمود، در یک روایت آمده است که به قیمت پنج اوقیه طلا و در روایتی یک رطل طلا ذکر شده است.</w:t>
      </w:r>
    </w:p>
    <w:p w:rsidR="00D40776" w:rsidRPr="00EB4951" w:rsidRDefault="00D40776" w:rsidP="00FD77E4">
      <w:pPr>
        <w:ind w:firstLine="284"/>
        <w:jc w:val="both"/>
        <w:rPr>
          <w:rStyle w:val="Char3"/>
          <w:rtl/>
        </w:rPr>
      </w:pPr>
      <w:r w:rsidRPr="00EB4951">
        <w:rPr>
          <w:rStyle w:val="Char3"/>
          <w:rFonts w:hint="cs"/>
          <w:rtl/>
        </w:rPr>
        <w:t>و نیز روایت شده است که مالک</w:t>
      </w:r>
      <w:r w:rsidR="00152672">
        <w:rPr>
          <w:rStyle w:val="Char3"/>
          <w:rFonts w:hint="cs"/>
          <w:rtl/>
        </w:rPr>
        <w:t>ۀ</w:t>
      </w:r>
      <w:r w:rsidRPr="00EB4951">
        <w:rPr>
          <w:rStyle w:val="Char3"/>
          <w:rFonts w:hint="cs"/>
          <w:rtl/>
        </w:rPr>
        <w:t xml:space="preserve"> حضرت بلال</w:t>
      </w:r>
      <w:r w:rsidR="00203A69" w:rsidRPr="00203A69">
        <w:rPr>
          <w:rFonts w:cs="CTraditional Arabic" w:hint="cs"/>
          <w:rtl/>
          <w:lang w:bidi="fa-IR"/>
        </w:rPr>
        <w:t xml:space="preserve">س </w:t>
      </w:r>
      <w:r w:rsidRPr="00EB4951">
        <w:rPr>
          <w:rStyle w:val="Char3"/>
          <w:rFonts w:hint="cs"/>
          <w:rtl/>
        </w:rPr>
        <w:t>(یعنی همسر امیه) به حضرت ابوبکر</w:t>
      </w:r>
      <w:r w:rsidR="00203A69" w:rsidRPr="00203A69">
        <w:rPr>
          <w:rFonts w:cs="CTraditional Arabic" w:hint="cs"/>
          <w:rtl/>
          <w:lang w:bidi="fa-IR"/>
        </w:rPr>
        <w:t xml:space="preserve">س </w:t>
      </w:r>
      <w:r w:rsidRPr="00EB4951">
        <w:rPr>
          <w:rStyle w:val="Char3"/>
          <w:rFonts w:hint="cs"/>
          <w:rtl/>
        </w:rPr>
        <w:t xml:space="preserve">گفت: اگر تو می‌گفتی که من به بهای بیش از یک اوقیه او را نمی‌خرم ما (از بس که از وی بیزار بودیم </w:t>
      </w:r>
      <w:r>
        <w:rPr>
          <w:rFonts w:cs="Times New Roman" w:hint="cs"/>
          <w:rtl/>
          <w:lang w:bidi="fa-IR"/>
        </w:rPr>
        <w:t>–</w:t>
      </w:r>
      <w:r w:rsidRPr="00EB4951">
        <w:rPr>
          <w:rStyle w:val="Char3"/>
          <w:rFonts w:hint="cs"/>
          <w:rtl/>
        </w:rPr>
        <w:t xml:space="preserve"> مترجم) به همان یک اوقیه نیز بلال</w:t>
      </w:r>
      <w:r w:rsidR="00203A69" w:rsidRPr="00203A69">
        <w:rPr>
          <w:rFonts w:cs="CTraditional Arabic" w:hint="cs"/>
          <w:rtl/>
          <w:lang w:bidi="fa-IR"/>
        </w:rPr>
        <w:t xml:space="preserve">س </w:t>
      </w:r>
      <w:r w:rsidRPr="00EB4951">
        <w:rPr>
          <w:rStyle w:val="Char3"/>
          <w:rFonts w:hint="cs"/>
          <w:rtl/>
        </w:rPr>
        <w:t>را می‌فروختیم.</w:t>
      </w:r>
    </w:p>
    <w:p w:rsidR="00FF19A3" w:rsidRPr="00EB4951" w:rsidRDefault="00FF19A3" w:rsidP="00FD77E4">
      <w:pPr>
        <w:ind w:firstLine="284"/>
        <w:jc w:val="both"/>
        <w:rPr>
          <w:rStyle w:val="Char3"/>
          <w:rtl/>
        </w:rPr>
      </w:pPr>
      <w:r w:rsidRPr="00EB4951">
        <w:rPr>
          <w:rStyle w:val="Char3"/>
          <w:rFonts w:hint="cs"/>
          <w:rtl/>
        </w:rPr>
        <w:t>آنگاه حضرت ابوبکر</w:t>
      </w:r>
      <w:r w:rsidR="00203A69" w:rsidRPr="00203A69">
        <w:rPr>
          <w:rFonts w:cs="CTraditional Arabic" w:hint="cs"/>
          <w:rtl/>
          <w:lang w:bidi="fa-IR"/>
        </w:rPr>
        <w:t xml:space="preserve">س </w:t>
      </w:r>
      <w:r w:rsidRPr="00EB4951">
        <w:rPr>
          <w:rStyle w:val="Char3"/>
          <w:rFonts w:hint="cs"/>
          <w:rtl/>
        </w:rPr>
        <w:t xml:space="preserve">فرمود که اگر شما از من صد اوقیه مطالبه می‌کردید من (از بس که بلال به نزد من ارزش داشت </w:t>
      </w:r>
      <w:r>
        <w:rPr>
          <w:rFonts w:cs="Times New Roman" w:hint="cs"/>
          <w:rtl/>
          <w:lang w:bidi="fa-IR"/>
        </w:rPr>
        <w:t>–</w:t>
      </w:r>
      <w:r w:rsidRPr="00EB4951">
        <w:rPr>
          <w:rStyle w:val="Char3"/>
          <w:rFonts w:hint="cs"/>
          <w:rtl/>
        </w:rPr>
        <w:t xml:space="preserve"> مترجم) او را به یکصد اوقیه خرید می‌کردم</w:t>
      </w:r>
      <w:r w:rsidRPr="00D65E91">
        <w:rPr>
          <w:rStyle w:val="Char3"/>
          <w:rFonts w:hint="cs"/>
          <w:vertAlign w:val="superscript"/>
          <w:rtl/>
        </w:rPr>
        <w:t>(</w:t>
      </w:r>
      <w:r w:rsidRPr="00D65E91">
        <w:rPr>
          <w:rStyle w:val="Char3"/>
          <w:vertAlign w:val="superscript"/>
          <w:rtl/>
        </w:rPr>
        <w:footnoteReference w:id="125"/>
      </w:r>
      <w:r w:rsidRPr="00D65E91">
        <w:rPr>
          <w:rStyle w:val="Char3"/>
          <w:rFonts w:hint="cs"/>
          <w:vertAlign w:val="superscript"/>
          <w:rtl/>
        </w:rPr>
        <w:t>)</w:t>
      </w:r>
      <w:r w:rsidRPr="00EB4951">
        <w:rPr>
          <w:rStyle w:val="Char3"/>
          <w:rFonts w:hint="cs"/>
          <w:rtl/>
        </w:rPr>
        <w:t>.</w:t>
      </w:r>
    </w:p>
    <w:p w:rsidR="00E70730" w:rsidRDefault="00A1202D" w:rsidP="00E751D2">
      <w:pPr>
        <w:pStyle w:val="a1"/>
        <w:rPr>
          <w:rtl/>
        </w:rPr>
      </w:pPr>
      <w:bookmarkStart w:id="30" w:name="_Toc424209871"/>
      <w:r>
        <w:rPr>
          <w:rFonts w:hint="cs"/>
          <w:rtl/>
        </w:rPr>
        <w:t>17- حضرت ام سلمه</w:t>
      </w:r>
      <w:r w:rsidR="008E5D09" w:rsidRPr="00251942">
        <w:rPr>
          <w:rFonts w:cs="CTraditional Arabic" w:hint="cs"/>
          <w:b/>
          <w:bCs w:val="0"/>
          <w:sz w:val="28"/>
          <w:szCs w:val="28"/>
          <w:rtl/>
        </w:rPr>
        <w:t>ب</w:t>
      </w:r>
      <w:r>
        <w:rPr>
          <w:rFonts w:hint="cs"/>
          <w:rtl/>
        </w:rPr>
        <w:t>:</w:t>
      </w:r>
      <w:bookmarkEnd w:id="30"/>
    </w:p>
    <w:p w:rsidR="00A1202D" w:rsidRPr="00EB4951" w:rsidRDefault="009E546F" w:rsidP="00FD77E4">
      <w:pPr>
        <w:ind w:firstLine="284"/>
        <w:jc w:val="both"/>
        <w:rPr>
          <w:rStyle w:val="Char3"/>
          <w:rtl/>
        </w:rPr>
      </w:pPr>
      <w:r w:rsidRPr="00EB4951">
        <w:rPr>
          <w:rStyle w:val="Char3"/>
          <w:rFonts w:hint="cs"/>
          <w:rtl/>
        </w:rPr>
        <w:t>حضرت ام سلمه</w:t>
      </w:r>
      <w:r w:rsidR="008E5D09">
        <w:rPr>
          <w:rFonts w:cs="CTraditional Arabic" w:hint="cs"/>
          <w:rtl/>
          <w:lang w:bidi="fa-IR"/>
        </w:rPr>
        <w:t>ب</w:t>
      </w:r>
      <w:r w:rsidRPr="00EB4951">
        <w:rPr>
          <w:rStyle w:val="Char3"/>
          <w:rFonts w:hint="cs"/>
          <w:rtl/>
        </w:rPr>
        <w:t xml:space="preserve"> می‌گفت بعد از مسلمان‌شدن من، مصائبی که به خانواد</w:t>
      </w:r>
      <w:r w:rsidR="00152672">
        <w:rPr>
          <w:rStyle w:val="Char3"/>
          <w:rFonts w:hint="cs"/>
          <w:rtl/>
        </w:rPr>
        <w:t>ۀ</w:t>
      </w:r>
      <w:r w:rsidRPr="00EB4951">
        <w:rPr>
          <w:rStyle w:val="Char3"/>
          <w:rFonts w:hint="cs"/>
          <w:rtl/>
        </w:rPr>
        <w:t xml:space="preserve"> ابو سلمه</w:t>
      </w:r>
      <w:r w:rsidR="008E5D09">
        <w:rPr>
          <w:rFonts w:cs="CTraditional Arabic" w:hint="cs"/>
          <w:rtl/>
          <w:lang w:bidi="fa-IR"/>
        </w:rPr>
        <w:t>ش</w:t>
      </w:r>
      <w:r w:rsidRPr="00EB4951">
        <w:rPr>
          <w:rStyle w:val="Char3"/>
          <w:rFonts w:hint="cs"/>
          <w:rtl/>
        </w:rPr>
        <w:t xml:space="preserve"> وارد شده است من در باره هیچ خانواد</w:t>
      </w:r>
      <w:r w:rsidR="00152672">
        <w:rPr>
          <w:rStyle w:val="Char3"/>
          <w:rFonts w:hint="cs"/>
          <w:rtl/>
        </w:rPr>
        <w:t>ۀ</w:t>
      </w:r>
      <w:r w:rsidRPr="00EB4951">
        <w:rPr>
          <w:rStyle w:val="Char3"/>
          <w:rFonts w:hint="cs"/>
          <w:rtl/>
        </w:rPr>
        <w:t xml:space="preserve"> دیگری سراغ ندارم.</w:t>
      </w:r>
    </w:p>
    <w:p w:rsidR="00CA4C19" w:rsidRPr="00EB4951" w:rsidRDefault="00CA4C19" w:rsidP="000B2C3F">
      <w:pPr>
        <w:ind w:firstLine="284"/>
        <w:jc w:val="both"/>
        <w:rPr>
          <w:rStyle w:val="Char3"/>
          <w:rtl/>
        </w:rPr>
      </w:pPr>
      <w:r w:rsidRPr="00EB4951">
        <w:rPr>
          <w:rStyle w:val="Char3"/>
          <w:rFonts w:hint="cs"/>
          <w:rtl/>
        </w:rPr>
        <w:t>می‌فرماید که چون ابوسلمه</w:t>
      </w:r>
      <w:r w:rsidR="008E5D09">
        <w:rPr>
          <w:rFonts w:cs="CTraditional Arabic" w:hint="cs"/>
          <w:rtl/>
          <w:lang w:bidi="fa-IR"/>
        </w:rPr>
        <w:t>ب</w:t>
      </w:r>
      <w:r w:rsidRPr="00EB4951">
        <w:rPr>
          <w:rStyle w:val="Char3"/>
          <w:rFonts w:hint="cs"/>
          <w:rtl/>
        </w:rPr>
        <w:t xml:space="preserve"> تصمیم گرفت تا به مدینه هجرت کند، مرا بر شتری سوار کرد و پسرم سلمه</w:t>
      </w:r>
      <w:r w:rsidR="00203A69" w:rsidRPr="00203A69">
        <w:rPr>
          <w:rFonts w:cs="CTraditional Arabic" w:hint="cs"/>
          <w:rtl/>
          <w:lang w:bidi="fa-IR"/>
        </w:rPr>
        <w:t xml:space="preserve">س </w:t>
      </w:r>
      <w:r w:rsidRPr="00EB4951">
        <w:rPr>
          <w:rStyle w:val="Char3"/>
          <w:rFonts w:hint="cs"/>
          <w:rtl/>
        </w:rPr>
        <w:t>را در آغوشم قرار داد و خودش در حالی که پیاده بود و شتر را به سوی مدینه سوق می‌داد به راه افتادیم، چون (مردم قبیل</w:t>
      </w:r>
      <w:r w:rsidR="00152672">
        <w:rPr>
          <w:rStyle w:val="Char3"/>
          <w:rFonts w:hint="cs"/>
          <w:rtl/>
        </w:rPr>
        <w:t>ۀ</w:t>
      </w:r>
      <w:r w:rsidRPr="00EB4951">
        <w:rPr>
          <w:rStyle w:val="Char3"/>
          <w:rFonts w:hint="cs"/>
          <w:rtl/>
        </w:rPr>
        <w:t xml:space="preserve"> من) بنی مغیره متوجه شدند آمدند و مهار شتر را گرفتند، و مرا از دست وی باز پس گرفتند </w:t>
      </w:r>
      <w:r>
        <w:rPr>
          <w:rFonts w:cs="Times New Roman" w:hint="cs"/>
          <w:rtl/>
          <w:lang w:bidi="fa-IR"/>
        </w:rPr>
        <w:t>–</w:t>
      </w:r>
      <w:r w:rsidRPr="00EB4951">
        <w:rPr>
          <w:rStyle w:val="Char3"/>
          <w:rFonts w:hint="cs"/>
          <w:rtl/>
        </w:rPr>
        <w:t xml:space="preserve"> بنی عبد اسد مردم قبیل</w:t>
      </w:r>
      <w:r w:rsidR="00152672">
        <w:rPr>
          <w:rStyle w:val="Char3"/>
          <w:rFonts w:hint="cs"/>
          <w:rtl/>
        </w:rPr>
        <w:t>ۀ</w:t>
      </w:r>
      <w:r w:rsidRPr="00EB4951">
        <w:rPr>
          <w:rStyle w:val="Char3"/>
          <w:rFonts w:hint="cs"/>
          <w:rtl/>
        </w:rPr>
        <w:t xml:space="preserve"> ابوسلمه جریان را از این قرار دیده آمدند و گفتند: چون شما بانوی قبیل</w:t>
      </w:r>
      <w:r w:rsidR="00152672">
        <w:rPr>
          <w:rStyle w:val="Char3"/>
          <w:rFonts w:hint="cs"/>
          <w:rtl/>
        </w:rPr>
        <w:t>ۀ</w:t>
      </w:r>
      <w:r w:rsidRPr="00EB4951">
        <w:rPr>
          <w:rStyle w:val="Char3"/>
          <w:rFonts w:hint="cs"/>
          <w:rtl/>
        </w:rPr>
        <w:t xml:space="preserve"> خود ام سلمه</w:t>
      </w:r>
      <w:r w:rsidR="000B2C3F">
        <w:rPr>
          <w:rStyle w:val="Char3"/>
          <w:rFonts w:cs="CTraditional Arabic" w:hint="cs"/>
          <w:rtl/>
        </w:rPr>
        <w:t>ل</w:t>
      </w:r>
      <w:r w:rsidRPr="00EB4951">
        <w:rPr>
          <w:rStyle w:val="Char3"/>
          <w:rFonts w:hint="cs"/>
          <w:rtl/>
        </w:rPr>
        <w:t xml:space="preserve"> را</w:t>
      </w:r>
      <w:r w:rsidR="00422FD2" w:rsidRPr="00EB4951">
        <w:rPr>
          <w:rStyle w:val="Char3"/>
          <w:rFonts w:hint="cs"/>
          <w:rtl/>
        </w:rPr>
        <w:t xml:space="preserve"> </w:t>
      </w:r>
      <w:r w:rsidRPr="00EB4951">
        <w:rPr>
          <w:rStyle w:val="Char3"/>
          <w:rFonts w:hint="cs"/>
          <w:rtl/>
        </w:rPr>
        <w:t>از هم فامیل ما (ابوسلمه</w:t>
      </w:r>
      <w:r w:rsidR="00045819" w:rsidRPr="00045819">
        <w:rPr>
          <w:rFonts w:cs="CTraditional Arabic" w:hint="cs"/>
          <w:rtl/>
          <w:lang w:bidi="fa-IR"/>
        </w:rPr>
        <w:t>س</w:t>
      </w:r>
      <w:r w:rsidRPr="00EB4951">
        <w:rPr>
          <w:rStyle w:val="Char3"/>
          <w:rFonts w:hint="cs"/>
          <w:rtl/>
        </w:rPr>
        <w:t>) گرفته</w:t>
      </w:r>
      <w:r w:rsidR="00AF3218">
        <w:rPr>
          <w:rStyle w:val="Char3"/>
          <w:rFonts w:hint="eastAsia"/>
          <w:rtl/>
        </w:rPr>
        <w:t>‌</w:t>
      </w:r>
      <w:r w:rsidRPr="00EB4951">
        <w:rPr>
          <w:rStyle w:val="Char3"/>
          <w:rFonts w:hint="cs"/>
          <w:rtl/>
        </w:rPr>
        <w:t>اید، ما هم فرزند خود یعنی سلمه</w:t>
      </w:r>
      <w:r w:rsidR="000B2C3F">
        <w:rPr>
          <w:rFonts w:cs="CTraditional Arabic" w:hint="cs"/>
          <w:rtl/>
          <w:lang w:bidi="fa-IR"/>
        </w:rPr>
        <w:t>س</w:t>
      </w:r>
      <w:r w:rsidR="00203A69" w:rsidRPr="00203A69">
        <w:rPr>
          <w:rFonts w:cs="CTraditional Arabic" w:hint="cs"/>
          <w:rtl/>
          <w:lang w:bidi="fa-IR"/>
        </w:rPr>
        <w:t xml:space="preserve"> </w:t>
      </w:r>
      <w:r w:rsidRPr="00EB4951">
        <w:rPr>
          <w:rStyle w:val="Char3"/>
          <w:rFonts w:hint="cs"/>
          <w:rtl/>
        </w:rPr>
        <w:t>را به وی</w:t>
      </w:r>
      <w:r w:rsidR="00B05E1D" w:rsidRPr="00EB4951">
        <w:rPr>
          <w:rStyle w:val="Char3"/>
          <w:rFonts w:hint="cs"/>
          <w:rtl/>
        </w:rPr>
        <w:t xml:space="preserve"> نمی‌دهیم، و هریکی از افراد هردو قبیله فرزند مرا به سوی خود می‌کشید تا این که دست پسرم در رفت و افراد قبیل</w:t>
      </w:r>
      <w:r w:rsidR="00152672">
        <w:rPr>
          <w:rStyle w:val="Char3"/>
          <w:rFonts w:hint="cs"/>
          <w:rtl/>
        </w:rPr>
        <w:t>ۀ</w:t>
      </w:r>
      <w:r w:rsidR="00B05E1D" w:rsidRPr="00EB4951">
        <w:rPr>
          <w:rStyle w:val="Char3"/>
          <w:rFonts w:hint="cs"/>
          <w:rtl/>
        </w:rPr>
        <w:t xml:space="preserve"> بنی عبد اسد او را بردند، و مرا مردم بنی مغیره نزد</w:t>
      </w:r>
      <w:r w:rsidR="008917BE" w:rsidRPr="00EB4951">
        <w:rPr>
          <w:rStyle w:val="Char3"/>
          <w:rFonts w:hint="cs"/>
          <w:rtl/>
        </w:rPr>
        <w:t xml:space="preserve"> خود نگهداشتند و شوهرم ابو سلمه</w:t>
      </w:r>
      <w:r w:rsidR="00203A69" w:rsidRPr="00203A69">
        <w:rPr>
          <w:rFonts w:cs="CTraditional Arabic" w:hint="cs"/>
          <w:rtl/>
          <w:lang w:bidi="fa-IR"/>
        </w:rPr>
        <w:t xml:space="preserve">س </w:t>
      </w:r>
      <w:r w:rsidR="00B05E1D" w:rsidRPr="00EB4951">
        <w:rPr>
          <w:rStyle w:val="Char3"/>
          <w:rFonts w:hint="cs"/>
          <w:rtl/>
        </w:rPr>
        <w:t>به مدینه رفت، بدین نحو بین من و پسرم و شوهرم جدائی و دوری واقع شد.</w:t>
      </w:r>
    </w:p>
    <w:p w:rsidR="00182E9A" w:rsidRPr="00EB4951" w:rsidRDefault="00B05E1D" w:rsidP="00FD77E4">
      <w:pPr>
        <w:ind w:firstLine="284"/>
        <w:jc w:val="both"/>
        <w:rPr>
          <w:rStyle w:val="Char3"/>
          <w:rtl/>
        </w:rPr>
      </w:pPr>
      <w:r w:rsidRPr="00EB4951">
        <w:rPr>
          <w:rStyle w:val="Char3"/>
          <w:rFonts w:hint="cs"/>
          <w:rtl/>
        </w:rPr>
        <w:t>من هر روز صبح از خانه بیرون می‌رفتم و در یک میدان ریگستانی نشسته تا شام گریه می‌کردم و این رویه تا یک سال یا تا حدود آن ادامه یافت، بعد از آن</w:t>
      </w:r>
      <w:r w:rsidR="001F5F81" w:rsidRPr="00EB4951">
        <w:rPr>
          <w:rStyle w:val="Char3"/>
          <w:rFonts w:hint="cs"/>
          <w:rtl/>
        </w:rPr>
        <w:t xml:space="preserve"> آن‌ها </w:t>
      </w:r>
      <w:r w:rsidRPr="00EB4951">
        <w:rPr>
          <w:rStyle w:val="Char3"/>
          <w:rFonts w:hint="cs"/>
          <w:rtl/>
        </w:rPr>
        <w:t>به من گفتند: اگر میل داری به نزد شوهر خود برو، وقتی این خبر باطلاع بنی عبد اسد رسید آنگاه فرزند مرا به من پس دادند (ومن در مدینه به ابوسلمه</w:t>
      </w:r>
      <w:r w:rsidR="00203A69" w:rsidRPr="00203A69">
        <w:rPr>
          <w:rFonts w:cs="CTraditional Arabic" w:hint="cs"/>
          <w:rtl/>
          <w:lang w:bidi="fa-IR"/>
        </w:rPr>
        <w:t xml:space="preserve">س </w:t>
      </w:r>
      <w:r w:rsidRPr="00EB4951">
        <w:rPr>
          <w:rStyle w:val="Char3"/>
          <w:rFonts w:hint="cs"/>
          <w:rtl/>
        </w:rPr>
        <w:t>ملحق شدم)</w:t>
      </w:r>
      <w:r w:rsidRPr="00D65E91">
        <w:rPr>
          <w:rStyle w:val="Char3"/>
          <w:rFonts w:hint="cs"/>
          <w:vertAlign w:val="superscript"/>
          <w:rtl/>
        </w:rPr>
        <w:t>(</w:t>
      </w:r>
      <w:r w:rsidRPr="00D65E91">
        <w:rPr>
          <w:rStyle w:val="Char3"/>
          <w:vertAlign w:val="superscript"/>
          <w:rtl/>
        </w:rPr>
        <w:footnoteReference w:id="126"/>
      </w:r>
      <w:r w:rsidRPr="00D65E91">
        <w:rPr>
          <w:rStyle w:val="Char3"/>
          <w:rFonts w:hint="cs"/>
          <w:vertAlign w:val="superscript"/>
          <w:rtl/>
        </w:rPr>
        <w:t>)</w:t>
      </w:r>
      <w:r w:rsidRPr="00EB4951">
        <w:rPr>
          <w:rStyle w:val="Char3"/>
          <w:rFonts w:hint="cs"/>
          <w:rtl/>
        </w:rPr>
        <w:t>.</w:t>
      </w:r>
    </w:p>
    <w:p w:rsidR="00E751D2" w:rsidRPr="00EB4951" w:rsidRDefault="00E751D2" w:rsidP="00FD77E4">
      <w:pPr>
        <w:ind w:firstLine="284"/>
        <w:jc w:val="both"/>
        <w:rPr>
          <w:rStyle w:val="Char3"/>
          <w:rtl/>
        </w:rPr>
        <w:sectPr w:rsidR="00E751D2" w:rsidRPr="00EB4951" w:rsidSect="00FD1CBB">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B05E1D" w:rsidRPr="00300C0E" w:rsidRDefault="000C604D" w:rsidP="00E751D2">
      <w:pPr>
        <w:pStyle w:val="a"/>
        <w:rPr>
          <w:rtl/>
        </w:rPr>
      </w:pPr>
      <w:bookmarkStart w:id="31" w:name="_Toc424209872"/>
      <w:r w:rsidRPr="00300C0E">
        <w:rPr>
          <w:rFonts w:hint="cs"/>
          <w:rtl/>
        </w:rPr>
        <w:t>رویداد اذیت و آزار جانگداز و روح</w:t>
      </w:r>
      <w:r w:rsidRPr="00300C0E">
        <w:rPr>
          <w:rFonts w:hint="eastAsia"/>
          <w:rtl/>
        </w:rPr>
        <w:t>‌</w:t>
      </w:r>
      <w:r w:rsidRPr="00300C0E">
        <w:rPr>
          <w:rFonts w:hint="cs"/>
          <w:rtl/>
        </w:rPr>
        <w:t>فرسای احرار و عزت‌مندان سابقین اولین</w:t>
      </w:r>
      <w:bookmarkEnd w:id="31"/>
    </w:p>
    <w:p w:rsidR="000C604D" w:rsidRPr="00EB4951" w:rsidRDefault="009455B7" w:rsidP="00FD77E4">
      <w:pPr>
        <w:ind w:firstLine="284"/>
        <w:jc w:val="both"/>
        <w:rPr>
          <w:rStyle w:val="Char3"/>
          <w:rtl/>
        </w:rPr>
      </w:pPr>
      <w:r w:rsidRPr="00EB4951">
        <w:rPr>
          <w:rStyle w:val="Char3"/>
          <w:rFonts w:hint="cs"/>
          <w:rtl/>
        </w:rPr>
        <w:t>سابقین اولینی که دارای عزت و وجاهت قومی بودند، نیز هدف مظالم و شدائد قرار گرفتند، داستان مظلومیت مؤمنان مستضعفان و غلامان (برده‌گان) و بیچارگان را از میان صحابه کرام</w:t>
      </w:r>
      <w:r w:rsidR="008917BE">
        <w:rPr>
          <w:rFonts w:cs="CTraditional Arabic" w:hint="cs"/>
          <w:rtl/>
          <w:lang w:bidi="fa-IR"/>
        </w:rPr>
        <w:t>ش</w:t>
      </w:r>
      <w:r w:rsidRPr="00EB4951">
        <w:rPr>
          <w:rStyle w:val="Char3"/>
          <w:rFonts w:hint="cs"/>
          <w:rtl/>
        </w:rPr>
        <w:t xml:space="preserve"> و صحابیات </w:t>
      </w:r>
      <w:r w:rsidR="008917BE" w:rsidRPr="00EB4951">
        <w:rPr>
          <w:rStyle w:val="Char3"/>
          <w:rFonts w:hint="cs"/>
          <w:rtl/>
        </w:rPr>
        <w:t xml:space="preserve">رضی الله عنهن </w:t>
      </w:r>
      <w:r w:rsidRPr="00EB4951">
        <w:rPr>
          <w:rStyle w:val="Char3"/>
          <w:rFonts w:hint="cs"/>
          <w:rtl/>
        </w:rPr>
        <w:t>مطالعه کردید، ایشان همان پروانگان مظلوم شمع رسالت و سرمستان سیراب شده از باد</w:t>
      </w:r>
      <w:r w:rsidR="00152672">
        <w:rPr>
          <w:rStyle w:val="Char3"/>
          <w:rFonts w:hint="cs"/>
          <w:rtl/>
        </w:rPr>
        <w:t>ۀ</w:t>
      </w:r>
      <w:r w:rsidRPr="00EB4951">
        <w:rPr>
          <w:rStyle w:val="Char3"/>
          <w:rFonts w:hint="cs"/>
          <w:rtl/>
        </w:rPr>
        <w:t xml:space="preserve"> توحید بودند که هیچ احدی پرسان حال و ناصر و محافظ آنان نبود، اما جفاکاری و ستمگری کفار و مشرکان جفاپیشه و خون‌آشام فقط بر</w:t>
      </w:r>
      <w:r w:rsidR="001F5F81" w:rsidRPr="00EB4951">
        <w:rPr>
          <w:rStyle w:val="Char3"/>
          <w:rFonts w:hint="cs"/>
          <w:rtl/>
        </w:rPr>
        <w:t xml:space="preserve"> آن‌ها </w:t>
      </w:r>
      <w:r w:rsidRPr="00EB4951">
        <w:rPr>
          <w:rStyle w:val="Char3"/>
          <w:rFonts w:hint="cs"/>
          <w:rtl/>
        </w:rPr>
        <w:t xml:space="preserve">محدود نماند، بلکه آزادگان و ثروتمندان باعزت نیز </w:t>
      </w:r>
      <w:r w:rsidR="000553BF" w:rsidRPr="00EB4951">
        <w:rPr>
          <w:rStyle w:val="Char3"/>
          <w:rFonts w:hint="cs"/>
          <w:rtl/>
        </w:rPr>
        <w:t>هدف تیر بیداد آنان قرار گرفتند و آن ستمکاران و ظالمان هیچکسی را نبخشیدند، البته به نسبت مستضعفان صحابه ایشان کمتر مورد اذیت و آزار قرار گرفتند.</w:t>
      </w:r>
    </w:p>
    <w:p w:rsidR="006875F2" w:rsidRPr="00EB4951" w:rsidRDefault="006875F2" w:rsidP="00FD77E4">
      <w:pPr>
        <w:ind w:firstLine="284"/>
        <w:jc w:val="both"/>
        <w:rPr>
          <w:rStyle w:val="Char3"/>
          <w:rtl/>
        </w:rPr>
      </w:pPr>
      <w:r w:rsidRPr="00EB4951">
        <w:rPr>
          <w:rStyle w:val="Char3"/>
          <w:rFonts w:hint="cs"/>
          <w:rtl/>
        </w:rPr>
        <w:t>علامه شبلی نعمانی می‌نویسد: ایشان کسانی بودند که قریش آنان را تحت شدیدترین شکنجه‌های جسمانی قرار می‌دادند و کسانی که از لحاظ حکومت و طایفه‌ای در ردیف پایین‌تری بودند، تحت انواع آزار و شکنجه‌ها که تصور نمی‌رفت قرار گرفتند.</w:t>
      </w:r>
    </w:p>
    <w:p w:rsidR="006875F2" w:rsidRPr="00EB4951" w:rsidRDefault="006875F2" w:rsidP="00FD77E4">
      <w:pPr>
        <w:ind w:firstLine="284"/>
        <w:jc w:val="both"/>
        <w:rPr>
          <w:rStyle w:val="Char3"/>
          <w:rtl/>
        </w:rPr>
      </w:pPr>
      <w:r w:rsidRPr="00EB4951">
        <w:rPr>
          <w:rStyle w:val="Char3"/>
          <w:rFonts w:hint="cs"/>
          <w:rtl/>
        </w:rPr>
        <w:t>حضرت عثمان</w:t>
      </w:r>
      <w:r w:rsidR="00203A69" w:rsidRPr="00203A69">
        <w:rPr>
          <w:rFonts w:cs="CTraditional Arabic" w:hint="cs"/>
          <w:rtl/>
          <w:lang w:bidi="fa-IR"/>
        </w:rPr>
        <w:t xml:space="preserve">س </w:t>
      </w:r>
      <w:r w:rsidRPr="00EB4951">
        <w:rPr>
          <w:rStyle w:val="Char3"/>
          <w:rFonts w:hint="cs"/>
          <w:rtl/>
        </w:rPr>
        <w:t>که مردی ک</w:t>
      </w:r>
      <w:r w:rsidR="00C016F2" w:rsidRPr="00EB4951">
        <w:rPr>
          <w:rStyle w:val="Char3"/>
          <w:rFonts w:hint="cs"/>
          <w:rtl/>
        </w:rPr>
        <w:t>بیر السن و صاحب جاه و منزلت بود چون مسلمان شد نه بیگانان بلکه عمویش او را با ریسمان بسته کتک زد</w:t>
      </w:r>
      <w:r w:rsidR="00C016F2" w:rsidRPr="00D65E91">
        <w:rPr>
          <w:rStyle w:val="Char3"/>
          <w:rFonts w:hint="cs"/>
          <w:vertAlign w:val="superscript"/>
          <w:rtl/>
        </w:rPr>
        <w:t>(</w:t>
      </w:r>
      <w:r w:rsidR="00C016F2" w:rsidRPr="00D65E91">
        <w:rPr>
          <w:rStyle w:val="Char3"/>
          <w:vertAlign w:val="superscript"/>
          <w:rtl/>
        </w:rPr>
        <w:footnoteReference w:id="127"/>
      </w:r>
      <w:r w:rsidR="00C016F2" w:rsidRPr="00D65E91">
        <w:rPr>
          <w:rStyle w:val="Char3"/>
          <w:rFonts w:hint="cs"/>
          <w:vertAlign w:val="superscript"/>
          <w:rtl/>
        </w:rPr>
        <w:t>)</w:t>
      </w:r>
      <w:r w:rsidR="00C016F2" w:rsidRPr="00EB4951">
        <w:rPr>
          <w:rStyle w:val="Char3"/>
          <w:rFonts w:hint="cs"/>
          <w:rtl/>
        </w:rPr>
        <w:t>.</w:t>
      </w:r>
    </w:p>
    <w:p w:rsidR="007A224E" w:rsidRPr="00EB4951" w:rsidRDefault="007A224E" w:rsidP="00FD77E4">
      <w:pPr>
        <w:ind w:firstLine="284"/>
        <w:jc w:val="both"/>
        <w:rPr>
          <w:rStyle w:val="Char3"/>
          <w:rtl/>
        </w:rPr>
      </w:pPr>
      <w:r w:rsidRPr="00EB4951">
        <w:rPr>
          <w:rStyle w:val="Char3"/>
          <w:rFonts w:hint="cs"/>
          <w:rtl/>
        </w:rPr>
        <w:t>حضرت ابوذر</w:t>
      </w:r>
      <w:r w:rsidR="00203A69" w:rsidRPr="00203A69">
        <w:rPr>
          <w:rFonts w:cs="CTraditional Arabic" w:hint="cs"/>
          <w:rtl/>
          <w:lang w:bidi="fa-IR"/>
        </w:rPr>
        <w:t xml:space="preserve">س </w:t>
      </w:r>
      <w:r w:rsidRPr="00EB4951">
        <w:rPr>
          <w:rStyle w:val="Char3"/>
          <w:rFonts w:hint="cs"/>
          <w:rtl/>
        </w:rPr>
        <w:t>هفتمین نفر بود که اسلام آورد، وقتی که مسلمان شد و در مسجد الحرام رفته مسلمانی خود را آشکار نمود، مردم قریش او را کتک زده به زمین انداختند</w:t>
      </w:r>
      <w:r w:rsidRPr="0058165D">
        <w:rPr>
          <w:rStyle w:val="Char3"/>
          <w:rFonts w:hint="cs"/>
          <w:vertAlign w:val="superscript"/>
          <w:rtl/>
        </w:rPr>
        <w:t>(</w:t>
      </w:r>
      <w:r w:rsidRPr="0058165D">
        <w:rPr>
          <w:rStyle w:val="Char3"/>
          <w:vertAlign w:val="superscript"/>
          <w:rtl/>
        </w:rPr>
        <w:footnoteReference w:id="128"/>
      </w:r>
      <w:r w:rsidRPr="0058165D">
        <w:rPr>
          <w:rStyle w:val="Char3"/>
          <w:rFonts w:hint="cs"/>
          <w:vertAlign w:val="superscript"/>
          <w:rtl/>
        </w:rPr>
        <w:t>)</w:t>
      </w:r>
      <w:r w:rsidRPr="00EB4951">
        <w:rPr>
          <w:rStyle w:val="Char3"/>
          <w:rFonts w:hint="cs"/>
          <w:rtl/>
        </w:rPr>
        <w:t>.</w:t>
      </w:r>
    </w:p>
    <w:p w:rsidR="0040401B" w:rsidRPr="00EB4951" w:rsidRDefault="0040401B" w:rsidP="00FD77E4">
      <w:pPr>
        <w:ind w:firstLine="284"/>
        <w:jc w:val="both"/>
        <w:rPr>
          <w:rStyle w:val="Char3"/>
          <w:rtl/>
        </w:rPr>
      </w:pPr>
      <w:r w:rsidRPr="00EB4951">
        <w:rPr>
          <w:rStyle w:val="Char3"/>
          <w:rFonts w:hint="cs"/>
          <w:rtl/>
        </w:rPr>
        <w:t>پنجمین نفری که اسلام آورد حضرت زبیر بن العوام</w:t>
      </w:r>
      <w:r w:rsidR="008917BE">
        <w:rPr>
          <w:rFonts w:cs="CTraditional Arabic" w:hint="cs"/>
          <w:rtl/>
          <w:lang w:bidi="fa-IR"/>
        </w:rPr>
        <w:t>ب</w:t>
      </w:r>
      <w:r w:rsidRPr="00EB4951">
        <w:rPr>
          <w:rStyle w:val="Char3"/>
          <w:rFonts w:hint="cs"/>
          <w:rtl/>
        </w:rPr>
        <w:t xml:space="preserve"> بود، چون مسلمان شد عمویش او را در لای حصیری پیچیده دود در بینی</w:t>
      </w:r>
      <w:r w:rsidR="001F5F81" w:rsidRPr="00EB4951">
        <w:rPr>
          <w:rStyle w:val="Char3"/>
          <w:rFonts w:hint="cs"/>
          <w:rtl/>
        </w:rPr>
        <w:t xml:space="preserve">‌اش </w:t>
      </w:r>
      <w:r w:rsidRPr="00EB4951">
        <w:rPr>
          <w:rStyle w:val="Char3"/>
          <w:rFonts w:hint="cs"/>
          <w:rtl/>
        </w:rPr>
        <w:t>می‌رسانید تا خفه شود یا از اسلام برگردد</w:t>
      </w:r>
      <w:r w:rsidRPr="0058165D">
        <w:rPr>
          <w:rStyle w:val="Char3"/>
          <w:rFonts w:hint="cs"/>
          <w:vertAlign w:val="superscript"/>
          <w:rtl/>
        </w:rPr>
        <w:t>(</w:t>
      </w:r>
      <w:r w:rsidRPr="0058165D">
        <w:rPr>
          <w:rStyle w:val="Char3"/>
          <w:vertAlign w:val="superscript"/>
          <w:rtl/>
        </w:rPr>
        <w:footnoteReference w:id="129"/>
      </w:r>
      <w:r w:rsidRPr="0058165D">
        <w:rPr>
          <w:rStyle w:val="Char3"/>
          <w:rFonts w:hint="cs"/>
          <w:vertAlign w:val="superscript"/>
          <w:rtl/>
        </w:rPr>
        <w:t>)</w:t>
      </w:r>
      <w:r w:rsidRPr="00EB4951">
        <w:rPr>
          <w:rStyle w:val="Char3"/>
          <w:rFonts w:hint="cs"/>
          <w:rtl/>
        </w:rPr>
        <w:t>.</w:t>
      </w:r>
    </w:p>
    <w:p w:rsidR="00C64140" w:rsidRPr="00EB4951" w:rsidRDefault="00C64140" w:rsidP="00FD77E4">
      <w:pPr>
        <w:ind w:firstLine="284"/>
        <w:jc w:val="both"/>
        <w:rPr>
          <w:rStyle w:val="Char3"/>
          <w:rtl/>
        </w:rPr>
      </w:pPr>
      <w:r w:rsidRPr="00EB4951">
        <w:rPr>
          <w:rStyle w:val="Char3"/>
          <w:rFonts w:hint="cs"/>
          <w:rtl/>
        </w:rPr>
        <w:t>حضرت سعید بن زید</w:t>
      </w:r>
      <w:r w:rsidR="008917BE">
        <w:rPr>
          <w:rFonts w:cs="CTraditional Arabic" w:hint="cs"/>
          <w:rtl/>
          <w:lang w:bidi="fa-IR"/>
        </w:rPr>
        <w:t>ب</w:t>
      </w:r>
      <w:r w:rsidRPr="00EB4951">
        <w:rPr>
          <w:rStyle w:val="Char3"/>
          <w:rFonts w:hint="cs"/>
          <w:rtl/>
        </w:rPr>
        <w:t xml:space="preserve"> پسر عموی حضرت عمر</w:t>
      </w:r>
      <w:r w:rsidR="00203A69" w:rsidRPr="00203A69">
        <w:rPr>
          <w:rFonts w:cs="CTraditional Arabic" w:hint="cs"/>
          <w:rtl/>
          <w:lang w:bidi="fa-IR"/>
        </w:rPr>
        <w:t xml:space="preserve">س </w:t>
      </w:r>
      <w:r w:rsidRPr="00EB4951">
        <w:rPr>
          <w:rStyle w:val="Char3"/>
          <w:rFonts w:hint="cs"/>
          <w:rtl/>
        </w:rPr>
        <w:t>وقتی که مسلمان شد حضرت عمر او را با طناب بست</w:t>
      </w:r>
      <w:r w:rsidRPr="0058165D">
        <w:rPr>
          <w:rStyle w:val="Char3"/>
          <w:rFonts w:hint="cs"/>
          <w:vertAlign w:val="superscript"/>
          <w:rtl/>
        </w:rPr>
        <w:t>(</w:t>
      </w:r>
      <w:r w:rsidRPr="0058165D">
        <w:rPr>
          <w:rStyle w:val="Char3"/>
          <w:vertAlign w:val="superscript"/>
          <w:rtl/>
        </w:rPr>
        <w:footnoteReference w:id="130"/>
      </w:r>
      <w:r w:rsidRPr="0058165D">
        <w:rPr>
          <w:rStyle w:val="Char3"/>
          <w:rFonts w:hint="cs"/>
          <w:vertAlign w:val="superscript"/>
          <w:rtl/>
        </w:rPr>
        <w:t>)</w:t>
      </w:r>
      <w:r w:rsidRPr="00EB4951">
        <w:rPr>
          <w:rStyle w:val="Char3"/>
          <w:rFonts w:hint="cs"/>
          <w:rtl/>
        </w:rPr>
        <w:t>.</w:t>
      </w:r>
    </w:p>
    <w:p w:rsidR="00673586" w:rsidRPr="00EB4951" w:rsidRDefault="00673586" w:rsidP="00FD77E4">
      <w:pPr>
        <w:ind w:firstLine="284"/>
        <w:jc w:val="both"/>
        <w:rPr>
          <w:rStyle w:val="Char3"/>
          <w:rtl/>
        </w:rPr>
      </w:pPr>
      <w:r w:rsidRPr="00EB4951">
        <w:rPr>
          <w:rStyle w:val="Char3"/>
          <w:rFonts w:hint="cs"/>
          <w:rtl/>
        </w:rPr>
        <w:t>ولی این همه مظالم و بی‌رحمی‌های جلادانه و سفاکی‌های عبرت‌انگیز نتوانستند حتی یک نفر مسلمان را هم از راه حق متزلزل سازند و به سوی خود بکشانند</w:t>
      </w:r>
      <w:r w:rsidRPr="0058165D">
        <w:rPr>
          <w:rStyle w:val="Char3"/>
          <w:rFonts w:hint="cs"/>
          <w:vertAlign w:val="superscript"/>
          <w:rtl/>
        </w:rPr>
        <w:t>(</w:t>
      </w:r>
      <w:r w:rsidRPr="0058165D">
        <w:rPr>
          <w:rStyle w:val="Char3"/>
          <w:vertAlign w:val="superscript"/>
          <w:rtl/>
        </w:rPr>
        <w:footnoteReference w:id="131"/>
      </w:r>
      <w:r w:rsidRPr="0058165D">
        <w:rPr>
          <w:rStyle w:val="Char3"/>
          <w:rFonts w:hint="cs"/>
          <w:vertAlign w:val="superscript"/>
          <w:rtl/>
        </w:rPr>
        <w:t>)</w:t>
      </w:r>
      <w:r w:rsidRPr="00EB4951">
        <w:rPr>
          <w:rStyle w:val="Char3"/>
          <w:rFonts w:hint="cs"/>
          <w:rtl/>
        </w:rPr>
        <w:t>.</w:t>
      </w:r>
    </w:p>
    <w:p w:rsidR="00734F20" w:rsidRPr="00EB4951" w:rsidRDefault="00734F20" w:rsidP="00FD77E4">
      <w:pPr>
        <w:ind w:firstLine="284"/>
        <w:jc w:val="both"/>
        <w:rPr>
          <w:rStyle w:val="Char3"/>
          <w:rtl/>
        </w:rPr>
      </w:pPr>
      <w:r w:rsidRPr="00EB4951">
        <w:rPr>
          <w:rStyle w:val="Char3"/>
          <w:rFonts w:hint="cs"/>
          <w:rtl/>
        </w:rPr>
        <w:t>در زیر تفصیل کوتاهی از این اجمال را ملاحظه خواهید فرمود:</w:t>
      </w:r>
    </w:p>
    <w:p w:rsidR="00853AB7" w:rsidRDefault="00292A82" w:rsidP="0067125B">
      <w:pPr>
        <w:pStyle w:val="a1"/>
        <w:rPr>
          <w:rtl/>
        </w:rPr>
      </w:pPr>
      <w:bookmarkStart w:id="32" w:name="_Toc424209873"/>
      <w:r>
        <w:rPr>
          <w:rFonts w:hint="cs"/>
          <w:rtl/>
        </w:rPr>
        <w:t>18- حضرت ابوبکر صدیق</w:t>
      </w:r>
      <w:r w:rsidR="00045819" w:rsidRPr="00251942">
        <w:rPr>
          <w:rFonts w:cs="CTraditional Arabic" w:hint="cs"/>
          <w:b/>
          <w:bCs w:val="0"/>
          <w:sz w:val="28"/>
          <w:szCs w:val="28"/>
          <w:rtl/>
        </w:rPr>
        <w:t>س</w:t>
      </w:r>
      <w:r>
        <w:rPr>
          <w:rFonts w:hint="cs"/>
          <w:rtl/>
        </w:rPr>
        <w:t>:</w:t>
      </w:r>
      <w:bookmarkEnd w:id="32"/>
    </w:p>
    <w:p w:rsidR="00292A82" w:rsidRPr="00EB4951" w:rsidRDefault="00192D44" w:rsidP="00FD77E4">
      <w:pPr>
        <w:ind w:firstLine="284"/>
        <w:jc w:val="both"/>
        <w:rPr>
          <w:rStyle w:val="Char3"/>
          <w:rtl/>
        </w:rPr>
      </w:pPr>
      <w:r w:rsidRPr="00EB4951">
        <w:rPr>
          <w:rStyle w:val="Char3"/>
          <w:rFonts w:hint="cs"/>
          <w:rtl/>
        </w:rPr>
        <w:t>حضرت ابوبکر صدیق اکبر</w:t>
      </w:r>
      <w:r w:rsidR="00203A69" w:rsidRPr="00203A69">
        <w:rPr>
          <w:rFonts w:cs="CTraditional Arabic" w:hint="cs"/>
          <w:rtl/>
          <w:lang w:bidi="fa-IR"/>
        </w:rPr>
        <w:t xml:space="preserve">س </w:t>
      </w:r>
      <w:r w:rsidRPr="00EB4951">
        <w:rPr>
          <w:rStyle w:val="Char3"/>
          <w:rFonts w:hint="cs"/>
          <w:rtl/>
        </w:rPr>
        <w:t>شخصیتی که چندین نفر از مستضعفان صحابه</w:t>
      </w:r>
      <w:r w:rsidR="008917BE">
        <w:rPr>
          <w:rFonts w:cs="CTraditional Arabic" w:hint="cs"/>
          <w:rtl/>
          <w:lang w:bidi="fa-IR"/>
        </w:rPr>
        <w:t>ش</w:t>
      </w:r>
      <w:r w:rsidRPr="00EB4951">
        <w:rPr>
          <w:rStyle w:val="Char3"/>
          <w:rFonts w:hint="cs"/>
          <w:rtl/>
        </w:rPr>
        <w:t xml:space="preserve"> را از مظالم جگرگداز و شدائد دلخراش مشرکان مکه نجات داد، خودش نیز از جور و جفا و ظلم و ستم این جفاپیشگان در امان نماند، با همه عظمت و وجاهت و شخصیتی که در میان مردم مکه داشت هدف ظلم و تعدی آن ستمکاران خون‌آشان قرار گرفت.</w:t>
      </w:r>
    </w:p>
    <w:p w:rsidR="00FC0683" w:rsidRPr="00EB4951" w:rsidRDefault="00FC0683" w:rsidP="00FD77E4">
      <w:pPr>
        <w:ind w:firstLine="284"/>
        <w:jc w:val="both"/>
        <w:rPr>
          <w:rStyle w:val="Char3"/>
          <w:rtl/>
        </w:rPr>
      </w:pPr>
      <w:r w:rsidRPr="00EB4951">
        <w:rPr>
          <w:rStyle w:val="Char3"/>
          <w:rFonts w:hint="cs"/>
          <w:rtl/>
        </w:rPr>
        <w:t>(الف) علامه ابن کثیر از بیهقی نقل می‌کند که چون حضرت ابوبکر و حضرت طلحه</w:t>
      </w:r>
      <w:r w:rsidR="008917BE">
        <w:rPr>
          <w:rFonts w:cs="CTraditional Arabic" w:hint="cs"/>
          <w:rtl/>
          <w:lang w:bidi="fa-IR"/>
        </w:rPr>
        <w:t>ب</w:t>
      </w:r>
      <w:r w:rsidR="008917BE" w:rsidRPr="00EB4951">
        <w:rPr>
          <w:rStyle w:val="Char3"/>
          <w:rFonts w:hint="cs"/>
          <w:rtl/>
        </w:rPr>
        <w:t xml:space="preserve"> </w:t>
      </w:r>
      <w:r w:rsidRPr="00EB4951">
        <w:rPr>
          <w:rStyle w:val="Char3"/>
          <w:rFonts w:hint="cs"/>
          <w:rtl/>
        </w:rPr>
        <w:t>مسلمان شدند.</w:t>
      </w:r>
    </w:p>
    <w:p w:rsidR="00F46733" w:rsidRPr="00EB4951" w:rsidRDefault="00FC0683" w:rsidP="00FD77E4">
      <w:pPr>
        <w:ind w:firstLine="284"/>
        <w:jc w:val="both"/>
        <w:rPr>
          <w:rStyle w:val="Char3"/>
          <w:rtl/>
        </w:rPr>
      </w:pPr>
      <w:r w:rsidRPr="00AA68A3">
        <w:rPr>
          <w:rStyle w:val="Char0"/>
          <w:rFonts w:hint="cs"/>
          <w:rtl/>
        </w:rPr>
        <w:t>«</w:t>
      </w:r>
      <w:r w:rsidR="00A40123" w:rsidRPr="00AA68A3">
        <w:rPr>
          <w:rStyle w:val="Char0"/>
          <w:rFonts w:hint="eastAsia"/>
          <w:rtl/>
        </w:rPr>
        <w:t>أخذهما</w:t>
      </w:r>
      <w:r w:rsidR="00A40123" w:rsidRPr="00AA68A3">
        <w:rPr>
          <w:rStyle w:val="Char0"/>
          <w:rtl/>
        </w:rPr>
        <w:t xml:space="preserve"> </w:t>
      </w:r>
      <w:r w:rsidR="00A40123" w:rsidRPr="00AA68A3">
        <w:rPr>
          <w:rStyle w:val="Char0"/>
          <w:rFonts w:hint="eastAsia"/>
          <w:rtl/>
        </w:rPr>
        <w:t>نوفل</w:t>
      </w:r>
      <w:r w:rsidR="00A40123" w:rsidRPr="00AA68A3">
        <w:rPr>
          <w:rStyle w:val="Char0"/>
          <w:rtl/>
        </w:rPr>
        <w:t xml:space="preserve"> </w:t>
      </w:r>
      <w:r w:rsidR="00A40123" w:rsidRPr="00AA68A3">
        <w:rPr>
          <w:rStyle w:val="Char0"/>
          <w:rFonts w:hint="eastAsia"/>
          <w:rtl/>
        </w:rPr>
        <w:t>بن</w:t>
      </w:r>
      <w:r w:rsidR="00A40123" w:rsidRPr="00AA68A3">
        <w:rPr>
          <w:rStyle w:val="Char0"/>
          <w:rtl/>
        </w:rPr>
        <w:t xml:space="preserve"> </w:t>
      </w:r>
      <w:r w:rsidR="00A40123" w:rsidRPr="00AA68A3">
        <w:rPr>
          <w:rStyle w:val="Char0"/>
          <w:rFonts w:hint="eastAsia"/>
          <w:rtl/>
        </w:rPr>
        <w:t>خويلد</w:t>
      </w:r>
      <w:r w:rsidR="00A40123" w:rsidRPr="00AA68A3">
        <w:rPr>
          <w:rStyle w:val="Char0"/>
          <w:rtl/>
        </w:rPr>
        <w:t xml:space="preserve"> </w:t>
      </w:r>
      <w:r w:rsidR="00A40123" w:rsidRPr="00AA68A3">
        <w:rPr>
          <w:rStyle w:val="Char0"/>
          <w:rFonts w:hint="eastAsia"/>
          <w:rtl/>
        </w:rPr>
        <w:t>بن</w:t>
      </w:r>
      <w:r w:rsidR="00A40123" w:rsidRPr="00AA68A3">
        <w:rPr>
          <w:rStyle w:val="Char0"/>
          <w:rtl/>
        </w:rPr>
        <w:t xml:space="preserve"> </w:t>
      </w:r>
      <w:r w:rsidR="00A40123" w:rsidRPr="00AA68A3">
        <w:rPr>
          <w:rStyle w:val="Char0"/>
          <w:rFonts w:hint="eastAsia"/>
          <w:rtl/>
        </w:rPr>
        <w:t>العدوية</w:t>
      </w:r>
      <w:r w:rsidR="00A40123" w:rsidRPr="00AA68A3">
        <w:rPr>
          <w:rStyle w:val="Char0"/>
          <w:rtl/>
        </w:rPr>
        <w:t xml:space="preserve"> </w:t>
      </w:r>
      <w:r w:rsidR="00A40123" w:rsidRPr="00AA68A3">
        <w:rPr>
          <w:rStyle w:val="Char0"/>
          <w:rFonts w:hint="eastAsia"/>
          <w:rtl/>
        </w:rPr>
        <w:t>وكان</w:t>
      </w:r>
      <w:r w:rsidR="00A40123" w:rsidRPr="00AA68A3">
        <w:rPr>
          <w:rStyle w:val="Char0"/>
          <w:rtl/>
        </w:rPr>
        <w:t xml:space="preserve"> </w:t>
      </w:r>
      <w:r w:rsidR="00A40123" w:rsidRPr="00AA68A3">
        <w:rPr>
          <w:rStyle w:val="Char0"/>
          <w:rFonts w:hint="eastAsia"/>
          <w:rtl/>
        </w:rPr>
        <w:t>يدعى</w:t>
      </w:r>
      <w:r w:rsidR="00A40123" w:rsidRPr="00AA68A3">
        <w:rPr>
          <w:rStyle w:val="Char0"/>
          <w:rtl/>
        </w:rPr>
        <w:t xml:space="preserve"> </w:t>
      </w:r>
      <w:r w:rsidR="00A40123" w:rsidRPr="00AA68A3">
        <w:rPr>
          <w:rStyle w:val="Char0"/>
          <w:rFonts w:hint="eastAsia"/>
          <w:rtl/>
        </w:rPr>
        <w:t>أسد</w:t>
      </w:r>
      <w:r w:rsidR="00A40123" w:rsidRPr="00AA68A3">
        <w:rPr>
          <w:rStyle w:val="Char0"/>
          <w:rtl/>
        </w:rPr>
        <w:t xml:space="preserve"> </w:t>
      </w:r>
      <w:r w:rsidR="00A40123" w:rsidRPr="00AA68A3">
        <w:rPr>
          <w:rStyle w:val="Char0"/>
          <w:rFonts w:hint="eastAsia"/>
          <w:rtl/>
        </w:rPr>
        <w:t>قريش</w:t>
      </w:r>
      <w:r w:rsidR="00A40123" w:rsidRPr="00AA68A3">
        <w:rPr>
          <w:rStyle w:val="Char0"/>
          <w:rtl/>
        </w:rPr>
        <w:t xml:space="preserve"> </w:t>
      </w:r>
      <w:r w:rsidR="00A40123" w:rsidRPr="00AA68A3">
        <w:rPr>
          <w:rStyle w:val="Char0"/>
          <w:rFonts w:hint="eastAsia"/>
          <w:rtl/>
        </w:rPr>
        <w:t>فشدهما</w:t>
      </w:r>
      <w:r w:rsidR="00A40123" w:rsidRPr="00AA68A3">
        <w:rPr>
          <w:rStyle w:val="Char0"/>
          <w:rtl/>
        </w:rPr>
        <w:t xml:space="preserve"> </w:t>
      </w:r>
      <w:r w:rsidR="00A40123" w:rsidRPr="00AA68A3">
        <w:rPr>
          <w:rStyle w:val="Char0"/>
          <w:rFonts w:hint="eastAsia"/>
          <w:rtl/>
        </w:rPr>
        <w:t>في</w:t>
      </w:r>
      <w:r w:rsidR="00A40123" w:rsidRPr="00AA68A3">
        <w:rPr>
          <w:rStyle w:val="Char0"/>
          <w:rtl/>
        </w:rPr>
        <w:t xml:space="preserve"> </w:t>
      </w:r>
      <w:r w:rsidR="00A40123" w:rsidRPr="00AA68A3">
        <w:rPr>
          <w:rStyle w:val="Char0"/>
          <w:rFonts w:hint="eastAsia"/>
          <w:rtl/>
        </w:rPr>
        <w:t>حبل</w:t>
      </w:r>
      <w:r w:rsidR="00A40123" w:rsidRPr="00AA68A3">
        <w:rPr>
          <w:rStyle w:val="Char0"/>
          <w:rtl/>
        </w:rPr>
        <w:t xml:space="preserve"> </w:t>
      </w:r>
      <w:r w:rsidR="00A40123" w:rsidRPr="00AA68A3">
        <w:rPr>
          <w:rStyle w:val="Char0"/>
          <w:rFonts w:hint="eastAsia"/>
          <w:rtl/>
        </w:rPr>
        <w:t>واحد</w:t>
      </w:r>
      <w:r w:rsidRPr="00AA68A3">
        <w:rPr>
          <w:rStyle w:val="Char0"/>
          <w:rFonts w:hint="cs"/>
          <w:rtl/>
        </w:rPr>
        <w:t>»</w:t>
      </w:r>
      <w:r w:rsidRPr="0058165D">
        <w:rPr>
          <w:rStyle w:val="Char3"/>
          <w:rFonts w:hint="cs"/>
          <w:vertAlign w:val="superscript"/>
          <w:rtl/>
        </w:rPr>
        <w:t>(</w:t>
      </w:r>
      <w:r w:rsidRPr="0058165D">
        <w:rPr>
          <w:rStyle w:val="Char3"/>
          <w:vertAlign w:val="superscript"/>
          <w:rtl/>
        </w:rPr>
        <w:footnoteReference w:id="132"/>
      </w:r>
      <w:r w:rsidRPr="0058165D">
        <w:rPr>
          <w:rStyle w:val="Char3"/>
          <w:rFonts w:hint="cs"/>
          <w:vertAlign w:val="superscript"/>
          <w:rtl/>
        </w:rPr>
        <w:t>)</w:t>
      </w:r>
      <w:r w:rsidRPr="00EB4951">
        <w:rPr>
          <w:rStyle w:val="Char3"/>
          <w:rFonts w:hint="cs"/>
          <w:rtl/>
        </w:rPr>
        <w:t>.</w:t>
      </w:r>
    </w:p>
    <w:p w:rsidR="00FC0683" w:rsidRPr="00EB4951" w:rsidRDefault="00FC0683" w:rsidP="00FD77E4">
      <w:pPr>
        <w:ind w:firstLine="284"/>
        <w:jc w:val="both"/>
        <w:rPr>
          <w:rStyle w:val="Char3"/>
          <w:rtl/>
        </w:rPr>
      </w:pPr>
      <w:r w:rsidRPr="00EB4951">
        <w:rPr>
          <w:rStyle w:val="Char3"/>
          <w:rFonts w:hint="cs"/>
          <w:rtl/>
        </w:rPr>
        <w:t>نوفل بن خویلد که او را شیر قریش می‌نامیدند، آنان را گرفته هردو را در یک ریسمان بست، و حتی بنی تیم قبیله حضرت ابوبکر</w:t>
      </w:r>
      <w:r w:rsidR="00203A69" w:rsidRPr="00203A69">
        <w:rPr>
          <w:rFonts w:cs="CTraditional Arabic" w:hint="cs"/>
          <w:rtl/>
          <w:lang w:bidi="fa-IR"/>
        </w:rPr>
        <w:t xml:space="preserve">س </w:t>
      </w:r>
      <w:r w:rsidRPr="00EB4951">
        <w:rPr>
          <w:rStyle w:val="Char3"/>
          <w:rFonts w:hint="cs"/>
          <w:rtl/>
        </w:rPr>
        <w:t>هم به یاری ایشان نشتافت.</w:t>
      </w:r>
    </w:p>
    <w:p w:rsidR="00E72FD9" w:rsidRPr="00EB4951" w:rsidRDefault="00E72FD9" w:rsidP="00FD77E4">
      <w:pPr>
        <w:ind w:firstLine="284"/>
        <w:jc w:val="both"/>
        <w:rPr>
          <w:rStyle w:val="Char3"/>
          <w:rtl/>
        </w:rPr>
      </w:pPr>
      <w:r w:rsidRPr="00EB4951">
        <w:rPr>
          <w:rStyle w:val="Char3"/>
          <w:rFonts w:hint="cs"/>
          <w:rtl/>
        </w:rPr>
        <w:t>(ب) ابن اسحاق از حضرت قاسم بن محمد رحمهما الله روایت می‌کند که چون حضرت ابوبکر صدیق</w:t>
      </w:r>
      <w:r w:rsidR="00203A69" w:rsidRPr="00203A69">
        <w:rPr>
          <w:rFonts w:cs="CTraditional Arabic" w:hint="cs"/>
          <w:rtl/>
          <w:lang w:bidi="fa-IR"/>
        </w:rPr>
        <w:t xml:space="preserve">س </w:t>
      </w:r>
      <w:r w:rsidRPr="00EB4951">
        <w:rPr>
          <w:rStyle w:val="Char3"/>
          <w:rFonts w:hint="cs"/>
          <w:rtl/>
        </w:rPr>
        <w:t xml:space="preserve">از حمایت و پشتیبانی ابن دغنه بیرون آمد روزی به سوی کعبه می‌رفت که یکی از اوباشان مکه با او ملاقات شد </w:t>
      </w:r>
      <w:r w:rsidRPr="00AA68A3">
        <w:rPr>
          <w:rStyle w:val="Char2"/>
          <w:rFonts w:hint="cs"/>
          <w:rtl/>
        </w:rPr>
        <w:t>«فحث</w:t>
      </w:r>
      <w:r w:rsidR="00AA68A3">
        <w:rPr>
          <w:rStyle w:val="Char2"/>
          <w:rFonts w:hint="cs"/>
          <w:rtl/>
        </w:rPr>
        <w:t>ي</w:t>
      </w:r>
      <w:r w:rsidRPr="00AA68A3">
        <w:rPr>
          <w:rStyle w:val="Char2"/>
          <w:rFonts w:hint="cs"/>
          <w:rtl/>
        </w:rPr>
        <w:t xml:space="preserve"> علی راسه ترابا»</w:t>
      </w:r>
      <w:r w:rsidRPr="00EB4951">
        <w:rPr>
          <w:rStyle w:val="Char3"/>
          <w:rFonts w:hint="cs"/>
          <w:rtl/>
        </w:rPr>
        <w:t xml:space="preserve"> و بر سر مبارک او خاک پاشید، در آن موقع ولید بن مغیره یا عاص بن وائل از آن جا گذر می‌کرد، حضرت ابوبکر</w:t>
      </w:r>
      <w:r w:rsidR="00203A69" w:rsidRPr="00203A69">
        <w:rPr>
          <w:rFonts w:cs="CTraditional Arabic" w:hint="cs"/>
          <w:rtl/>
          <w:lang w:bidi="fa-IR"/>
        </w:rPr>
        <w:t xml:space="preserve">س </w:t>
      </w:r>
      <w:r w:rsidRPr="00EB4951">
        <w:rPr>
          <w:rStyle w:val="Char3"/>
          <w:rFonts w:hint="cs"/>
          <w:rtl/>
        </w:rPr>
        <w:t>به وی گفت: آیا آنچه این جاهل نسبت به من کرد تو ندیدی؟ او در جواب گفت: این عمل را خود تو برای خود روا داشتی</w:t>
      </w:r>
      <w:r w:rsidRPr="0058165D">
        <w:rPr>
          <w:rStyle w:val="Char3"/>
          <w:rFonts w:hint="cs"/>
          <w:vertAlign w:val="superscript"/>
          <w:rtl/>
        </w:rPr>
        <w:t>(</w:t>
      </w:r>
      <w:r w:rsidRPr="0058165D">
        <w:rPr>
          <w:rStyle w:val="Char3"/>
          <w:vertAlign w:val="superscript"/>
          <w:rtl/>
        </w:rPr>
        <w:footnoteReference w:id="133"/>
      </w:r>
      <w:r w:rsidRPr="0058165D">
        <w:rPr>
          <w:rStyle w:val="Char3"/>
          <w:rFonts w:hint="cs"/>
          <w:vertAlign w:val="superscript"/>
          <w:rtl/>
        </w:rPr>
        <w:t>)</w:t>
      </w:r>
      <w:r w:rsidRPr="00EB4951">
        <w:rPr>
          <w:rStyle w:val="Char3"/>
          <w:rFonts w:hint="cs"/>
          <w:rtl/>
        </w:rPr>
        <w:t>. منظورش این بود که اگر از حمایت ابن دغنه خود را بیرون نمی‌کردی هیچ شریر و خبیثی چنین جرأت نمی‌کرد.</w:t>
      </w:r>
    </w:p>
    <w:p w:rsidR="002E1CB2" w:rsidRPr="00EB4951" w:rsidRDefault="002E1CB2" w:rsidP="00FD77E4">
      <w:pPr>
        <w:ind w:firstLine="284"/>
        <w:jc w:val="both"/>
        <w:rPr>
          <w:rStyle w:val="Char3"/>
          <w:rtl/>
        </w:rPr>
      </w:pPr>
      <w:r w:rsidRPr="00EB4951">
        <w:rPr>
          <w:rStyle w:val="Char3"/>
          <w:rFonts w:hint="cs"/>
          <w:rtl/>
        </w:rPr>
        <w:t>(ج) امام ابن کثیر می‌نویسد: محمد بن اسحاق می‌گوید: چون حضرت ابوبکر</w:t>
      </w:r>
      <w:r w:rsidR="00203A69" w:rsidRPr="00203A69">
        <w:rPr>
          <w:rFonts w:cs="CTraditional Arabic" w:hint="cs"/>
          <w:rtl/>
          <w:lang w:bidi="fa-IR"/>
        </w:rPr>
        <w:t xml:space="preserve">س </w:t>
      </w:r>
      <w:r w:rsidRPr="00EB4951">
        <w:rPr>
          <w:rStyle w:val="Char3"/>
          <w:rFonts w:hint="cs"/>
          <w:rtl/>
        </w:rPr>
        <w:t>مسلمان شد و اسلام خود را آشکار ساخت بلافاصله</w:t>
      </w:r>
      <w:r w:rsidR="006B4F0D" w:rsidRPr="00EB4951">
        <w:rPr>
          <w:rStyle w:val="Char3"/>
          <w:rFonts w:hint="cs"/>
          <w:rtl/>
        </w:rPr>
        <w:t xml:space="preserve"> سلسله تبلیغ و دعوت الی الله را آغاز نمود، حضرت ابوبکر</w:t>
      </w:r>
      <w:r w:rsidR="00203A69" w:rsidRPr="00203A69">
        <w:rPr>
          <w:rFonts w:cs="CTraditional Arabic" w:hint="cs"/>
          <w:rtl/>
          <w:lang w:bidi="fa-IR"/>
        </w:rPr>
        <w:t xml:space="preserve">س </w:t>
      </w:r>
      <w:r w:rsidR="006B4F0D" w:rsidRPr="00EB4951">
        <w:rPr>
          <w:rStyle w:val="Char3"/>
          <w:rFonts w:hint="cs"/>
          <w:rtl/>
        </w:rPr>
        <w:t>دوستدار قوم خود و نسبت به</w:t>
      </w:r>
      <w:r w:rsidR="001F5F81" w:rsidRPr="00EB4951">
        <w:rPr>
          <w:rStyle w:val="Char3"/>
          <w:rFonts w:hint="cs"/>
          <w:rtl/>
        </w:rPr>
        <w:t xml:space="preserve"> آن‌ها </w:t>
      </w:r>
      <w:r w:rsidR="006B4F0D" w:rsidRPr="00EB4951">
        <w:rPr>
          <w:rStyle w:val="Char3"/>
          <w:rFonts w:hint="cs"/>
          <w:rtl/>
        </w:rPr>
        <w:t>مهربان بود، تمام افراد قوم بر وی متفق بودند، از میان تمام مردان قبیل</w:t>
      </w:r>
      <w:r w:rsidR="00152672">
        <w:rPr>
          <w:rStyle w:val="Char3"/>
          <w:rFonts w:hint="cs"/>
          <w:rtl/>
        </w:rPr>
        <w:t>ۀ</w:t>
      </w:r>
      <w:r w:rsidR="006B4F0D" w:rsidRPr="00EB4951">
        <w:rPr>
          <w:rStyle w:val="Char3"/>
          <w:rFonts w:hint="cs"/>
          <w:rtl/>
        </w:rPr>
        <w:t xml:space="preserve"> قریش نسب قریش را دانا و به خیر و شر قریش از همه عالم‌تر بود، همچنین شخصی بی‌نهایت خوش</w:t>
      </w:r>
      <w:r w:rsidR="006B4F0D" w:rsidRPr="00EB4951">
        <w:rPr>
          <w:rStyle w:val="Char3"/>
          <w:rFonts w:hint="eastAsia"/>
          <w:rtl/>
        </w:rPr>
        <w:t xml:space="preserve">‌اخلاق و تاجری معروف و مشهور بود، </w:t>
      </w:r>
      <w:r w:rsidR="006B4F0D" w:rsidRPr="00EB4951">
        <w:rPr>
          <w:rStyle w:val="Char3"/>
          <w:rFonts w:hint="cs"/>
          <w:rtl/>
        </w:rPr>
        <w:t>مردم قریش به خاطر اغراض و ضروریات خود به نزد وی مراجعه می‌کردند و به دورش گرد می‌آمدند.</w:t>
      </w:r>
    </w:p>
    <w:p w:rsidR="006B4F0D" w:rsidRPr="00EB4951" w:rsidRDefault="006B4F0D" w:rsidP="00FD77E4">
      <w:pPr>
        <w:ind w:firstLine="284"/>
        <w:jc w:val="both"/>
        <w:rPr>
          <w:rStyle w:val="Char3"/>
          <w:rtl/>
        </w:rPr>
      </w:pPr>
      <w:r w:rsidRPr="00AA68A3">
        <w:rPr>
          <w:rStyle w:val="Char0"/>
          <w:rFonts w:hint="cs"/>
          <w:rtl/>
        </w:rPr>
        <w:t>«</w:t>
      </w:r>
      <w:r w:rsidR="00040C76" w:rsidRPr="00AA68A3">
        <w:rPr>
          <w:rStyle w:val="Char0"/>
          <w:rFonts w:hint="cs"/>
          <w:rtl/>
        </w:rPr>
        <w:t xml:space="preserve">فجعل يدعوا إلى الإسلام من وثق به من قومه ممن يغشاه ويجلس إليه فاسلم على يديه فيما بلغني الزبير بن العوام وعثمان بن عفان وطلحه </w:t>
      </w:r>
      <w:r w:rsidR="00CE650C" w:rsidRPr="00AA68A3">
        <w:rPr>
          <w:rStyle w:val="Char0"/>
          <w:rFonts w:hint="cs"/>
          <w:rtl/>
        </w:rPr>
        <w:t>بن عبيد الله وسعد بن أبي وقاص و</w:t>
      </w:r>
      <w:r w:rsidR="00040C76" w:rsidRPr="00AA68A3">
        <w:rPr>
          <w:rStyle w:val="Char0"/>
          <w:rFonts w:hint="cs"/>
          <w:rtl/>
        </w:rPr>
        <w:t>عبد الرحمن بن عوف رضي الله عنهم</w:t>
      </w:r>
      <w:r w:rsidRPr="00AA68A3">
        <w:rPr>
          <w:rStyle w:val="Char0"/>
          <w:rFonts w:hint="cs"/>
          <w:rtl/>
        </w:rPr>
        <w:t>»</w:t>
      </w:r>
      <w:r w:rsidRPr="00EB4951">
        <w:rPr>
          <w:rStyle w:val="Char3"/>
          <w:rFonts w:hint="cs"/>
          <w:rtl/>
        </w:rPr>
        <w:t>.</w:t>
      </w:r>
    </w:p>
    <w:p w:rsidR="006B4F0D" w:rsidRPr="00EB4951" w:rsidRDefault="006B4F0D" w:rsidP="00FD77E4">
      <w:pPr>
        <w:ind w:firstLine="284"/>
        <w:jc w:val="both"/>
        <w:rPr>
          <w:rStyle w:val="Char3"/>
          <w:rtl/>
        </w:rPr>
      </w:pPr>
      <w:r w:rsidRPr="00EB4951">
        <w:rPr>
          <w:rStyle w:val="Char3"/>
          <w:rFonts w:hint="cs"/>
          <w:rtl/>
        </w:rPr>
        <w:t>از میان کسانی که نزد وی رفت و آمد داشتند و بر گِرد او می‌نشستند و بر</w:t>
      </w:r>
      <w:r w:rsidR="001F5F81" w:rsidRPr="00EB4951">
        <w:rPr>
          <w:rStyle w:val="Char3"/>
          <w:rFonts w:hint="cs"/>
          <w:rtl/>
        </w:rPr>
        <w:t xml:space="preserve"> آن‌ها </w:t>
      </w:r>
      <w:r w:rsidRPr="00EB4951">
        <w:rPr>
          <w:rStyle w:val="Char3"/>
          <w:rFonts w:hint="cs"/>
          <w:rtl/>
        </w:rPr>
        <w:t>اعتمادی داشت،</w:t>
      </w:r>
      <w:r w:rsidR="001F5F81" w:rsidRPr="00EB4951">
        <w:rPr>
          <w:rStyle w:val="Char3"/>
          <w:rFonts w:hint="cs"/>
          <w:rtl/>
        </w:rPr>
        <w:t xml:space="preserve"> آن‌ها </w:t>
      </w:r>
      <w:r w:rsidRPr="00EB4951">
        <w:rPr>
          <w:rStyle w:val="Char3"/>
          <w:rFonts w:hint="cs"/>
          <w:rtl/>
        </w:rPr>
        <w:t>را به سوی اسلام فرا می‌خواند، پس طبق اطلاعی که به من رسیده است شخصیت‌های برجست</w:t>
      </w:r>
      <w:r w:rsidR="00152672">
        <w:rPr>
          <w:rStyle w:val="Char3"/>
          <w:rFonts w:hint="cs"/>
          <w:rtl/>
        </w:rPr>
        <w:t>ۀ</w:t>
      </w:r>
      <w:r w:rsidRPr="00EB4951">
        <w:rPr>
          <w:rStyle w:val="Char3"/>
          <w:rFonts w:hint="cs"/>
          <w:rtl/>
        </w:rPr>
        <w:t xml:space="preserve"> زیر به وسیل</w:t>
      </w:r>
      <w:r w:rsidR="00152672">
        <w:rPr>
          <w:rStyle w:val="Char3"/>
          <w:rFonts w:hint="cs"/>
          <w:rtl/>
        </w:rPr>
        <w:t>ۀ</w:t>
      </w:r>
      <w:r w:rsidRPr="00EB4951">
        <w:rPr>
          <w:rStyle w:val="Char3"/>
          <w:rFonts w:hint="cs"/>
          <w:rtl/>
        </w:rPr>
        <w:t xml:space="preserve"> او ایمان آوردند:</w:t>
      </w:r>
    </w:p>
    <w:p w:rsidR="006B4F0D" w:rsidRPr="00EB4951" w:rsidRDefault="006B4F0D" w:rsidP="00FD77E4">
      <w:pPr>
        <w:ind w:firstLine="284"/>
        <w:jc w:val="both"/>
        <w:rPr>
          <w:rStyle w:val="Char3"/>
          <w:rtl/>
        </w:rPr>
      </w:pPr>
      <w:r w:rsidRPr="00EB4951">
        <w:rPr>
          <w:rStyle w:val="Char3"/>
          <w:rFonts w:hint="cs"/>
          <w:rtl/>
        </w:rPr>
        <w:t xml:space="preserve">1- زبیر بن العوام. 2- عثمان بن عفان. 3- طلحه بن عبیدالله. 4- سعد بن ابی وقاص. 5- عبدالرحمن بن عوف </w:t>
      </w:r>
      <w:r w:rsidR="00FD1CBB" w:rsidRPr="00FD1CBB">
        <w:rPr>
          <w:rFonts w:cs="CTraditional Arabic" w:hint="cs"/>
          <w:rtl/>
          <w:lang w:bidi="fa-IR"/>
        </w:rPr>
        <w:t>ش</w:t>
      </w:r>
      <w:r w:rsidRPr="00EB4951">
        <w:rPr>
          <w:rStyle w:val="Char3"/>
          <w:rFonts w:hint="cs"/>
          <w:rtl/>
        </w:rPr>
        <w:t>.</w:t>
      </w:r>
    </w:p>
    <w:p w:rsidR="003837D0" w:rsidRPr="00EB4951" w:rsidRDefault="003837D0" w:rsidP="005C5915">
      <w:pPr>
        <w:ind w:firstLine="284"/>
        <w:jc w:val="both"/>
        <w:rPr>
          <w:rStyle w:val="Char3"/>
          <w:rtl/>
        </w:rPr>
      </w:pPr>
      <w:r w:rsidRPr="00EB4951">
        <w:rPr>
          <w:rStyle w:val="Char3"/>
          <w:rFonts w:hint="cs"/>
          <w:rtl/>
        </w:rPr>
        <w:t>از ام المؤمنین حضرت عایشه صدیقه</w:t>
      </w:r>
      <w:r>
        <w:rPr>
          <w:rFonts w:cs="CTraditional Arabic" w:hint="cs"/>
          <w:rtl/>
          <w:lang w:bidi="fa-IR"/>
        </w:rPr>
        <w:t>ل</w:t>
      </w:r>
      <w:r w:rsidRPr="00EB4951">
        <w:rPr>
          <w:rStyle w:val="Char3"/>
          <w:rFonts w:hint="cs"/>
          <w:rtl/>
        </w:rPr>
        <w:t xml:space="preserve"> مروی است که حضرت ابوبکر</w:t>
      </w:r>
      <w:r w:rsidR="00203A69" w:rsidRPr="00203A69">
        <w:rPr>
          <w:rFonts w:cs="CTraditional Arabic" w:hint="cs"/>
          <w:rtl/>
          <w:lang w:bidi="fa-IR"/>
        </w:rPr>
        <w:t xml:space="preserve">س </w:t>
      </w:r>
      <w:r w:rsidRPr="00EB4951">
        <w:rPr>
          <w:rStyle w:val="Char3"/>
          <w:rFonts w:hint="cs"/>
          <w:rtl/>
        </w:rPr>
        <w:t>به منظور ملاقات با حضرت رسول اکرم</w:t>
      </w:r>
      <w:r w:rsidR="005C5915">
        <w:rPr>
          <w:rFonts w:cs="CTraditional Arabic" w:hint="cs"/>
          <w:rtl/>
          <w:lang w:bidi="fa-IR"/>
        </w:rPr>
        <w:t>ص</w:t>
      </w:r>
      <w:r w:rsidRPr="00EB4951">
        <w:rPr>
          <w:rStyle w:val="Char3"/>
          <w:rFonts w:hint="cs"/>
          <w:rtl/>
        </w:rPr>
        <w:t xml:space="preserve"> از خانه بیرون رفت.</w:t>
      </w:r>
    </w:p>
    <w:p w:rsidR="003837D0" w:rsidRPr="00EB4951" w:rsidRDefault="003837D0" w:rsidP="005C5915">
      <w:pPr>
        <w:ind w:firstLine="284"/>
        <w:jc w:val="both"/>
        <w:rPr>
          <w:rStyle w:val="Char3"/>
          <w:rtl/>
        </w:rPr>
      </w:pPr>
      <w:r w:rsidRPr="00AA68A3">
        <w:rPr>
          <w:rStyle w:val="Char2"/>
          <w:rFonts w:hint="cs"/>
          <w:rtl/>
        </w:rPr>
        <w:t>«</w:t>
      </w:r>
      <w:r w:rsidR="00222302" w:rsidRPr="00AA68A3">
        <w:rPr>
          <w:rStyle w:val="Char2"/>
          <w:rFonts w:hint="cs"/>
          <w:rtl/>
        </w:rPr>
        <w:t>وكان صديقا في الجاهلية</w:t>
      </w:r>
      <w:r w:rsidRPr="00AA68A3">
        <w:rPr>
          <w:rStyle w:val="Char2"/>
          <w:rFonts w:hint="cs"/>
          <w:rtl/>
        </w:rPr>
        <w:t>»</w:t>
      </w:r>
      <w:r w:rsidRPr="00EB4951">
        <w:rPr>
          <w:rStyle w:val="Char3"/>
          <w:rFonts w:hint="cs"/>
          <w:rtl/>
        </w:rPr>
        <w:t xml:space="preserve"> و قبل از دوره اسلام دوست صمیمی آن حضرت</w:t>
      </w:r>
      <w:r w:rsidR="005C5915">
        <w:rPr>
          <w:rFonts w:cs="CTraditional Arabic" w:hint="cs"/>
          <w:rtl/>
          <w:lang w:bidi="fa-IR"/>
        </w:rPr>
        <w:t>ص</w:t>
      </w:r>
      <w:r w:rsidRPr="00EB4951">
        <w:rPr>
          <w:rStyle w:val="Char3"/>
          <w:rFonts w:hint="cs"/>
          <w:rtl/>
        </w:rPr>
        <w:t xml:space="preserve"> بود، آنگاه با رسول اکرم</w:t>
      </w:r>
      <w:r w:rsidR="00E043C8" w:rsidRPr="00E043C8">
        <w:rPr>
          <w:rFonts w:cs="CTraditional Arabic" w:hint="cs"/>
          <w:rtl/>
          <w:lang w:bidi="fa-IR"/>
        </w:rPr>
        <w:t xml:space="preserve">ص </w:t>
      </w:r>
      <w:r w:rsidRPr="00EB4951">
        <w:rPr>
          <w:rStyle w:val="Char3"/>
          <w:rFonts w:hint="cs"/>
          <w:rtl/>
        </w:rPr>
        <w:t>ملاقات کرد و آن حضرت به وی گفت:</w:t>
      </w:r>
    </w:p>
    <w:p w:rsidR="003837D0" w:rsidRPr="00EB4951" w:rsidRDefault="003837D0" w:rsidP="00FD77E4">
      <w:pPr>
        <w:ind w:firstLine="284"/>
        <w:jc w:val="both"/>
        <w:rPr>
          <w:rStyle w:val="Char3"/>
          <w:rtl/>
        </w:rPr>
      </w:pPr>
      <w:r w:rsidRPr="00AA68A3">
        <w:rPr>
          <w:rStyle w:val="Char0"/>
          <w:rFonts w:hint="cs"/>
          <w:rtl/>
        </w:rPr>
        <w:t>«</w:t>
      </w:r>
      <w:r w:rsidR="005C6FDD" w:rsidRPr="00AA68A3">
        <w:rPr>
          <w:rStyle w:val="Char0"/>
          <w:rFonts w:hint="eastAsia"/>
          <w:rtl/>
        </w:rPr>
        <w:t>إني</w:t>
      </w:r>
      <w:r w:rsidR="005C6FDD" w:rsidRPr="00AA68A3">
        <w:rPr>
          <w:rStyle w:val="Char0"/>
          <w:rtl/>
        </w:rPr>
        <w:t xml:space="preserve"> </w:t>
      </w:r>
      <w:r w:rsidR="005C6FDD" w:rsidRPr="00AA68A3">
        <w:rPr>
          <w:rStyle w:val="Char0"/>
          <w:rFonts w:hint="eastAsia"/>
          <w:rtl/>
        </w:rPr>
        <w:t>رسول</w:t>
      </w:r>
      <w:r w:rsidR="005C6FDD" w:rsidRPr="00AA68A3">
        <w:rPr>
          <w:rStyle w:val="Char0"/>
          <w:rtl/>
        </w:rPr>
        <w:t xml:space="preserve"> </w:t>
      </w:r>
      <w:r w:rsidR="005C6FDD" w:rsidRPr="00AA68A3">
        <w:rPr>
          <w:rStyle w:val="Char0"/>
          <w:rFonts w:hint="eastAsia"/>
          <w:rtl/>
        </w:rPr>
        <w:t>الله</w:t>
      </w:r>
      <w:r w:rsidR="005C6FDD" w:rsidRPr="00AA68A3">
        <w:rPr>
          <w:rStyle w:val="Char0"/>
          <w:rtl/>
        </w:rPr>
        <w:t xml:space="preserve"> </w:t>
      </w:r>
      <w:r w:rsidR="005C6FDD" w:rsidRPr="00AA68A3">
        <w:rPr>
          <w:rStyle w:val="Char0"/>
          <w:rFonts w:hint="eastAsia"/>
          <w:rtl/>
        </w:rPr>
        <w:t>أدعوك</w:t>
      </w:r>
      <w:r w:rsidR="005C6FDD" w:rsidRPr="00AA68A3">
        <w:rPr>
          <w:rStyle w:val="Char0"/>
          <w:rtl/>
        </w:rPr>
        <w:t xml:space="preserve"> </w:t>
      </w:r>
      <w:r w:rsidR="005C6FDD" w:rsidRPr="00AA68A3">
        <w:rPr>
          <w:rStyle w:val="Char0"/>
          <w:rFonts w:hint="eastAsia"/>
          <w:rtl/>
        </w:rPr>
        <w:t>إلى</w:t>
      </w:r>
      <w:r w:rsidR="005C6FDD" w:rsidRPr="00AA68A3">
        <w:rPr>
          <w:rStyle w:val="Char0"/>
          <w:rtl/>
        </w:rPr>
        <w:t xml:space="preserve"> </w:t>
      </w:r>
      <w:r w:rsidR="005C6FDD" w:rsidRPr="00AA68A3">
        <w:rPr>
          <w:rStyle w:val="Char0"/>
          <w:rFonts w:hint="eastAsia"/>
          <w:rtl/>
        </w:rPr>
        <w:t>الله</w:t>
      </w:r>
      <w:r w:rsidR="005C6FDD" w:rsidRPr="00AA68A3">
        <w:rPr>
          <w:rStyle w:val="Char0"/>
          <w:rtl/>
        </w:rPr>
        <w:t xml:space="preserve"> </w:t>
      </w:r>
      <w:r w:rsidR="005C6FDD" w:rsidRPr="00AA68A3">
        <w:rPr>
          <w:rStyle w:val="Char0"/>
          <w:rFonts w:hint="eastAsia"/>
          <w:rtl/>
        </w:rPr>
        <w:t>فلما</w:t>
      </w:r>
      <w:r w:rsidR="005C6FDD" w:rsidRPr="00AA68A3">
        <w:rPr>
          <w:rStyle w:val="Char0"/>
          <w:rtl/>
        </w:rPr>
        <w:t xml:space="preserve"> </w:t>
      </w:r>
      <w:r w:rsidR="005C6FDD" w:rsidRPr="00AA68A3">
        <w:rPr>
          <w:rStyle w:val="Char0"/>
          <w:rFonts w:hint="eastAsia"/>
          <w:rtl/>
        </w:rPr>
        <w:t>فرغ</w:t>
      </w:r>
      <w:r w:rsidR="005C6FDD" w:rsidRPr="00AA68A3">
        <w:rPr>
          <w:rStyle w:val="Char0"/>
          <w:rtl/>
        </w:rPr>
        <w:t xml:space="preserve"> </w:t>
      </w:r>
      <w:r w:rsidR="005C6FDD" w:rsidRPr="00AA68A3">
        <w:rPr>
          <w:rStyle w:val="Char0"/>
          <w:rFonts w:hint="eastAsia"/>
          <w:rtl/>
        </w:rPr>
        <w:t>كلامه</w:t>
      </w:r>
      <w:r w:rsidR="005C6FDD" w:rsidRPr="00AA68A3">
        <w:rPr>
          <w:rStyle w:val="Char0"/>
          <w:rtl/>
        </w:rPr>
        <w:t xml:space="preserve"> </w:t>
      </w:r>
      <w:r w:rsidR="0089245F" w:rsidRPr="00AA68A3">
        <w:rPr>
          <w:rStyle w:val="Char0"/>
          <w:rFonts w:hint="cs"/>
          <w:rtl/>
        </w:rPr>
        <w:t>أ</w:t>
      </w:r>
      <w:r w:rsidR="005C6FDD" w:rsidRPr="00AA68A3">
        <w:rPr>
          <w:rStyle w:val="Char0"/>
          <w:rFonts w:hint="eastAsia"/>
          <w:rtl/>
        </w:rPr>
        <w:t>سلم</w:t>
      </w:r>
      <w:r w:rsidR="005C6FDD" w:rsidRPr="00AA68A3">
        <w:rPr>
          <w:rStyle w:val="Char0"/>
          <w:rtl/>
        </w:rPr>
        <w:t xml:space="preserve"> </w:t>
      </w:r>
      <w:r w:rsidR="00A64B4E" w:rsidRPr="00AA68A3">
        <w:rPr>
          <w:rStyle w:val="Char0"/>
          <w:rFonts w:hint="cs"/>
          <w:rtl/>
        </w:rPr>
        <w:t>أ</w:t>
      </w:r>
      <w:r w:rsidR="005C6FDD" w:rsidRPr="00AA68A3">
        <w:rPr>
          <w:rStyle w:val="Char0"/>
          <w:rFonts w:hint="eastAsia"/>
          <w:rtl/>
        </w:rPr>
        <w:t>بو</w:t>
      </w:r>
      <w:r w:rsidR="005C6FDD" w:rsidRPr="00AA68A3">
        <w:rPr>
          <w:rStyle w:val="Char0"/>
          <w:rtl/>
        </w:rPr>
        <w:t xml:space="preserve"> </w:t>
      </w:r>
      <w:r w:rsidR="005C6FDD" w:rsidRPr="00AA68A3">
        <w:rPr>
          <w:rStyle w:val="Char0"/>
          <w:rFonts w:hint="eastAsia"/>
          <w:rtl/>
        </w:rPr>
        <w:t>بكر</w:t>
      </w:r>
      <w:r w:rsidR="005C6FDD" w:rsidRPr="00AA68A3">
        <w:rPr>
          <w:rStyle w:val="Char0"/>
          <w:rtl/>
        </w:rPr>
        <w:t xml:space="preserve"> </w:t>
      </w:r>
      <w:r w:rsidR="005C6FDD" w:rsidRPr="00AA68A3">
        <w:rPr>
          <w:rStyle w:val="Char0"/>
          <w:rFonts w:hint="eastAsia"/>
          <w:rtl/>
        </w:rPr>
        <w:t>ف</w:t>
      </w:r>
      <w:r w:rsidR="00AA68A3">
        <w:rPr>
          <w:rStyle w:val="Char0"/>
          <w:rFonts w:hint="cs"/>
          <w:rtl/>
        </w:rPr>
        <w:t>أ</w:t>
      </w:r>
      <w:r w:rsidR="005C6FDD" w:rsidRPr="00AA68A3">
        <w:rPr>
          <w:rStyle w:val="Char0"/>
          <w:rFonts w:hint="eastAsia"/>
          <w:rtl/>
        </w:rPr>
        <w:t>نطلق</w:t>
      </w:r>
      <w:r w:rsidR="005C6FDD" w:rsidRPr="00AA68A3">
        <w:rPr>
          <w:rStyle w:val="Char0"/>
          <w:rtl/>
        </w:rPr>
        <w:t xml:space="preserve"> </w:t>
      </w:r>
      <w:r w:rsidR="005C6FDD" w:rsidRPr="00AA68A3">
        <w:rPr>
          <w:rStyle w:val="Char0"/>
          <w:rFonts w:hint="eastAsia"/>
          <w:rtl/>
        </w:rPr>
        <w:t>عنه</w:t>
      </w:r>
      <w:r w:rsidR="005C6FDD" w:rsidRPr="00AA68A3">
        <w:rPr>
          <w:rStyle w:val="Char0"/>
          <w:rtl/>
        </w:rPr>
        <w:t xml:space="preserve"> </w:t>
      </w:r>
      <w:r w:rsidR="005C6FDD" w:rsidRPr="00AA68A3">
        <w:rPr>
          <w:rStyle w:val="Char0"/>
          <w:rFonts w:hint="eastAsia"/>
          <w:rtl/>
        </w:rPr>
        <w:t>رسول</w:t>
      </w:r>
      <w:r w:rsidR="005C6FDD" w:rsidRPr="00AA68A3">
        <w:rPr>
          <w:rStyle w:val="Char0"/>
          <w:rtl/>
        </w:rPr>
        <w:t xml:space="preserve"> </w:t>
      </w:r>
      <w:r w:rsidR="005C6FDD" w:rsidRPr="00AA68A3">
        <w:rPr>
          <w:rStyle w:val="Char0"/>
          <w:rFonts w:hint="eastAsia"/>
          <w:rtl/>
        </w:rPr>
        <w:t>الله</w:t>
      </w:r>
      <w:r w:rsidR="005C6FDD" w:rsidRPr="00AA68A3">
        <w:rPr>
          <w:rStyle w:val="Char0"/>
          <w:rtl/>
        </w:rPr>
        <w:t xml:space="preserve"> </w:t>
      </w:r>
      <w:r w:rsidR="005C6FDD" w:rsidRPr="00AA68A3">
        <w:rPr>
          <w:rStyle w:val="Char0"/>
          <w:rFonts w:hint="eastAsia"/>
          <w:rtl/>
        </w:rPr>
        <w:t>صلى</w:t>
      </w:r>
      <w:r w:rsidR="005C6FDD" w:rsidRPr="00AA68A3">
        <w:rPr>
          <w:rStyle w:val="Char0"/>
          <w:rtl/>
        </w:rPr>
        <w:t xml:space="preserve"> </w:t>
      </w:r>
      <w:r w:rsidR="005C6FDD" w:rsidRPr="00AA68A3">
        <w:rPr>
          <w:rStyle w:val="Char0"/>
          <w:rFonts w:hint="eastAsia"/>
          <w:rtl/>
        </w:rPr>
        <w:t>الله</w:t>
      </w:r>
      <w:r w:rsidR="005C6FDD" w:rsidRPr="00AA68A3">
        <w:rPr>
          <w:rStyle w:val="Char0"/>
          <w:rtl/>
        </w:rPr>
        <w:t xml:space="preserve"> </w:t>
      </w:r>
      <w:r w:rsidR="005C6FDD" w:rsidRPr="00AA68A3">
        <w:rPr>
          <w:rStyle w:val="Char0"/>
          <w:rFonts w:hint="eastAsia"/>
          <w:rtl/>
        </w:rPr>
        <w:t>عليه</w:t>
      </w:r>
      <w:r w:rsidR="005C6FDD" w:rsidRPr="00AA68A3">
        <w:rPr>
          <w:rStyle w:val="Char0"/>
          <w:rtl/>
        </w:rPr>
        <w:t xml:space="preserve"> </w:t>
      </w:r>
      <w:r w:rsidR="005C6FDD" w:rsidRPr="00AA68A3">
        <w:rPr>
          <w:rStyle w:val="Char0"/>
          <w:rFonts w:hint="eastAsia"/>
          <w:rtl/>
        </w:rPr>
        <w:t>وسلم</w:t>
      </w:r>
      <w:r w:rsidR="005C6FDD" w:rsidRPr="00AA68A3">
        <w:rPr>
          <w:rStyle w:val="Char0"/>
          <w:rtl/>
        </w:rPr>
        <w:t xml:space="preserve"> </w:t>
      </w:r>
      <w:r w:rsidR="005C6FDD" w:rsidRPr="00AA68A3">
        <w:rPr>
          <w:rStyle w:val="Char0"/>
          <w:rFonts w:hint="eastAsia"/>
          <w:rtl/>
        </w:rPr>
        <w:t>وما</w:t>
      </w:r>
      <w:r w:rsidR="005C6FDD" w:rsidRPr="00AA68A3">
        <w:rPr>
          <w:rStyle w:val="Char0"/>
          <w:rtl/>
        </w:rPr>
        <w:t xml:space="preserve"> </w:t>
      </w:r>
      <w:r w:rsidR="005C6FDD" w:rsidRPr="00AA68A3">
        <w:rPr>
          <w:rStyle w:val="Char0"/>
          <w:rFonts w:hint="eastAsia"/>
          <w:rtl/>
        </w:rPr>
        <w:t>بين</w:t>
      </w:r>
      <w:r w:rsidR="005C6FDD" w:rsidRPr="00AA68A3">
        <w:rPr>
          <w:rStyle w:val="Char0"/>
          <w:rtl/>
        </w:rPr>
        <w:t xml:space="preserve"> </w:t>
      </w:r>
      <w:r w:rsidR="005C6FDD" w:rsidRPr="00AA68A3">
        <w:rPr>
          <w:rStyle w:val="Char0"/>
          <w:rFonts w:hint="eastAsia"/>
          <w:rtl/>
        </w:rPr>
        <w:t>ال</w:t>
      </w:r>
      <w:r w:rsidR="00AA68A3">
        <w:rPr>
          <w:rStyle w:val="Char0"/>
          <w:rFonts w:hint="cs"/>
          <w:rtl/>
        </w:rPr>
        <w:t>أ</w:t>
      </w:r>
      <w:r w:rsidR="005C6FDD" w:rsidRPr="00AA68A3">
        <w:rPr>
          <w:rStyle w:val="Char0"/>
          <w:rFonts w:hint="eastAsia"/>
          <w:rtl/>
        </w:rPr>
        <w:t>خشبين</w:t>
      </w:r>
      <w:r w:rsidR="005C6FDD" w:rsidRPr="00AA68A3">
        <w:rPr>
          <w:rStyle w:val="Char0"/>
          <w:rtl/>
        </w:rPr>
        <w:t xml:space="preserve"> </w:t>
      </w:r>
      <w:r w:rsidR="005C6FDD" w:rsidRPr="00AA68A3">
        <w:rPr>
          <w:rStyle w:val="Char0"/>
          <w:rFonts w:hint="eastAsia"/>
          <w:rtl/>
        </w:rPr>
        <w:t>أحد</w:t>
      </w:r>
      <w:r w:rsidR="005C6FDD" w:rsidRPr="00AA68A3">
        <w:rPr>
          <w:rStyle w:val="Char0"/>
          <w:rtl/>
        </w:rPr>
        <w:t xml:space="preserve"> </w:t>
      </w:r>
      <w:r w:rsidR="005C6FDD" w:rsidRPr="00AA68A3">
        <w:rPr>
          <w:rStyle w:val="Char0"/>
          <w:rFonts w:hint="eastAsia"/>
          <w:rtl/>
        </w:rPr>
        <w:t>أكثر</w:t>
      </w:r>
      <w:r w:rsidR="005C6FDD" w:rsidRPr="00AA68A3">
        <w:rPr>
          <w:rStyle w:val="Char0"/>
          <w:rtl/>
        </w:rPr>
        <w:t xml:space="preserve"> </w:t>
      </w:r>
      <w:r w:rsidR="005C6FDD" w:rsidRPr="00AA68A3">
        <w:rPr>
          <w:rStyle w:val="Char0"/>
          <w:rFonts w:hint="eastAsia"/>
          <w:rtl/>
        </w:rPr>
        <w:t>سرورا</w:t>
      </w:r>
      <w:r w:rsidR="005C6FDD" w:rsidRPr="00AA68A3">
        <w:rPr>
          <w:rStyle w:val="Char0"/>
          <w:rtl/>
        </w:rPr>
        <w:t xml:space="preserve"> </w:t>
      </w:r>
      <w:r w:rsidR="005C6FDD" w:rsidRPr="00AA68A3">
        <w:rPr>
          <w:rStyle w:val="Char0"/>
          <w:rFonts w:hint="eastAsia"/>
          <w:rtl/>
        </w:rPr>
        <w:t>منه</w:t>
      </w:r>
      <w:r w:rsidR="005C6FDD" w:rsidRPr="00AA68A3">
        <w:rPr>
          <w:rStyle w:val="Char0"/>
          <w:rtl/>
        </w:rPr>
        <w:t xml:space="preserve"> </w:t>
      </w:r>
      <w:r w:rsidR="00A64B4E" w:rsidRPr="00AA68A3">
        <w:rPr>
          <w:rStyle w:val="Char0"/>
          <w:rFonts w:hint="cs"/>
          <w:rtl/>
        </w:rPr>
        <w:t>بإسلام</w:t>
      </w:r>
      <w:r w:rsidR="005C6FDD" w:rsidRPr="00AA68A3">
        <w:rPr>
          <w:rStyle w:val="Char0"/>
          <w:rtl/>
        </w:rPr>
        <w:t xml:space="preserve"> </w:t>
      </w:r>
      <w:r w:rsidR="005C6FDD" w:rsidRPr="00AA68A3">
        <w:rPr>
          <w:rStyle w:val="Char0"/>
          <w:rFonts w:hint="eastAsia"/>
          <w:rtl/>
        </w:rPr>
        <w:t>أبي</w:t>
      </w:r>
      <w:r w:rsidR="005C6FDD" w:rsidRPr="00AA68A3">
        <w:rPr>
          <w:rStyle w:val="Char0"/>
          <w:rtl/>
        </w:rPr>
        <w:t xml:space="preserve"> </w:t>
      </w:r>
      <w:r w:rsidR="005C6FDD" w:rsidRPr="00AA68A3">
        <w:rPr>
          <w:rStyle w:val="Char0"/>
          <w:rFonts w:hint="eastAsia"/>
          <w:rtl/>
        </w:rPr>
        <w:t>بكر</w:t>
      </w:r>
      <w:r w:rsidR="005C6FDD" w:rsidRPr="00AA68A3">
        <w:rPr>
          <w:rStyle w:val="Char0"/>
          <w:rFonts w:hint="cs"/>
          <w:rtl/>
        </w:rPr>
        <w:t xml:space="preserve"> </w:t>
      </w:r>
      <w:r w:rsidRPr="00AA68A3">
        <w:rPr>
          <w:rStyle w:val="Char0"/>
          <w:rFonts w:hint="cs"/>
          <w:rtl/>
        </w:rPr>
        <w:t>»</w:t>
      </w:r>
      <w:r w:rsidRPr="00EB4951">
        <w:rPr>
          <w:rStyle w:val="Char3"/>
          <w:rFonts w:hint="cs"/>
          <w:rtl/>
        </w:rPr>
        <w:t>.</w:t>
      </w:r>
    </w:p>
    <w:p w:rsidR="003837D0" w:rsidRPr="00EB4951" w:rsidRDefault="003837D0" w:rsidP="00FD77E4">
      <w:pPr>
        <w:ind w:firstLine="284"/>
        <w:jc w:val="both"/>
        <w:rPr>
          <w:rStyle w:val="Char3"/>
          <w:rtl/>
        </w:rPr>
      </w:pPr>
      <w:r w:rsidRPr="00EB4951">
        <w:rPr>
          <w:rStyle w:val="Char3"/>
          <w:rFonts w:hint="cs"/>
          <w:rtl/>
        </w:rPr>
        <w:t>من پیامبر خدایم و</w:t>
      </w:r>
      <w:r w:rsidR="00BF3AA1" w:rsidRPr="00EB4951">
        <w:rPr>
          <w:rStyle w:val="Char3"/>
          <w:rFonts w:hint="cs"/>
          <w:rtl/>
        </w:rPr>
        <w:t xml:space="preserve"> تو را </w:t>
      </w:r>
      <w:r w:rsidRPr="00EB4951">
        <w:rPr>
          <w:rStyle w:val="Char3"/>
          <w:rFonts w:hint="cs"/>
          <w:rtl/>
        </w:rPr>
        <w:t>به سوی خدا دعوت می‌کنم، چون آن حضرت سخن خود را تمام کرد ابوبکر</w:t>
      </w:r>
      <w:r w:rsidR="00203A69" w:rsidRPr="00203A69">
        <w:rPr>
          <w:rFonts w:cs="CTraditional Arabic" w:hint="cs"/>
          <w:rtl/>
          <w:lang w:bidi="fa-IR"/>
        </w:rPr>
        <w:t xml:space="preserve">س </w:t>
      </w:r>
      <w:r w:rsidRPr="00EB4951">
        <w:rPr>
          <w:rStyle w:val="Char3"/>
          <w:rFonts w:hint="cs"/>
          <w:rtl/>
        </w:rPr>
        <w:t>مسلمان شد، پس آن حضرت از آنجا تشریف برد در حالی که میان دو کوه مکه کسی نبود که به مسلمان‌شدن ابوبکر</w:t>
      </w:r>
      <w:r w:rsidR="00203A69" w:rsidRPr="00203A69">
        <w:rPr>
          <w:rFonts w:cs="CTraditional Arabic" w:hint="cs"/>
          <w:rtl/>
          <w:lang w:bidi="fa-IR"/>
        </w:rPr>
        <w:t xml:space="preserve">س </w:t>
      </w:r>
      <w:r w:rsidRPr="00EB4951">
        <w:rPr>
          <w:rStyle w:val="Char3"/>
          <w:rFonts w:hint="cs"/>
          <w:rtl/>
        </w:rPr>
        <w:t xml:space="preserve">از پیامبر </w:t>
      </w:r>
      <w:r w:rsidR="008917BE">
        <w:rPr>
          <w:rFonts w:cs="CTraditional Arabic" w:hint="cs"/>
          <w:rtl/>
          <w:lang w:bidi="fa-IR"/>
        </w:rPr>
        <w:t>ص</w:t>
      </w:r>
      <w:r w:rsidRPr="00EB4951">
        <w:rPr>
          <w:rStyle w:val="Char3"/>
          <w:rFonts w:hint="cs"/>
          <w:rtl/>
        </w:rPr>
        <w:t>گرامی خوشحال‌تر باشد.</w:t>
      </w:r>
    </w:p>
    <w:p w:rsidR="009E1796" w:rsidRPr="00EB4951" w:rsidRDefault="009E1796" w:rsidP="00FD77E4">
      <w:pPr>
        <w:ind w:firstLine="284"/>
        <w:jc w:val="both"/>
        <w:rPr>
          <w:rStyle w:val="Char3"/>
          <w:rtl/>
        </w:rPr>
      </w:pPr>
      <w:r w:rsidRPr="00EB4951">
        <w:rPr>
          <w:rStyle w:val="Char3"/>
          <w:rFonts w:hint="cs"/>
          <w:rtl/>
        </w:rPr>
        <w:t>حضرت ابوبکر</w:t>
      </w:r>
      <w:r w:rsidR="00203A69" w:rsidRPr="00203A69">
        <w:rPr>
          <w:rFonts w:cs="CTraditional Arabic" w:hint="cs"/>
          <w:rtl/>
          <w:lang w:bidi="fa-IR"/>
        </w:rPr>
        <w:t xml:space="preserve">س </w:t>
      </w:r>
      <w:r w:rsidR="00B903FB" w:rsidRPr="00EB4951">
        <w:rPr>
          <w:rStyle w:val="Char3"/>
          <w:rFonts w:hint="cs"/>
          <w:rtl/>
        </w:rPr>
        <w:t>رفت و با کمال خوشحالی حضرت عثمان و حضرت طلحه و حضرت زبیر و حضرت سعد بن ابی وقاص</w:t>
      </w:r>
      <w:r w:rsidR="008917BE">
        <w:rPr>
          <w:rFonts w:cs="CTraditional Arabic" w:hint="cs"/>
          <w:rtl/>
          <w:lang w:bidi="fa-IR"/>
        </w:rPr>
        <w:t>ش</w:t>
      </w:r>
      <w:r w:rsidR="00B903FB" w:rsidRPr="00EB4951">
        <w:rPr>
          <w:rStyle w:val="Char3"/>
          <w:rFonts w:hint="cs"/>
          <w:rtl/>
        </w:rPr>
        <w:t xml:space="preserve"> را به سوی اسلام دعوت کرد و</w:t>
      </w:r>
      <w:r w:rsidR="001F5F81" w:rsidRPr="00EB4951">
        <w:rPr>
          <w:rStyle w:val="Char3"/>
          <w:rFonts w:hint="cs"/>
          <w:rtl/>
        </w:rPr>
        <w:t xml:space="preserve"> آن‌ها </w:t>
      </w:r>
      <w:r w:rsidR="00B903FB" w:rsidRPr="00EB4951">
        <w:rPr>
          <w:rStyle w:val="Char3"/>
          <w:rFonts w:hint="cs"/>
          <w:rtl/>
        </w:rPr>
        <w:t>نیز مسلمان شدند، سپس در روز بعد حضرت عثمان بن مظعون و حضرت ابوعبیده بن الجراح و حضرت عبدالرحمن بن عوف و حضرت ابوسلمه بن عبدالاسد و حضرت ارقم بن ابی الارقم</w:t>
      </w:r>
      <w:r w:rsidR="008917BE">
        <w:rPr>
          <w:rFonts w:cs="CTraditional Arabic" w:hint="cs"/>
          <w:rtl/>
          <w:lang w:bidi="fa-IR"/>
        </w:rPr>
        <w:t>ش</w:t>
      </w:r>
      <w:r w:rsidR="00B903FB" w:rsidRPr="00EB4951">
        <w:rPr>
          <w:rStyle w:val="Char3"/>
          <w:rFonts w:hint="cs"/>
          <w:rtl/>
        </w:rPr>
        <w:t xml:space="preserve"> را به اسلام دعوت کرد </w:t>
      </w:r>
      <w:r w:rsidR="00B903FB">
        <w:rPr>
          <w:rFonts w:cs="Times New Roman" w:hint="cs"/>
          <w:rtl/>
          <w:lang w:bidi="fa-IR"/>
        </w:rPr>
        <w:t>–</w:t>
      </w:r>
      <w:r w:rsidR="00B903FB" w:rsidRPr="00EB4951">
        <w:rPr>
          <w:rStyle w:val="Char3"/>
          <w:rFonts w:hint="cs"/>
          <w:rtl/>
        </w:rPr>
        <w:t xml:space="preserve"> فاسلموا رضی الله عنهم، پس هم</w:t>
      </w:r>
      <w:r w:rsidR="00152672">
        <w:rPr>
          <w:rStyle w:val="Char3"/>
          <w:rFonts w:hint="cs"/>
          <w:rtl/>
        </w:rPr>
        <w:t>ۀ</w:t>
      </w:r>
      <w:r w:rsidR="001F5F81" w:rsidRPr="00EB4951">
        <w:rPr>
          <w:rStyle w:val="Char3"/>
          <w:rFonts w:hint="cs"/>
          <w:rtl/>
        </w:rPr>
        <w:t xml:space="preserve"> آن‌ها </w:t>
      </w:r>
      <w:r w:rsidR="00B903FB" w:rsidRPr="00EB4951">
        <w:rPr>
          <w:rStyle w:val="Char3"/>
          <w:rFonts w:hint="cs"/>
          <w:rtl/>
        </w:rPr>
        <w:t>ندای این سروش را قبول کرده و اسلام آوردند، خدا از</w:t>
      </w:r>
      <w:r w:rsidR="001F5F81" w:rsidRPr="00EB4951">
        <w:rPr>
          <w:rStyle w:val="Char3"/>
          <w:rFonts w:hint="cs"/>
          <w:rtl/>
        </w:rPr>
        <w:t xml:space="preserve"> آن‌ها </w:t>
      </w:r>
      <w:r w:rsidR="00B903FB" w:rsidRPr="00EB4951">
        <w:rPr>
          <w:rStyle w:val="Char3"/>
          <w:rFonts w:hint="cs"/>
          <w:rtl/>
        </w:rPr>
        <w:t>راضی شود.</w:t>
      </w:r>
    </w:p>
    <w:p w:rsidR="005763E2" w:rsidRPr="00EB4951" w:rsidRDefault="005763E2" w:rsidP="00FD77E4">
      <w:pPr>
        <w:ind w:firstLine="284"/>
        <w:jc w:val="both"/>
        <w:rPr>
          <w:rStyle w:val="Char3"/>
          <w:rtl/>
        </w:rPr>
      </w:pPr>
      <w:r w:rsidRPr="00EB4951">
        <w:rPr>
          <w:rStyle w:val="Char3"/>
          <w:rFonts w:hint="cs"/>
          <w:rtl/>
        </w:rPr>
        <w:t>حضرت عایشه</w:t>
      </w:r>
      <w:r>
        <w:rPr>
          <w:rFonts w:cs="CTraditional Arabic" w:hint="cs"/>
          <w:rtl/>
          <w:lang w:bidi="fa-IR"/>
        </w:rPr>
        <w:t>ل</w:t>
      </w:r>
      <w:r w:rsidRPr="00EB4951">
        <w:rPr>
          <w:rStyle w:val="Char3"/>
          <w:rFonts w:hint="cs"/>
          <w:rtl/>
        </w:rPr>
        <w:t xml:space="preserve"> می‌فرماید که چون 38 نفر صحابی همانند پروانگان دور شمع رسالت حضرت نبی اکرم </w:t>
      </w:r>
      <w:r w:rsidR="009A2B6B" w:rsidRPr="009A2B6B">
        <w:rPr>
          <w:rFonts w:cs="CTraditional Arabic" w:hint="cs"/>
          <w:rtl/>
          <w:lang w:bidi="fa-IR"/>
        </w:rPr>
        <w:t>ج</w:t>
      </w:r>
      <w:r w:rsidRPr="00EB4951">
        <w:rPr>
          <w:rStyle w:val="Char3"/>
          <w:rFonts w:hint="cs"/>
          <w:rtl/>
        </w:rPr>
        <w:t xml:space="preserve"> شدند آنگاه</w:t>
      </w:r>
    </w:p>
    <w:p w:rsidR="005763E2" w:rsidRPr="00EB4951" w:rsidRDefault="005763E2" w:rsidP="00FD77E4">
      <w:pPr>
        <w:ind w:firstLine="284"/>
        <w:jc w:val="both"/>
        <w:rPr>
          <w:rStyle w:val="Char3"/>
          <w:rtl/>
        </w:rPr>
      </w:pPr>
      <w:r w:rsidRPr="00AA68A3">
        <w:rPr>
          <w:rStyle w:val="Char0"/>
          <w:rFonts w:hint="cs"/>
          <w:rtl/>
        </w:rPr>
        <w:t>«</w:t>
      </w:r>
      <w:r w:rsidR="003E1CC9" w:rsidRPr="00AA68A3">
        <w:rPr>
          <w:rStyle w:val="Char0"/>
          <w:rFonts w:hint="eastAsia"/>
          <w:rtl/>
        </w:rPr>
        <w:t>ألح</w:t>
      </w:r>
      <w:r w:rsidR="003E1CC9" w:rsidRPr="00AA68A3">
        <w:rPr>
          <w:rStyle w:val="Char0"/>
          <w:rtl/>
        </w:rPr>
        <w:t xml:space="preserve"> </w:t>
      </w:r>
      <w:r w:rsidR="003E1CC9" w:rsidRPr="00AA68A3">
        <w:rPr>
          <w:rStyle w:val="Char0"/>
          <w:rFonts w:hint="eastAsia"/>
          <w:rtl/>
        </w:rPr>
        <w:t>أبو</w:t>
      </w:r>
      <w:r w:rsidR="003E1CC9" w:rsidRPr="00AA68A3">
        <w:rPr>
          <w:rStyle w:val="Char0"/>
          <w:rtl/>
        </w:rPr>
        <w:t xml:space="preserve"> </w:t>
      </w:r>
      <w:r w:rsidR="003E1CC9" w:rsidRPr="00AA68A3">
        <w:rPr>
          <w:rStyle w:val="Char0"/>
          <w:rFonts w:hint="eastAsia"/>
          <w:rtl/>
        </w:rPr>
        <w:t>بكر</w:t>
      </w:r>
      <w:r w:rsidR="003E1CC9" w:rsidRPr="00AA68A3">
        <w:rPr>
          <w:rStyle w:val="Char0"/>
          <w:rtl/>
        </w:rPr>
        <w:t xml:space="preserve"> </w:t>
      </w:r>
      <w:r w:rsidR="003E1CC9" w:rsidRPr="00AA68A3">
        <w:rPr>
          <w:rStyle w:val="Char0"/>
          <w:rFonts w:hint="eastAsia"/>
          <w:rtl/>
        </w:rPr>
        <w:t>على</w:t>
      </w:r>
      <w:r w:rsidR="003E1CC9" w:rsidRPr="00AA68A3">
        <w:rPr>
          <w:rStyle w:val="Char0"/>
          <w:rtl/>
        </w:rPr>
        <w:t xml:space="preserve"> </w:t>
      </w:r>
      <w:r w:rsidR="003E1CC9" w:rsidRPr="00AA68A3">
        <w:rPr>
          <w:rStyle w:val="Char0"/>
          <w:rFonts w:hint="eastAsia"/>
          <w:rtl/>
        </w:rPr>
        <w:t>رسول</w:t>
      </w:r>
      <w:r w:rsidR="003E1CC9" w:rsidRPr="00AA68A3">
        <w:rPr>
          <w:rStyle w:val="Char0"/>
          <w:rtl/>
        </w:rPr>
        <w:t xml:space="preserve"> </w:t>
      </w:r>
      <w:r w:rsidR="003E1CC9" w:rsidRPr="00AA68A3">
        <w:rPr>
          <w:rStyle w:val="Char0"/>
          <w:rFonts w:hint="eastAsia"/>
          <w:rtl/>
        </w:rPr>
        <w:t>الله</w:t>
      </w:r>
      <w:r w:rsidR="003E1CC9" w:rsidRPr="00AA68A3">
        <w:rPr>
          <w:rStyle w:val="Char0"/>
          <w:rtl/>
        </w:rPr>
        <w:t xml:space="preserve"> </w:t>
      </w:r>
      <w:r w:rsidR="003E1CC9" w:rsidRPr="00AA68A3">
        <w:rPr>
          <w:rStyle w:val="Char0"/>
          <w:rFonts w:hint="eastAsia"/>
          <w:rtl/>
        </w:rPr>
        <w:t>صلى</w:t>
      </w:r>
      <w:r w:rsidR="003E1CC9" w:rsidRPr="00AA68A3">
        <w:rPr>
          <w:rStyle w:val="Char0"/>
          <w:rtl/>
        </w:rPr>
        <w:t xml:space="preserve"> </w:t>
      </w:r>
      <w:r w:rsidR="003E1CC9" w:rsidRPr="00AA68A3">
        <w:rPr>
          <w:rStyle w:val="Char0"/>
          <w:rFonts w:hint="eastAsia"/>
          <w:rtl/>
        </w:rPr>
        <w:t>الله</w:t>
      </w:r>
      <w:r w:rsidR="003E1CC9" w:rsidRPr="00AA68A3">
        <w:rPr>
          <w:rStyle w:val="Char0"/>
          <w:rtl/>
        </w:rPr>
        <w:t xml:space="preserve"> </w:t>
      </w:r>
      <w:r w:rsidR="003E1CC9" w:rsidRPr="00AA68A3">
        <w:rPr>
          <w:rStyle w:val="Char0"/>
          <w:rFonts w:hint="eastAsia"/>
          <w:rtl/>
        </w:rPr>
        <w:t>عليه</w:t>
      </w:r>
      <w:r w:rsidR="003E1CC9" w:rsidRPr="00AA68A3">
        <w:rPr>
          <w:rStyle w:val="Char0"/>
          <w:rtl/>
        </w:rPr>
        <w:t xml:space="preserve"> </w:t>
      </w:r>
      <w:r w:rsidR="003E1CC9" w:rsidRPr="00AA68A3">
        <w:rPr>
          <w:rStyle w:val="Char0"/>
          <w:rFonts w:hint="eastAsia"/>
          <w:rtl/>
        </w:rPr>
        <w:t>وسلم</w:t>
      </w:r>
      <w:r w:rsidR="003E1CC9" w:rsidRPr="00AA68A3">
        <w:rPr>
          <w:rStyle w:val="Char0"/>
          <w:rtl/>
        </w:rPr>
        <w:t xml:space="preserve"> </w:t>
      </w:r>
      <w:r w:rsidR="003E1CC9" w:rsidRPr="00AA68A3">
        <w:rPr>
          <w:rStyle w:val="Char0"/>
          <w:rFonts w:hint="eastAsia"/>
          <w:rtl/>
        </w:rPr>
        <w:t>في</w:t>
      </w:r>
      <w:r w:rsidR="003E1CC9" w:rsidRPr="00AA68A3">
        <w:rPr>
          <w:rStyle w:val="Char0"/>
          <w:rtl/>
        </w:rPr>
        <w:t xml:space="preserve"> </w:t>
      </w:r>
      <w:r w:rsidR="003E1CC9" w:rsidRPr="00AA68A3">
        <w:rPr>
          <w:rStyle w:val="Char0"/>
          <w:rFonts w:hint="eastAsia"/>
          <w:rtl/>
        </w:rPr>
        <w:t>الظهور</w:t>
      </w:r>
      <w:r w:rsidR="003E1CC9" w:rsidRPr="00AA68A3">
        <w:rPr>
          <w:rStyle w:val="Char0"/>
          <w:rtl/>
        </w:rPr>
        <w:t xml:space="preserve"> </w:t>
      </w:r>
      <w:r w:rsidR="003E1CC9" w:rsidRPr="00AA68A3">
        <w:rPr>
          <w:rStyle w:val="Char0"/>
          <w:rFonts w:hint="eastAsia"/>
          <w:rtl/>
        </w:rPr>
        <w:t>فقال</w:t>
      </w:r>
      <w:r w:rsidR="003E1CC9" w:rsidRPr="00AA68A3">
        <w:rPr>
          <w:rStyle w:val="Char0"/>
          <w:rtl/>
        </w:rPr>
        <w:t xml:space="preserve">: </w:t>
      </w:r>
      <w:r w:rsidR="00AA68A3">
        <w:rPr>
          <w:rStyle w:val="Char0"/>
          <w:rFonts w:hint="cs"/>
          <w:rtl/>
        </w:rPr>
        <w:t>«</w:t>
      </w:r>
      <w:r w:rsidR="003E1CC9" w:rsidRPr="00AA68A3">
        <w:rPr>
          <w:rStyle w:val="Char0"/>
          <w:rFonts w:hint="eastAsia"/>
          <w:rtl/>
        </w:rPr>
        <w:t>يا</w:t>
      </w:r>
      <w:r w:rsidR="003E1CC9" w:rsidRPr="00AA68A3">
        <w:rPr>
          <w:rStyle w:val="Char0"/>
          <w:rtl/>
        </w:rPr>
        <w:t xml:space="preserve"> </w:t>
      </w:r>
      <w:r w:rsidR="003E1CC9" w:rsidRPr="00AA68A3">
        <w:rPr>
          <w:rStyle w:val="Char0"/>
          <w:rFonts w:hint="eastAsia"/>
          <w:rtl/>
        </w:rPr>
        <w:t>أبا</w:t>
      </w:r>
      <w:r w:rsidR="003E1CC9" w:rsidRPr="00AA68A3">
        <w:rPr>
          <w:rStyle w:val="Char0"/>
          <w:rtl/>
        </w:rPr>
        <w:t xml:space="preserve"> </w:t>
      </w:r>
      <w:r w:rsidR="003E1CC9" w:rsidRPr="00AA68A3">
        <w:rPr>
          <w:rStyle w:val="Char0"/>
          <w:rFonts w:hint="eastAsia"/>
          <w:rtl/>
        </w:rPr>
        <w:t>بكر</w:t>
      </w:r>
      <w:r w:rsidR="003E1CC9" w:rsidRPr="00AA68A3">
        <w:rPr>
          <w:rStyle w:val="Char0"/>
          <w:rtl/>
        </w:rPr>
        <w:t xml:space="preserve"> </w:t>
      </w:r>
      <w:r w:rsidR="003E1CC9" w:rsidRPr="00AA68A3">
        <w:rPr>
          <w:rStyle w:val="Char0"/>
          <w:rFonts w:hint="eastAsia"/>
          <w:rtl/>
        </w:rPr>
        <w:t>إنا</w:t>
      </w:r>
      <w:r w:rsidR="003E1CC9" w:rsidRPr="00AA68A3">
        <w:rPr>
          <w:rStyle w:val="Char0"/>
          <w:rtl/>
        </w:rPr>
        <w:t xml:space="preserve"> </w:t>
      </w:r>
      <w:r w:rsidR="003E1CC9" w:rsidRPr="00AA68A3">
        <w:rPr>
          <w:rStyle w:val="Char0"/>
          <w:rFonts w:hint="eastAsia"/>
          <w:rtl/>
        </w:rPr>
        <w:t>قليل</w:t>
      </w:r>
      <w:r w:rsidR="00AA68A3">
        <w:rPr>
          <w:rStyle w:val="Char0"/>
          <w:rFonts w:hint="cs"/>
          <w:rtl/>
        </w:rPr>
        <w:t>»</w:t>
      </w:r>
      <w:r w:rsidR="003E1CC9" w:rsidRPr="00AA68A3">
        <w:rPr>
          <w:rStyle w:val="Char0"/>
          <w:rtl/>
        </w:rPr>
        <w:t xml:space="preserve"> </w:t>
      </w:r>
      <w:r w:rsidR="003E1CC9" w:rsidRPr="00AA68A3">
        <w:rPr>
          <w:rStyle w:val="Char0"/>
          <w:rFonts w:hint="eastAsia"/>
          <w:rtl/>
        </w:rPr>
        <w:t>فلم</w:t>
      </w:r>
      <w:r w:rsidR="003E1CC9" w:rsidRPr="00AA68A3">
        <w:rPr>
          <w:rStyle w:val="Char0"/>
          <w:rtl/>
        </w:rPr>
        <w:t xml:space="preserve"> </w:t>
      </w:r>
      <w:r w:rsidR="003E1CC9" w:rsidRPr="00AA68A3">
        <w:rPr>
          <w:rStyle w:val="Char0"/>
          <w:rFonts w:hint="eastAsia"/>
          <w:rtl/>
        </w:rPr>
        <w:t>يزل</w:t>
      </w:r>
      <w:r w:rsidR="003E1CC9" w:rsidRPr="00AA68A3">
        <w:rPr>
          <w:rStyle w:val="Char0"/>
          <w:rtl/>
        </w:rPr>
        <w:t xml:space="preserve"> </w:t>
      </w:r>
      <w:r w:rsidR="003E1CC9" w:rsidRPr="00AA68A3">
        <w:rPr>
          <w:rStyle w:val="Char0"/>
          <w:rFonts w:hint="eastAsia"/>
          <w:rtl/>
        </w:rPr>
        <w:t>أبو</w:t>
      </w:r>
      <w:r w:rsidR="003E1CC9" w:rsidRPr="00AA68A3">
        <w:rPr>
          <w:rStyle w:val="Char0"/>
          <w:rtl/>
        </w:rPr>
        <w:t xml:space="preserve"> </w:t>
      </w:r>
      <w:r w:rsidR="003E1CC9" w:rsidRPr="00AA68A3">
        <w:rPr>
          <w:rStyle w:val="Char0"/>
          <w:rFonts w:hint="eastAsia"/>
          <w:rtl/>
        </w:rPr>
        <w:t>بكر</w:t>
      </w:r>
      <w:r w:rsidR="003E1CC9" w:rsidRPr="00AA68A3">
        <w:rPr>
          <w:rStyle w:val="Char0"/>
          <w:rtl/>
        </w:rPr>
        <w:t xml:space="preserve"> </w:t>
      </w:r>
      <w:r w:rsidR="003E1CC9" w:rsidRPr="00AA68A3">
        <w:rPr>
          <w:rStyle w:val="Char0"/>
          <w:rFonts w:hint="eastAsia"/>
          <w:rtl/>
        </w:rPr>
        <w:t>يلح</w:t>
      </w:r>
      <w:r w:rsidR="003E1CC9" w:rsidRPr="00AA68A3">
        <w:rPr>
          <w:rStyle w:val="Char0"/>
          <w:rtl/>
        </w:rPr>
        <w:t xml:space="preserve"> </w:t>
      </w:r>
      <w:r w:rsidR="003E1CC9" w:rsidRPr="00AA68A3">
        <w:rPr>
          <w:rStyle w:val="Char0"/>
          <w:rFonts w:hint="eastAsia"/>
          <w:rtl/>
        </w:rPr>
        <w:t>حتى</w:t>
      </w:r>
      <w:r w:rsidR="003E1CC9" w:rsidRPr="00AA68A3">
        <w:rPr>
          <w:rStyle w:val="Char0"/>
          <w:rtl/>
        </w:rPr>
        <w:t xml:space="preserve"> </w:t>
      </w:r>
      <w:r w:rsidR="003E1CC9" w:rsidRPr="00AA68A3">
        <w:rPr>
          <w:rStyle w:val="Char0"/>
          <w:rFonts w:hint="eastAsia"/>
          <w:rtl/>
        </w:rPr>
        <w:t>ظهر</w:t>
      </w:r>
      <w:r w:rsidR="003E1CC9" w:rsidRPr="00AA68A3">
        <w:rPr>
          <w:rStyle w:val="Char0"/>
          <w:rtl/>
        </w:rPr>
        <w:t xml:space="preserve"> </w:t>
      </w:r>
      <w:r w:rsidR="003E1CC9" w:rsidRPr="00AA68A3">
        <w:rPr>
          <w:rStyle w:val="Char0"/>
          <w:rFonts w:hint="eastAsia"/>
          <w:rtl/>
        </w:rPr>
        <w:t>رسول</w:t>
      </w:r>
      <w:r w:rsidR="003E1CC9" w:rsidRPr="00AA68A3">
        <w:rPr>
          <w:rStyle w:val="Char0"/>
          <w:rtl/>
        </w:rPr>
        <w:t xml:space="preserve"> </w:t>
      </w:r>
      <w:r w:rsidR="003E1CC9" w:rsidRPr="00AA68A3">
        <w:rPr>
          <w:rStyle w:val="Char0"/>
          <w:rFonts w:hint="eastAsia"/>
          <w:rtl/>
        </w:rPr>
        <w:t>الله</w:t>
      </w:r>
      <w:r w:rsidR="003E1CC9" w:rsidRPr="00AA68A3">
        <w:rPr>
          <w:rStyle w:val="Char0"/>
          <w:rtl/>
        </w:rPr>
        <w:t xml:space="preserve"> </w:t>
      </w:r>
      <w:r w:rsidR="003E1CC9" w:rsidRPr="00AA68A3">
        <w:rPr>
          <w:rStyle w:val="Char0"/>
          <w:rFonts w:hint="eastAsia"/>
          <w:rtl/>
        </w:rPr>
        <w:t>صلى</w:t>
      </w:r>
      <w:r w:rsidR="003E1CC9" w:rsidRPr="00AA68A3">
        <w:rPr>
          <w:rStyle w:val="Char0"/>
          <w:rtl/>
        </w:rPr>
        <w:t xml:space="preserve"> </w:t>
      </w:r>
      <w:r w:rsidR="003E1CC9" w:rsidRPr="00AA68A3">
        <w:rPr>
          <w:rStyle w:val="Char0"/>
          <w:rFonts w:hint="eastAsia"/>
          <w:rtl/>
        </w:rPr>
        <w:t>الله</w:t>
      </w:r>
      <w:r w:rsidR="003E1CC9" w:rsidRPr="00AA68A3">
        <w:rPr>
          <w:rStyle w:val="Char0"/>
          <w:rtl/>
        </w:rPr>
        <w:t xml:space="preserve"> </w:t>
      </w:r>
      <w:r w:rsidR="003E1CC9" w:rsidRPr="00AA68A3">
        <w:rPr>
          <w:rStyle w:val="Char0"/>
          <w:rFonts w:hint="eastAsia"/>
          <w:rtl/>
        </w:rPr>
        <w:t>عليه</w:t>
      </w:r>
      <w:r w:rsidR="003E1CC9" w:rsidRPr="00AA68A3">
        <w:rPr>
          <w:rStyle w:val="Char0"/>
          <w:rtl/>
        </w:rPr>
        <w:t xml:space="preserve"> </w:t>
      </w:r>
      <w:r w:rsidR="003E1CC9" w:rsidRPr="00AA68A3">
        <w:rPr>
          <w:rStyle w:val="Char0"/>
          <w:rFonts w:hint="eastAsia"/>
          <w:rtl/>
        </w:rPr>
        <w:t>وسلم</w:t>
      </w:r>
      <w:r w:rsidR="003E1CC9" w:rsidRPr="00AA68A3">
        <w:rPr>
          <w:rStyle w:val="Char0"/>
          <w:rFonts w:hint="cs"/>
          <w:rtl/>
        </w:rPr>
        <w:t xml:space="preserve"> </w:t>
      </w:r>
      <w:r w:rsidRPr="00AA68A3">
        <w:rPr>
          <w:rStyle w:val="Char0"/>
          <w:rFonts w:hint="cs"/>
          <w:rtl/>
        </w:rPr>
        <w:t>»</w:t>
      </w:r>
      <w:r w:rsidRPr="00EB4951">
        <w:rPr>
          <w:rStyle w:val="Char3"/>
          <w:rFonts w:hint="cs"/>
          <w:rtl/>
        </w:rPr>
        <w:t>.</w:t>
      </w:r>
    </w:p>
    <w:p w:rsidR="005763E2" w:rsidRPr="00EB4951" w:rsidRDefault="003507EC" w:rsidP="00FD77E4">
      <w:pPr>
        <w:ind w:firstLine="284"/>
        <w:jc w:val="both"/>
        <w:rPr>
          <w:rStyle w:val="Char3"/>
          <w:rtl/>
        </w:rPr>
      </w:pPr>
      <w:r w:rsidRPr="00EB4951">
        <w:rPr>
          <w:rStyle w:val="Char3"/>
          <w:rFonts w:hint="cs"/>
          <w:rtl/>
        </w:rPr>
        <w:t>حضرت ابوبکر در خدمت رسول اکرم</w:t>
      </w:r>
      <w:r>
        <w:rPr>
          <w:rFonts w:cs="CTraditional Arabic" w:hint="cs"/>
          <w:rtl/>
          <w:lang w:bidi="fa-IR"/>
        </w:rPr>
        <w:t>ص</w:t>
      </w:r>
      <w:r w:rsidR="005763E2" w:rsidRPr="00EB4951">
        <w:rPr>
          <w:rStyle w:val="Char3"/>
          <w:rFonts w:hint="cs"/>
          <w:rtl/>
        </w:rPr>
        <w:t xml:space="preserve"> در مورد اعلان و اظهار اسلام اصرار ورزید، آن حضرت به وی گفت: ای ابابکر تا بحال ما عد</w:t>
      </w:r>
      <w:r w:rsidR="00152672">
        <w:rPr>
          <w:rStyle w:val="Char3"/>
          <w:rFonts w:hint="cs"/>
          <w:rtl/>
        </w:rPr>
        <w:t>ۀ</w:t>
      </w:r>
      <w:r w:rsidR="005763E2" w:rsidRPr="00EB4951">
        <w:rPr>
          <w:rStyle w:val="Char3"/>
          <w:rFonts w:hint="cs"/>
          <w:rtl/>
        </w:rPr>
        <w:t xml:space="preserve"> کمی هستیم، ولی ابوبکر بر اصرار خود ادامه داد تا آن حضرت ظاهر شد (بیرون آمد و دعوت اسلام را آشکار فرمود) و تمام مسلمانان در کعبه نشسته بودند.</w:t>
      </w:r>
    </w:p>
    <w:p w:rsidR="0019560A" w:rsidRPr="00EB4951" w:rsidRDefault="0019560A" w:rsidP="00FD77E4">
      <w:pPr>
        <w:ind w:firstLine="284"/>
        <w:jc w:val="both"/>
        <w:rPr>
          <w:rStyle w:val="Char3"/>
          <w:rtl/>
        </w:rPr>
      </w:pPr>
      <w:r w:rsidRPr="00AA68A3">
        <w:rPr>
          <w:rStyle w:val="Char0"/>
          <w:rFonts w:hint="cs"/>
          <w:rtl/>
        </w:rPr>
        <w:t>«</w:t>
      </w:r>
      <w:r w:rsidR="004509DA" w:rsidRPr="00AA68A3">
        <w:rPr>
          <w:rStyle w:val="Char0"/>
          <w:rFonts w:hint="eastAsia"/>
          <w:rtl/>
        </w:rPr>
        <w:t>وقام</w:t>
      </w:r>
      <w:r w:rsidR="004509DA" w:rsidRPr="00AA68A3">
        <w:rPr>
          <w:rStyle w:val="Char0"/>
          <w:rtl/>
        </w:rPr>
        <w:t xml:space="preserve"> </w:t>
      </w:r>
      <w:r w:rsidR="004509DA" w:rsidRPr="00AA68A3">
        <w:rPr>
          <w:rStyle w:val="Char0"/>
          <w:rFonts w:hint="eastAsia"/>
          <w:rtl/>
        </w:rPr>
        <w:t>أبو</w:t>
      </w:r>
      <w:r w:rsidR="004509DA" w:rsidRPr="00AA68A3">
        <w:rPr>
          <w:rStyle w:val="Char0"/>
          <w:rtl/>
        </w:rPr>
        <w:t xml:space="preserve"> </w:t>
      </w:r>
      <w:r w:rsidR="004509DA" w:rsidRPr="00AA68A3">
        <w:rPr>
          <w:rStyle w:val="Char0"/>
          <w:rFonts w:hint="eastAsia"/>
          <w:rtl/>
        </w:rPr>
        <w:t>بكر</w:t>
      </w:r>
      <w:r w:rsidR="004509DA" w:rsidRPr="00AA68A3">
        <w:rPr>
          <w:rStyle w:val="Char0"/>
          <w:rtl/>
        </w:rPr>
        <w:t xml:space="preserve"> </w:t>
      </w:r>
      <w:r w:rsidR="004509DA" w:rsidRPr="00AA68A3">
        <w:rPr>
          <w:rStyle w:val="Char0"/>
          <w:rFonts w:hint="eastAsia"/>
          <w:rtl/>
        </w:rPr>
        <w:t>في</w:t>
      </w:r>
      <w:r w:rsidR="004509DA" w:rsidRPr="00AA68A3">
        <w:rPr>
          <w:rStyle w:val="Char0"/>
          <w:rtl/>
        </w:rPr>
        <w:t xml:space="preserve"> </w:t>
      </w:r>
      <w:r w:rsidR="004509DA" w:rsidRPr="00AA68A3">
        <w:rPr>
          <w:rStyle w:val="Char0"/>
          <w:rFonts w:hint="eastAsia"/>
          <w:rtl/>
        </w:rPr>
        <w:t>الناس</w:t>
      </w:r>
      <w:r w:rsidR="004509DA" w:rsidRPr="00AA68A3">
        <w:rPr>
          <w:rStyle w:val="Char0"/>
          <w:rtl/>
        </w:rPr>
        <w:t xml:space="preserve"> </w:t>
      </w:r>
      <w:r w:rsidR="004509DA" w:rsidRPr="00AA68A3">
        <w:rPr>
          <w:rStyle w:val="Char0"/>
          <w:rFonts w:hint="eastAsia"/>
          <w:rtl/>
        </w:rPr>
        <w:t>خطيبا</w:t>
      </w:r>
      <w:r w:rsidR="004509DA" w:rsidRPr="00AA68A3">
        <w:rPr>
          <w:rStyle w:val="Char0"/>
          <w:rtl/>
        </w:rPr>
        <w:t xml:space="preserve"> </w:t>
      </w:r>
      <w:r w:rsidR="004509DA" w:rsidRPr="00AA68A3">
        <w:rPr>
          <w:rStyle w:val="Char0"/>
          <w:rFonts w:hint="eastAsia"/>
          <w:rtl/>
        </w:rPr>
        <w:t>ورسول</w:t>
      </w:r>
      <w:r w:rsidR="004509DA" w:rsidRPr="00AA68A3">
        <w:rPr>
          <w:rStyle w:val="Char0"/>
          <w:rtl/>
        </w:rPr>
        <w:t xml:space="preserve"> </w:t>
      </w:r>
      <w:r w:rsidR="004509DA" w:rsidRPr="00AA68A3">
        <w:rPr>
          <w:rStyle w:val="Char0"/>
          <w:rFonts w:hint="eastAsia"/>
          <w:rtl/>
        </w:rPr>
        <w:t>الله</w:t>
      </w:r>
      <w:r w:rsidR="004509DA" w:rsidRPr="00AA68A3">
        <w:rPr>
          <w:rStyle w:val="Char0"/>
          <w:rtl/>
        </w:rPr>
        <w:t xml:space="preserve"> </w:t>
      </w:r>
      <w:r w:rsidR="004509DA" w:rsidRPr="00AA68A3">
        <w:rPr>
          <w:rStyle w:val="Char0"/>
          <w:rFonts w:hint="eastAsia"/>
          <w:rtl/>
        </w:rPr>
        <w:t>صلى</w:t>
      </w:r>
      <w:r w:rsidR="004509DA" w:rsidRPr="00AA68A3">
        <w:rPr>
          <w:rStyle w:val="Char0"/>
          <w:rtl/>
        </w:rPr>
        <w:t xml:space="preserve"> </w:t>
      </w:r>
      <w:r w:rsidR="004509DA" w:rsidRPr="00AA68A3">
        <w:rPr>
          <w:rStyle w:val="Char0"/>
          <w:rFonts w:hint="eastAsia"/>
          <w:rtl/>
        </w:rPr>
        <w:t>الله</w:t>
      </w:r>
      <w:r w:rsidR="004509DA" w:rsidRPr="00AA68A3">
        <w:rPr>
          <w:rStyle w:val="Char0"/>
          <w:rtl/>
        </w:rPr>
        <w:t xml:space="preserve"> </w:t>
      </w:r>
      <w:r w:rsidR="004509DA" w:rsidRPr="00AA68A3">
        <w:rPr>
          <w:rStyle w:val="Char0"/>
          <w:rFonts w:hint="eastAsia"/>
          <w:rtl/>
        </w:rPr>
        <w:t>عليه</w:t>
      </w:r>
      <w:r w:rsidR="004509DA" w:rsidRPr="00AA68A3">
        <w:rPr>
          <w:rStyle w:val="Char0"/>
          <w:rtl/>
        </w:rPr>
        <w:t xml:space="preserve"> </w:t>
      </w:r>
      <w:r w:rsidR="004509DA" w:rsidRPr="00AA68A3">
        <w:rPr>
          <w:rStyle w:val="Char0"/>
          <w:rFonts w:hint="eastAsia"/>
          <w:rtl/>
        </w:rPr>
        <w:t>وسلم</w:t>
      </w:r>
      <w:r w:rsidR="004509DA" w:rsidRPr="00AA68A3">
        <w:rPr>
          <w:rStyle w:val="Char0"/>
          <w:rtl/>
        </w:rPr>
        <w:t xml:space="preserve"> </w:t>
      </w:r>
      <w:r w:rsidR="004509DA" w:rsidRPr="00AA68A3">
        <w:rPr>
          <w:rStyle w:val="Char0"/>
          <w:rFonts w:hint="eastAsia"/>
          <w:rtl/>
        </w:rPr>
        <w:t>جالس</w:t>
      </w:r>
      <w:r w:rsidR="004509DA" w:rsidRPr="00AA68A3">
        <w:rPr>
          <w:rStyle w:val="Char0"/>
          <w:rtl/>
        </w:rPr>
        <w:t xml:space="preserve"> </w:t>
      </w:r>
      <w:r w:rsidR="004509DA" w:rsidRPr="00AA68A3">
        <w:rPr>
          <w:rStyle w:val="Char0"/>
          <w:rFonts w:hint="eastAsia"/>
          <w:rtl/>
        </w:rPr>
        <w:t>فكان</w:t>
      </w:r>
      <w:r w:rsidR="004509DA" w:rsidRPr="00AA68A3">
        <w:rPr>
          <w:rStyle w:val="Char0"/>
          <w:rtl/>
        </w:rPr>
        <w:t xml:space="preserve"> </w:t>
      </w:r>
      <w:r w:rsidR="004509DA" w:rsidRPr="00AA68A3">
        <w:rPr>
          <w:rStyle w:val="Char0"/>
          <w:rFonts w:hint="eastAsia"/>
          <w:rtl/>
        </w:rPr>
        <w:t>أول</w:t>
      </w:r>
      <w:r w:rsidR="004509DA" w:rsidRPr="00AA68A3">
        <w:rPr>
          <w:rStyle w:val="Char0"/>
          <w:rtl/>
        </w:rPr>
        <w:t xml:space="preserve"> </w:t>
      </w:r>
      <w:r w:rsidR="004509DA" w:rsidRPr="00AA68A3">
        <w:rPr>
          <w:rStyle w:val="Char0"/>
          <w:rFonts w:hint="eastAsia"/>
          <w:rtl/>
        </w:rPr>
        <w:t>خطيب</w:t>
      </w:r>
      <w:r w:rsidR="004509DA" w:rsidRPr="00AA68A3">
        <w:rPr>
          <w:rStyle w:val="Char0"/>
          <w:rtl/>
        </w:rPr>
        <w:t xml:space="preserve"> </w:t>
      </w:r>
      <w:r w:rsidR="004509DA" w:rsidRPr="00AA68A3">
        <w:rPr>
          <w:rStyle w:val="Char0"/>
          <w:rFonts w:hint="eastAsia"/>
          <w:rtl/>
        </w:rPr>
        <w:t>دعا</w:t>
      </w:r>
      <w:r w:rsidR="004509DA" w:rsidRPr="00AA68A3">
        <w:rPr>
          <w:rStyle w:val="Char0"/>
          <w:rtl/>
        </w:rPr>
        <w:t xml:space="preserve"> </w:t>
      </w:r>
      <w:r w:rsidR="004509DA" w:rsidRPr="00AA68A3">
        <w:rPr>
          <w:rStyle w:val="Char0"/>
          <w:rFonts w:hint="eastAsia"/>
          <w:rtl/>
        </w:rPr>
        <w:t>إلى</w:t>
      </w:r>
      <w:r w:rsidR="004509DA" w:rsidRPr="00AA68A3">
        <w:rPr>
          <w:rStyle w:val="Char0"/>
          <w:rtl/>
        </w:rPr>
        <w:t xml:space="preserve"> </w:t>
      </w:r>
      <w:r w:rsidR="004509DA" w:rsidRPr="00AA68A3">
        <w:rPr>
          <w:rStyle w:val="Char0"/>
          <w:rFonts w:hint="eastAsia"/>
          <w:rtl/>
        </w:rPr>
        <w:t>الله</w:t>
      </w:r>
      <w:r w:rsidR="004509DA" w:rsidRPr="00AA68A3">
        <w:rPr>
          <w:rStyle w:val="Char0"/>
          <w:rtl/>
        </w:rPr>
        <w:t xml:space="preserve"> </w:t>
      </w:r>
      <w:r w:rsidR="004509DA" w:rsidRPr="00AA68A3">
        <w:rPr>
          <w:rStyle w:val="Char0"/>
          <w:rFonts w:hint="eastAsia"/>
          <w:rtl/>
        </w:rPr>
        <w:t>وإلى</w:t>
      </w:r>
      <w:r w:rsidR="004509DA" w:rsidRPr="00AA68A3">
        <w:rPr>
          <w:rStyle w:val="Char0"/>
          <w:rtl/>
        </w:rPr>
        <w:t xml:space="preserve"> </w:t>
      </w:r>
      <w:r w:rsidR="004509DA" w:rsidRPr="00AA68A3">
        <w:rPr>
          <w:rStyle w:val="Char0"/>
          <w:rFonts w:hint="eastAsia"/>
          <w:rtl/>
        </w:rPr>
        <w:t>رسوله</w:t>
      </w:r>
      <w:r w:rsidR="004509DA" w:rsidRPr="00AA68A3">
        <w:rPr>
          <w:rStyle w:val="Char0"/>
          <w:rtl/>
        </w:rPr>
        <w:t xml:space="preserve"> </w:t>
      </w:r>
      <w:r w:rsidR="004509DA" w:rsidRPr="00AA68A3">
        <w:rPr>
          <w:rStyle w:val="Char0"/>
          <w:rFonts w:hint="eastAsia"/>
          <w:rtl/>
        </w:rPr>
        <w:t>صلى</w:t>
      </w:r>
      <w:r w:rsidR="004509DA" w:rsidRPr="00AA68A3">
        <w:rPr>
          <w:rStyle w:val="Char0"/>
          <w:rtl/>
        </w:rPr>
        <w:t xml:space="preserve"> </w:t>
      </w:r>
      <w:r w:rsidR="004509DA" w:rsidRPr="00AA68A3">
        <w:rPr>
          <w:rStyle w:val="Char0"/>
          <w:rFonts w:hint="eastAsia"/>
          <w:rtl/>
        </w:rPr>
        <w:t>الله</w:t>
      </w:r>
      <w:r w:rsidR="004509DA" w:rsidRPr="00AA68A3">
        <w:rPr>
          <w:rStyle w:val="Char0"/>
          <w:rtl/>
        </w:rPr>
        <w:t xml:space="preserve"> </w:t>
      </w:r>
      <w:r w:rsidR="004509DA" w:rsidRPr="00AA68A3">
        <w:rPr>
          <w:rStyle w:val="Char0"/>
          <w:rFonts w:hint="eastAsia"/>
          <w:rtl/>
        </w:rPr>
        <w:t>عليه</w:t>
      </w:r>
      <w:r w:rsidR="004509DA" w:rsidRPr="00AA68A3">
        <w:rPr>
          <w:rStyle w:val="Char0"/>
          <w:rtl/>
        </w:rPr>
        <w:t xml:space="preserve"> </w:t>
      </w:r>
      <w:r w:rsidR="004509DA" w:rsidRPr="00AA68A3">
        <w:rPr>
          <w:rStyle w:val="Char0"/>
          <w:rFonts w:hint="eastAsia"/>
          <w:rtl/>
        </w:rPr>
        <w:t>وسلم</w:t>
      </w:r>
      <w:r w:rsidR="004509DA" w:rsidRPr="00AA68A3">
        <w:rPr>
          <w:rStyle w:val="Char0"/>
          <w:rtl/>
        </w:rPr>
        <w:t xml:space="preserve"> </w:t>
      </w:r>
      <w:r w:rsidR="004509DA" w:rsidRPr="00AA68A3">
        <w:rPr>
          <w:rStyle w:val="Char0"/>
          <w:rFonts w:hint="eastAsia"/>
          <w:rtl/>
        </w:rPr>
        <w:t>وثار</w:t>
      </w:r>
      <w:r w:rsidR="004509DA" w:rsidRPr="00AA68A3">
        <w:rPr>
          <w:rStyle w:val="Char0"/>
          <w:rtl/>
        </w:rPr>
        <w:t xml:space="preserve"> </w:t>
      </w:r>
      <w:r w:rsidR="004509DA" w:rsidRPr="00AA68A3">
        <w:rPr>
          <w:rStyle w:val="Char0"/>
          <w:rFonts w:hint="eastAsia"/>
          <w:rtl/>
        </w:rPr>
        <w:t>المشركون</w:t>
      </w:r>
      <w:r w:rsidR="004509DA" w:rsidRPr="00AA68A3">
        <w:rPr>
          <w:rStyle w:val="Char0"/>
          <w:rtl/>
        </w:rPr>
        <w:t xml:space="preserve"> </w:t>
      </w:r>
      <w:r w:rsidR="004509DA" w:rsidRPr="00AA68A3">
        <w:rPr>
          <w:rStyle w:val="Char0"/>
          <w:rFonts w:hint="eastAsia"/>
          <w:rtl/>
        </w:rPr>
        <w:t>على</w:t>
      </w:r>
      <w:r w:rsidR="004509DA" w:rsidRPr="00AA68A3">
        <w:rPr>
          <w:rStyle w:val="Char0"/>
          <w:rtl/>
        </w:rPr>
        <w:t xml:space="preserve"> </w:t>
      </w:r>
      <w:r w:rsidR="004509DA" w:rsidRPr="00AA68A3">
        <w:rPr>
          <w:rStyle w:val="Char0"/>
          <w:rFonts w:hint="eastAsia"/>
          <w:rtl/>
        </w:rPr>
        <w:t>أبي</w:t>
      </w:r>
      <w:r w:rsidR="004509DA" w:rsidRPr="00AA68A3">
        <w:rPr>
          <w:rStyle w:val="Char0"/>
          <w:rtl/>
        </w:rPr>
        <w:t xml:space="preserve"> </w:t>
      </w:r>
      <w:r w:rsidR="004509DA" w:rsidRPr="00AA68A3">
        <w:rPr>
          <w:rStyle w:val="Char0"/>
          <w:rFonts w:hint="eastAsia"/>
          <w:rtl/>
        </w:rPr>
        <w:t>بكر</w:t>
      </w:r>
      <w:r w:rsidR="004509DA" w:rsidRPr="00AA68A3">
        <w:rPr>
          <w:rStyle w:val="Char0"/>
          <w:rtl/>
        </w:rPr>
        <w:t xml:space="preserve"> </w:t>
      </w:r>
      <w:r w:rsidR="004509DA" w:rsidRPr="00AA68A3">
        <w:rPr>
          <w:rStyle w:val="Char0"/>
          <w:rFonts w:hint="eastAsia"/>
          <w:rtl/>
        </w:rPr>
        <w:t>وعلى</w:t>
      </w:r>
      <w:r w:rsidR="004509DA" w:rsidRPr="00AA68A3">
        <w:rPr>
          <w:rStyle w:val="Char0"/>
          <w:rtl/>
        </w:rPr>
        <w:t xml:space="preserve"> </w:t>
      </w:r>
      <w:r w:rsidR="004509DA" w:rsidRPr="00AA68A3">
        <w:rPr>
          <w:rStyle w:val="Char0"/>
          <w:rFonts w:hint="eastAsia"/>
          <w:rtl/>
        </w:rPr>
        <w:t>المسلمين،</w:t>
      </w:r>
      <w:r w:rsidR="004509DA" w:rsidRPr="00AA68A3">
        <w:rPr>
          <w:rStyle w:val="Char0"/>
          <w:rtl/>
        </w:rPr>
        <w:t xml:space="preserve"> </w:t>
      </w:r>
      <w:r w:rsidR="004509DA" w:rsidRPr="00AA68A3">
        <w:rPr>
          <w:rStyle w:val="Char0"/>
          <w:rFonts w:hint="eastAsia"/>
          <w:rtl/>
        </w:rPr>
        <w:t>فضربوا</w:t>
      </w:r>
      <w:r w:rsidR="004509DA" w:rsidRPr="00AA68A3">
        <w:rPr>
          <w:rStyle w:val="Char0"/>
          <w:rtl/>
        </w:rPr>
        <w:t xml:space="preserve"> </w:t>
      </w:r>
      <w:r w:rsidR="004509DA" w:rsidRPr="00AA68A3">
        <w:rPr>
          <w:rStyle w:val="Char0"/>
          <w:rFonts w:hint="eastAsia"/>
          <w:rtl/>
        </w:rPr>
        <w:t>في</w:t>
      </w:r>
      <w:r w:rsidR="004509DA" w:rsidRPr="00AA68A3">
        <w:rPr>
          <w:rStyle w:val="Char0"/>
          <w:rtl/>
        </w:rPr>
        <w:t xml:space="preserve"> </w:t>
      </w:r>
      <w:r w:rsidR="004509DA" w:rsidRPr="00AA68A3">
        <w:rPr>
          <w:rStyle w:val="Char0"/>
          <w:rFonts w:hint="eastAsia"/>
          <w:rtl/>
        </w:rPr>
        <w:t>نواحي</w:t>
      </w:r>
      <w:r w:rsidR="004509DA" w:rsidRPr="00AA68A3">
        <w:rPr>
          <w:rStyle w:val="Char0"/>
          <w:rtl/>
        </w:rPr>
        <w:t xml:space="preserve"> </w:t>
      </w:r>
      <w:r w:rsidR="004509DA" w:rsidRPr="00AA68A3">
        <w:rPr>
          <w:rStyle w:val="Char0"/>
          <w:rFonts w:hint="eastAsia"/>
          <w:rtl/>
        </w:rPr>
        <w:t>المسجد</w:t>
      </w:r>
      <w:r w:rsidR="004509DA" w:rsidRPr="00AA68A3">
        <w:rPr>
          <w:rStyle w:val="Char0"/>
          <w:rtl/>
        </w:rPr>
        <w:t xml:space="preserve"> </w:t>
      </w:r>
      <w:r w:rsidR="004509DA" w:rsidRPr="00AA68A3">
        <w:rPr>
          <w:rStyle w:val="Char0"/>
          <w:rFonts w:hint="eastAsia"/>
          <w:rtl/>
        </w:rPr>
        <w:t>ضربا</w:t>
      </w:r>
      <w:r w:rsidR="004509DA" w:rsidRPr="00AA68A3">
        <w:rPr>
          <w:rStyle w:val="Char0"/>
          <w:rtl/>
        </w:rPr>
        <w:t xml:space="preserve"> </w:t>
      </w:r>
      <w:r w:rsidR="004509DA" w:rsidRPr="00AA68A3">
        <w:rPr>
          <w:rStyle w:val="Char0"/>
          <w:rFonts w:hint="eastAsia"/>
          <w:rtl/>
        </w:rPr>
        <w:t>شديدا</w:t>
      </w:r>
      <w:r w:rsidR="004509DA" w:rsidRPr="00AA68A3">
        <w:rPr>
          <w:rStyle w:val="Char0"/>
          <w:rtl/>
        </w:rPr>
        <w:t xml:space="preserve"> </w:t>
      </w:r>
      <w:r w:rsidR="004509DA" w:rsidRPr="00AA68A3">
        <w:rPr>
          <w:rStyle w:val="Char0"/>
          <w:rFonts w:hint="eastAsia"/>
          <w:rtl/>
        </w:rPr>
        <w:t>ووطئ</w:t>
      </w:r>
      <w:r w:rsidR="004509DA" w:rsidRPr="00AA68A3">
        <w:rPr>
          <w:rStyle w:val="Char0"/>
          <w:rtl/>
        </w:rPr>
        <w:t xml:space="preserve"> </w:t>
      </w:r>
      <w:r w:rsidR="004509DA" w:rsidRPr="00AA68A3">
        <w:rPr>
          <w:rStyle w:val="Char0"/>
          <w:rFonts w:hint="eastAsia"/>
          <w:rtl/>
        </w:rPr>
        <w:t>أبو</w:t>
      </w:r>
      <w:r w:rsidR="004509DA" w:rsidRPr="00AA68A3">
        <w:rPr>
          <w:rStyle w:val="Char0"/>
          <w:rtl/>
        </w:rPr>
        <w:t xml:space="preserve"> </w:t>
      </w:r>
      <w:r w:rsidR="004509DA" w:rsidRPr="00AA68A3">
        <w:rPr>
          <w:rStyle w:val="Char0"/>
          <w:rFonts w:hint="eastAsia"/>
          <w:rtl/>
        </w:rPr>
        <w:t>بكر</w:t>
      </w:r>
      <w:r w:rsidR="004509DA" w:rsidRPr="00AA68A3">
        <w:rPr>
          <w:rStyle w:val="Char0"/>
          <w:rtl/>
        </w:rPr>
        <w:t xml:space="preserve"> </w:t>
      </w:r>
      <w:r w:rsidR="004509DA" w:rsidRPr="00AA68A3">
        <w:rPr>
          <w:rStyle w:val="Char0"/>
          <w:rFonts w:hint="eastAsia"/>
          <w:rtl/>
        </w:rPr>
        <w:t>وضرب</w:t>
      </w:r>
      <w:r w:rsidR="004509DA" w:rsidRPr="00AA68A3">
        <w:rPr>
          <w:rStyle w:val="Char0"/>
          <w:rtl/>
        </w:rPr>
        <w:t xml:space="preserve"> </w:t>
      </w:r>
      <w:r w:rsidR="004509DA" w:rsidRPr="00AA68A3">
        <w:rPr>
          <w:rStyle w:val="Char0"/>
          <w:rFonts w:hint="eastAsia"/>
          <w:rtl/>
        </w:rPr>
        <w:t>ضربا</w:t>
      </w:r>
      <w:r w:rsidR="0089245F" w:rsidRPr="00AA68A3">
        <w:rPr>
          <w:rStyle w:val="Char0"/>
          <w:rFonts w:hint="cs"/>
          <w:rtl/>
        </w:rPr>
        <w:t>ً</w:t>
      </w:r>
      <w:r w:rsidR="004509DA" w:rsidRPr="00AA68A3">
        <w:rPr>
          <w:rStyle w:val="Char0"/>
          <w:rtl/>
        </w:rPr>
        <w:t xml:space="preserve"> </w:t>
      </w:r>
      <w:r w:rsidR="004509DA" w:rsidRPr="00AA68A3">
        <w:rPr>
          <w:rStyle w:val="Char0"/>
          <w:rFonts w:hint="eastAsia"/>
          <w:rtl/>
        </w:rPr>
        <w:t>شديدا</w:t>
      </w:r>
      <w:r w:rsidR="0089245F" w:rsidRPr="00AA68A3">
        <w:rPr>
          <w:rStyle w:val="Char0"/>
          <w:rFonts w:hint="cs"/>
          <w:rtl/>
        </w:rPr>
        <w:t>ً</w:t>
      </w:r>
      <w:r w:rsidR="004460D1" w:rsidRPr="00AA68A3">
        <w:rPr>
          <w:rStyle w:val="Char0"/>
          <w:rFonts w:hint="cs"/>
          <w:rtl/>
        </w:rPr>
        <w:t>...</w:t>
      </w:r>
      <w:r w:rsidRPr="00AA68A3">
        <w:rPr>
          <w:rStyle w:val="Char0"/>
          <w:rFonts w:hint="cs"/>
          <w:rtl/>
        </w:rPr>
        <w:t>»</w:t>
      </w:r>
      <w:r w:rsidRPr="00EB4951">
        <w:rPr>
          <w:rStyle w:val="Char3"/>
          <w:rFonts w:hint="cs"/>
          <w:rtl/>
        </w:rPr>
        <w:t>.</w:t>
      </w:r>
    </w:p>
    <w:p w:rsidR="0019560A" w:rsidRPr="00EB4951" w:rsidRDefault="0019560A" w:rsidP="00FD77E4">
      <w:pPr>
        <w:ind w:firstLine="284"/>
        <w:jc w:val="both"/>
        <w:rPr>
          <w:rStyle w:val="Char3"/>
          <w:rtl/>
        </w:rPr>
      </w:pPr>
      <w:r w:rsidRPr="00EB4951">
        <w:rPr>
          <w:rStyle w:val="Char3"/>
          <w:rFonts w:hint="cs"/>
          <w:rtl/>
        </w:rPr>
        <w:t>و حضرت ابوبکر</w:t>
      </w:r>
      <w:r w:rsidR="00203A69" w:rsidRPr="00203A69">
        <w:rPr>
          <w:rFonts w:cs="CTraditional Arabic" w:hint="cs"/>
          <w:rtl/>
          <w:lang w:bidi="fa-IR"/>
        </w:rPr>
        <w:t xml:space="preserve">س </w:t>
      </w:r>
      <w:r w:rsidRPr="00EB4951">
        <w:rPr>
          <w:rStyle w:val="Char3"/>
          <w:rFonts w:hint="cs"/>
          <w:rtl/>
        </w:rPr>
        <w:t>در میان مردم محضر رسول خدا</w:t>
      </w:r>
      <w:r w:rsidR="003507EC">
        <w:rPr>
          <w:rFonts w:cs="CTraditional Arabic" w:hint="cs"/>
          <w:rtl/>
          <w:lang w:bidi="fa-IR"/>
        </w:rPr>
        <w:t>ص</w:t>
      </w:r>
      <w:r w:rsidRPr="00EB4951">
        <w:rPr>
          <w:rStyle w:val="Char3"/>
          <w:rFonts w:hint="cs"/>
          <w:rtl/>
        </w:rPr>
        <w:t xml:space="preserve"> جهت موعظه و دعوت به پا خواست، او اولین خطیبی بود که مردم را به طرف خدا و رسول او</w:t>
      </w:r>
      <w:r w:rsidR="003507EC">
        <w:rPr>
          <w:rFonts w:cs="CTraditional Arabic" w:hint="cs"/>
          <w:rtl/>
          <w:lang w:bidi="fa-IR"/>
        </w:rPr>
        <w:t>ص</w:t>
      </w:r>
      <w:r w:rsidRPr="00EB4951">
        <w:rPr>
          <w:rStyle w:val="Char3"/>
          <w:rFonts w:hint="cs"/>
          <w:rtl/>
        </w:rPr>
        <w:t xml:space="preserve"> دعوت کرد، آنگاه مشرکین بر ابوبکر</w:t>
      </w:r>
      <w:r w:rsidR="00203A69" w:rsidRPr="00203A69">
        <w:rPr>
          <w:rFonts w:cs="CTraditional Arabic" w:hint="cs"/>
          <w:rtl/>
          <w:lang w:bidi="fa-IR"/>
        </w:rPr>
        <w:t xml:space="preserve">س </w:t>
      </w:r>
      <w:r w:rsidRPr="00EB4951">
        <w:rPr>
          <w:rStyle w:val="Char3"/>
          <w:rFonts w:hint="cs"/>
          <w:rtl/>
        </w:rPr>
        <w:t>و سایر مسلمانان شوریدند و در داخل کعبه</w:t>
      </w:r>
      <w:r w:rsidR="001F5F81" w:rsidRPr="00EB4951">
        <w:rPr>
          <w:rStyle w:val="Char3"/>
          <w:rFonts w:hint="cs"/>
          <w:rtl/>
        </w:rPr>
        <w:t xml:space="preserve"> آن‌ها </w:t>
      </w:r>
      <w:r w:rsidRPr="00EB4951">
        <w:rPr>
          <w:rStyle w:val="Char3"/>
          <w:rFonts w:hint="cs"/>
          <w:rtl/>
        </w:rPr>
        <w:t>را شدیداً کتک زدند، و حضرت ابوبکر</w:t>
      </w:r>
      <w:r w:rsidR="00203A69" w:rsidRPr="00203A69">
        <w:rPr>
          <w:rFonts w:cs="CTraditional Arabic" w:hint="cs"/>
          <w:rtl/>
          <w:lang w:bidi="fa-IR"/>
        </w:rPr>
        <w:t xml:space="preserve">س </w:t>
      </w:r>
      <w:r w:rsidRPr="00EB4951">
        <w:rPr>
          <w:rStyle w:val="Char3"/>
          <w:rFonts w:hint="cs"/>
          <w:rtl/>
        </w:rPr>
        <w:t>را زیر پای خود گرفته و لگدکوب کرده و شدیداً مورد ضرب و شتم قرار دادند.</w:t>
      </w:r>
    </w:p>
    <w:p w:rsidR="009133F1" w:rsidRPr="00EB4951" w:rsidRDefault="009133F1" w:rsidP="00FD77E4">
      <w:pPr>
        <w:ind w:firstLine="284"/>
        <w:jc w:val="both"/>
        <w:rPr>
          <w:rStyle w:val="Char3"/>
          <w:rtl/>
        </w:rPr>
      </w:pPr>
      <w:r w:rsidRPr="00EB4951">
        <w:rPr>
          <w:rStyle w:val="Char3"/>
          <w:rFonts w:hint="cs"/>
          <w:rtl/>
        </w:rPr>
        <w:t>چون افراد بنی تیم قبیل</w:t>
      </w:r>
      <w:r w:rsidR="00152672">
        <w:rPr>
          <w:rStyle w:val="Char3"/>
          <w:rFonts w:hint="cs"/>
          <w:rtl/>
        </w:rPr>
        <w:t>ۀ</w:t>
      </w:r>
      <w:r w:rsidRPr="00EB4951">
        <w:rPr>
          <w:rStyle w:val="Char3"/>
          <w:rFonts w:hint="cs"/>
          <w:rtl/>
        </w:rPr>
        <w:t xml:space="preserve"> حضرت ابوبکر</w:t>
      </w:r>
      <w:r w:rsidR="00203A69" w:rsidRPr="00203A69">
        <w:rPr>
          <w:rFonts w:cs="CTraditional Arabic" w:hint="cs"/>
          <w:rtl/>
          <w:lang w:bidi="fa-IR"/>
        </w:rPr>
        <w:t xml:space="preserve">س </w:t>
      </w:r>
      <w:r w:rsidRPr="00EB4951">
        <w:rPr>
          <w:rStyle w:val="Char3"/>
          <w:rFonts w:hint="cs"/>
          <w:rtl/>
        </w:rPr>
        <w:t>مطلع شده آمدند و مشرکان را از روی سر وی دور کردند و او را از زیر دست و پاها درآورده در پارچه‌ای قرار دادند و برداشته به خانه</w:t>
      </w:r>
      <w:r w:rsidR="001F5F81" w:rsidRPr="00EB4951">
        <w:rPr>
          <w:rStyle w:val="Char3"/>
          <w:rFonts w:hint="cs"/>
          <w:rtl/>
        </w:rPr>
        <w:t xml:space="preserve">‌اش </w:t>
      </w:r>
      <w:r w:rsidRPr="00EB4951">
        <w:rPr>
          <w:rStyle w:val="Char3"/>
          <w:rFonts w:hint="cs"/>
          <w:rtl/>
        </w:rPr>
        <w:t xml:space="preserve">بردند، در حالی که </w:t>
      </w:r>
      <w:r w:rsidR="00A35A7D" w:rsidRPr="00AA68A3">
        <w:rPr>
          <w:rStyle w:val="Char2"/>
          <w:rFonts w:hint="cs"/>
          <w:rtl/>
        </w:rPr>
        <w:t>«</w:t>
      </w:r>
      <w:r w:rsidR="00A35A7D" w:rsidRPr="00AA68A3">
        <w:rPr>
          <w:rStyle w:val="Char2"/>
          <w:rFonts w:hint="eastAsia"/>
          <w:rtl/>
        </w:rPr>
        <w:t>ولا</w:t>
      </w:r>
      <w:r w:rsidR="00A35A7D" w:rsidRPr="00AA68A3">
        <w:rPr>
          <w:rStyle w:val="Char2"/>
          <w:rtl/>
        </w:rPr>
        <w:t xml:space="preserve"> </w:t>
      </w:r>
      <w:r w:rsidR="00A35A7D" w:rsidRPr="00AA68A3">
        <w:rPr>
          <w:rStyle w:val="Char2"/>
          <w:rFonts w:hint="eastAsia"/>
          <w:rtl/>
        </w:rPr>
        <w:t>يشكون</w:t>
      </w:r>
      <w:r w:rsidR="00A35A7D" w:rsidRPr="00AA68A3">
        <w:rPr>
          <w:rStyle w:val="Char2"/>
          <w:rtl/>
        </w:rPr>
        <w:t xml:space="preserve"> </w:t>
      </w:r>
      <w:r w:rsidR="00A35A7D" w:rsidRPr="00AA68A3">
        <w:rPr>
          <w:rStyle w:val="Char2"/>
          <w:rFonts w:hint="eastAsia"/>
          <w:rtl/>
        </w:rPr>
        <w:t>في</w:t>
      </w:r>
      <w:r w:rsidR="00A35A7D" w:rsidRPr="00AA68A3">
        <w:rPr>
          <w:rStyle w:val="Char2"/>
          <w:rtl/>
        </w:rPr>
        <w:t xml:space="preserve"> </w:t>
      </w:r>
      <w:r w:rsidR="00A35A7D" w:rsidRPr="00AA68A3">
        <w:rPr>
          <w:rStyle w:val="Char2"/>
          <w:rFonts w:hint="eastAsia"/>
          <w:rtl/>
        </w:rPr>
        <w:t>موته</w:t>
      </w:r>
      <w:r w:rsidR="00A35A7D" w:rsidRPr="00AA68A3">
        <w:rPr>
          <w:rStyle w:val="Char2"/>
          <w:rFonts w:hint="cs"/>
          <w:rtl/>
        </w:rPr>
        <w:t>»</w:t>
      </w:r>
      <w:r w:rsidRPr="00EB4951">
        <w:rPr>
          <w:rStyle w:val="Char3"/>
          <w:rFonts w:hint="cs"/>
          <w:rtl/>
        </w:rPr>
        <w:t xml:space="preserve"> یعنی</w:t>
      </w:r>
      <w:r w:rsidR="00ED683B">
        <w:rPr>
          <w:rStyle w:val="Char3"/>
          <w:rFonts w:hint="cs"/>
          <w:rtl/>
        </w:rPr>
        <w:t xml:space="preserve"> دربارۀ </w:t>
      </w:r>
      <w:r w:rsidRPr="00EB4951">
        <w:rPr>
          <w:rStyle w:val="Char3"/>
          <w:rFonts w:hint="cs"/>
          <w:rtl/>
        </w:rPr>
        <w:t>مردن وی تردیدی نداشتند، و سپس بنوتیم به مسجد کعبه باز آمدند و آن جا اعلام کردند که قسم به خدا اگر ابوبکر بمیرد ما (بطور قصاص) عتبه بن ربیعه را حتماً خواهیم کشت، و سپس به نزد ابوبکر</w:t>
      </w:r>
      <w:r w:rsidR="00203A69" w:rsidRPr="00203A69">
        <w:rPr>
          <w:rFonts w:cs="CTraditional Arabic" w:hint="cs"/>
          <w:rtl/>
          <w:lang w:bidi="fa-IR"/>
        </w:rPr>
        <w:t xml:space="preserve">س </w:t>
      </w:r>
      <w:r w:rsidRPr="00EB4951">
        <w:rPr>
          <w:rStyle w:val="Char3"/>
          <w:rFonts w:hint="cs"/>
          <w:rtl/>
        </w:rPr>
        <w:t>باز آمدند، و بنوتیم و ابوقحافه مکرراٌ با حضرت ابوبکر حرف می‌زدند (ولی او جواب نمی‌داد) آخر الامر نزدیک‌های موقع شام جواب داد و پرسید:</w:t>
      </w:r>
    </w:p>
    <w:p w:rsidR="004460D1" w:rsidRDefault="004460D1" w:rsidP="00AA68A3">
      <w:pPr>
        <w:pStyle w:val="a0"/>
        <w:rPr>
          <w:rtl/>
          <w:lang w:bidi="fa-IR"/>
        </w:rPr>
      </w:pPr>
      <w:r>
        <w:rPr>
          <w:rFonts w:hint="cs"/>
          <w:rtl/>
          <w:lang w:bidi="fa-IR"/>
        </w:rPr>
        <w:t>«</w:t>
      </w:r>
      <w:r w:rsidR="002D024C" w:rsidRPr="002D2780">
        <w:rPr>
          <w:rFonts w:hint="eastAsia"/>
          <w:rtl/>
        </w:rPr>
        <w:t>مَا</w:t>
      </w:r>
      <w:r w:rsidR="002D024C" w:rsidRPr="002D2780">
        <w:rPr>
          <w:rtl/>
        </w:rPr>
        <w:t xml:space="preserve"> </w:t>
      </w:r>
      <w:r w:rsidR="002D024C" w:rsidRPr="002D2780">
        <w:rPr>
          <w:rFonts w:hint="eastAsia"/>
          <w:rtl/>
        </w:rPr>
        <w:t>فَعَلَ</w:t>
      </w:r>
      <w:r w:rsidR="002D024C" w:rsidRPr="002D2780">
        <w:rPr>
          <w:rtl/>
        </w:rPr>
        <w:t xml:space="preserve"> </w:t>
      </w:r>
      <w:r w:rsidR="002D024C" w:rsidRPr="002D2780">
        <w:rPr>
          <w:rFonts w:hint="eastAsia"/>
          <w:rtl/>
        </w:rPr>
        <w:t>رَسُولُ</w:t>
      </w:r>
      <w:r w:rsidR="002D024C" w:rsidRPr="002D2780">
        <w:rPr>
          <w:rtl/>
        </w:rPr>
        <w:t xml:space="preserve"> </w:t>
      </w:r>
      <w:r w:rsidR="002D024C" w:rsidRPr="002D2780">
        <w:rPr>
          <w:rFonts w:hint="eastAsia"/>
          <w:rtl/>
        </w:rPr>
        <w:t>اللَّهِ</w:t>
      </w:r>
      <w:r w:rsidR="002D024C" w:rsidRPr="002D2780">
        <w:rPr>
          <w:rtl/>
        </w:rPr>
        <w:t xml:space="preserve"> </w:t>
      </w:r>
      <w:r w:rsidR="002D024C" w:rsidRPr="002D2780">
        <w:rPr>
          <w:rFonts w:hint="eastAsia"/>
          <w:rtl/>
        </w:rPr>
        <w:t>صَلَّى</w:t>
      </w:r>
      <w:r w:rsidR="002D024C" w:rsidRPr="002D2780">
        <w:rPr>
          <w:rtl/>
        </w:rPr>
        <w:t xml:space="preserve"> </w:t>
      </w:r>
      <w:r w:rsidR="002D024C" w:rsidRPr="002D2780">
        <w:rPr>
          <w:rFonts w:hint="eastAsia"/>
          <w:rtl/>
        </w:rPr>
        <w:t>اللَّهُ</w:t>
      </w:r>
      <w:r w:rsidR="002D024C" w:rsidRPr="002D2780">
        <w:rPr>
          <w:rtl/>
        </w:rPr>
        <w:t xml:space="preserve"> </w:t>
      </w:r>
      <w:r w:rsidR="002D024C" w:rsidRPr="002D2780">
        <w:rPr>
          <w:rFonts w:hint="eastAsia"/>
          <w:rtl/>
        </w:rPr>
        <w:t>عَلَيْهِ</w:t>
      </w:r>
      <w:r w:rsidR="002D024C" w:rsidRPr="002D2780">
        <w:rPr>
          <w:rtl/>
        </w:rPr>
        <w:t xml:space="preserve"> </w:t>
      </w:r>
      <w:r w:rsidR="002D024C" w:rsidRPr="002D2780">
        <w:rPr>
          <w:rFonts w:hint="eastAsia"/>
          <w:rtl/>
        </w:rPr>
        <w:t>وَسَلَّمَ</w:t>
      </w:r>
      <w:r w:rsidR="0089245F">
        <w:rPr>
          <w:rFonts w:hint="cs"/>
          <w:rtl/>
          <w:lang w:bidi="fa-IR"/>
        </w:rPr>
        <w:t>؟</w:t>
      </w:r>
      <w:r>
        <w:rPr>
          <w:rFonts w:hint="cs"/>
          <w:rtl/>
          <w:lang w:bidi="fa-IR"/>
        </w:rPr>
        <w:t>»</w:t>
      </w:r>
    </w:p>
    <w:p w:rsidR="004460D1" w:rsidRPr="00EB4951" w:rsidRDefault="004460D1" w:rsidP="00FD77E4">
      <w:pPr>
        <w:ind w:firstLine="284"/>
        <w:jc w:val="both"/>
        <w:rPr>
          <w:rStyle w:val="Char3"/>
          <w:rtl/>
        </w:rPr>
      </w:pPr>
      <w:r w:rsidRPr="00EB4951">
        <w:rPr>
          <w:rStyle w:val="Char3"/>
          <w:rFonts w:hint="cs"/>
          <w:rtl/>
        </w:rPr>
        <w:t xml:space="preserve">حال رسول خدا </w:t>
      </w:r>
      <w:r w:rsidR="009A2B6B" w:rsidRPr="009A2B6B">
        <w:rPr>
          <w:rFonts w:cs="CTraditional Arabic" w:hint="cs"/>
          <w:rtl/>
          <w:lang w:bidi="fa-IR"/>
        </w:rPr>
        <w:t>ج</w:t>
      </w:r>
      <w:r w:rsidRPr="00EB4951">
        <w:rPr>
          <w:rStyle w:val="Char3"/>
          <w:rFonts w:hint="cs"/>
          <w:rtl/>
        </w:rPr>
        <w:t xml:space="preserve"> چطور است؟</w:t>
      </w:r>
    </w:p>
    <w:p w:rsidR="003A2923" w:rsidRPr="00EB4951" w:rsidRDefault="003A2923" w:rsidP="00FD77E4">
      <w:pPr>
        <w:ind w:firstLine="284"/>
        <w:jc w:val="both"/>
        <w:rPr>
          <w:rStyle w:val="Char3"/>
          <w:rtl/>
        </w:rPr>
      </w:pPr>
      <w:r w:rsidRPr="00EB4951">
        <w:rPr>
          <w:rStyle w:val="Char3"/>
          <w:rFonts w:hint="cs"/>
          <w:rtl/>
        </w:rPr>
        <w:t>بنوتیم او را ملامت نمودند (که این همه مصیبت به خاطر پیامبر</w:t>
      </w:r>
      <w:r w:rsidR="003507EC">
        <w:rPr>
          <w:rFonts w:cs="CTraditional Arabic" w:hint="cs"/>
          <w:rtl/>
          <w:lang w:bidi="fa-IR"/>
        </w:rPr>
        <w:t>ص</w:t>
      </w:r>
      <w:r w:rsidRPr="00EB4951">
        <w:rPr>
          <w:rStyle w:val="Char3"/>
          <w:rFonts w:hint="cs"/>
          <w:rtl/>
        </w:rPr>
        <w:t xml:space="preserve"> بر تو وارد شده است و تو بازهم در فکر او مستغرق هستی) و از مجلس برخاستند و رفتند و به مادرش ام الخیر توصیه کردند که مواظبش باش و چیزی او را بخوران و بنوشان،</w:t>
      </w:r>
      <w:r w:rsidR="00240AA1">
        <w:rPr>
          <w:rStyle w:val="Char3"/>
          <w:rFonts w:hint="cs"/>
          <w:rtl/>
        </w:rPr>
        <w:t xml:space="preserve"> </w:t>
      </w:r>
      <w:r w:rsidR="008A7483">
        <w:rPr>
          <w:rStyle w:val="Char3"/>
          <w:rFonts w:hint="cs"/>
          <w:rtl/>
        </w:rPr>
        <w:t xml:space="preserve">چنان‌چه </w:t>
      </w:r>
      <w:r w:rsidRPr="00EB4951">
        <w:rPr>
          <w:rStyle w:val="Char3"/>
          <w:rFonts w:hint="cs"/>
          <w:rtl/>
        </w:rPr>
        <w:t>وی به نزدش رفت و برای این که چیزی بخورد یا بنوشید خیلی اصرار نمود.</w:t>
      </w:r>
    </w:p>
    <w:p w:rsidR="003A2923" w:rsidRPr="00EB4951" w:rsidRDefault="003A2923" w:rsidP="00FD77E4">
      <w:pPr>
        <w:ind w:firstLine="284"/>
        <w:jc w:val="both"/>
        <w:rPr>
          <w:rStyle w:val="Char3"/>
          <w:rtl/>
        </w:rPr>
      </w:pPr>
      <w:r w:rsidRPr="00AA68A3">
        <w:rPr>
          <w:rStyle w:val="Char0"/>
          <w:rFonts w:hint="cs"/>
          <w:rtl/>
        </w:rPr>
        <w:t>«</w:t>
      </w:r>
      <w:r w:rsidR="00CF2A30" w:rsidRPr="00AA68A3">
        <w:rPr>
          <w:rStyle w:val="Char0"/>
          <w:rFonts w:hint="eastAsia"/>
          <w:rtl/>
        </w:rPr>
        <w:t>وَجَعَلَ</w:t>
      </w:r>
      <w:r w:rsidR="00CF2A30" w:rsidRPr="00AA68A3">
        <w:rPr>
          <w:rStyle w:val="Char0"/>
          <w:rtl/>
        </w:rPr>
        <w:t xml:space="preserve"> </w:t>
      </w:r>
      <w:r w:rsidR="00CF2A30" w:rsidRPr="00AA68A3">
        <w:rPr>
          <w:rStyle w:val="Char0"/>
          <w:rFonts w:hint="eastAsia"/>
          <w:rtl/>
        </w:rPr>
        <w:t>يَقُولُ</w:t>
      </w:r>
      <w:r w:rsidR="00CF2A30" w:rsidRPr="00AA68A3">
        <w:rPr>
          <w:rStyle w:val="Char0"/>
          <w:rFonts w:hint="cs"/>
          <w:rtl/>
        </w:rPr>
        <w:t>:</w:t>
      </w:r>
      <w:r w:rsidR="00CB68D6" w:rsidRPr="00AA68A3">
        <w:rPr>
          <w:rStyle w:val="Char0"/>
          <w:rFonts w:hint="cs"/>
          <w:rtl/>
        </w:rPr>
        <w:t xml:space="preserve"> </w:t>
      </w:r>
      <w:r w:rsidR="007672EF" w:rsidRPr="00AA68A3">
        <w:rPr>
          <w:rStyle w:val="Char0"/>
          <w:rFonts w:hint="eastAsia"/>
          <w:rtl/>
        </w:rPr>
        <w:t>مَا</w:t>
      </w:r>
      <w:r w:rsidR="007672EF" w:rsidRPr="00AA68A3">
        <w:rPr>
          <w:rStyle w:val="Char0"/>
          <w:rtl/>
        </w:rPr>
        <w:t xml:space="preserve"> </w:t>
      </w:r>
      <w:r w:rsidR="007672EF" w:rsidRPr="00AA68A3">
        <w:rPr>
          <w:rStyle w:val="Char0"/>
          <w:rFonts w:hint="eastAsia"/>
          <w:rtl/>
        </w:rPr>
        <w:t>فَعَلَ</w:t>
      </w:r>
      <w:r w:rsidR="007672EF" w:rsidRPr="00AA68A3">
        <w:rPr>
          <w:rStyle w:val="Char0"/>
          <w:rtl/>
        </w:rPr>
        <w:t xml:space="preserve"> </w:t>
      </w:r>
      <w:r w:rsidR="007672EF" w:rsidRPr="00AA68A3">
        <w:rPr>
          <w:rStyle w:val="Char0"/>
          <w:rFonts w:hint="eastAsia"/>
          <w:rtl/>
        </w:rPr>
        <w:t>رَسُولُ</w:t>
      </w:r>
      <w:r w:rsidR="007672EF" w:rsidRPr="00AA68A3">
        <w:rPr>
          <w:rStyle w:val="Char0"/>
          <w:rtl/>
        </w:rPr>
        <w:t xml:space="preserve"> </w:t>
      </w:r>
      <w:r w:rsidR="007672EF" w:rsidRPr="00AA68A3">
        <w:rPr>
          <w:rStyle w:val="Char0"/>
          <w:rFonts w:hint="eastAsia"/>
          <w:rtl/>
        </w:rPr>
        <w:t>اللَّهِ</w:t>
      </w:r>
      <w:r w:rsidR="007672EF" w:rsidRPr="00AA68A3">
        <w:rPr>
          <w:rStyle w:val="Char0"/>
          <w:rtl/>
        </w:rPr>
        <w:t xml:space="preserve"> </w:t>
      </w:r>
      <w:r w:rsidR="007672EF" w:rsidRPr="00AA68A3">
        <w:rPr>
          <w:rStyle w:val="Char0"/>
          <w:rFonts w:hint="eastAsia"/>
          <w:rtl/>
        </w:rPr>
        <w:t>صَلَّى</w:t>
      </w:r>
      <w:r w:rsidR="007672EF" w:rsidRPr="00AA68A3">
        <w:rPr>
          <w:rStyle w:val="Char0"/>
          <w:rtl/>
        </w:rPr>
        <w:t xml:space="preserve"> </w:t>
      </w:r>
      <w:r w:rsidR="007672EF" w:rsidRPr="00AA68A3">
        <w:rPr>
          <w:rStyle w:val="Char0"/>
          <w:rFonts w:hint="eastAsia"/>
          <w:rtl/>
        </w:rPr>
        <w:t>اللَّهُ</w:t>
      </w:r>
      <w:r w:rsidR="007672EF" w:rsidRPr="00AA68A3">
        <w:rPr>
          <w:rStyle w:val="Char0"/>
          <w:rtl/>
        </w:rPr>
        <w:t xml:space="preserve"> </w:t>
      </w:r>
      <w:r w:rsidR="007672EF" w:rsidRPr="00AA68A3">
        <w:rPr>
          <w:rStyle w:val="Char0"/>
          <w:rFonts w:hint="eastAsia"/>
          <w:rtl/>
        </w:rPr>
        <w:t>عَلَيْهِ</w:t>
      </w:r>
      <w:r w:rsidR="007672EF" w:rsidRPr="00AA68A3">
        <w:rPr>
          <w:rStyle w:val="Char0"/>
          <w:rtl/>
        </w:rPr>
        <w:t xml:space="preserve"> </w:t>
      </w:r>
      <w:r w:rsidR="007672EF" w:rsidRPr="00AA68A3">
        <w:rPr>
          <w:rStyle w:val="Char0"/>
          <w:rFonts w:hint="eastAsia"/>
          <w:rtl/>
        </w:rPr>
        <w:t>وَسَلَّمَ</w:t>
      </w:r>
      <w:r w:rsidR="0089245F" w:rsidRPr="00AA68A3">
        <w:rPr>
          <w:rStyle w:val="Char0"/>
          <w:rFonts w:hint="cs"/>
          <w:rtl/>
        </w:rPr>
        <w:t>؟</w:t>
      </w:r>
      <w:r w:rsidRPr="00AA68A3">
        <w:rPr>
          <w:rStyle w:val="Char0"/>
          <w:rFonts w:hint="cs"/>
          <w:rtl/>
        </w:rPr>
        <w:t>»</w:t>
      </w:r>
      <w:r w:rsidRPr="00EB4951">
        <w:rPr>
          <w:rStyle w:val="Char3"/>
          <w:rFonts w:hint="cs"/>
          <w:rtl/>
        </w:rPr>
        <w:t>.</w:t>
      </w:r>
    </w:p>
    <w:p w:rsidR="003A2923" w:rsidRPr="00EB4951" w:rsidRDefault="003A2923" w:rsidP="00FD77E4">
      <w:pPr>
        <w:ind w:firstLine="284"/>
        <w:jc w:val="both"/>
        <w:rPr>
          <w:rStyle w:val="Char3"/>
          <w:rtl/>
        </w:rPr>
      </w:pPr>
      <w:r w:rsidRPr="00EB4951">
        <w:rPr>
          <w:rStyle w:val="Char3"/>
          <w:rFonts w:hint="cs"/>
          <w:rtl/>
        </w:rPr>
        <w:t xml:space="preserve">ولی او مصراً می‌پرسید: حال رسول خدا </w:t>
      </w:r>
      <w:r w:rsidR="009A2B6B" w:rsidRPr="009A2B6B">
        <w:rPr>
          <w:rFonts w:cs="CTraditional Arabic" w:hint="cs"/>
          <w:rtl/>
          <w:lang w:bidi="fa-IR"/>
        </w:rPr>
        <w:t>ج</w:t>
      </w:r>
      <w:r w:rsidRPr="00EB4951">
        <w:rPr>
          <w:rStyle w:val="Char3"/>
          <w:rFonts w:hint="cs"/>
          <w:rtl/>
        </w:rPr>
        <w:t xml:space="preserve"> چیست؟</w:t>
      </w:r>
    </w:p>
    <w:p w:rsidR="00740CB9" w:rsidRPr="00EB4951" w:rsidRDefault="00740CB9" w:rsidP="006903CB">
      <w:pPr>
        <w:ind w:firstLine="284"/>
        <w:jc w:val="both"/>
        <w:rPr>
          <w:rStyle w:val="Char3"/>
          <w:rtl/>
        </w:rPr>
      </w:pPr>
      <w:r w:rsidRPr="00EB4951">
        <w:rPr>
          <w:rStyle w:val="Char3"/>
          <w:rFonts w:hint="cs"/>
          <w:rtl/>
        </w:rPr>
        <w:t>ام الخیر گفت: قسم به خدا من از صاحب (دوست) تو هیچ خبری ندارم، حضرت ابوبکر گفت:</w:t>
      </w:r>
      <w:r w:rsidR="004D5459" w:rsidRPr="00EB4951">
        <w:rPr>
          <w:rStyle w:val="Char3"/>
          <w:rFonts w:hint="cs"/>
          <w:rtl/>
        </w:rPr>
        <w:t xml:space="preserve"> به نزد ام جمیل بنت خطاب برو و از او حال آن حضرت را</w:t>
      </w:r>
      <w:r w:rsidR="003507EC">
        <w:rPr>
          <w:rFonts w:cs="CTraditional Arabic" w:hint="cs"/>
          <w:rtl/>
          <w:lang w:bidi="fa-IR"/>
        </w:rPr>
        <w:t>ص</w:t>
      </w:r>
      <w:r w:rsidR="004D5459" w:rsidRPr="00EB4951">
        <w:rPr>
          <w:rStyle w:val="Char3"/>
          <w:rFonts w:hint="cs"/>
          <w:rtl/>
        </w:rPr>
        <w:t xml:space="preserve"> بپرس، او به نزد ام جمیل رفت، و گفت: ابوبکر</w:t>
      </w:r>
      <w:r w:rsidR="00203A69" w:rsidRPr="00203A69">
        <w:rPr>
          <w:rFonts w:cs="CTraditional Arabic" w:hint="cs"/>
          <w:rtl/>
          <w:lang w:bidi="fa-IR"/>
        </w:rPr>
        <w:t xml:space="preserve">س </w:t>
      </w:r>
      <w:r w:rsidR="004D5459" w:rsidRPr="00EB4951">
        <w:rPr>
          <w:rStyle w:val="Char3"/>
          <w:rFonts w:hint="cs"/>
          <w:rtl/>
        </w:rPr>
        <w:t>از تو حال (حضرت) محمد بن عبدالله</w:t>
      </w:r>
      <w:r w:rsidR="003507EC">
        <w:rPr>
          <w:rFonts w:cs="CTraditional Arabic" w:hint="cs"/>
          <w:rtl/>
          <w:lang w:bidi="fa-IR"/>
        </w:rPr>
        <w:t>ص</w:t>
      </w:r>
      <w:r w:rsidR="004D5459" w:rsidRPr="00EB4951">
        <w:rPr>
          <w:rStyle w:val="Char3"/>
          <w:rFonts w:hint="cs"/>
          <w:rtl/>
        </w:rPr>
        <w:t xml:space="preserve"> را دریافت می‌کند؟ ام جمیل (از راه پرده‌داری و به سبب ترس و عدم اعتماد بر وی) گفت: نه من ابوبکر را می‌شناسم و نه محمد بن عبدالله را (</w:t>
      </w:r>
      <w:r w:rsidR="006903CB">
        <w:rPr>
          <w:rStyle w:val="Char3"/>
          <w:rFonts w:cs="CTraditional Arabic" w:hint="cs"/>
          <w:rtl/>
        </w:rPr>
        <w:t>ص</w:t>
      </w:r>
      <w:r w:rsidR="004D5459" w:rsidRPr="00EB4951">
        <w:rPr>
          <w:rStyle w:val="Char3"/>
          <w:rFonts w:hint="cs"/>
          <w:rtl/>
        </w:rPr>
        <w:t>) اگر تو دوست داری من به همراه تو می‌توانم به نزد پسرت بروم، ام الخیر گفت: آری خوب است برویم</w:t>
      </w:r>
      <w:r w:rsidR="0089245F" w:rsidRPr="00EB4951">
        <w:rPr>
          <w:rStyle w:val="Char3"/>
          <w:rFonts w:hint="cs"/>
          <w:rtl/>
        </w:rPr>
        <w:t>، ام جمیل همراه وی رفت و دید که</w:t>
      </w:r>
      <w:r w:rsidR="004D5459" w:rsidRPr="00EB4951">
        <w:rPr>
          <w:rStyle w:val="Char3"/>
          <w:rFonts w:hint="cs"/>
          <w:rtl/>
        </w:rPr>
        <w:t xml:space="preserve"> ابوبکر</w:t>
      </w:r>
      <w:r w:rsidR="00203A69" w:rsidRPr="00203A69">
        <w:rPr>
          <w:rFonts w:cs="CTraditional Arabic" w:hint="cs"/>
          <w:rtl/>
          <w:lang w:bidi="fa-IR"/>
        </w:rPr>
        <w:t xml:space="preserve">س </w:t>
      </w:r>
      <w:r w:rsidR="0089245F" w:rsidRPr="00EB4951">
        <w:rPr>
          <w:rStyle w:val="Char3"/>
          <w:rFonts w:hint="cs"/>
          <w:rtl/>
        </w:rPr>
        <w:t xml:space="preserve">بیهوش </w:t>
      </w:r>
      <w:r w:rsidR="004D5459" w:rsidRPr="00EB4951">
        <w:rPr>
          <w:rStyle w:val="Char3"/>
          <w:rFonts w:hint="cs"/>
          <w:rtl/>
        </w:rPr>
        <w:t>افتاده است و در اثر شدت تکلیف قریب مردن می‌باشد، ام جمیل نزدیک وی رفت و بی‌اختیار داد کشید و گفت: به خدا سوگند کسانی که با تو به این نحو رفتار کرده</w:t>
      </w:r>
      <w:r w:rsidR="00633D83" w:rsidRPr="00EB4951">
        <w:rPr>
          <w:rStyle w:val="Char3"/>
          <w:rFonts w:hint="cs"/>
          <w:rtl/>
        </w:rPr>
        <w:t xml:space="preserve">‌اند </w:t>
      </w:r>
      <w:r w:rsidR="004D5459" w:rsidRPr="00EB4951">
        <w:rPr>
          <w:rStyle w:val="Char3"/>
          <w:rFonts w:hint="cs"/>
          <w:rtl/>
        </w:rPr>
        <w:t>فاسق و کافر هستند، من یقین دارم که خداوند انتقام تر از آنان خواهد گرفت.</w:t>
      </w:r>
    </w:p>
    <w:p w:rsidR="00E178E5" w:rsidRPr="00EB4951" w:rsidRDefault="004D5459" w:rsidP="00FD77E4">
      <w:pPr>
        <w:ind w:firstLine="284"/>
        <w:jc w:val="both"/>
        <w:rPr>
          <w:rStyle w:val="Char3"/>
          <w:rtl/>
        </w:rPr>
      </w:pPr>
      <w:r w:rsidRPr="00EB4951">
        <w:rPr>
          <w:rStyle w:val="Char3"/>
          <w:rFonts w:hint="cs"/>
          <w:rtl/>
        </w:rPr>
        <w:t>حضرت ابوبکر</w:t>
      </w:r>
      <w:r w:rsidR="00203A69" w:rsidRPr="00203A69">
        <w:rPr>
          <w:rFonts w:cs="CTraditional Arabic" w:hint="cs"/>
          <w:rtl/>
          <w:lang w:bidi="fa-IR"/>
        </w:rPr>
        <w:t xml:space="preserve">س </w:t>
      </w:r>
      <w:r w:rsidRPr="00EB4951">
        <w:rPr>
          <w:rStyle w:val="Char3"/>
          <w:rFonts w:hint="cs"/>
          <w:rtl/>
        </w:rPr>
        <w:t>گفت: (این</w:t>
      </w:r>
      <w:r w:rsidR="00ED27EC" w:rsidRPr="00EB4951">
        <w:rPr>
          <w:rStyle w:val="Char3"/>
          <w:rFonts w:hint="cs"/>
          <w:rtl/>
        </w:rPr>
        <w:t xml:space="preserve"> حرف‌ها</w:t>
      </w:r>
      <w:r w:rsidRPr="00EB4951">
        <w:rPr>
          <w:rStyle w:val="Char3"/>
          <w:rFonts w:hint="cs"/>
          <w:rtl/>
        </w:rPr>
        <w:t xml:space="preserve"> را بگذار اول بگو که) حال رسول خدا</w:t>
      </w:r>
      <w:r w:rsidR="009A2B6B" w:rsidRPr="00EB4951">
        <w:rPr>
          <w:rStyle w:val="Char3"/>
          <w:rtl/>
        </w:rPr>
        <w:t xml:space="preserve"> </w:t>
      </w:r>
      <w:r w:rsidR="009A2B6B">
        <w:rPr>
          <w:rFonts w:cs="CTraditional Arabic" w:hint="cs"/>
          <w:rtl/>
          <w:lang w:bidi="fa-IR"/>
        </w:rPr>
        <w:t>ج</w:t>
      </w:r>
      <w:r w:rsidRPr="00EB4951">
        <w:rPr>
          <w:rStyle w:val="Char3"/>
          <w:rFonts w:hint="cs"/>
          <w:rtl/>
        </w:rPr>
        <w:t xml:space="preserve"> چطور است؟ حضرت ام جمیل (یواش) گفت: این مادر تو می‌شنود، حضرت ابوبکر</w:t>
      </w:r>
      <w:r w:rsidR="003507EC">
        <w:rPr>
          <w:rFonts w:cs="CTraditional Arabic" w:hint="cs"/>
          <w:rtl/>
          <w:lang w:bidi="fa-IR"/>
        </w:rPr>
        <w:t>ص</w:t>
      </w:r>
      <w:r w:rsidRPr="00EB4951">
        <w:rPr>
          <w:rStyle w:val="Char3"/>
          <w:rFonts w:hint="cs"/>
          <w:rtl/>
        </w:rPr>
        <w:t xml:space="preserve"> گفت: از ناحیه او فکر وسوسه‌ای به خود راه مده، حضرت ام جمیل گفت: «سالم صالح» یعنی آن حضرت سالم و تندرست است» حضرت ابوبکر</w:t>
      </w:r>
      <w:r w:rsidR="00203A69" w:rsidRPr="00203A69">
        <w:rPr>
          <w:rFonts w:cs="CTraditional Arabic" w:hint="cs"/>
          <w:rtl/>
          <w:lang w:bidi="fa-IR"/>
        </w:rPr>
        <w:t xml:space="preserve">س </w:t>
      </w:r>
      <w:r w:rsidRPr="00EB4951">
        <w:rPr>
          <w:rStyle w:val="Char3"/>
          <w:rFonts w:hint="cs"/>
          <w:rtl/>
        </w:rPr>
        <w:t>پرسید که آن حضرت الان کجاست؟ وی</w:t>
      </w:r>
      <w:r w:rsidR="00E178E5" w:rsidRPr="00EB4951">
        <w:rPr>
          <w:rStyle w:val="Char3"/>
          <w:rFonts w:hint="cs"/>
          <w:rtl/>
        </w:rPr>
        <w:t xml:space="preserve"> گفت: در خانه ابن ارقم.</w:t>
      </w:r>
    </w:p>
    <w:p w:rsidR="00E178E5" w:rsidRPr="00EB4951" w:rsidRDefault="00E178E5" w:rsidP="00FD77E4">
      <w:pPr>
        <w:ind w:firstLine="284"/>
        <w:jc w:val="both"/>
        <w:rPr>
          <w:rStyle w:val="Char3"/>
          <w:rtl/>
        </w:rPr>
      </w:pPr>
      <w:r w:rsidRPr="00EB4951">
        <w:rPr>
          <w:rStyle w:val="Char3"/>
          <w:rFonts w:hint="cs"/>
          <w:rtl/>
        </w:rPr>
        <w:t>(بعد از آن حضرت ام الخیر و ام جمیل هردو از ابوبکر مصرانه تقاضا کردند که چیزی تناول کند) ولی حضرت ابوبکر گفت:</w:t>
      </w:r>
    </w:p>
    <w:p w:rsidR="00E178E5" w:rsidRPr="00EB4951" w:rsidRDefault="00E178E5" w:rsidP="00FD77E4">
      <w:pPr>
        <w:ind w:firstLine="284"/>
        <w:jc w:val="both"/>
        <w:rPr>
          <w:rStyle w:val="Char3"/>
          <w:rtl/>
        </w:rPr>
      </w:pPr>
      <w:r w:rsidRPr="00AA68A3">
        <w:rPr>
          <w:rStyle w:val="Char0"/>
          <w:rFonts w:hint="cs"/>
          <w:rtl/>
        </w:rPr>
        <w:t>«</w:t>
      </w:r>
      <w:r w:rsidR="003F756C" w:rsidRPr="00AA68A3">
        <w:rPr>
          <w:rStyle w:val="Char0"/>
          <w:rFonts w:hint="eastAsia"/>
          <w:rtl/>
        </w:rPr>
        <w:t>فان</w:t>
      </w:r>
      <w:r w:rsidR="003F756C" w:rsidRPr="00AA68A3">
        <w:rPr>
          <w:rStyle w:val="Char0"/>
          <w:rtl/>
        </w:rPr>
        <w:t xml:space="preserve"> </w:t>
      </w:r>
      <w:r w:rsidR="003F756C" w:rsidRPr="00AA68A3">
        <w:rPr>
          <w:rStyle w:val="Char0"/>
          <w:rFonts w:hint="eastAsia"/>
          <w:rtl/>
        </w:rPr>
        <w:t>لله</w:t>
      </w:r>
      <w:r w:rsidR="003F756C" w:rsidRPr="00AA68A3">
        <w:rPr>
          <w:rStyle w:val="Char0"/>
          <w:rtl/>
        </w:rPr>
        <w:t xml:space="preserve"> </w:t>
      </w:r>
      <w:r w:rsidR="003F756C" w:rsidRPr="00AA68A3">
        <w:rPr>
          <w:rStyle w:val="Char0"/>
          <w:rFonts w:hint="eastAsia"/>
          <w:rtl/>
        </w:rPr>
        <w:t>علي</w:t>
      </w:r>
      <w:r w:rsidR="003F756C" w:rsidRPr="00AA68A3">
        <w:rPr>
          <w:rStyle w:val="Char0"/>
          <w:rtl/>
        </w:rPr>
        <w:t xml:space="preserve"> </w:t>
      </w:r>
      <w:r w:rsidR="003F756C" w:rsidRPr="00AA68A3">
        <w:rPr>
          <w:rStyle w:val="Char0"/>
          <w:rFonts w:hint="eastAsia"/>
          <w:rtl/>
        </w:rPr>
        <w:t>أن</w:t>
      </w:r>
      <w:r w:rsidR="003F756C" w:rsidRPr="00AA68A3">
        <w:rPr>
          <w:rStyle w:val="Char0"/>
          <w:rtl/>
        </w:rPr>
        <w:t xml:space="preserve"> </w:t>
      </w:r>
      <w:r w:rsidR="003F756C" w:rsidRPr="00AA68A3">
        <w:rPr>
          <w:rStyle w:val="Char0"/>
          <w:rFonts w:hint="eastAsia"/>
          <w:rtl/>
        </w:rPr>
        <w:t>لا</w:t>
      </w:r>
      <w:r w:rsidR="003F756C" w:rsidRPr="00AA68A3">
        <w:rPr>
          <w:rStyle w:val="Char0"/>
          <w:rtl/>
        </w:rPr>
        <w:t xml:space="preserve"> </w:t>
      </w:r>
      <w:r w:rsidR="003F756C" w:rsidRPr="00AA68A3">
        <w:rPr>
          <w:rStyle w:val="Char0"/>
          <w:rFonts w:hint="eastAsia"/>
          <w:rtl/>
        </w:rPr>
        <w:t>أذوق</w:t>
      </w:r>
      <w:r w:rsidR="003F756C" w:rsidRPr="00AA68A3">
        <w:rPr>
          <w:rStyle w:val="Char0"/>
          <w:rtl/>
        </w:rPr>
        <w:t xml:space="preserve"> </w:t>
      </w:r>
      <w:r w:rsidR="003F756C" w:rsidRPr="00AA68A3">
        <w:rPr>
          <w:rStyle w:val="Char0"/>
          <w:rFonts w:hint="eastAsia"/>
          <w:rtl/>
        </w:rPr>
        <w:t>طعاما</w:t>
      </w:r>
      <w:r w:rsidR="003F756C" w:rsidRPr="00AA68A3">
        <w:rPr>
          <w:rStyle w:val="Char0"/>
          <w:rtl/>
        </w:rPr>
        <w:t xml:space="preserve"> </w:t>
      </w:r>
      <w:r w:rsidR="003F756C" w:rsidRPr="00AA68A3">
        <w:rPr>
          <w:rStyle w:val="Char0"/>
          <w:rFonts w:hint="eastAsia"/>
          <w:rtl/>
        </w:rPr>
        <w:t>ولا</w:t>
      </w:r>
      <w:r w:rsidR="003F756C" w:rsidRPr="00AA68A3">
        <w:rPr>
          <w:rStyle w:val="Char0"/>
          <w:rtl/>
        </w:rPr>
        <w:t xml:space="preserve"> </w:t>
      </w:r>
      <w:r w:rsidR="003F756C" w:rsidRPr="00AA68A3">
        <w:rPr>
          <w:rStyle w:val="Char0"/>
          <w:rFonts w:hint="eastAsia"/>
          <w:rtl/>
        </w:rPr>
        <w:t>أشرب</w:t>
      </w:r>
      <w:r w:rsidR="003F756C" w:rsidRPr="00AA68A3">
        <w:rPr>
          <w:rStyle w:val="Char0"/>
          <w:rtl/>
        </w:rPr>
        <w:t xml:space="preserve"> </w:t>
      </w:r>
      <w:r w:rsidR="003F756C" w:rsidRPr="00AA68A3">
        <w:rPr>
          <w:rStyle w:val="Char0"/>
          <w:rFonts w:hint="eastAsia"/>
          <w:rtl/>
        </w:rPr>
        <w:t>شرابا</w:t>
      </w:r>
      <w:r w:rsidR="003F756C" w:rsidRPr="00AA68A3">
        <w:rPr>
          <w:rStyle w:val="Char0"/>
          <w:rtl/>
        </w:rPr>
        <w:t xml:space="preserve"> </w:t>
      </w:r>
      <w:r w:rsidR="003F756C" w:rsidRPr="00AA68A3">
        <w:rPr>
          <w:rStyle w:val="Char0"/>
          <w:rFonts w:hint="eastAsia"/>
          <w:rtl/>
        </w:rPr>
        <w:t>أو</w:t>
      </w:r>
      <w:r w:rsidR="003F756C" w:rsidRPr="00AA68A3">
        <w:rPr>
          <w:rStyle w:val="Char0"/>
          <w:rtl/>
        </w:rPr>
        <w:t xml:space="preserve"> </w:t>
      </w:r>
      <w:r w:rsidR="003F756C" w:rsidRPr="00AA68A3">
        <w:rPr>
          <w:rStyle w:val="Char0"/>
          <w:rFonts w:hint="eastAsia"/>
          <w:rtl/>
        </w:rPr>
        <w:t>آتي</w:t>
      </w:r>
      <w:r w:rsidR="003F756C" w:rsidRPr="00AA68A3">
        <w:rPr>
          <w:rStyle w:val="Char0"/>
          <w:rtl/>
        </w:rPr>
        <w:t xml:space="preserve"> </w:t>
      </w:r>
      <w:r w:rsidR="003F756C" w:rsidRPr="00AA68A3">
        <w:rPr>
          <w:rStyle w:val="Char0"/>
          <w:rFonts w:hint="eastAsia"/>
          <w:rtl/>
        </w:rPr>
        <w:t>رسول</w:t>
      </w:r>
      <w:r w:rsidR="003F756C" w:rsidRPr="00AA68A3">
        <w:rPr>
          <w:rStyle w:val="Char0"/>
          <w:rtl/>
        </w:rPr>
        <w:t xml:space="preserve"> </w:t>
      </w:r>
      <w:r w:rsidR="003F756C" w:rsidRPr="00AA68A3">
        <w:rPr>
          <w:rStyle w:val="Char0"/>
          <w:rFonts w:hint="eastAsia"/>
          <w:rtl/>
        </w:rPr>
        <w:t>الله</w:t>
      </w:r>
      <w:r w:rsidR="003F756C" w:rsidRPr="00AA68A3">
        <w:rPr>
          <w:rStyle w:val="Char0"/>
          <w:rtl/>
        </w:rPr>
        <w:t xml:space="preserve"> </w:t>
      </w:r>
      <w:r w:rsidR="003F756C" w:rsidRPr="00AA68A3">
        <w:rPr>
          <w:rStyle w:val="Char0"/>
          <w:rFonts w:hint="eastAsia"/>
          <w:rtl/>
        </w:rPr>
        <w:t>صلى</w:t>
      </w:r>
      <w:r w:rsidR="003F756C" w:rsidRPr="00AA68A3">
        <w:rPr>
          <w:rStyle w:val="Char0"/>
          <w:rtl/>
        </w:rPr>
        <w:t xml:space="preserve"> </w:t>
      </w:r>
      <w:r w:rsidR="003F756C" w:rsidRPr="00AA68A3">
        <w:rPr>
          <w:rStyle w:val="Char0"/>
          <w:rFonts w:hint="eastAsia"/>
          <w:rtl/>
        </w:rPr>
        <w:t>الله</w:t>
      </w:r>
      <w:r w:rsidR="003F756C" w:rsidRPr="00AA68A3">
        <w:rPr>
          <w:rStyle w:val="Char0"/>
          <w:rtl/>
        </w:rPr>
        <w:t xml:space="preserve"> </w:t>
      </w:r>
      <w:r w:rsidR="003F756C" w:rsidRPr="00AA68A3">
        <w:rPr>
          <w:rStyle w:val="Char0"/>
          <w:rFonts w:hint="eastAsia"/>
          <w:rtl/>
        </w:rPr>
        <w:t>عليه</w:t>
      </w:r>
      <w:r w:rsidR="003F756C" w:rsidRPr="00AA68A3">
        <w:rPr>
          <w:rStyle w:val="Char0"/>
          <w:rtl/>
        </w:rPr>
        <w:t xml:space="preserve"> </w:t>
      </w:r>
      <w:r w:rsidR="003F756C" w:rsidRPr="00AA68A3">
        <w:rPr>
          <w:rStyle w:val="Char0"/>
          <w:rFonts w:hint="eastAsia"/>
          <w:rtl/>
        </w:rPr>
        <w:t>وسلم</w:t>
      </w:r>
      <w:r w:rsidRPr="00AA68A3">
        <w:rPr>
          <w:rStyle w:val="Char0"/>
          <w:rFonts w:hint="cs"/>
          <w:rtl/>
        </w:rPr>
        <w:t>»</w:t>
      </w:r>
      <w:r w:rsidRPr="00EB4951">
        <w:rPr>
          <w:rStyle w:val="Char3"/>
          <w:rFonts w:hint="cs"/>
          <w:rtl/>
        </w:rPr>
        <w:t>.</w:t>
      </w:r>
    </w:p>
    <w:p w:rsidR="00E178E5" w:rsidRPr="00EB4951" w:rsidRDefault="00E178E5" w:rsidP="00FD77E4">
      <w:pPr>
        <w:ind w:firstLine="284"/>
        <w:jc w:val="both"/>
        <w:rPr>
          <w:rStyle w:val="Char3"/>
          <w:rtl/>
        </w:rPr>
      </w:pPr>
      <w:r w:rsidRPr="00EB4951">
        <w:rPr>
          <w:rStyle w:val="Char3"/>
          <w:rFonts w:hint="cs"/>
          <w:rtl/>
        </w:rPr>
        <w:t xml:space="preserve">من با خدا عهد </w:t>
      </w:r>
      <w:r w:rsidR="003507EC" w:rsidRPr="00EB4951">
        <w:rPr>
          <w:rStyle w:val="Char3"/>
          <w:rFonts w:hint="cs"/>
          <w:rtl/>
        </w:rPr>
        <w:t>کرده‌ام که تا به خدمت رسول اکرم</w:t>
      </w:r>
      <w:r w:rsidR="003507EC">
        <w:rPr>
          <w:rFonts w:cs="CTraditional Arabic" w:hint="cs"/>
          <w:rtl/>
          <w:lang w:bidi="fa-IR"/>
        </w:rPr>
        <w:t>ص</w:t>
      </w:r>
      <w:r w:rsidRPr="00EB4951">
        <w:rPr>
          <w:rStyle w:val="Char3"/>
          <w:rFonts w:hint="cs"/>
          <w:rtl/>
        </w:rPr>
        <w:t xml:space="preserve"> نرسم هیچ طعامی نخورم و هیچ نوشابه‌ای ننوشم.</w:t>
      </w:r>
    </w:p>
    <w:p w:rsidR="007418B9" w:rsidRPr="00EB4951" w:rsidRDefault="007418B9" w:rsidP="00FD77E4">
      <w:pPr>
        <w:ind w:firstLine="284"/>
        <w:jc w:val="both"/>
        <w:rPr>
          <w:rStyle w:val="Char3"/>
          <w:rtl/>
        </w:rPr>
      </w:pPr>
      <w:r w:rsidRPr="00EB4951">
        <w:rPr>
          <w:rStyle w:val="Char3"/>
          <w:rFonts w:hint="cs"/>
          <w:rtl/>
        </w:rPr>
        <w:t>(این جواب را شنیده آن هردو از خوردن و نوشیدنش مأیوس شدند) و هردو صبر کردند تا این که تردد و آمد و شد مردم قطع شد آنگاه هردو او را همراهی کرده بردند.</w:t>
      </w:r>
    </w:p>
    <w:p w:rsidR="007418B9" w:rsidRPr="00EB4951" w:rsidRDefault="007418B9" w:rsidP="00FD77E4">
      <w:pPr>
        <w:ind w:firstLine="284"/>
        <w:jc w:val="both"/>
        <w:rPr>
          <w:rStyle w:val="Char3"/>
          <w:rtl/>
        </w:rPr>
      </w:pPr>
      <w:r w:rsidRPr="00AA68A3">
        <w:rPr>
          <w:rStyle w:val="Char0"/>
          <w:rFonts w:hint="cs"/>
          <w:rtl/>
        </w:rPr>
        <w:t>«</w:t>
      </w:r>
      <w:r w:rsidR="008857C0" w:rsidRPr="00AA68A3">
        <w:rPr>
          <w:rStyle w:val="Char0"/>
          <w:rFonts w:hint="eastAsia"/>
          <w:rtl/>
        </w:rPr>
        <w:t>يتكئ</w:t>
      </w:r>
      <w:r w:rsidR="008857C0" w:rsidRPr="00AA68A3">
        <w:rPr>
          <w:rStyle w:val="Char0"/>
          <w:rtl/>
        </w:rPr>
        <w:t xml:space="preserve"> </w:t>
      </w:r>
      <w:r w:rsidR="008857C0" w:rsidRPr="00AA68A3">
        <w:rPr>
          <w:rStyle w:val="Char0"/>
          <w:rFonts w:hint="eastAsia"/>
          <w:rtl/>
        </w:rPr>
        <w:t>عليهما</w:t>
      </w:r>
      <w:r w:rsidR="008857C0" w:rsidRPr="00AA68A3">
        <w:rPr>
          <w:rStyle w:val="Char0"/>
          <w:rtl/>
        </w:rPr>
        <w:t xml:space="preserve"> </w:t>
      </w:r>
      <w:r w:rsidR="008857C0" w:rsidRPr="00AA68A3">
        <w:rPr>
          <w:rStyle w:val="Char0"/>
          <w:rFonts w:hint="eastAsia"/>
          <w:rtl/>
        </w:rPr>
        <w:t>حتى</w:t>
      </w:r>
      <w:r w:rsidR="008857C0" w:rsidRPr="00AA68A3">
        <w:rPr>
          <w:rStyle w:val="Char0"/>
          <w:rtl/>
        </w:rPr>
        <w:t xml:space="preserve"> </w:t>
      </w:r>
      <w:r w:rsidR="008857C0" w:rsidRPr="00AA68A3">
        <w:rPr>
          <w:rStyle w:val="Char0"/>
          <w:rFonts w:hint="eastAsia"/>
          <w:rtl/>
        </w:rPr>
        <w:t>أدخلتاه</w:t>
      </w:r>
      <w:r w:rsidR="008857C0" w:rsidRPr="00AA68A3">
        <w:rPr>
          <w:rStyle w:val="Char0"/>
          <w:rtl/>
        </w:rPr>
        <w:t xml:space="preserve"> </w:t>
      </w:r>
      <w:r w:rsidR="008857C0" w:rsidRPr="00AA68A3">
        <w:rPr>
          <w:rStyle w:val="Char0"/>
          <w:rFonts w:hint="eastAsia"/>
          <w:rtl/>
        </w:rPr>
        <w:t>على</w:t>
      </w:r>
      <w:r w:rsidR="008857C0" w:rsidRPr="00AA68A3">
        <w:rPr>
          <w:rStyle w:val="Char0"/>
          <w:rtl/>
        </w:rPr>
        <w:t xml:space="preserve"> </w:t>
      </w:r>
      <w:r w:rsidR="008857C0" w:rsidRPr="00AA68A3">
        <w:rPr>
          <w:rStyle w:val="Char0"/>
          <w:rFonts w:hint="eastAsia"/>
          <w:rtl/>
        </w:rPr>
        <w:t>رسول</w:t>
      </w:r>
      <w:r w:rsidR="008857C0" w:rsidRPr="00AA68A3">
        <w:rPr>
          <w:rStyle w:val="Char0"/>
          <w:rtl/>
        </w:rPr>
        <w:t xml:space="preserve"> </w:t>
      </w:r>
      <w:r w:rsidR="008857C0" w:rsidRPr="00AA68A3">
        <w:rPr>
          <w:rStyle w:val="Char0"/>
          <w:rFonts w:hint="eastAsia"/>
          <w:rtl/>
        </w:rPr>
        <w:t>الله</w:t>
      </w:r>
      <w:r w:rsidR="008857C0" w:rsidRPr="00AA68A3">
        <w:rPr>
          <w:rStyle w:val="Char0"/>
          <w:rtl/>
        </w:rPr>
        <w:t xml:space="preserve"> </w:t>
      </w:r>
      <w:r w:rsidR="008857C0" w:rsidRPr="00AA68A3">
        <w:rPr>
          <w:rStyle w:val="Char0"/>
          <w:rFonts w:hint="eastAsia"/>
          <w:rtl/>
        </w:rPr>
        <w:t>صلى</w:t>
      </w:r>
      <w:r w:rsidR="008857C0" w:rsidRPr="00AA68A3">
        <w:rPr>
          <w:rStyle w:val="Char0"/>
          <w:rtl/>
        </w:rPr>
        <w:t xml:space="preserve"> </w:t>
      </w:r>
      <w:r w:rsidR="008857C0" w:rsidRPr="00AA68A3">
        <w:rPr>
          <w:rStyle w:val="Char0"/>
          <w:rFonts w:hint="eastAsia"/>
          <w:rtl/>
        </w:rPr>
        <w:t>الله</w:t>
      </w:r>
      <w:r w:rsidR="008857C0" w:rsidRPr="00AA68A3">
        <w:rPr>
          <w:rStyle w:val="Char0"/>
          <w:rtl/>
        </w:rPr>
        <w:t xml:space="preserve"> </w:t>
      </w:r>
      <w:r w:rsidR="008857C0" w:rsidRPr="00AA68A3">
        <w:rPr>
          <w:rStyle w:val="Char0"/>
          <w:rFonts w:hint="eastAsia"/>
          <w:rtl/>
        </w:rPr>
        <w:t>عليه</w:t>
      </w:r>
      <w:r w:rsidR="008857C0" w:rsidRPr="00AA68A3">
        <w:rPr>
          <w:rStyle w:val="Char0"/>
          <w:rtl/>
        </w:rPr>
        <w:t xml:space="preserve"> </w:t>
      </w:r>
      <w:r w:rsidR="008857C0" w:rsidRPr="00AA68A3">
        <w:rPr>
          <w:rStyle w:val="Char0"/>
          <w:rFonts w:hint="eastAsia"/>
          <w:rtl/>
        </w:rPr>
        <w:t>وسلم</w:t>
      </w:r>
      <w:r w:rsidR="008857C0" w:rsidRPr="00AA68A3">
        <w:rPr>
          <w:rStyle w:val="Char0"/>
          <w:rtl/>
        </w:rPr>
        <w:t xml:space="preserve"> </w:t>
      </w:r>
      <w:r w:rsidR="008857C0" w:rsidRPr="00AA68A3">
        <w:rPr>
          <w:rStyle w:val="Char0"/>
          <w:rFonts w:hint="eastAsia"/>
          <w:rtl/>
        </w:rPr>
        <w:t>فأكب</w:t>
      </w:r>
      <w:r w:rsidR="008857C0" w:rsidRPr="00AA68A3">
        <w:rPr>
          <w:rStyle w:val="Char0"/>
          <w:rtl/>
        </w:rPr>
        <w:t xml:space="preserve"> </w:t>
      </w:r>
      <w:r w:rsidR="008857C0" w:rsidRPr="00AA68A3">
        <w:rPr>
          <w:rStyle w:val="Char0"/>
          <w:rFonts w:hint="eastAsia"/>
          <w:rtl/>
        </w:rPr>
        <w:t>عليه</w:t>
      </w:r>
      <w:r w:rsidR="008857C0" w:rsidRPr="00AA68A3">
        <w:rPr>
          <w:rStyle w:val="Char0"/>
          <w:rtl/>
        </w:rPr>
        <w:t xml:space="preserve"> </w:t>
      </w:r>
      <w:r w:rsidR="008857C0" w:rsidRPr="00AA68A3">
        <w:rPr>
          <w:rStyle w:val="Char0"/>
          <w:rFonts w:hint="eastAsia"/>
          <w:rtl/>
        </w:rPr>
        <w:t>رسول</w:t>
      </w:r>
      <w:r w:rsidR="008857C0" w:rsidRPr="00AA68A3">
        <w:rPr>
          <w:rStyle w:val="Char0"/>
          <w:rtl/>
        </w:rPr>
        <w:t xml:space="preserve"> </w:t>
      </w:r>
      <w:r w:rsidR="008857C0" w:rsidRPr="00AA68A3">
        <w:rPr>
          <w:rStyle w:val="Char0"/>
          <w:rFonts w:hint="eastAsia"/>
          <w:rtl/>
        </w:rPr>
        <w:t>الله</w:t>
      </w:r>
      <w:r w:rsidR="008857C0" w:rsidRPr="00AA68A3">
        <w:rPr>
          <w:rStyle w:val="Char0"/>
          <w:rtl/>
        </w:rPr>
        <w:t xml:space="preserve"> </w:t>
      </w:r>
      <w:r w:rsidR="008857C0" w:rsidRPr="00AA68A3">
        <w:rPr>
          <w:rStyle w:val="Char0"/>
          <w:rFonts w:hint="eastAsia"/>
          <w:rtl/>
        </w:rPr>
        <w:t>صلى</w:t>
      </w:r>
      <w:r w:rsidR="008857C0" w:rsidRPr="00AA68A3">
        <w:rPr>
          <w:rStyle w:val="Char0"/>
          <w:rtl/>
        </w:rPr>
        <w:t xml:space="preserve"> </w:t>
      </w:r>
      <w:r w:rsidR="008857C0" w:rsidRPr="00AA68A3">
        <w:rPr>
          <w:rStyle w:val="Char0"/>
          <w:rFonts w:hint="eastAsia"/>
          <w:rtl/>
        </w:rPr>
        <w:t>الله</w:t>
      </w:r>
      <w:r w:rsidR="008857C0" w:rsidRPr="00AA68A3">
        <w:rPr>
          <w:rStyle w:val="Char0"/>
          <w:rtl/>
        </w:rPr>
        <w:t xml:space="preserve"> </w:t>
      </w:r>
      <w:r w:rsidR="008857C0" w:rsidRPr="00AA68A3">
        <w:rPr>
          <w:rStyle w:val="Char0"/>
          <w:rFonts w:hint="eastAsia"/>
          <w:rtl/>
        </w:rPr>
        <w:t>عليه</w:t>
      </w:r>
      <w:r w:rsidR="008857C0" w:rsidRPr="00AA68A3">
        <w:rPr>
          <w:rStyle w:val="Char0"/>
          <w:rtl/>
        </w:rPr>
        <w:t xml:space="preserve"> </w:t>
      </w:r>
      <w:r w:rsidR="008857C0" w:rsidRPr="00AA68A3">
        <w:rPr>
          <w:rStyle w:val="Char0"/>
          <w:rFonts w:hint="eastAsia"/>
          <w:rtl/>
        </w:rPr>
        <w:t>وسلم</w:t>
      </w:r>
      <w:r w:rsidR="008857C0" w:rsidRPr="00AA68A3">
        <w:rPr>
          <w:rStyle w:val="Char0"/>
          <w:rtl/>
        </w:rPr>
        <w:t xml:space="preserve"> </w:t>
      </w:r>
      <w:r w:rsidR="008857C0" w:rsidRPr="00AA68A3">
        <w:rPr>
          <w:rStyle w:val="Char0"/>
          <w:rFonts w:hint="eastAsia"/>
          <w:rtl/>
        </w:rPr>
        <w:t>فقبله</w:t>
      </w:r>
      <w:r w:rsidR="008857C0" w:rsidRPr="00AA68A3">
        <w:rPr>
          <w:rStyle w:val="Char0"/>
          <w:rtl/>
        </w:rPr>
        <w:t xml:space="preserve"> </w:t>
      </w:r>
      <w:r w:rsidR="008857C0" w:rsidRPr="00AA68A3">
        <w:rPr>
          <w:rStyle w:val="Char0"/>
          <w:rFonts w:hint="eastAsia"/>
          <w:rtl/>
        </w:rPr>
        <w:t>وأكب</w:t>
      </w:r>
      <w:r w:rsidR="008857C0" w:rsidRPr="00AA68A3">
        <w:rPr>
          <w:rStyle w:val="Char0"/>
          <w:rtl/>
        </w:rPr>
        <w:t xml:space="preserve"> </w:t>
      </w:r>
      <w:r w:rsidR="008857C0" w:rsidRPr="00AA68A3">
        <w:rPr>
          <w:rStyle w:val="Char0"/>
          <w:rFonts w:hint="eastAsia"/>
          <w:rtl/>
        </w:rPr>
        <w:t>عليه</w:t>
      </w:r>
      <w:r w:rsidR="008857C0" w:rsidRPr="00AA68A3">
        <w:rPr>
          <w:rStyle w:val="Char0"/>
          <w:rtl/>
        </w:rPr>
        <w:t xml:space="preserve"> </w:t>
      </w:r>
      <w:r w:rsidR="008857C0" w:rsidRPr="00AA68A3">
        <w:rPr>
          <w:rStyle w:val="Char0"/>
          <w:rFonts w:hint="eastAsia"/>
          <w:rtl/>
        </w:rPr>
        <w:t>المسلمون</w:t>
      </w:r>
      <w:r w:rsidR="008857C0" w:rsidRPr="00AA68A3">
        <w:rPr>
          <w:rStyle w:val="Char0"/>
          <w:rtl/>
        </w:rPr>
        <w:t xml:space="preserve"> </w:t>
      </w:r>
      <w:r w:rsidR="008857C0" w:rsidRPr="00AA68A3">
        <w:rPr>
          <w:rStyle w:val="Char0"/>
          <w:rFonts w:hint="eastAsia"/>
          <w:rtl/>
        </w:rPr>
        <w:t>ورق</w:t>
      </w:r>
      <w:r w:rsidR="008857C0" w:rsidRPr="00AA68A3">
        <w:rPr>
          <w:rStyle w:val="Char0"/>
          <w:rtl/>
        </w:rPr>
        <w:t xml:space="preserve"> </w:t>
      </w:r>
      <w:r w:rsidR="008857C0" w:rsidRPr="00AA68A3">
        <w:rPr>
          <w:rStyle w:val="Char0"/>
          <w:rFonts w:hint="eastAsia"/>
          <w:rtl/>
        </w:rPr>
        <w:t>له</w:t>
      </w:r>
      <w:r w:rsidR="008857C0" w:rsidRPr="00AA68A3">
        <w:rPr>
          <w:rStyle w:val="Char0"/>
          <w:rtl/>
        </w:rPr>
        <w:t xml:space="preserve"> </w:t>
      </w:r>
      <w:r w:rsidR="008857C0" w:rsidRPr="00AA68A3">
        <w:rPr>
          <w:rStyle w:val="Char0"/>
          <w:rFonts w:hint="eastAsia"/>
          <w:rtl/>
        </w:rPr>
        <w:t>رسول</w:t>
      </w:r>
      <w:r w:rsidR="008857C0" w:rsidRPr="00AA68A3">
        <w:rPr>
          <w:rStyle w:val="Char0"/>
          <w:rtl/>
        </w:rPr>
        <w:t xml:space="preserve"> </w:t>
      </w:r>
      <w:r w:rsidR="008857C0" w:rsidRPr="00AA68A3">
        <w:rPr>
          <w:rStyle w:val="Char0"/>
          <w:rFonts w:hint="eastAsia"/>
          <w:rtl/>
        </w:rPr>
        <w:t>الله</w:t>
      </w:r>
      <w:r w:rsidR="008857C0" w:rsidRPr="00AA68A3">
        <w:rPr>
          <w:rStyle w:val="Char0"/>
          <w:rtl/>
        </w:rPr>
        <w:t xml:space="preserve"> </w:t>
      </w:r>
      <w:r w:rsidR="008857C0" w:rsidRPr="00AA68A3">
        <w:rPr>
          <w:rStyle w:val="Char0"/>
          <w:rFonts w:hint="eastAsia"/>
          <w:rtl/>
        </w:rPr>
        <w:t>صلى</w:t>
      </w:r>
      <w:r w:rsidR="008857C0" w:rsidRPr="00AA68A3">
        <w:rPr>
          <w:rStyle w:val="Char0"/>
          <w:rtl/>
        </w:rPr>
        <w:t xml:space="preserve"> </w:t>
      </w:r>
      <w:r w:rsidR="008857C0" w:rsidRPr="00AA68A3">
        <w:rPr>
          <w:rStyle w:val="Char0"/>
          <w:rFonts w:hint="eastAsia"/>
          <w:rtl/>
        </w:rPr>
        <w:t>الله</w:t>
      </w:r>
      <w:r w:rsidR="008857C0" w:rsidRPr="00AA68A3">
        <w:rPr>
          <w:rStyle w:val="Char0"/>
          <w:rtl/>
        </w:rPr>
        <w:t xml:space="preserve"> </w:t>
      </w:r>
      <w:r w:rsidR="008857C0" w:rsidRPr="00AA68A3">
        <w:rPr>
          <w:rStyle w:val="Char0"/>
          <w:rFonts w:hint="eastAsia"/>
          <w:rtl/>
        </w:rPr>
        <w:t>عليه</w:t>
      </w:r>
      <w:r w:rsidR="008857C0" w:rsidRPr="00AA68A3">
        <w:rPr>
          <w:rStyle w:val="Char0"/>
          <w:rtl/>
        </w:rPr>
        <w:t xml:space="preserve"> </w:t>
      </w:r>
      <w:r w:rsidR="008857C0" w:rsidRPr="00AA68A3">
        <w:rPr>
          <w:rStyle w:val="Char0"/>
          <w:rFonts w:hint="eastAsia"/>
          <w:rtl/>
        </w:rPr>
        <w:t>وسلم</w:t>
      </w:r>
      <w:r w:rsidR="008857C0" w:rsidRPr="00AA68A3">
        <w:rPr>
          <w:rStyle w:val="Char0"/>
          <w:rtl/>
        </w:rPr>
        <w:t xml:space="preserve"> </w:t>
      </w:r>
      <w:r w:rsidR="008857C0" w:rsidRPr="00AA68A3">
        <w:rPr>
          <w:rStyle w:val="Char0"/>
          <w:rFonts w:hint="eastAsia"/>
          <w:rtl/>
        </w:rPr>
        <w:t>رقة</w:t>
      </w:r>
      <w:r w:rsidR="008857C0" w:rsidRPr="00AA68A3">
        <w:rPr>
          <w:rStyle w:val="Char0"/>
          <w:rtl/>
        </w:rPr>
        <w:t xml:space="preserve"> </w:t>
      </w:r>
      <w:r w:rsidR="008857C0" w:rsidRPr="00AA68A3">
        <w:rPr>
          <w:rStyle w:val="Char0"/>
          <w:rFonts w:hint="eastAsia"/>
          <w:rtl/>
        </w:rPr>
        <w:t>شديدة</w:t>
      </w:r>
      <w:r w:rsidRPr="00AA68A3">
        <w:rPr>
          <w:rStyle w:val="Char0"/>
          <w:rFonts w:hint="cs"/>
          <w:rtl/>
        </w:rPr>
        <w:t>»</w:t>
      </w:r>
      <w:r w:rsidRPr="00EB4951">
        <w:rPr>
          <w:rStyle w:val="Char3"/>
          <w:rFonts w:hint="cs"/>
          <w:rtl/>
        </w:rPr>
        <w:t>.</w:t>
      </w:r>
    </w:p>
    <w:p w:rsidR="007418B9" w:rsidRPr="00EB4951" w:rsidRDefault="007418B9" w:rsidP="00FD77E4">
      <w:pPr>
        <w:ind w:firstLine="284"/>
        <w:jc w:val="both"/>
        <w:rPr>
          <w:rStyle w:val="Char3"/>
          <w:rtl/>
        </w:rPr>
      </w:pPr>
      <w:r w:rsidRPr="00EB4951">
        <w:rPr>
          <w:rStyle w:val="Char3"/>
          <w:rFonts w:hint="cs"/>
          <w:rtl/>
        </w:rPr>
        <w:t>حضرت ابوبکر</w:t>
      </w:r>
      <w:r w:rsidR="00203A69" w:rsidRPr="00203A69">
        <w:rPr>
          <w:rFonts w:cs="CTraditional Arabic" w:hint="cs"/>
          <w:rtl/>
          <w:lang w:bidi="fa-IR"/>
        </w:rPr>
        <w:t xml:space="preserve">س </w:t>
      </w:r>
      <w:r w:rsidRPr="00EB4951">
        <w:rPr>
          <w:rStyle w:val="Char3"/>
          <w:rFonts w:hint="cs"/>
          <w:rtl/>
        </w:rPr>
        <w:t>را در حالی که به آن د</w:t>
      </w:r>
      <w:r w:rsidR="003507EC" w:rsidRPr="00EB4951">
        <w:rPr>
          <w:rStyle w:val="Char3"/>
          <w:rFonts w:hint="cs"/>
          <w:rtl/>
        </w:rPr>
        <w:t>و تکیه زده بود به محضر رسول خدا</w:t>
      </w:r>
      <w:r w:rsidR="003507EC">
        <w:rPr>
          <w:rFonts w:cs="CTraditional Arabic" w:hint="cs"/>
          <w:rtl/>
          <w:lang w:bidi="fa-IR"/>
        </w:rPr>
        <w:t>ص</w:t>
      </w:r>
      <w:r w:rsidR="003507EC" w:rsidRPr="00EB4951">
        <w:rPr>
          <w:rStyle w:val="Char3"/>
          <w:rFonts w:hint="cs"/>
          <w:rtl/>
        </w:rPr>
        <w:t xml:space="preserve"> آوردند، پس رسول اکرم</w:t>
      </w:r>
      <w:r w:rsidR="003507EC">
        <w:rPr>
          <w:rFonts w:cs="CTraditional Arabic" w:hint="cs"/>
          <w:rtl/>
          <w:lang w:bidi="fa-IR"/>
        </w:rPr>
        <w:t>ص</w:t>
      </w:r>
      <w:r w:rsidRPr="00EB4951">
        <w:rPr>
          <w:rStyle w:val="Char3"/>
          <w:rFonts w:hint="cs"/>
          <w:rtl/>
        </w:rPr>
        <w:t xml:space="preserve"> خود را بر وی انداخت و او را بوسید و تمام مسلمانان حاضر نیز خود را بر او انداختند، و</w:t>
      </w:r>
      <w:r w:rsidR="003507EC" w:rsidRPr="00EB4951">
        <w:rPr>
          <w:rStyle w:val="Char3"/>
          <w:rFonts w:hint="cs"/>
          <w:rtl/>
        </w:rPr>
        <w:t xml:space="preserve"> از مشاهد</w:t>
      </w:r>
      <w:r w:rsidR="00152672">
        <w:rPr>
          <w:rStyle w:val="Char3"/>
          <w:rFonts w:hint="cs"/>
          <w:rtl/>
        </w:rPr>
        <w:t>ۀ</w:t>
      </w:r>
      <w:r w:rsidR="003507EC" w:rsidRPr="00EB4951">
        <w:rPr>
          <w:rStyle w:val="Char3"/>
          <w:rFonts w:hint="cs"/>
          <w:rtl/>
        </w:rPr>
        <w:t xml:space="preserve"> حالش برآن حضرت</w:t>
      </w:r>
      <w:r w:rsidR="003507EC">
        <w:rPr>
          <w:rFonts w:cs="CTraditional Arabic" w:hint="cs"/>
          <w:rtl/>
          <w:lang w:bidi="fa-IR"/>
        </w:rPr>
        <w:t>ص</w:t>
      </w:r>
      <w:r w:rsidR="003507EC" w:rsidRPr="00EB4951">
        <w:rPr>
          <w:rStyle w:val="Char3"/>
          <w:rFonts w:hint="cs"/>
          <w:rtl/>
        </w:rPr>
        <w:t xml:space="preserve"> </w:t>
      </w:r>
      <w:r w:rsidRPr="00EB4951">
        <w:rPr>
          <w:rStyle w:val="Char3"/>
          <w:rFonts w:hint="cs"/>
          <w:rtl/>
        </w:rPr>
        <w:t>رقت (نرم‌دلی و حالت گریه) طاری و مستولی شد.</w:t>
      </w:r>
    </w:p>
    <w:p w:rsidR="00A14198" w:rsidRPr="00EB4951" w:rsidRDefault="00A14198" w:rsidP="00FD77E4">
      <w:pPr>
        <w:ind w:firstLine="284"/>
        <w:jc w:val="both"/>
        <w:rPr>
          <w:rStyle w:val="Char3"/>
          <w:rtl/>
        </w:rPr>
      </w:pPr>
      <w:r w:rsidRPr="00EB4951">
        <w:rPr>
          <w:rStyle w:val="Char3"/>
          <w:rFonts w:hint="cs"/>
          <w:rtl/>
        </w:rPr>
        <w:t>حضرت ابوبکر</w:t>
      </w:r>
      <w:r w:rsidR="00203A69" w:rsidRPr="00203A69">
        <w:rPr>
          <w:rFonts w:cs="CTraditional Arabic" w:hint="cs"/>
          <w:rtl/>
          <w:lang w:bidi="fa-IR"/>
        </w:rPr>
        <w:t xml:space="preserve">س </w:t>
      </w:r>
      <w:r w:rsidRPr="00EB4951">
        <w:rPr>
          <w:rStyle w:val="Char3"/>
          <w:rFonts w:hint="cs"/>
          <w:rtl/>
        </w:rPr>
        <w:t>به عرض رساند، یا رسول الله</w:t>
      </w:r>
      <w:r w:rsidR="003507EC">
        <w:rPr>
          <w:rFonts w:cs="CTraditional Arabic" w:hint="cs"/>
          <w:rtl/>
          <w:lang w:bidi="fa-IR"/>
        </w:rPr>
        <w:t>ص</w:t>
      </w:r>
      <w:r w:rsidRPr="00EB4951">
        <w:rPr>
          <w:rStyle w:val="Char3"/>
          <w:rFonts w:hint="cs"/>
          <w:rtl/>
        </w:rPr>
        <w:t xml:space="preserve"> پدر و مادر من بر تو قربان! دیگر حالا بر من هیچ زحمتی نیست به جز آنچه آن مرد خبیث، عتبه بر دهان من زده بود، این مادر من است و در حق فرزند خود خیلی شفیق و مهربان است، و ذات گرامی تو خیلی با برکت می‌باشد، او را به سوی خدا دعوت کن و برای وی به بارگاه خداوند دعا کن امید است که به برکت تو خداوند او را از نار جهنم ن</w:t>
      </w:r>
      <w:r w:rsidR="003507EC" w:rsidRPr="00EB4951">
        <w:rPr>
          <w:rStyle w:val="Char3"/>
          <w:rFonts w:hint="cs"/>
          <w:rtl/>
        </w:rPr>
        <w:t>جات خواهد داد،</w:t>
      </w:r>
      <w:r w:rsidR="00240AA1">
        <w:rPr>
          <w:rStyle w:val="Char3"/>
          <w:rFonts w:hint="cs"/>
          <w:rtl/>
        </w:rPr>
        <w:t xml:space="preserve"> </w:t>
      </w:r>
      <w:r w:rsidR="008A7483">
        <w:rPr>
          <w:rStyle w:val="Char3"/>
          <w:rFonts w:hint="cs"/>
          <w:rtl/>
        </w:rPr>
        <w:t xml:space="preserve">چنان‌که </w:t>
      </w:r>
      <w:r w:rsidR="003507EC" w:rsidRPr="00EB4951">
        <w:rPr>
          <w:rStyle w:val="Char3"/>
          <w:rFonts w:hint="cs"/>
          <w:rtl/>
        </w:rPr>
        <w:t>رسول اکرم</w:t>
      </w:r>
      <w:r w:rsidR="003507EC">
        <w:rPr>
          <w:rFonts w:cs="CTraditional Arabic" w:hint="cs"/>
          <w:rtl/>
          <w:lang w:bidi="fa-IR"/>
        </w:rPr>
        <w:t>ص</w:t>
      </w:r>
      <w:r w:rsidRPr="00EB4951">
        <w:rPr>
          <w:rStyle w:val="Char3"/>
          <w:rFonts w:hint="cs"/>
          <w:rtl/>
        </w:rPr>
        <w:t xml:space="preserve"> برایش دعا فرمود و او را</w:t>
      </w:r>
      <w:r w:rsidR="003507EC" w:rsidRPr="00EB4951">
        <w:rPr>
          <w:rStyle w:val="Char3"/>
          <w:rFonts w:hint="cs"/>
          <w:rtl/>
        </w:rPr>
        <w:t xml:space="preserve"> به سوی دین خدا دعوت کرد او مسلما</w:t>
      </w:r>
      <w:r w:rsidRPr="00EB4951">
        <w:rPr>
          <w:rStyle w:val="Char3"/>
          <w:rFonts w:hint="cs"/>
          <w:rtl/>
        </w:rPr>
        <w:t xml:space="preserve">ن شد </w:t>
      </w:r>
      <w:r>
        <w:rPr>
          <w:rFonts w:cs="Times New Roman" w:hint="cs"/>
          <w:rtl/>
          <w:lang w:bidi="fa-IR"/>
        </w:rPr>
        <w:t>–</w:t>
      </w:r>
      <w:r w:rsidRPr="00EB4951">
        <w:rPr>
          <w:rStyle w:val="Char3"/>
          <w:rFonts w:hint="cs"/>
          <w:rtl/>
        </w:rPr>
        <w:t xml:space="preserve"> و تا مدت یک ماه در دار ارقم سی و نه نفر مسلمان با آن حضرت</w:t>
      </w:r>
      <w:r w:rsidR="003507EC">
        <w:rPr>
          <w:rFonts w:cs="CTraditional Arabic" w:hint="cs"/>
          <w:rtl/>
          <w:lang w:bidi="fa-IR"/>
        </w:rPr>
        <w:t>ص</w:t>
      </w:r>
      <w:r w:rsidRPr="00EB4951">
        <w:rPr>
          <w:rStyle w:val="Char3"/>
          <w:rFonts w:hint="cs"/>
          <w:rtl/>
        </w:rPr>
        <w:t xml:space="preserve"> همراه بود.</w:t>
      </w:r>
    </w:p>
    <w:p w:rsidR="00A14198" w:rsidRPr="00EB4951" w:rsidRDefault="00A14198" w:rsidP="00FD77E4">
      <w:pPr>
        <w:ind w:firstLine="284"/>
        <w:jc w:val="both"/>
        <w:rPr>
          <w:rStyle w:val="Char3"/>
          <w:rtl/>
        </w:rPr>
      </w:pPr>
      <w:r w:rsidRPr="00AA68A3">
        <w:rPr>
          <w:rStyle w:val="Char0"/>
          <w:rFonts w:hint="cs"/>
          <w:rtl/>
        </w:rPr>
        <w:t>«</w:t>
      </w:r>
      <w:r w:rsidR="008A1157" w:rsidRPr="00AA68A3">
        <w:rPr>
          <w:rStyle w:val="Char0"/>
          <w:rFonts w:hint="eastAsia"/>
          <w:rtl/>
        </w:rPr>
        <w:t>وقد</w:t>
      </w:r>
      <w:r w:rsidR="008A1157" w:rsidRPr="00AA68A3">
        <w:rPr>
          <w:rStyle w:val="Char0"/>
          <w:rtl/>
        </w:rPr>
        <w:t xml:space="preserve"> </w:t>
      </w:r>
      <w:r w:rsidR="008A1157" w:rsidRPr="00AA68A3">
        <w:rPr>
          <w:rStyle w:val="Char0"/>
          <w:rFonts w:hint="eastAsia"/>
          <w:rtl/>
        </w:rPr>
        <w:t>كان</w:t>
      </w:r>
      <w:r w:rsidR="008A1157" w:rsidRPr="00AA68A3">
        <w:rPr>
          <w:rStyle w:val="Char0"/>
          <w:rtl/>
        </w:rPr>
        <w:t xml:space="preserve"> </w:t>
      </w:r>
      <w:r w:rsidR="008A1157" w:rsidRPr="00AA68A3">
        <w:rPr>
          <w:rStyle w:val="Char0"/>
          <w:rFonts w:hint="eastAsia"/>
          <w:rtl/>
        </w:rPr>
        <w:t>حمزة</w:t>
      </w:r>
      <w:r w:rsidR="008A1157" w:rsidRPr="00AA68A3">
        <w:rPr>
          <w:rStyle w:val="Char0"/>
          <w:rtl/>
        </w:rPr>
        <w:t xml:space="preserve"> </w:t>
      </w:r>
      <w:r w:rsidR="008A1157" w:rsidRPr="00AA68A3">
        <w:rPr>
          <w:rStyle w:val="Char0"/>
          <w:rFonts w:hint="eastAsia"/>
          <w:rtl/>
        </w:rPr>
        <w:t>بن</w:t>
      </w:r>
      <w:r w:rsidR="008A1157" w:rsidRPr="00AA68A3">
        <w:rPr>
          <w:rStyle w:val="Char0"/>
          <w:rtl/>
        </w:rPr>
        <w:t xml:space="preserve"> </w:t>
      </w:r>
      <w:r w:rsidR="008A1157" w:rsidRPr="00AA68A3">
        <w:rPr>
          <w:rStyle w:val="Char0"/>
          <w:rFonts w:hint="eastAsia"/>
          <w:rtl/>
        </w:rPr>
        <w:t>عبد</w:t>
      </w:r>
      <w:r w:rsidR="008A1157" w:rsidRPr="00AA68A3">
        <w:rPr>
          <w:rStyle w:val="Char0"/>
          <w:rtl/>
        </w:rPr>
        <w:t xml:space="preserve"> </w:t>
      </w:r>
      <w:r w:rsidR="008A1157" w:rsidRPr="00AA68A3">
        <w:rPr>
          <w:rStyle w:val="Char0"/>
          <w:rFonts w:hint="eastAsia"/>
          <w:rtl/>
        </w:rPr>
        <w:t>المطلب</w:t>
      </w:r>
      <w:r w:rsidR="008A1157" w:rsidRPr="00AA68A3">
        <w:rPr>
          <w:rStyle w:val="Char0"/>
          <w:rtl/>
        </w:rPr>
        <w:t xml:space="preserve"> </w:t>
      </w:r>
      <w:r w:rsidR="008A1157" w:rsidRPr="00AA68A3">
        <w:rPr>
          <w:rStyle w:val="Char0"/>
          <w:rFonts w:hint="eastAsia"/>
          <w:rtl/>
        </w:rPr>
        <w:t>أسلم</w:t>
      </w:r>
      <w:r w:rsidR="008A1157" w:rsidRPr="00AA68A3">
        <w:rPr>
          <w:rStyle w:val="Char0"/>
          <w:rtl/>
        </w:rPr>
        <w:t xml:space="preserve"> </w:t>
      </w:r>
      <w:r w:rsidR="008A1157" w:rsidRPr="00AA68A3">
        <w:rPr>
          <w:rStyle w:val="Char0"/>
          <w:rFonts w:hint="eastAsia"/>
          <w:rtl/>
        </w:rPr>
        <w:t>يوم</w:t>
      </w:r>
      <w:r w:rsidR="008A1157" w:rsidRPr="00AA68A3">
        <w:rPr>
          <w:rStyle w:val="Char0"/>
          <w:rtl/>
        </w:rPr>
        <w:t xml:space="preserve"> </w:t>
      </w:r>
      <w:r w:rsidR="008A1157" w:rsidRPr="00AA68A3">
        <w:rPr>
          <w:rStyle w:val="Char0"/>
          <w:rFonts w:hint="eastAsia"/>
          <w:rtl/>
        </w:rPr>
        <w:t>ضرب</w:t>
      </w:r>
      <w:r w:rsidR="008A1157" w:rsidRPr="00AA68A3">
        <w:rPr>
          <w:rStyle w:val="Char0"/>
          <w:rtl/>
        </w:rPr>
        <w:t xml:space="preserve"> </w:t>
      </w:r>
      <w:r w:rsidR="008A1157" w:rsidRPr="00AA68A3">
        <w:rPr>
          <w:rStyle w:val="Char0"/>
          <w:rFonts w:hint="eastAsia"/>
          <w:rtl/>
        </w:rPr>
        <w:t>أبو</w:t>
      </w:r>
      <w:r w:rsidR="008A1157" w:rsidRPr="00AA68A3">
        <w:rPr>
          <w:rStyle w:val="Char0"/>
          <w:rtl/>
        </w:rPr>
        <w:t xml:space="preserve"> </w:t>
      </w:r>
      <w:r w:rsidR="008A1157" w:rsidRPr="00AA68A3">
        <w:rPr>
          <w:rStyle w:val="Char0"/>
          <w:rFonts w:hint="eastAsia"/>
          <w:rtl/>
        </w:rPr>
        <w:t>بكر</w:t>
      </w:r>
      <w:r w:rsidRPr="00AA68A3">
        <w:rPr>
          <w:rStyle w:val="Char0"/>
          <w:rFonts w:hint="cs"/>
          <w:rtl/>
        </w:rPr>
        <w:t>»</w:t>
      </w:r>
      <w:r w:rsidRPr="00EF14B1">
        <w:rPr>
          <w:rStyle w:val="Char3"/>
          <w:rFonts w:hint="cs"/>
          <w:vertAlign w:val="superscript"/>
          <w:rtl/>
        </w:rPr>
        <w:t>(</w:t>
      </w:r>
      <w:r w:rsidRPr="00EF14B1">
        <w:rPr>
          <w:rStyle w:val="Char3"/>
          <w:vertAlign w:val="superscript"/>
          <w:rtl/>
        </w:rPr>
        <w:footnoteReference w:id="134"/>
      </w:r>
      <w:r w:rsidRPr="00EF14B1">
        <w:rPr>
          <w:rStyle w:val="Char3"/>
          <w:rFonts w:hint="cs"/>
          <w:vertAlign w:val="superscript"/>
          <w:rtl/>
        </w:rPr>
        <w:t>)</w:t>
      </w:r>
      <w:r w:rsidRPr="00EB4951">
        <w:rPr>
          <w:rStyle w:val="Char3"/>
          <w:rFonts w:hint="cs"/>
          <w:rtl/>
        </w:rPr>
        <w:t>.</w:t>
      </w:r>
    </w:p>
    <w:p w:rsidR="00A14198" w:rsidRPr="00EB4951" w:rsidRDefault="00A14198" w:rsidP="00FD77E4">
      <w:pPr>
        <w:ind w:firstLine="284"/>
        <w:jc w:val="both"/>
        <w:rPr>
          <w:rStyle w:val="Char3"/>
          <w:rtl/>
        </w:rPr>
      </w:pPr>
      <w:r w:rsidRPr="00EB4951">
        <w:rPr>
          <w:rStyle w:val="Char3"/>
          <w:rFonts w:hint="cs"/>
          <w:rtl/>
        </w:rPr>
        <w:t>و حمزه بن عبدالمطلب در همان روزی که حضرت ابوبکر</w:t>
      </w:r>
      <w:r w:rsidR="00203A69" w:rsidRPr="00203A69">
        <w:rPr>
          <w:rFonts w:cs="CTraditional Arabic" w:hint="cs"/>
          <w:rtl/>
          <w:lang w:bidi="fa-IR"/>
        </w:rPr>
        <w:t xml:space="preserve">س </w:t>
      </w:r>
      <w:r w:rsidRPr="00EB4951">
        <w:rPr>
          <w:rStyle w:val="Char3"/>
          <w:rFonts w:hint="cs"/>
          <w:rtl/>
        </w:rPr>
        <w:t>زده شد مسلمان گردید.</w:t>
      </w:r>
    </w:p>
    <w:p w:rsidR="00634959" w:rsidRPr="00EB4951" w:rsidRDefault="003507EC" w:rsidP="00FD77E4">
      <w:pPr>
        <w:ind w:firstLine="284"/>
        <w:jc w:val="both"/>
        <w:rPr>
          <w:rStyle w:val="Char3"/>
          <w:rtl/>
        </w:rPr>
      </w:pPr>
      <w:r w:rsidRPr="00EB4951">
        <w:rPr>
          <w:rStyle w:val="Char3"/>
          <w:rFonts w:hint="cs"/>
          <w:rtl/>
        </w:rPr>
        <w:t>حضرت</w:t>
      </w:r>
      <w:r w:rsidR="00DA129B" w:rsidRPr="00EB4951">
        <w:rPr>
          <w:rStyle w:val="Char3"/>
          <w:rFonts w:hint="cs"/>
          <w:rtl/>
        </w:rPr>
        <w:t xml:space="preserve"> امام</w:t>
      </w:r>
      <w:r w:rsidRPr="00EB4951">
        <w:rPr>
          <w:rStyle w:val="Char3"/>
          <w:rFonts w:hint="cs"/>
          <w:rtl/>
        </w:rPr>
        <w:t xml:space="preserve"> </w:t>
      </w:r>
      <w:r w:rsidR="00634959" w:rsidRPr="00EB4951">
        <w:rPr>
          <w:rStyle w:val="Char3"/>
          <w:rFonts w:hint="cs"/>
          <w:rtl/>
        </w:rPr>
        <w:t>شاه ولی الله محدث دهلوی نیز همین روایت را عیناً از حضرت عایشه</w:t>
      </w:r>
      <w:r w:rsidR="00634959">
        <w:rPr>
          <w:rFonts w:cs="CTraditional Arabic" w:hint="cs"/>
          <w:rtl/>
          <w:lang w:bidi="fa-IR"/>
        </w:rPr>
        <w:t>ل</w:t>
      </w:r>
      <w:r w:rsidR="00634959" w:rsidRPr="00EB4951">
        <w:rPr>
          <w:rStyle w:val="Char3"/>
          <w:rFonts w:hint="cs"/>
          <w:rtl/>
        </w:rPr>
        <w:t xml:space="preserve"> به حوال</w:t>
      </w:r>
      <w:r w:rsidR="00152672">
        <w:rPr>
          <w:rStyle w:val="Char3"/>
          <w:rFonts w:hint="cs"/>
          <w:rtl/>
        </w:rPr>
        <w:t>ۀ</w:t>
      </w:r>
      <w:r w:rsidR="00634959" w:rsidRPr="00EB4951">
        <w:rPr>
          <w:rStyle w:val="Char3"/>
          <w:rFonts w:hint="cs"/>
          <w:rtl/>
        </w:rPr>
        <w:t xml:space="preserve"> ریاض النضره نقل کرده است</w:t>
      </w:r>
      <w:r w:rsidR="00634959" w:rsidRPr="00EF14B1">
        <w:rPr>
          <w:rStyle w:val="Char3"/>
          <w:rFonts w:hint="cs"/>
          <w:vertAlign w:val="superscript"/>
          <w:rtl/>
        </w:rPr>
        <w:t>(</w:t>
      </w:r>
      <w:r w:rsidR="00634959" w:rsidRPr="00EF14B1">
        <w:rPr>
          <w:rStyle w:val="Char3"/>
          <w:vertAlign w:val="superscript"/>
          <w:rtl/>
        </w:rPr>
        <w:footnoteReference w:id="135"/>
      </w:r>
      <w:r w:rsidR="00634959" w:rsidRPr="00EF14B1">
        <w:rPr>
          <w:rStyle w:val="Char3"/>
          <w:rFonts w:hint="cs"/>
          <w:vertAlign w:val="superscript"/>
          <w:rtl/>
        </w:rPr>
        <w:t>)</w:t>
      </w:r>
      <w:r w:rsidR="00634959" w:rsidRPr="00EB4951">
        <w:rPr>
          <w:rStyle w:val="Char3"/>
          <w:rFonts w:hint="cs"/>
          <w:rtl/>
        </w:rPr>
        <w:t>.</w:t>
      </w:r>
    </w:p>
    <w:p w:rsidR="00072680" w:rsidRPr="00EB4951" w:rsidRDefault="00072680" w:rsidP="00FD77E4">
      <w:pPr>
        <w:ind w:firstLine="284"/>
        <w:jc w:val="both"/>
        <w:rPr>
          <w:rStyle w:val="Char3"/>
          <w:rtl/>
        </w:rPr>
      </w:pPr>
      <w:r w:rsidRPr="00EB4951">
        <w:rPr>
          <w:rStyle w:val="Char3"/>
          <w:rFonts w:hint="cs"/>
          <w:rtl/>
        </w:rPr>
        <w:t>علامه حلبی نیز این روایت را نقل کرده است و نوشته است که زمخشری در کتاب خود به نام «خصائص العشر</w:t>
      </w:r>
      <w:r w:rsidRPr="00A37A47">
        <w:rPr>
          <w:rStyle w:val="Char3"/>
          <w:rFonts w:hint="cs"/>
          <w:rtl/>
        </w:rPr>
        <w:t>ة</w:t>
      </w:r>
      <w:r w:rsidRPr="00EB4951">
        <w:rPr>
          <w:rStyle w:val="Char3"/>
          <w:rFonts w:hint="cs"/>
          <w:rtl/>
        </w:rPr>
        <w:t>»</w:t>
      </w:r>
      <w:r w:rsidR="001C144A" w:rsidRPr="00EB4951">
        <w:rPr>
          <w:rStyle w:val="Char3"/>
          <w:rFonts w:hint="cs"/>
          <w:rtl/>
        </w:rPr>
        <w:t xml:space="preserve"> ذکر کرده است که این پیش آمد برای حضرت ابوبکر</w:t>
      </w:r>
      <w:r w:rsidR="00203A69" w:rsidRPr="00203A69">
        <w:rPr>
          <w:rFonts w:cs="CTraditional Arabic" w:hint="cs"/>
          <w:rtl/>
          <w:lang w:bidi="fa-IR"/>
        </w:rPr>
        <w:t xml:space="preserve">س </w:t>
      </w:r>
      <w:r w:rsidR="001C144A" w:rsidRPr="00EB4951">
        <w:rPr>
          <w:rStyle w:val="Char3"/>
          <w:rFonts w:hint="cs"/>
          <w:rtl/>
        </w:rPr>
        <w:t>زمانی رخ داد که او مسلمان شد و در جمع قریش مسلمانی خود را آشکار نمود</w:t>
      </w:r>
      <w:r w:rsidR="001C144A" w:rsidRPr="00EF14B1">
        <w:rPr>
          <w:rStyle w:val="Char3"/>
          <w:rFonts w:hint="cs"/>
          <w:vertAlign w:val="superscript"/>
          <w:rtl/>
        </w:rPr>
        <w:t>(</w:t>
      </w:r>
      <w:r w:rsidR="001C144A" w:rsidRPr="00EF14B1">
        <w:rPr>
          <w:rStyle w:val="Char3"/>
          <w:vertAlign w:val="superscript"/>
          <w:rtl/>
        </w:rPr>
        <w:footnoteReference w:id="136"/>
      </w:r>
      <w:r w:rsidR="001C144A" w:rsidRPr="00EF14B1">
        <w:rPr>
          <w:rStyle w:val="Char3"/>
          <w:rFonts w:hint="cs"/>
          <w:vertAlign w:val="superscript"/>
          <w:rtl/>
        </w:rPr>
        <w:t>)</w:t>
      </w:r>
      <w:r w:rsidR="001C144A" w:rsidRPr="00EB4951">
        <w:rPr>
          <w:rStyle w:val="Char3"/>
          <w:rFonts w:hint="cs"/>
          <w:rtl/>
        </w:rPr>
        <w:t>.</w:t>
      </w:r>
    </w:p>
    <w:p w:rsidR="009F2378" w:rsidRPr="00EB4951" w:rsidRDefault="009F2378" w:rsidP="00FD77E4">
      <w:pPr>
        <w:ind w:firstLine="284"/>
        <w:jc w:val="both"/>
        <w:rPr>
          <w:rStyle w:val="Char3"/>
          <w:rtl/>
        </w:rPr>
      </w:pPr>
      <w:r w:rsidRPr="00EB4951">
        <w:rPr>
          <w:rStyle w:val="Char3"/>
          <w:rFonts w:hint="cs"/>
          <w:rtl/>
        </w:rPr>
        <w:t>به نظر بنده این روایت حضرت ام المؤمنین</w:t>
      </w:r>
      <w:r>
        <w:rPr>
          <w:rFonts w:cs="CTraditional Arabic" w:hint="cs"/>
          <w:rtl/>
          <w:lang w:bidi="fa-IR"/>
        </w:rPr>
        <w:t>ل</w:t>
      </w:r>
      <w:r w:rsidRPr="00EB4951">
        <w:rPr>
          <w:rStyle w:val="Char3"/>
          <w:rFonts w:hint="cs"/>
          <w:rtl/>
        </w:rPr>
        <w:t xml:space="preserve"> خیلی ایمان‌افروز و روح‌آفرین است، از این روایت شاهکارهای مناقب و فضایل صدیقی آشکار می‌گردند بویژه نیروی جاذب</w:t>
      </w:r>
      <w:r w:rsidR="00152672">
        <w:rPr>
          <w:rStyle w:val="Char3"/>
          <w:rFonts w:hint="cs"/>
          <w:rtl/>
        </w:rPr>
        <w:t>ۀ</w:t>
      </w:r>
      <w:r w:rsidRPr="00EB4951">
        <w:rPr>
          <w:rStyle w:val="Char3"/>
          <w:rFonts w:hint="cs"/>
          <w:rtl/>
        </w:rPr>
        <w:t xml:space="preserve"> دعوت و تبیلغ دین و کمال عشق و محبت رسول خدا، علیه الصلا</w:t>
      </w:r>
      <w:r w:rsidRPr="00A37A47">
        <w:rPr>
          <w:rStyle w:val="Char3"/>
          <w:rFonts w:hint="cs"/>
          <w:rtl/>
        </w:rPr>
        <w:t>ة</w:t>
      </w:r>
      <w:r w:rsidRPr="00EB4951">
        <w:rPr>
          <w:rStyle w:val="Char3"/>
          <w:rFonts w:hint="cs"/>
          <w:rtl/>
        </w:rPr>
        <w:t xml:space="preserve"> والسلام هویدا است.</w:t>
      </w:r>
    </w:p>
    <w:p w:rsidR="00F06E22" w:rsidRDefault="00FE0F52" w:rsidP="0067125B">
      <w:pPr>
        <w:pStyle w:val="a1"/>
        <w:rPr>
          <w:rtl/>
        </w:rPr>
      </w:pPr>
      <w:bookmarkStart w:id="33" w:name="_Toc424209874"/>
      <w:r>
        <w:rPr>
          <w:rFonts w:hint="cs"/>
          <w:rtl/>
        </w:rPr>
        <w:t>19- حضرت عمر</w:t>
      </w:r>
      <w:r w:rsidR="00045819" w:rsidRPr="005C5915">
        <w:rPr>
          <w:rFonts w:cs="CTraditional Arabic" w:hint="cs"/>
          <w:b/>
          <w:bCs w:val="0"/>
          <w:sz w:val="28"/>
          <w:szCs w:val="28"/>
          <w:rtl/>
        </w:rPr>
        <w:t>س</w:t>
      </w:r>
      <w:r w:rsidRPr="003507EC">
        <w:rPr>
          <w:rFonts w:hint="cs"/>
          <w:rtl/>
        </w:rPr>
        <w:t>:</w:t>
      </w:r>
      <w:bookmarkEnd w:id="33"/>
    </w:p>
    <w:p w:rsidR="00FE0F52" w:rsidRPr="00EB4951" w:rsidRDefault="00873100" w:rsidP="00FD77E4">
      <w:pPr>
        <w:ind w:firstLine="284"/>
        <w:jc w:val="both"/>
        <w:rPr>
          <w:rStyle w:val="Char3"/>
          <w:rtl/>
        </w:rPr>
      </w:pPr>
      <w:r w:rsidRPr="00EB4951">
        <w:rPr>
          <w:rStyle w:val="Char3"/>
          <w:rFonts w:hint="cs"/>
          <w:rtl/>
        </w:rPr>
        <w:t>هنگامی که حضرت عمر</w:t>
      </w:r>
      <w:r w:rsidR="00203A69" w:rsidRPr="00203A69">
        <w:rPr>
          <w:rFonts w:cs="CTraditional Arabic" w:hint="cs"/>
          <w:rtl/>
          <w:lang w:bidi="fa-IR"/>
        </w:rPr>
        <w:t xml:space="preserve">س </w:t>
      </w:r>
      <w:r w:rsidRPr="00EB4951">
        <w:rPr>
          <w:rStyle w:val="Char3"/>
          <w:rFonts w:hint="cs"/>
          <w:rtl/>
        </w:rPr>
        <w:t>مسلمان شد مشرکان مکه از او هم صرف نظر نکردند و با آن همه عظمت بی‌مثال و جلال و هیبت و وجاهتی که دارا بود از جفا پیشگی و ستمکاری آن کفار ستمکار و جفاپیشه نجات نیافت.</w:t>
      </w:r>
    </w:p>
    <w:p w:rsidR="00BA673F" w:rsidRPr="00EB4951" w:rsidRDefault="00BA673F" w:rsidP="00FD77E4">
      <w:pPr>
        <w:ind w:firstLine="284"/>
        <w:jc w:val="both"/>
        <w:rPr>
          <w:rStyle w:val="Char3"/>
          <w:rtl/>
        </w:rPr>
      </w:pPr>
      <w:r w:rsidRPr="00EB4951">
        <w:rPr>
          <w:rStyle w:val="Char3"/>
          <w:rFonts w:hint="cs"/>
          <w:rtl/>
        </w:rPr>
        <w:t>(الف) در صحیح بخاری موجود است که ابوعمرو عاص بن وائل در عهد جاهلیت حلیف حضرت عمر</w:t>
      </w:r>
      <w:r w:rsidR="00203A69" w:rsidRPr="00203A69">
        <w:rPr>
          <w:rFonts w:cs="CTraditional Arabic" w:hint="cs"/>
          <w:rtl/>
          <w:lang w:bidi="fa-IR"/>
        </w:rPr>
        <w:t xml:space="preserve">س </w:t>
      </w:r>
      <w:r w:rsidRPr="00EB4951">
        <w:rPr>
          <w:rStyle w:val="Char3"/>
          <w:rFonts w:hint="cs"/>
          <w:rtl/>
        </w:rPr>
        <w:t>بود، روزی باهم ملاقات کردند و پس از احوال‌پرسی حضرت عمر</w:t>
      </w:r>
      <w:r w:rsidR="00203A69" w:rsidRPr="00203A69">
        <w:rPr>
          <w:rFonts w:cs="CTraditional Arabic" w:hint="cs"/>
          <w:rtl/>
          <w:lang w:bidi="fa-IR"/>
        </w:rPr>
        <w:t xml:space="preserve">س </w:t>
      </w:r>
      <w:r w:rsidRPr="00EB4951">
        <w:rPr>
          <w:rStyle w:val="Char3"/>
          <w:rFonts w:hint="cs"/>
          <w:rtl/>
        </w:rPr>
        <w:t>به وی گفت:</w:t>
      </w:r>
    </w:p>
    <w:p w:rsidR="00BA673F" w:rsidRPr="00EB4951" w:rsidRDefault="00BA673F" w:rsidP="00FD77E4">
      <w:pPr>
        <w:ind w:firstLine="284"/>
        <w:jc w:val="both"/>
        <w:rPr>
          <w:rStyle w:val="Char3"/>
          <w:rtl/>
        </w:rPr>
      </w:pPr>
      <w:r w:rsidRPr="00AA68A3">
        <w:rPr>
          <w:rStyle w:val="Char0"/>
          <w:rFonts w:hint="cs"/>
          <w:rtl/>
        </w:rPr>
        <w:t>«</w:t>
      </w:r>
      <w:r w:rsidR="008839F6" w:rsidRPr="00AA68A3">
        <w:rPr>
          <w:rStyle w:val="Char0"/>
          <w:rFonts w:hint="eastAsia"/>
          <w:rtl/>
        </w:rPr>
        <w:t>زَعَمَ</w:t>
      </w:r>
      <w:r w:rsidR="008839F6" w:rsidRPr="00AA68A3">
        <w:rPr>
          <w:rStyle w:val="Char0"/>
          <w:rtl/>
        </w:rPr>
        <w:t xml:space="preserve"> </w:t>
      </w:r>
      <w:r w:rsidR="008839F6" w:rsidRPr="00AA68A3">
        <w:rPr>
          <w:rStyle w:val="Char0"/>
          <w:rFonts w:hint="eastAsia"/>
          <w:rtl/>
        </w:rPr>
        <w:t>قَوْمُكَ</w:t>
      </w:r>
      <w:r w:rsidR="008839F6" w:rsidRPr="00AA68A3">
        <w:rPr>
          <w:rStyle w:val="Char0"/>
          <w:rtl/>
        </w:rPr>
        <w:t xml:space="preserve"> </w:t>
      </w:r>
      <w:r w:rsidR="008839F6" w:rsidRPr="00AA68A3">
        <w:rPr>
          <w:rStyle w:val="Char0"/>
          <w:rFonts w:hint="eastAsia"/>
          <w:rtl/>
        </w:rPr>
        <w:t>أَنَّهُمْ</w:t>
      </w:r>
      <w:r w:rsidR="008839F6" w:rsidRPr="00AA68A3">
        <w:rPr>
          <w:rStyle w:val="Char0"/>
          <w:rtl/>
        </w:rPr>
        <w:t xml:space="preserve"> </w:t>
      </w:r>
      <w:r w:rsidR="005855FF" w:rsidRPr="00AA68A3">
        <w:rPr>
          <w:rStyle w:val="Char0"/>
          <w:rFonts w:hint="eastAsia"/>
          <w:rtl/>
        </w:rPr>
        <w:t>سَيَقْتُلُون</w:t>
      </w:r>
      <w:r w:rsidR="005855FF" w:rsidRPr="00AA68A3">
        <w:rPr>
          <w:rStyle w:val="Char0"/>
          <w:rFonts w:hint="cs"/>
          <w:rtl/>
        </w:rPr>
        <w:t>َنِ</w:t>
      </w:r>
      <w:r w:rsidR="00AA68A3">
        <w:rPr>
          <w:rStyle w:val="Char0"/>
          <w:rFonts w:hint="cs"/>
          <w:rtl/>
        </w:rPr>
        <w:t>ي</w:t>
      </w:r>
      <w:r w:rsidR="008839F6" w:rsidRPr="00AA68A3">
        <w:rPr>
          <w:rStyle w:val="Char0"/>
          <w:rtl/>
        </w:rPr>
        <w:t xml:space="preserve"> </w:t>
      </w:r>
      <w:r w:rsidR="008839F6" w:rsidRPr="00AA68A3">
        <w:rPr>
          <w:rStyle w:val="Char0"/>
          <w:rFonts w:hint="eastAsia"/>
          <w:rtl/>
        </w:rPr>
        <w:t>إِنْ</w:t>
      </w:r>
      <w:r w:rsidR="008839F6" w:rsidRPr="00AA68A3">
        <w:rPr>
          <w:rStyle w:val="Char0"/>
          <w:rtl/>
        </w:rPr>
        <w:t xml:space="preserve"> </w:t>
      </w:r>
      <w:r w:rsidR="008839F6" w:rsidRPr="00AA68A3">
        <w:rPr>
          <w:rStyle w:val="Char0"/>
          <w:rFonts w:hint="eastAsia"/>
          <w:rtl/>
        </w:rPr>
        <w:t>أَسْلَمْتُ</w:t>
      </w:r>
      <w:r w:rsidRPr="00AA68A3">
        <w:rPr>
          <w:rStyle w:val="Char0"/>
          <w:rFonts w:hint="cs"/>
          <w:rtl/>
        </w:rPr>
        <w:t>»</w:t>
      </w:r>
      <w:r w:rsidRPr="00EB4951">
        <w:rPr>
          <w:rStyle w:val="Char3"/>
          <w:rFonts w:hint="cs"/>
          <w:rtl/>
        </w:rPr>
        <w:t>.</w:t>
      </w:r>
    </w:p>
    <w:p w:rsidR="00BA673F" w:rsidRPr="00EB4951" w:rsidRDefault="00BA673F" w:rsidP="00FD77E4">
      <w:pPr>
        <w:ind w:firstLine="284"/>
        <w:jc w:val="both"/>
        <w:rPr>
          <w:rStyle w:val="Char3"/>
          <w:rtl/>
        </w:rPr>
      </w:pPr>
      <w:r w:rsidRPr="00EB4951">
        <w:rPr>
          <w:rStyle w:val="Char3"/>
          <w:rFonts w:hint="cs"/>
          <w:rtl/>
        </w:rPr>
        <w:t>چون من مسلمان شده‌ام قوم تو اراد</w:t>
      </w:r>
      <w:r w:rsidR="00152672">
        <w:rPr>
          <w:rStyle w:val="Char3"/>
          <w:rFonts w:hint="cs"/>
          <w:rtl/>
        </w:rPr>
        <w:t>ۀ</w:t>
      </w:r>
      <w:r w:rsidRPr="00EB4951">
        <w:rPr>
          <w:rStyle w:val="Char3"/>
          <w:rFonts w:hint="cs"/>
          <w:rtl/>
        </w:rPr>
        <w:t xml:space="preserve"> کشتن مرا دارد، عاص حضرت عمر</w:t>
      </w:r>
      <w:r w:rsidR="00203A69" w:rsidRPr="00203A69">
        <w:rPr>
          <w:rFonts w:cs="CTraditional Arabic" w:hint="cs"/>
          <w:rtl/>
          <w:lang w:bidi="fa-IR"/>
        </w:rPr>
        <w:t xml:space="preserve">س </w:t>
      </w:r>
      <w:r w:rsidRPr="00EB4951">
        <w:rPr>
          <w:rStyle w:val="Char3"/>
          <w:rFonts w:hint="cs"/>
          <w:rtl/>
        </w:rPr>
        <w:t>را تسلی داد و از خانه</w:t>
      </w:r>
      <w:r w:rsidR="001F5F81" w:rsidRPr="00EB4951">
        <w:rPr>
          <w:rStyle w:val="Char3"/>
          <w:rFonts w:hint="cs"/>
          <w:rtl/>
        </w:rPr>
        <w:t xml:space="preserve">‌اش </w:t>
      </w:r>
      <w:r w:rsidRPr="00EB4951">
        <w:rPr>
          <w:rStyle w:val="Char3"/>
          <w:rFonts w:hint="cs"/>
          <w:rtl/>
        </w:rPr>
        <w:t>بیرون رفت.</w:t>
      </w:r>
    </w:p>
    <w:p w:rsidR="00BA673F" w:rsidRPr="00EB4951" w:rsidRDefault="00BA673F" w:rsidP="00FD77E4">
      <w:pPr>
        <w:ind w:firstLine="284"/>
        <w:jc w:val="both"/>
        <w:rPr>
          <w:rStyle w:val="Char3"/>
          <w:rtl/>
        </w:rPr>
      </w:pPr>
      <w:r w:rsidRPr="00AA68A3">
        <w:rPr>
          <w:rStyle w:val="Char0"/>
          <w:rFonts w:hint="cs"/>
          <w:rtl/>
        </w:rPr>
        <w:t>«</w:t>
      </w:r>
      <w:r w:rsidR="005855FF" w:rsidRPr="00AA68A3">
        <w:rPr>
          <w:rStyle w:val="Char0"/>
          <w:rFonts w:hint="eastAsia"/>
          <w:rtl/>
        </w:rPr>
        <w:t>فَلَقِ</w:t>
      </w:r>
      <w:r w:rsidR="00AA68A3">
        <w:rPr>
          <w:rStyle w:val="Char0"/>
          <w:rFonts w:hint="cs"/>
          <w:rtl/>
        </w:rPr>
        <w:t>ي</w:t>
      </w:r>
      <w:r w:rsidR="005855FF" w:rsidRPr="00AA68A3">
        <w:rPr>
          <w:rStyle w:val="Char0"/>
          <w:rFonts w:hint="eastAsia"/>
          <w:rtl/>
        </w:rPr>
        <w:t>َ</w:t>
      </w:r>
      <w:r w:rsidR="005855FF" w:rsidRPr="00AA68A3">
        <w:rPr>
          <w:rStyle w:val="Char0"/>
          <w:rtl/>
        </w:rPr>
        <w:t xml:space="preserve"> </w:t>
      </w:r>
      <w:r w:rsidR="005855FF" w:rsidRPr="00AA68A3">
        <w:rPr>
          <w:rStyle w:val="Char0"/>
          <w:rFonts w:hint="eastAsia"/>
          <w:rtl/>
        </w:rPr>
        <w:t>النَّاسَ</w:t>
      </w:r>
      <w:r w:rsidR="005855FF" w:rsidRPr="00AA68A3">
        <w:rPr>
          <w:rStyle w:val="Char0"/>
          <w:rtl/>
        </w:rPr>
        <w:t xml:space="preserve"> </w:t>
      </w:r>
      <w:r w:rsidR="005855FF" w:rsidRPr="00AA68A3">
        <w:rPr>
          <w:rStyle w:val="Char0"/>
          <w:rFonts w:hint="eastAsia"/>
          <w:rtl/>
        </w:rPr>
        <w:t>قَدْ</w:t>
      </w:r>
      <w:r w:rsidR="005855FF" w:rsidRPr="00AA68A3">
        <w:rPr>
          <w:rStyle w:val="Char0"/>
          <w:rtl/>
        </w:rPr>
        <w:t xml:space="preserve"> </w:t>
      </w:r>
      <w:r w:rsidR="005855FF" w:rsidRPr="00AA68A3">
        <w:rPr>
          <w:rStyle w:val="Char0"/>
          <w:rFonts w:hint="eastAsia"/>
          <w:rtl/>
        </w:rPr>
        <w:t>سَ</w:t>
      </w:r>
      <w:r w:rsidR="00AA68A3">
        <w:rPr>
          <w:rStyle w:val="Char0"/>
          <w:rFonts w:hint="cs"/>
          <w:rtl/>
        </w:rPr>
        <w:t>أ</w:t>
      </w:r>
      <w:r w:rsidR="005855FF" w:rsidRPr="00AA68A3">
        <w:rPr>
          <w:rStyle w:val="Char0"/>
          <w:rFonts w:hint="eastAsia"/>
          <w:rtl/>
        </w:rPr>
        <w:t>لَ</w:t>
      </w:r>
      <w:r w:rsidR="005855FF" w:rsidRPr="00AA68A3">
        <w:rPr>
          <w:rStyle w:val="Char0"/>
          <w:rtl/>
        </w:rPr>
        <w:t xml:space="preserve"> </w:t>
      </w:r>
      <w:r w:rsidR="005855FF" w:rsidRPr="00AA68A3">
        <w:rPr>
          <w:rStyle w:val="Char0"/>
          <w:rFonts w:hint="eastAsia"/>
          <w:rtl/>
        </w:rPr>
        <w:t>بِهِمُ</w:t>
      </w:r>
      <w:r w:rsidR="005855FF" w:rsidRPr="00AA68A3">
        <w:rPr>
          <w:rStyle w:val="Char0"/>
          <w:rtl/>
        </w:rPr>
        <w:t xml:space="preserve"> </w:t>
      </w:r>
      <w:r w:rsidR="005855FF" w:rsidRPr="00AA68A3">
        <w:rPr>
          <w:rStyle w:val="Char0"/>
          <w:rFonts w:hint="eastAsia"/>
          <w:rtl/>
        </w:rPr>
        <w:t>الْوَادِ</w:t>
      </w:r>
      <w:r w:rsidR="00AA68A3">
        <w:rPr>
          <w:rStyle w:val="Char0"/>
          <w:rFonts w:hint="cs"/>
          <w:rtl/>
        </w:rPr>
        <w:t>ي</w:t>
      </w:r>
      <w:r w:rsidR="005855FF" w:rsidRPr="00AA68A3">
        <w:rPr>
          <w:rStyle w:val="Char0"/>
          <w:rtl/>
        </w:rPr>
        <w:t xml:space="preserve"> </w:t>
      </w:r>
      <w:r w:rsidR="005855FF" w:rsidRPr="00AA68A3">
        <w:rPr>
          <w:rStyle w:val="Char0"/>
          <w:rFonts w:hint="eastAsia"/>
          <w:rtl/>
        </w:rPr>
        <w:t>فَقَالَ</w:t>
      </w:r>
      <w:r w:rsidR="005855FF" w:rsidRPr="00AA68A3">
        <w:rPr>
          <w:rStyle w:val="Char0"/>
          <w:rtl/>
        </w:rPr>
        <w:t xml:space="preserve"> </w:t>
      </w:r>
      <w:r w:rsidR="005855FF" w:rsidRPr="00AA68A3">
        <w:rPr>
          <w:rStyle w:val="Char0"/>
          <w:rFonts w:hint="eastAsia"/>
          <w:rtl/>
        </w:rPr>
        <w:t>أَيْنَ</w:t>
      </w:r>
      <w:r w:rsidR="005855FF" w:rsidRPr="00AA68A3">
        <w:rPr>
          <w:rStyle w:val="Char0"/>
          <w:rtl/>
        </w:rPr>
        <w:t xml:space="preserve"> </w:t>
      </w:r>
      <w:r w:rsidR="005855FF" w:rsidRPr="00AA68A3">
        <w:rPr>
          <w:rStyle w:val="Char0"/>
          <w:rFonts w:hint="eastAsia"/>
          <w:rtl/>
        </w:rPr>
        <w:t>تُرِيدُونَ</w:t>
      </w:r>
      <w:r w:rsidR="005855FF" w:rsidRPr="00AA68A3">
        <w:rPr>
          <w:rStyle w:val="Char0"/>
          <w:rtl/>
        </w:rPr>
        <w:t xml:space="preserve"> </w:t>
      </w:r>
      <w:r w:rsidR="005855FF" w:rsidRPr="00AA68A3">
        <w:rPr>
          <w:rStyle w:val="Char0"/>
          <w:rFonts w:hint="eastAsia"/>
          <w:rtl/>
        </w:rPr>
        <w:t>فَقَالُوا</w:t>
      </w:r>
      <w:r w:rsidR="005855FF" w:rsidRPr="00AA68A3">
        <w:rPr>
          <w:rStyle w:val="Char0"/>
          <w:rtl/>
        </w:rPr>
        <w:t xml:space="preserve"> </w:t>
      </w:r>
      <w:r w:rsidR="005855FF" w:rsidRPr="00AA68A3">
        <w:rPr>
          <w:rStyle w:val="Char0"/>
          <w:rFonts w:hint="eastAsia"/>
          <w:rtl/>
        </w:rPr>
        <w:t>نُرِيدُ</w:t>
      </w:r>
      <w:r w:rsidR="005855FF" w:rsidRPr="00AA68A3">
        <w:rPr>
          <w:rStyle w:val="Char0"/>
          <w:rtl/>
        </w:rPr>
        <w:t xml:space="preserve"> </w:t>
      </w:r>
      <w:r w:rsidR="005855FF" w:rsidRPr="00AA68A3">
        <w:rPr>
          <w:rStyle w:val="Char0"/>
          <w:rFonts w:hint="eastAsia"/>
          <w:rtl/>
        </w:rPr>
        <w:t>هَذَا</w:t>
      </w:r>
      <w:r w:rsidR="005855FF" w:rsidRPr="00AA68A3">
        <w:rPr>
          <w:rStyle w:val="Char0"/>
          <w:rtl/>
        </w:rPr>
        <w:t xml:space="preserve"> </w:t>
      </w:r>
      <w:r w:rsidR="005855FF" w:rsidRPr="00AA68A3">
        <w:rPr>
          <w:rStyle w:val="Char0"/>
          <w:rFonts w:hint="eastAsia"/>
          <w:rtl/>
        </w:rPr>
        <w:t>ابْنَ</w:t>
      </w:r>
      <w:r w:rsidR="005855FF" w:rsidRPr="00AA68A3">
        <w:rPr>
          <w:rStyle w:val="Char0"/>
          <w:rtl/>
        </w:rPr>
        <w:t xml:space="preserve"> </w:t>
      </w:r>
      <w:r w:rsidR="005855FF" w:rsidRPr="00AA68A3">
        <w:rPr>
          <w:rStyle w:val="Char0"/>
          <w:rFonts w:hint="eastAsia"/>
          <w:rtl/>
        </w:rPr>
        <w:t>الْخَطَّابِ</w:t>
      </w:r>
      <w:r w:rsidR="005855FF" w:rsidRPr="00AA68A3">
        <w:rPr>
          <w:rStyle w:val="Char0"/>
          <w:rtl/>
        </w:rPr>
        <w:t xml:space="preserve"> </w:t>
      </w:r>
      <w:r w:rsidR="005855FF" w:rsidRPr="00AA68A3">
        <w:rPr>
          <w:rStyle w:val="Char0"/>
          <w:rFonts w:hint="eastAsia"/>
          <w:rtl/>
        </w:rPr>
        <w:t>الَّذِ</w:t>
      </w:r>
      <w:r w:rsidR="00AA68A3">
        <w:rPr>
          <w:rStyle w:val="Char0"/>
          <w:rFonts w:hint="cs"/>
          <w:rtl/>
        </w:rPr>
        <w:t>ي</w:t>
      </w:r>
      <w:r w:rsidR="005855FF" w:rsidRPr="00AA68A3">
        <w:rPr>
          <w:rStyle w:val="Char0"/>
          <w:rtl/>
        </w:rPr>
        <w:t xml:space="preserve"> </w:t>
      </w:r>
      <w:r w:rsidR="005855FF" w:rsidRPr="00AA68A3">
        <w:rPr>
          <w:rStyle w:val="Char0"/>
          <w:rFonts w:hint="eastAsia"/>
          <w:rtl/>
        </w:rPr>
        <w:t>صَبَا</w:t>
      </w:r>
      <w:r w:rsidRPr="00AA68A3">
        <w:rPr>
          <w:rStyle w:val="Char0"/>
          <w:rFonts w:hint="cs"/>
          <w:rtl/>
        </w:rPr>
        <w:t>»</w:t>
      </w:r>
      <w:r w:rsidRPr="00EF14B1">
        <w:rPr>
          <w:rStyle w:val="Char3"/>
          <w:rFonts w:hint="cs"/>
          <w:vertAlign w:val="superscript"/>
          <w:rtl/>
        </w:rPr>
        <w:t>(</w:t>
      </w:r>
      <w:r w:rsidRPr="00EF14B1">
        <w:rPr>
          <w:rStyle w:val="Char3"/>
          <w:vertAlign w:val="superscript"/>
          <w:rtl/>
        </w:rPr>
        <w:footnoteReference w:id="137"/>
      </w:r>
      <w:r w:rsidRPr="00EF14B1">
        <w:rPr>
          <w:rStyle w:val="Char3"/>
          <w:rFonts w:hint="cs"/>
          <w:vertAlign w:val="superscript"/>
          <w:rtl/>
        </w:rPr>
        <w:t>)</w:t>
      </w:r>
      <w:r w:rsidRPr="00EB4951">
        <w:rPr>
          <w:rStyle w:val="Char3"/>
          <w:rFonts w:hint="cs"/>
          <w:rtl/>
        </w:rPr>
        <w:t>.</w:t>
      </w:r>
    </w:p>
    <w:p w:rsidR="00BA673F" w:rsidRPr="00EB4951" w:rsidRDefault="00BA673F" w:rsidP="00FD77E4">
      <w:pPr>
        <w:ind w:firstLine="284"/>
        <w:jc w:val="both"/>
        <w:rPr>
          <w:rStyle w:val="Char3"/>
          <w:rtl/>
        </w:rPr>
      </w:pPr>
      <w:r w:rsidRPr="00EB4951">
        <w:rPr>
          <w:rStyle w:val="Char3"/>
          <w:rFonts w:hint="cs"/>
          <w:rtl/>
        </w:rPr>
        <w:t>مردم را دید که با چنان کثرت و انبوه جمع شده</w:t>
      </w:r>
      <w:r w:rsidR="00633D83" w:rsidRPr="00EB4951">
        <w:rPr>
          <w:rStyle w:val="Char3"/>
          <w:rFonts w:hint="cs"/>
          <w:rtl/>
        </w:rPr>
        <w:t xml:space="preserve">‌اند </w:t>
      </w:r>
      <w:r w:rsidRPr="00EB4951">
        <w:rPr>
          <w:rStyle w:val="Char3"/>
          <w:rFonts w:hint="cs"/>
          <w:rtl/>
        </w:rPr>
        <w:t>که در وادی مکه مانند سیلاب روان هستند، عاص پرسید که کجا می‌روید؟ گفتند: برای نابودساختن این مرد، ابن الخطاب که بی‌دین شده است.</w:t>
      </w:r>
    </w:p>
    <w:p w:rsidR="00566D18" w:rsidRPr="00EB4951" w:rsidRDefault="00566D18" w:rsidP="00FD77E4">
      <w:pPr>
        <w:ind w:firstLine="284"/>
        <w:jc w:val="both"/>
        <w:rPr>
          <w:rStyle w:val="Char3"/>
          <w:rtl/>
        </w:rPr>
      </w:pPr>
      <w:r w:rsidRPr="00EB4951">
        <w:rPr>
          <w:rStyle w:val="Char3"/>
          <w:rFonts w:hint="cs"/>
          <w:rtl/>
        </w:rPr>
        <w:t>بالاخر به سبب منع و حائل‌شدن عاص بن وائل مردم برگشتند.</w:t>
      </w:r>
    </w:p>
    <w:p w:rsidR="001E24E3" w:rsidRPr="00EB4951" w:rsidRDefault="001E24E3" w:rsidP="00FD77E4">
      <w:pPr>
        <w:ind w:firstLine="284"/>
        <w:jc w:val="both"/>
        <w:rPr>
          <w:rStyle w:val="Char3"/>
          <w:rtl/>
        </w:rPr>
      </w:pPr>
      <w:r w:rsidRPr="00EB4951">
        <w:rPr>
          <w:rStyle w:val="Char3"/>
          <w:rFonts w:hint="cs"/>
          <w:rtl/>
        </w:rPr>
        <w:t xml:space="preserve">(ب) در </w:t>
      </w:r>
      <w:r w:rsidR="00C90DF6" w:rsidRPr="00EB4951">
        <w:rPr>
          <w:rStyle w:val="Char3"/>
          <w:rFonts w:hint="cs"/>
          <w:rtl/>
        </w:rPr>
        <w:t>روایت دیگری حضرت عبدالله بن عمر</w:t>
      </w:r>
      <w:r w:rsidR="004932F4">
        <w:rPr>
          <w:rFonts w:cs="CTraditional Arabic" w:hint="cs"/>
          <w:rtl/>
          <w:lang w:bidi="fa-IR"/>
        </w:rPr>
        <w:t>ب</w:t>
      </w:r>
      <w:r w:rsidRPr="00EB4951">
        <w:rPr>
          <w:rStyle w:val="Char3"/>
          <w:rFonts w:hint="cs"/>
          <w:rtl/>
        </w:rPr>
        <w:t xml:space="preserve"> می‌فرماید:</w:t>
      </w:r>
    </w:p>
    <w:p w:rsidR="001E24E3" w:rsidRPr="00EB4951" w:rsidRDefault="001E24E3" w:rsidP="00FD77E4">
      <w:pPr>
        <w:ind w:firstLine="284"/>
        <w:jc w:val="both"/>
        <w:rPr>
          <w:rStyle w:val="Char3"/>
          <w:rtl/>
        </w:rPr>
      </w:pPr>
      <w:r w:rsidRPr="00AA68A3">
        <w:rPr>
          <w:rStyle w:val="Char0"/>
          <w:rFonts w:hint="cs"/>
          <w:rtl/>
        </w:rPr>
        <w:t>«</w:t>
      </w:r>
      <w:r w:rsidR="00A85B8F" w:rsidRPr="00AA68A3">
        <w:rPr>
          <w:rStyle w:val="Char0"/>
          <w:rFonts w:hint="eastAsia"/>
          <w:rtl/>
        </w:rPr>
        <w:t>لَمَّا</w:t>
      </w:r>
      <w:r w:rsidR="00A85B8F" w:rsidRPr="00AA68A3">
        <w:rPr>
          <w:rStyle w:val="Char0"/>
          <w:rtl/>
        </w:rPr>
        <w:t xml:space="preserve"> </w:t>
      </w:r>
      <w:r w:rsidR="00A85B8F" w:rsidRPr="00AA68A3">
        <w:rPr>
          <w:rStyle w:val="Char0"/>
          <w:rFonts w:hint="eastAsia"/>
          <w:rtl/>
        </w:rPr>
        <w:t>أَسْلَمَ</w:t>
      </w:r>
      <w:r w:rsidR="00A85B8F" w:rsidRPr="00AA68A3">
        <w:rPr>
          <w:rStyle w:val="Char0"/>
          <w:rtl/>
        </w:rPr>
        <w:t xml:space="preserve"> </w:t>
      </w:r>
      <w:r w:rsidR="00A85B8F" w:rsidRPr="00AA68A3">
        <w:rPr>
          <w:rStyle w:val="Char0"/>
          <w:rFonts w:hint="eastAsia"/>
          <w:rtl/>
        </w:rPr>
        <w:t>عُمَرُ</w:t>
      </w:r>
      <w:r w:rsidR="00A85B8F" w:rsidRPr="00AA68A3">
        <w:rPr>
          <w:rStyle w:val="Char0"/>
          <w:rtl/>
        </w:rPr>
        <w:t xml:space="preserve"> </w:t>
      </w:r>
      <w:r w:rsidR="00A85B8F" w:rsidRPr="00AA68A3">
        <w:rPr>
          <w:rStyle w:val="Char0"/>
          <w:rFonts w:hint="eastAsia"/>
          <w:rtl/>
        </w:rPr>
        <w:t>اجْتَمَعَ</w:t>
      </w:r>
      <w:r w:rsidR="00A85B8F" w:rsidRPr="00AA68A3">
        <w:rPr>
          <w:rStyle w:val="Char0"/>
          <w:rtl/>
        </w:rPr>
        <w:t xml:space="preserve"> </w:t>
      </w:r>
      <w:r w:rsidR="00A85B8F" w:rsidRPr="00AA68A3">
        <w:rPr>
          <w:rStyle w:val="Char0"/>
          <w:rFonts w:hint="eastAsia"/>
          <w:rtl/>
        </w:rPr>
        <w:t>النَّاسُ</w:t>
      </w:r>
      <w:r w:rsidR="00A85B8F" w:rsidRPr="00AA68A3">
        <w:rPr>
          <w:rStyle w:val="Char0"/>
          <w:rtl/>
        </w:rPr>
        <w:t xml:space="preserve"> </w:t>
      </w:r>
      <w:r w:rsidR="00A85B8F" w:rsidRPr="00AA68A3">
        <w:rPr>
          <w:rStyle w:val="Char0"/>
          <w:rFonts w:hint="eastAsia"/>
          <w:rtl/>
        </w:rPr>
        <w:t>عِنْدَ</w:t>
      </w:r>
      <w:r w:rsidR="00A85B8F" w:rsidRPr="00AA68A3">
        <w:rPr>
          <w:rStyle w:val="Char0"/>
          <w:rtl/>
        </w:rPr>
        <w:t xml:space="preserve"> </w:t>
      </w:r>
      <w:r w:rsidR="00A85B8F" w:rsidRPr="00AA68A3">
        <w:rPr>
          <w:rStyle w:val="Char0"/>
          <w:rFonts w:hint="eastAsia"/>
          <w:rtl/>
        </w:rPr>
        <w:t>دَارِهِ</w:t>
      </w:r>
      <w:r w:rsidR="00A85B8F" w:rsidRPr="00AA68A3">
        <w:rPr>
          <w:rStyle w:val="Char0"/>
          <w:rtl/>
        </w:rPr>
        <w:t xml:space="preserve"> </w:t>
      </w:r>
      <w:r w:rsidR="00A85B8F" w:rsidRPr="00AA68A3">
        <w:rPr>
          <w:rStyle w:val="Char0"/>
          <w:rFonts w:hint="eastAsia"/>
          <w:rtl/>
        </w:rPr>
        <w:t>وَقَالُوا</w:t>
      </w:r>
      <w:r w:rsidR="00A85B8F" w:rsidRPr="00AA68A3">
        <w:rPr>
          <w:rStyle w:val="Char0"/>
          <w:rtl/>
        </w:rPr>
        <w:t xml:space="preserve"> </w:t>
      </w:r>
      <w:r w:rsidR="00A85B8F" w:rsidRPr="00AA68A3">
        <w:rPr>
          <w:rStyle w:val="Char0"/>
          <w:rFonts w:hint="eastAsia"/>
          <w:rtl/>
        </w:rPr>
        <w:t>صَبَا</w:t>
      </w:r>
      <w:r w:rsidR="00A85B8F" w:rsidRPr="00AA68A3">
        <w:rPr>
          <w:rStyle w:val="Char0"/>
          <w:rtl/>
        </w:rPr>
        <w:t xml:space="preserve"> </w:t>
      </w:r>
      <w:r w:rsidR="00A85B8F" w:rsidRPr="00AA68A3">
        <w:rPr>
          <w:rStyle w:val="Char0"/>
          <w:rFonts w:hint="eastAsia"/>
          <w:rtl/>
        </w:rPr>
        <w:t>عُمَرُ</w:t>
      </w:r>
      <w:r w:rsidRPr="00AA68A3">
        <w:rPr>
          <w:rStyle w:val="Char0"/>
          <w:rFonts w:hint="cs"/>
          <w:rtl/>
        </w:rPr>
        <w:t>»</w:t>
      </w:r>
      <w:r w:rsidRPr="00EF14B1">
        <w:rPr>
          <w:rStyle w:val="Char3"/>
          <w:rFonts w:hint="cs"/>
          <w:vertAlign w:val="superscript"/>
          <w:rtl/>
        </w:rPr>
        <w:t>(</w:t>
      </w:r>
      <w:r w:rsidRPr="00EF14B1">
        <w:rPr>
          <w:rStyle w:val="Char3"/>
          <w:vertAlign w:val="superscript"/>
          <w:rtl/>
        </w:rPr>
        <w:footnoteReference w:id="138"/>
      </w:r>
      <w:r w:rsidRPr="00EF14B1">
        <w:rPr>
          <w:rStyle w:val="Char3"/>
          <w:rFonts w:hint="cs"/>
          <w:vertAlign w:val="superscript"/>
          <w:rtl/>
        </w:rPr>
        <w:t>)</w:t>
      </w:r>
      <w:r w:rsidRPr="00EB4951">
        <w:rPr>
          <w:rStyle w:val="Char3"/>
          <w:rFonts w:hint="cs"/>
          <w:rtl/>
        </w:rPr>
        <w:t>.</w:t>
      </w:r>
    </w:p>
    <w:p w:rsidR="001E24E3" w:rsidRPr="00EB4951" w:rsidRDefault="001E24E3" w:rsidP="00FD77E4">
      <w:pPr>
        <w:ind w:firstLine="284"/>
        <w:jc w:val="both"/>
        <w:rPr>
          <w:rStyle w:val="Char3"/>
          <w:rtl/>
        </w:rPr>
      </w:pPr>
      <w:r w:rsidRPr="00EB4951">
        <w:rPr>
          <w:rStyle w:val="Char3"/>
          <w:rFonts w:hint="cs"/>
          <w:rtl/>
        </w:rPr>
        <w:t>وقتی که حضرت عمر</w:t>
      </w:r>
      <w:r w:rsidR="00203A69" w:rsidRPr="00203A69">
        <w:rPr>
          <w:rFonts w:cs="CTraditional Arabic" w:hint="cs"/>
          <w:rtl/>
          <w:lang w:bidi="fa-IR"/>
        </w:rPr>
        <w:t xml:space="preserve">س </w:t>
      </w:r>
      <w:r w:rsidRPr="00EB4951">
        <w:rPr>
          <w:rStyle w:val="Char3"/>
          <w:rFonts w:hint="cs"/>
          <w:rtl/>
        </w:rPr>
        <w:t>مسلمان شد، مردم نزدیک منزلش گرد آمدند و گفتند: عمر بی‌دین شد.</w:t>
      </w:r>
    </w:p>
    <w:p w:rsidR="003F77B8" w:rsidRPr="00EB4951" w:rsidRDefault="003F77B8" w:rsidP="00FD77E4">
      <w:pPr>
        <w:ind w:firstLine="284"/>
        <w:jc w:val="both"/>
        <w:rPr>
          <w:rStyle w:val="Char3"/>
          <w:rtl/>
        </w:rPr>
      </w:pPr>
      <w:r w:rsidRPr="00EB4951">
        <w:rPr>
          <w:rStyle w:val="Char3"/>
          <w:rFonts w:hint="cs"/>
          <w:rtl/>
        </w:rPr>
        <w:t>(ج) امام</w:t>
      </w:r>
      <w:r w:rsidR="003507EC" w:rsidRPr="00EB4951">
        <w:rPr>
          <w:rStyle w:val="Char3"/>
          <w:rFonts w:hint="cs"/>
          <w:rtl/>
        </w:rPr>
        <w:t xml:space="preserve"> ابن کثیر می‌نویسد که رسول الله</w:t>
      </w:r>
      <w:r w:rsidR="003507EC">
        <w:rPr>
          <w:rFonts w:cs="CTraditional Arabic" w:hint="cs"/>
          <w:rtl/>
          <w:lang w:bidi="fa-IR"/>
        </w:rPr>
        <w:t>ص</w:t>
      </w:r>
      <w:r w:rsidRPr="00EB4951">
        <w:rPr>
          <w:rStyle w:val="Char3"/>
          <w:rFonts w:hint="cs"/>
          <w:rtl/>
        </w:rPr>
        <w:t xml:space="preserve"> برای حضرت عمر بن الخطاب و ابوجهل بن هشام در روز چهارشنبه دعا فرمود، و حضرت عمر</w:t>
      </w:r>
      <w:r w:rsidR="00203A69" w:rsidRPr="00203A69">
        <w:rPr>
          <w:rFonts w:cs="CTraditional Arabic" w:hint="cs"/>
          <w:rtl/>
          <w:lang w:bidi="fa-IR"/>
        </w:rPr>
        <w:t xml:space="preserve">س </w:t>
      </w:r>
      <w:r w:rsidRPr="00EB4951">
        <w:rPr>
          <w:rStyle w:val="Char3"/>
          <w:rFonts w:hint="cs"/>
          <w:rtl/>
        </w:rPr>
        <w:t>در روز پنجشنبه مسلمان شد.</w:t>
      </w:r>
    </w:p>
    <w:p w:rsidR="003F77B8" w:rsidRPr="00EB4951" w:rsidRDefault="003F77B8" w:rsidP="00FD77E4">
      <w:pPr>
        <w:ind w:firstLine="284"/>
        <w:jc w:val="both"/>
        <w:rPr>
          <w:rStyle w:val="Char3"/>
          <w:rtl/>
        </w:rPr>
      </w:pPr>
      <w:r w:rsidRPr="00AA68A3">
        <w:rPr>
          <w:rStyle w:val="Char0"/>
          <w:rFonts w:hint="cs"/>
          <w:rtl/>
        </w:rPr>
        <w:t>«</w:t>
      </w:r>
      <w:r w:rsidR="002B54E9" w:rsidRPr="00AA68A3">
        <w:rPr>
          <w:rStyle w:val="Char0"/>
          <w:rFonts w:hint="cs"/>
          <w:rtl/>
        </w:rPr>
        <w:t xml:space="preserve">فكبر رسول الله صلى الله عليه وسلم </w:t>
      </w:r>
      <w:r w:rsidR="00451C1E" w:rsidRPr="00AA68A3">
        <w:rPr>
          <w:rStyle w:val="Char0"/>
          <w:rFonts w:hint="eastAsia"/>
          <w:rtl/>
        </w:rPr>
        <w:t>وأهل</w:t>
      </w:r>
      <w:r w:rsidR="00451C1E" w:rsidRPr="00AA68A3">
        <w:rPr>
          <w:rStyle w:val="Char0"/>
          <w:rtl/>
        </w:rPr>
        <w:t xml:space="preserve"> </w:t>
      </w:r>
      <w:r w:rsidR="00451C1E" w:rsidRPr="00AA68A3">
        <w:rPr>
          <w:rStyle w:val="Char0"/>
          <w:rFonts w:hint="eastAsia"/>
          <w:rtl/>
        </w:rPr>
        <w:t>البيت</w:t>
      </w:r>
      <w:r w:rsidR="00451C1E" w:rsidRPr="00AA68A3">
        <w:rPr>
          <w:rStyle w:val="Char0"/>
          <w:rtl/>
        </w:rPr>
        <w:t xml:space="preserve"> </w:t>
      </w:r>
      <w:r w:rsidR="00451C1E" w:rsidRPr="00AA68A3">
        <w:rPr>
          <w:rStyle w:val="Char0"/>
          <w:rFonts w:hint="eastAsia"/>
          <w:rtl/>
        </w:rPr>
        <w:t>تكبيرة</w:t>
      </w:r>
      <w:r w:rsidR="00451C1E" w:rsidRPr="00AA68A3">
        <w:rPr>
          <w:rStyle w:val="Char0"/>
          <w:rtl/>
        </w:rPr>
        <w:t xml:space="preserve"> </w:t>
      </w:r>
      <w:r w:rsidR="00451C1E" w:rsidRPr="00AA68A3">
        <w:rPr>
          <w:rStyle w:val="Char0"/>
          <w:rFonts w:hint="eastAsia"/>
          <w:rtl/>
        </w:rPr>
        <w:t>سمعت</w:t>
      </w:r>
      <w:r w:rsidR="00451C1E" w:rsidRPr="00AA68A3">
        <w:rPr>
          <w:rStyle w:val="Char0"/>
          <w:rtl/>
        </w:rPr>
        <w:t xml:space="preserve"> </w:t>
      </w:r>
      <w:r w:rsidR="00451C1E" w:rsidRPr="00AA68A3">
        <w:rPr>
          <w:rStyle w:val="Char0"/>
          <w:rFonts w:hint="eastAsia"/>
          <w:rtl/>
        </w:rPr>
        <w:t>بأعلا</w:t>
      </w:r>
      <w:r w:rsidR="00451C1E" w:rsidRPr="00AA68A3">
        <w:rPr>
          <w:rStyle w:val="Char0"/>
          <w:rtl/>
        </w:rPr>
        <w:t xml:space="preserve"> </w:t>
      </w:r>
      <w:r w:rsidR="00451C1E" w:rsidRPr="00AA68A3">
        <w:rPr>
          <w:rStyle w:val="Char0"/>
          <w:rFonts w:hint="eastAsia"/>
          <w:rtl/>
        </w:rPr>
        <w:t>مكة</w:t>
      </w:r>
      <w:r w:rsidR="00451C1E" w:rsidRPr="00AA68A3">
        <w:rPr>
          <w:rStyle w:val="Char0"/>
          <w:rFonts w:hint="cs"/>
          <w:rtl/>
        </w:rPr>
        <w:t xml:space="preserve"> </w:t>
      </w:r>
      <w:r w:rsidRPr="00AA68A3">
        <w:rPr>
          <w:rStyle w:val="Char0"/>
          <w:rFonts w:hint="cs"/>
          <w:rtl/>
        </w:rPr>
        <w:t>»</w:t>
      </w:r>
      <w:r w:rsidRPr="00EB4951">
        <w:rPr>
          <w:rStyle w:val="Char3"/>
          <w:rFonts w:hint="cs"/>
          <w:rtl/>
        </w:rPr>
        <w:t>.</w:t>
      </w:r>
    </w:p>
    <w:p w:rsidR="00CD045D" w:rsidRPr="00EB4951" w:rsidRDefault="003507EC" w:rsidP="00FD77E4">
      <w:pPr>
        <w:ind w:firstLine="284"/>
        <w:jc w:val="both"/>
        <w:rPr>
          <w:rStyle w:val="Char3"/>
          <w:rtl/>
        </w:rPr>
      </w:pPr>
      <w:r w:rsidRPr="00EB4951">
        <w:rPr>
          <w:rStyle w:val="Char3"/>
          <w:rFonts w:hint="cs"/>
          <w:rtl/>
        </w:rPr>
        <w:t>پس رسول اکرم</w:t>
      </w:r>
      <w:r>
        <w:rPr>
          <w:rFonts w:cs="CTraditional Arabic" w:hint="cs"/>
          <w:rtl/>
          <w:lang w:bidi="fa-IR"/>
        </w:rPr>
        <w:t>ص</w:t>
      </w:r>
      <w:r w:rsidR="00CD045D" w:rsidRPr="00EB4951">
        <w:rPr>
          <w:rStyle w:val="Char3"/>
          <w:rFonts w:hint="cs"/>
          <w:rtl/>
        </w:rPr>
        <w:t xml:space="preserve"> و کسانی که در خان</w:t>
      </w:r>
      <w:r w:rsidR="00152672">
        <w:rPr>
          <w:rStyle w:val="Char3"/>
          <w:rFonts w:hint="cs"/>
          <w:rtl/>
        </w:rPr>
        <w:t>ۀ</w:t>
      </w:r>
      <w:r w:rsidR="00CD045D" w:rsidRPr="00EB4951">
        <w:rPr>
          <w:rStyle w:val="Char3"/>
          <w:rFonts w:hint="cs"/>
          <w:rtl/>
        </w:rPr>
        <w:t xml:space="preserve"> ارقم بودند تکبیر گفتند به نحوی که صدایشان در قسمت بالای مکه شنیده شد.</w:t>
      </w:r>
    </w:p>
    <w:p w:rsidR="00CD045D" w:rsidRPr="00EB4951" w:rsidRDefault="00CD045D" w:rsidP="00FD77E4">
      <w:pPr>
        <w:ind w:firstLine="284"/>
        <w:jc w:val="both"/>
        <w:rPr>
          <w:rStyle w:val="Char3"/>
          <w:rtl/>
        </w:rPr>
      </w:pPr>
      <w:r w:rsidRPr="00EB4951">
        <w:rPr>
          <w:rStyle w:val="Char3"/>
          <w:rFonts w:hint="cs"/>
          <w:rtl/>
        </w:rPr>
        <w:t>آنگاه حضرت عمر</w:t>
      </w:r>
      <w:r w:rsidR="00203A69" w:rsidRPr="00203A69">
        <w:rPr>
          <w:rFonts w:cs="CTraditional Arabic" w:hint="cs"/>
          <w:rtl/>
          <w:lang w:bidi="fa-IR"/>
        </w:rPr>
        <w:t xml:space="preserve">س </w:t>
      </w:r>
      <w:r w:rsidRPr="00EB4951">
        <w:rPr>
          <w:rStyle w:val="Char3"/>
          <w:rFonts w:hint="cs"/>
          <w:rtl/>
        </w:rPr>
        <w:t>گفت: یا رسول الله</w:t>
      </w:r>
      <w:r w:rsidR="003507EC">
        <w:rPr>
          <w:rFonts w:cs="CTraditional Arabic" w:hint="cs"/>
          <w:rtl/>
          <w:lang w:bidi="fa-IR"/>
        </w:rPr>
        <w:t>ص</w:t>
      </w:r>
      <w:r w:rsidRPr="00EB4951">
        <w:rPr>
          <w:rStyle w:val="Char3"/>
          <w:rFonts w:hint="cs"/>
          <w:rtl/>
        </w:rPr>
        <w:t xml:space="preserve"> ما دین خود را چرا پنهان کنیم، در حالی که ما برحق هستیم و مشرکان دین خود را ظاهر می‌کنند، در حالی که بر باطل هستند؟ آن حضرت</w:t>
      </w:r>
      <w:r w:rsidR="00160C98">
        <w:rPr>
          <w:rFonts w:cs="CTraditional Arabic" w:hint="cs"/>
          <w:rtl/>
          <w:lang w:bidi="fa-IR"/>
        </w:rPr>
        <w:t>ص</w:t>
      </w:r>
      <w:r w:rsidRPr="00EB4951">
        <w:rPr>
          <w:rStyle w:val="Char3"/>
          <w:rFonts w:hint="cs"/>
          <w:rtl/>
        </w:rPr>
        <w:t xml:space="preserve"> فرمود: </w:t>
      </w:r>
      <w:r w:rsidRPr="00AA68A3">
        <w:rPr>
          <w:rStyle w:val="Char0"/>
          <w:rFonts w:hint="cs"/>
          <w:rtl/>
        </w:rPr>
        <w:t>«</w:t>
      </w:r>
      <w:r w:rsidR="00D7545A" w:rsidRPr="00AA68A3">
        <w:rPr>
          <w:rStyle w:val="Char0"/>
          <w:rFonts w:hint="eastAsia"/>
          <w:rtl/>
        </w:rPr>
        <w:t>يا</w:t>
      </w:r>
      <w:r w:rsidR="00D7545A" w:rsidRPr="00AA68A3">
        <w:rPr>
          <w:rStyle w:val="Char0"/>
          <w:rtl/>
        </w:rPr>
        <w:t xml:space="preserve"> </w:t>
      </w:r>
      <w:r w:rsidR="00D7545A" w:rsidRPr="00AA68A3">
        <w:rPr>
          <w:rStyle w:val="Char0"/>
          <w:rFonts w:hint="eastAsia"/>
          <w:rtl/>
        </w:rPr>
        <w:t>عمر</w:t>
      </w:r>
      <w:r w:rsidR="00D7545A" w:rsidRPr="00AA68A3">
        <w:rPr>
          <w:rStyle w:val="Char0"/>
          <w:rtl/>
        </w:rPr>
        <w:t xml:space="preserve"> </w:t>
      </w:r>
      <w:r w:rsidR="00D7545A" w:rsidRPr="00AA68A3">
        <w:rPr>
          <w:rStyle w:val="Char0"/>
          <w:rFonts w:hint="eastAsia"/>
          <w:rtl/>
        </w:rPr>
        <w:t>إنا</w:t>
      </w:r>
      <w:r w:rsidR="00D7545A" w:rsidRPr="00AA68A3">
        <w:rPr>
          <w:rStyle w:val="Char0"/>
          <w:rtl/>
        </w:rPr>
        <w:t xml:space="preserve"> </w:t>
      </w:r>
      <w:r w:rsidR="00D7545A" w:rsidRPr="00AA68A3">
        <w:rPr>
          <w:rStyle w:val="Char0"/>
          <w:rFonts w:hint="eastAsia"/>
          <w:rtl/>
        </w:rPr>
        <w:t>قليل</w:t>
      </w:r>
      <w:r w:rsidR="00D7545A" w:rsidRPr="00AA68A3">
        <w:rPr>
          <w:rStyle w:val="Char0"/>
          <w:rtl/>
        </w:rPr>
        <w:t xml:space="preserve"> </w:t>
      </w:r>
      <w:r w:rsidR="00D7545A" w:rsidRPr="00AA68A3">
        <w:rPr>
          <w:rStyle w:val="Char0"/>
          <w:rFonts w:hint="eastAsia"/>
          <w:rtl/>
        </w:rPr>
        <w:t>قد</w:t>
      </w:r>
      <w:r w:rsidR="00D7545A" w:rsidRPr="00AA68A3">
        <w:rPr>
          <w:rStyle w:val="Char0"/>
          <w:rtl/>
        </w:rPr>
        <w:t xml:space="preserve"> </w:t>
      </w:r>
      <w:r w:rsidR="00D7545A" w:rsidRPr="00AA68A3">
        <w:rPr>
          <w:rStyle w:val="Char0"/>
          <w:rFonts w:hint="eastAsia"/>
          <w:rtl/>
        </w:rPr>
        <w:t>رأيت</w:t>
      </w:r>
      <w:r w:rsidR="00D7545A" w:rsidRPr="00AA68A3">
        <w:rPr>
          <w:rStyle w:val="Char0"/>
          <w:rtl/>
        </w:rPr>
        <w:t xml:space="preserve"> </w:t>
      </w:r>
      <w:r w:rsidR="00D7545A" w:rsidRPr="00AA68A3">
        <w:rPr>
          <w:rStyle w:val="Char0"/>
          <w:rFonts w:hint="eastAsia"/>
          <w:rtl/>
        </w:rPr>
        <w:t>ما</w:t>
      </w:r>
      <w:r w:rsidR="00D7545A" w:rsidRPr="00AA68A3">
        <w:rPr>
          <w:rStyle w:val="Char0"/>
          <w:rtl/>
        </w:rPr>
        <w:t xml:space="preserve"> </w:t>
      </w:r>
      <w:r w:rsidR="00D7545A" w:rsidRPr="00AA68A3">
        <w:rPr>
          <w:rStyle w:val="Char0"/>
          <w:rFonts w:hint="eastAsia"/>
          <w:rtl/>
        </w:rPr>
        <w:t>لقينا</w:t>
      </w:r>
      <w:r w:rsidRPr="00AA68A3">
        <w:rPr>
          <w:rStyle w:val="Char0"/>
          <w:rFonts w:hint="cs"/>
          <w:rtl/>
        </w:rPr>
        <w:t>»</w:t>
      </w:r>
      <w:r w:rsidRPr="00EB4951">
        <w:rPr>
          <w:rStyle w:val="Char3"/>
          <w:rFonts w:hint="cs"/>
          <w:rtl/>
        </w:rPr>
        <w:t xml:space="preserve"> ای عمر ما تعداد اندکی هستیم و آنچه از مشرکان بر ما رسیده است بر تو پوشیده نیست و از آن آگاه هستی.</w:t>
      </w:r>
    </w:p>
    <w:p w:rsidR="0008185C" w:rsidRPr="00EB4951" w:rsidRDefault="0008185C" w:rsidP="00FD77E4">
      <w:pPr>
        <w:ind w:firstLine="284"/>
        <w:jc w:val="both"/>
        <w:rPr>
          <w:rStyle w:val="Char3"/>
          <w:rtl/>
        </w:rPr>
      </w:pPr>
      <w:r w:rsidRPr="00EB4951">
        <w:rPr>
          <w:rStyle w:val="Char3"/>
          <w:rFonts w:hint="cs"/>
          <w:rtl/>
        </w:rPr>
        <w:t>حضرت عمر</w:t>
      </w:r>
      <w:r w:rsidR="00045819" w:rsidRPr="00045819">
        <w:rPr>
          <w:rFonts w:cs="CTraditional Arabic" w:hint="cs"/>
          <w:rtl/>
          <w:lang w:bidi="fa-IR"/>
        </w:rPr>
        <w:t xml:space="preserve"> س</w:t>
      </w:r>
      <w:r w:rsidRPr="00EB4951">
        <w:rPr>
          <w:rStyle w:val="Char3"/>
          <w:rFonts w:hint="cs"/>
          <w:rtl/>
        </w:rPr>
        <w:t>گفت: قسم به ذات پروردگاری که</w:t>
      </w:r>
      <w:r w:rsidR="00BF3AA1" w:rsidRPr="00EB4951">
        <w:rPr>
          <w:rStyle w:val="Char3"/>
          <w:rFonts w:hint="cs"/>
          <w:rtl/>
        </w:rPr>
        <w:t xml:space="preserve"> تو را </w:t>
      </w:r>
      <w:r w:rsidRPr="00EB4951">
        <w:rPr>
          <w:rStyle w:val="Char3"/>
          <w:rFonts w:hint="cs"/>
          <w:rtl/>
        </w:rPr>
        <w:t>به حق مبعوث کرده است، من در هر مجلسی که قبلاً به حیثیت یک کافر شرکت داشته‌ام رفته ایمان خود را اعلان خواهم کرد، سپس از دار ارقم بیرون رفته گرد کعبه طواف کرد و بعد از آن نزد قریش رفت، ابوجهل گفت: فلان شخص گمان می‌کند که تو بی‌دین شده‌ای؟ حضرت عمر</w:t>
      </w:r>
      <w:r w:rsidR="00045819" w:rsidRPr="00045819">
        <w:rPr>
          <w:rFonts w:cs="CTraditional Arabic" w:hint="cs"/>
          <w:rtl/>
          <w:lang w:bidi="fa-IR"/>
        </w:rPr>
        <w:t xml:space="preserve"> س</w:t>
      </w:r>
      <w:r w:rsidRPr="00EB4951">
        <w:rPr>
          <w:rStyle w:val="Char3"/>
          <w:rFonts w:hint="cs"/>
          <w:rtl/>
        </w:rPr>
        <w:t xml:space="preserve">گفت: </w:t>
      </w:r>
      <w:r w:rsidRPr="00AA68A3">
        <w:rPr>
          <w:rStyle w:val="Char0"/>
          <w:rFonts w:hint="cs"/>
          <w:rtl/>
        </w:rPr>
        <w:t>«</w:t>
      </w:r>
      <w:r w:rsidR="002666DC" w:rsidRPr="00AA68A3">
        <w:rPr>
          <w:rStyle w:val="Char0"/>
          <w:rFonts w:hint="eastAsia"/>
          <w:rtl/>
        </w:rPr>
        <w:t>أشْهَدُ</w:t>
      </w:r>
      <w:r w:rsidR="002666DC" w:rsidRPr="00AA68A3">
        <w:rPr>
          <w:rStyle w:val="Char0"/>
          <w:rtl/>
        </w:rPr>
        <w:t xml:space="preserve"> </w:t>
      </w:r>
      <w:r w:rsidR="002666DC" w:rsidRPr="00AA68A3">
        <w:rPr>
          <w:rStyle w:val="Char0"/>
          <w:rFonts w:hint="eastAsia"/>
          <w:rtl/>
        </w:rPr>
        <w:t>أنْ</w:t>
      </w:r>
      <w:r w:rsidR="002666DC" w:rsidRPr="00AA68A3">
        <w:rPr>
          <w:rStyle w:val="Char0"/>
          <w:rtl/>
        </w:rPr>
        <w:t xml:space="preserve"> </w:t>
      </w:r>
      <w:r w:rsidR="002666DC" w:rsidRPr="00AA68A3">
        <w:rPr>
          <w:rStyle w:val="Char0"/>
          <w:rFonts w:hint="eastAsia"/>
          <w:rtl/>
        </w:rPr>
        <w:t>لا</w:t>
      </w:r>
      <w:r w:rsidR="002666DC" w:rsidRPr="00AA68A3">
        <w:rPr>
          <w:rStyle w:val="Char0"/>
          <w:rtl/>
        </w:rPr>
        <w:t xml:space="preserve"> </w:t>
      </w:r>
      <w:r w:rsidR="002666DC" w:rsidRPr="00AA68A3">
        <w:rPr>
          <w:rStyle w:val="Char0"/>
          <w:rFonts w:hint="eastAsia"/>
          <w:rtl/>
        </w:rPr>
        <w:t>إلَهَ</w:t>
      </w:r>
      <w:r w:rsidR="002666DC" w:rsidRPr="00AA68A3">
        <w:rPr>
          <w:rStyle w:val="Char0"/>
          <w:rtl/>
        </w:rPr>
        <w:t xml:space="preserve"> </w:t>
      </w:r>
      <w:r w:rsidR="002666DC" w:rsidRPr="00AA68A3">
        <w:rPr>
          <w:rStyle w:val="Char0"/>
          <w:rFonts w:hint="eastAsia"/>
          <w:rtl/>
        </w:rPr>
        <w:t>إلا</w:t>
      </w:r>
      <w:r w:rsidR="002666DC" w:rsidRPr="00AA68A3">
        <w:rPr>
          <w:rStyle w:val="Char0"/>
          <w:rtl/>
        </w:rPr>
        <w:t xml:space="preserve"> </w:t>
      </w:r>
      <w:r w:rsidR="002666DC" w:rsidRPr="00AA68A3">
        <w:rPr>
          <w:rStyle w:val="Char0"/>
          <w:rFonts w:hint="eastAsia"/>
          <w:rtl/>
        </w:rPr>
        <w:t>اللهُ</w:t>
      </w:r>
      <w:r w:rsidR="002666DC" w:rsidRPr="00AA68A3">
        <w:rPr>
          <w:rStyle w:val="Char0"/>
          <w:rtl/>
        </w:rPr>
        <w:t xml:space="preserve"> </w:t>
      </w:r>
      <w:r w:rsidR="002666DC" w:rsidRPr="00AA68A3">
        <w:rPr>
          <w:rStyle w:val="Char0"/>
          <w:rFonts w:hint="eastAsia"/>
          <w:rtl/>
        </w:rPr>
        <w:t>وَحْدَهُ</w:t>
      </w:r>
      <w:r w:rsidR="002666DC" w:rsidRPr="00AA68A3">
        <w:rPr>
          <w:rStyle w:val="Char0"/>
          <w:rtl/>
        </w:rPr>
        <w:t xml:space="preserve"> </w:t>
      </w:r>
      <w:r w:rsidR="002666DC" w:rsidRPr="00AA68A3">
        <w:rPr>
          <w:rStyle w:val="Char0"/>
          <w:rFonts w:hint="eastAsia"/>
          <w:rtl/>
        </w:rPr>
        <w:t>لا</w:t>
      </w:r>
      <w:r w:rsidR="002666DC" w:rsidRPr="00AA68A3">
        <w:rPr>
          <w:rStyle w:val="Char0"/>
          <w:rtl/>
        </w:rPr>
        <w:t xml:space="preserve"> </w:t>
      </w:r>
      <w:r w:rsidR="002666DC" w:rsidRPr="00AA68A3">
        <w:rPr>
          <w:rStyle w:val="Char0"/>
          <w:rFonts w:hint="eastAsia"/>
          <w:rtl/>
        </w:rPr>
        <w:t>شَرِيْكَ</w:t>
      </w:r>
      <w:r w:rsidR="002666DC" w:rsidRPr="00AA68A3">
        <w:rPr>
          <w:rStyle w:val="Char0"/>
          <w:rtl/>
        </w:rPr>
        <w:t xml:space="preserve"> </w:t>
      </w:r>
      <w:r w:rsidR="002666DC" w:rsidRPr="00AA68A3">
        <w:rPr>
          <w:rStyle w:val="Char0"/>
          <w:rFonts w:hint="eastAsia"/>
          <w:rtl/>
        </w:rPr>
        <w:t>لَهُ،</w:t>
      </w:r>
      <w:r w:rsidR="002666DC" w:rsidRPr="00AA68A3">
        <w:rPr>
          <w:rStyle w:val="Char0"/>
          <w:rtl/>
        </w:rPr>
        <w:t xml:space="preserve"> </w:t>
      </w:r>
      <w:r w:rsidR="002666DC" w:rsidRPr="00AA68A3">
        <w:rPr>
          <w:rStyle w:val="Char0"/>
          <w:rFonts w:hint="eastAsia"/>
          <w:rtl/>
        </w:rPr>
        <w:t>وأَشْهَدُ</w:t>
      </w:r>
      <w:r w:rsidR="002666DC" w:rsidRPr="00AA68A3">
        <w:rPr>
          <w:rStyle w:val="Char0"/>
          <w:rtl/>
        </w:rPr>
        <w:t xml:space="preserve"> </w:t>
      </w:r>
      <w:r w:rsidR="002666DC" w:rsidRPr="00AA68A3">
        <w:rPr>
          <w:rStyle w:val="Char0"/>
          <w:rFonts w:hint="eastAsia"/>
          <w:rtl/>
        </w:rPr>
        <w:t>أنَّ</w:t>
      </w:r>
      <w:r w:rsidR="002666DC" w:rsidRPr="00AA68A3">
        <w:rPr>
          <w:rStyle w:val="Char0"/>
          <w:rtl/>
        </w:rPr>
        <w:t xml:space="preserve"> </w:t>
      </w:r>
      <w:r w:rsidR="002666DC" w:rsidRPr="00AA68A3">
        <w:rPr>
          <w:rStyle w:val="Char0"/>
          <w:rFonts w:hint="eastAsia"/>
          <w:rtl/>
        </w:rPr>
        <w:t>مُحَمَّدًا</w:t>
      </w:r>
      <w:r w:rsidR="002666DC" w:rsidRPr="00AA68A3">
        <w:rPr>
          <w:rStyle w:val="Char0"/>
          <w:rtl/>
        </w:rPr>
        <w:t xml:space="preserve"> </w:t>
      </w:r>
      <w:r w:rsidR="002666DC" w:rsidRPr="00AA68A3">
        <w:rPr>
          <w:rStyle w:val="Char0"/>
          <w:rFonts w:hint="eastAsia"/>
          <w:rtl/>
        </w:rPr>
        <w:t>عَبْدُهُ</w:t>
      </w:r>
      <w:r w:rsidR="002666DC" w:rsidRPr="00AA68A3">
        <w:rPr>
          <w:rStyle w:val="Char0"/>
          <w:rtl/>
        </w:rPr>
        <w:t xml:space="preserve"> </w:t>
      </w:r>
      <w:r w:rsidR="002666DC" w:rsidRPr="00AA68A3">
        <w:rPr>
          <w:rStyle w:val="Char0"/>
          <w:rFonts w:hint="eastAsia"/>
          <w:rtl/>
        </w:rPr>
        <w:t>وَرَسُولُهُ</w:t>
      </w:r>
      <w:r w:rsidRPr="00AA68A3">
        <w:rPr>
          <w:rStyle w:val="Char0"/>
          <w:rFonts w:hint="cs"/>
          <w:rtl/>
        </w:rPr>
        <w:t>».</w:t>
      </w:r>
    </w:p>
    <w:p w:rsidR="0008185C" w:rsidRPr="00EB4951" w:rsidRDefault="0008185C" w:rsidP="00FD77E4">
      <w:pPr>
        <w:ind w:firstLine="284"/>
        <w:jc w:val="both"/>
        <w:rPr>
          <w:rStyle w:val="Char3"/>
          <w:rtl/>
        </w:rPr>
      </w:pPr>
      <w:r w:rsidRPr="00AA68A3">
        <w:rPr>
          <w:rStyle w:val="Char0"/>
          <w:rFonts w:hint="cs"/>
          <w:rtl/>
        </w:rPr>
        <w:t>«</w:t>
      </w:r>
      <w:r w:rsidR="00893DA2" w:rsidRPr="00AA68A3">
        <w:rPr>
          <w:rStyle w:val="Char0"/>
          <w:rFonts w:hint="eastAsia"/>
          <w:rtl/>
        </w:rPr>
        <w:t>فوثب</w:t>
      </w:r>
      <w:r w:rsidR="00893DA2" w:rsidRPr="00AA68A3">
        <w:rPr>
          <w:rStyle w:val="Char0"/>
          <w:rtl/>
        </w:rPr>
        <w:t xml:space="preserve"> </w:t>
      </w:r>
      <w:r w:rsidR="00893DA2" w:rsidRPr="00AA68A3">
        <w:rPr>
          <w:rStyle w:val="Char0"/>
          <w:rFonts w:hint="eastAsia"/>
          <w:rtl/>
        </w:rPr>
        <w:t>المشركون</w:t>
      </w:r>
      <w:r w:rsidR="00893DA2" w:rsidRPr="00AA68A3">
        <w:rPr>
          <w:rStyle w:val="Char0"/>
          <w:rtl/>
        </w:rPr>
        <w:t xml:space="preserve"> </w:t>
      </w:r>
      <w:r w:rsidR="00893DA2" w:rsidRPr="00AA68A3">
        <w:rPr>
          <w:rStyle w:val="Char0"/>
          <w:rFonts w:hint="eastAsia"/>
          <w:rtl/>
        </w:rPr>
        <w:t>إليه،</w:t>
      </w:r>
      <w:r w:rsidR="00893DA2" w:rsidRPr="00AA68A3">
        <w:rPr>
          <w:rStyle w:val="Char0"/>
          <w:rtl/>
        </w:rPr>
        <w:t xml:space="preserve"> </w:t>
      </w:r>
      <w:r w:rsidR="00893DA2" w:rsidRPr="00AA68A3">
        <w:rPr>
          <w:rStyle w:val="Char0"/>
          <w:rFonts w:hint="eastAsia"/>
          <w:rtl/>
        </w:rPr>
        <w:t>ووثب</w:t>
      </w:r>
      <w:r w:rsidR="00893DA2" w:rsidRPr="00AA68A3">
        <w:rPr>
          <w:rStyle w:val="Char0"/>
          <w:rtl/>
        </w:rPr>
        <w:t xml:space="preserve"> </w:t>
      </w:r>
      <w:r w:rsidR="00893DA2" w:rsidRPr="00AA68A3">
        <w:rPr>
          <w:rStyle w:val="Char0"/>
          <w:rFonts w:hint="eastAsia"/>
          <w:rtl/>
        </w:rPr>
        <w:t>على</w:t>
      </w:r>
      <w:r w:rsidR="00893DA2" w:rsidRPr="00AA68A3">
        <w:rPr>
          <w:rStyle w:val="Char0"/>
          <w:rtl/>
        </w:rPr>
        <w:t xml:space="preserve"> </w:t>
      </w:r>
      <w:r w:rsidR="00893DA2" w:rsidRPr="00AA68A3">
        <w:rPr>
          <w:rStyle w:val="Char0"/>
          <w:rFonts w:hint="eastAsia"/>
          <w:rtl/>
        </w:rPr>
        <w:t>عتبة</w:t>
      </w:r>
      <w:r w:rsidR="00893DA2" w:rsidRPr="00AA68A3">
        <w:rPr>
          <w:rStyle w:val="Char0"/>
          <w:rtl/>
        </w:rPr>
        <w:t xml:space="preserve"> </w:t>
      </w:r>
      <w:r w:rsidR="00893DA2" w:rsidRPr="00AA68A3">
        <w:rPr>
          <w:rStyle w:val="Char0"/>
          <w:rFonts w:hint="eastAsia"/>
          <w:rtl/>
        </w:rPr>
        <w:t>فبرك</w:t>
      </w:r>
      <w:r w:rsidR="00893DA2" w:rsidRPr="00AA68A3">
        <w:rPr>
          <w:rStyle w:val="Char0"/>
          <w:rtl/>
        </w:rPr>
        <w:t xml:space="preserve"> </w:t>
      </w:r>
      <w:r w:rsidR="00893DA2" w:rsidRPr="00AA68A3">
        <w:rPr>
          <w:rStyle w:val="Char0"/>
          <w:rFonts w:hint="eastAsia"/>
          <w:rtl/>
        </w:rPr>
        <w:t>عليه</w:t>
      </w:r>
      <w:r w:rsidRPr="00AA68A3">
        <w:rPr>
          <w:rStyle w:val="Char0"/>
          <w:rFonts w:hint="cs"/>
          <w:rtl/>
        </w:rPr>
        <w:t>»</w:t>
      </w:r>
      <w:r w:rsidRPr="00EB4951">
        <w:rPr>
          <w:rStyle w:val="Char3"/>
          <w:rFonts w:hint="cs"/>
          <w:rtl/>
        </w:rPr>
        <w:t>.</w:t>
      </w:r>
    </w:p>
    <w:p w:rsidR="00FD2D09" w:rsidRPr="00EB4951" w:rsidRDefault="00FD2D09" w:rsidP="00FD77E4">
      <w:pPr>
        <w:ind w:firstLine="284"/>
        <w:jc w:val="both"/>
        <w:rPr>
          <w:rStyle w:val="Char3"/>
          <w:rtl/>
        </w:rPr>
      </w:pPr>
      <w:r w:rsidRPr="00EB4951">
        <w:rPr>
          <w:rStyle w:val="Char3"/>
          <w:rFonts w:hint="cs"/>
          <w:rtl/>
        </w:rPr>
        <w:t>پس مشرکان بر وی شوریدند و او بر روی عتبه پرید و او را به زمین افکند و وی را زد انگشتان خود را در</w:t>
      </w:r>
      <w:r w:rsidR="00F60632" w:rsidRPr="00EB4951">
        <w:rPr>
          <w:rStyle w:val="Char3"/>
          <w:rFonts w:hint="cs"/>
          <w:rtl/>
        </w:rPr>
        <w:t xml:space="preserve"> چشم‌ها</w:t>
      </w:r>
      <w:r w:rsidRPr="00EB4951">
        <w:rPr>
          <w:rStyle w:val="Char3"/>
          <w:rFonts w:hint="cs"/>
          <w:rtl/>
        </w:rPr>
        <w:t>یش فرو برد.</w:t>
      </w:r>
    </w:p>
    <w:p w:rsidR="00FD2D09" w:rsidRPr="00EB4951" w:rsidRDefault="00FD2D09" w:rsidP="00FD77E4">
      <w:pPr>
        <w:ind w:firstLine="284"/>
        <w:jc w:val="both"/>
        <w:rPr>
          <w:rStyle w:val="Char3"/>
          <w:rtl/>
        </w:rPr>
      </w:pPr>
      <w:r w:rsidRPr="00AA68A3">
        <w:rPr>
          <w:rStyle w:val="Char0"/>
          <w:rFonts w:hint="cs"/>
          <w:rtl/>
        </w:rPr>
        <w:t>«</w:t>
      </w:r>
      <w:r w:rsidR="000907AF" w:rsidRPr="00AA68A3">
        <w:rPr>
          <w:rStyle w:val="Char0"/>
          <w:rFonts w:hint="eastAsia"/>
          <w:rtl/>
        </w:rPr>
        <w:t>فجعل</w:t>
      </w:r>
      <w:r w:rsidR="000907AF" w:rsidRPr="00AA68A3">
        <w:rPr>
          <w:rStyle w:val="Char0"/>
          <w:rtl/>
        </w:rPr>
        <w:t xml:space="preserve"> </w:t>
      </w:r>
      <w:r w:rsidR="000907AF" w:rsidRPr="00AA68A3">
        <w:rPr>
          <w:rStyle w:val="Char0"/>
          <w:rFonts w:hint="eastAsia"/>
          <w:rtl/>
        </w:rPr>
        <w:t>عتبة</w:t>
      </w:r>
      <w:r w:rsidR="000907AF" w:rsidRPr="00AA68A3">
        <w:rPr>
          <w:rStyle w:val="Char0"/>
          <w:rtl/>
        </w:rPr>
        <w:t xml:space="preserve"> </w:t>
      </w:r>
      <w:r w:rsidR="000907AF" w:rsidRPr="00AA68A3">
        <w:rPr>
          <w:rStyle w:val="Char0"/>
          <w:rFonts w:hint="eastAsia"/>
          <w:rtl/>
        </w:rPr>
        <w:t>يصيح</w:t>
      </w:r>
      <w:r w:rsidR="000907AF" w:rsidRPr="00AA68A3">
        <w:rPr>
          <w:rStyle w:val="Char0"/>
          <w:rtl/>
        </w:rPr>
        <w:t xml:space="preserve"> </w:t>
      </w:r>
      <w:r w:rsidR="000907AF" w:rsidRPr="00AA68A3">
        <w:rPr>
          <w:rStyle w:val="Char0"/>
          <w:rFonts w:hint="eastAsia"/>
          <w:rtl/>
        </w:rPr>
        <w:t>فتنحى</w:t>
      </w:r>
      <w:r w:rsidR="000907AF" w:rsidRPr="00AA68A3">
        <w:rPr>
          <w:rStyle w:val="Char0"/>
          <w:rtl/>
        </w:rPr>
        <w:t xml:space="preserve"> </w:t>
      </w:r>
      <w:r w:rsidR="000907AF" w:rsidRPr="00AA68A3">
        <w:rPr>
          <w:rStyle w:val="Char0"/>
          <w:rFonts w:hint="eastAsia"/>
          <w:rtl/>
        </w:rPr>
        <w:t>الناس</w:t>
      </w:r>
      <w:r w:rsidR="000907AF" w:rsidRPr="00AA68A3">
        <w:rPr>
          <w:rStyle w:val="Char0"/>
          <w:rtl/>
        </w:rPr>
        <w:t xml:space="preserve"> </w:t>
      </w:r>
      <w:r w:rsidR="000907AF" w:rsidRPr="00AA68A3">
        <w:rPr>
          <w:rStyle w:val="Char0"/>
          <w:rFonts w:hint="eastAsia"/>
          <w:rtl/>
        </w:rPr>
        <w:t>فقام</w:t>
      </w:r>
      <w:r w:rsidR="000907AF" w:rsidRPr="00AA68A3">
        <w:rPr>
          <w:rStyle w:val="Char0"/>
          <w:rtl/>
        </w:rPr>
        <w:t xml:space="preserve"> </w:t>
      </w:r>
      <w:r w:rsidR="000907AF" w:rsidRPr="00AA68A3">
        <w:rPr>
          <w:rStyle w:val="Char0"/>
          <w:rFonts w:hint="eastAsia"/>
          <w:rtl/>
        </w:rPr>
        <w:t>عمر</w:t>
      </w:r>
      <w:r w:rsidRPr="00AA68A3">
        <w:rPr>
          <w:rStyle w:val="Char0"/>
          <w:rFonts w:hint="cs"/>
          <w:rtl/>
        </w:rPr>
        <w:t>»</w:t>
      </w:r>
      <w:r w:rsidRPr="00EB4951">
        <w:rPr>
          <w:rStyle w:val="Char3"/>
          <w:rFonts w:hint="cs"/>
          <w:rtl/>
        </w:rPr>
        <w:t>.</w:t>
      </w:r>
    </w:p>
    <w:p w:rsidR="00FD2D09" w:rsidRPr="00EB4951" w:rsidRDefault="00FD2D09" w:rsidP="00FD77E4">
      <w:pPr>
        <w:ind w:firstLine="284"/>
        <w:jc w:val="both"/>
        <w:rPr>
          <w:rStyle w:val="Char3"/>
          <w:rtl/>
        </w:rPr>
      </w:pPr>
      <w:r w:rsidRPr="00EB4951">
        <w:rPr>
          <w:rStyle w:val="Char3"/>
          <w:rFonts w:hint="cs"/>
          <w:rtl/>
        </w:rPr>
        <w:t>عتبه فریاد کشید مردم دور شدند، آنگاه حضرت عمر</w:t>
      </w:r>
      <w:r w:rsidR="00203A69" w:rsidRPr="00203A69">
        <w:rPr>
          <w:rFonts w:cs="CTraditional Arabic" w:hint="cs"/>
          <w:rtl/>
          <w:lang w:bidi="fa-IR"/>
        </w:rPr>
        <w:t xml:space="preserve">س </w:t>
      </w:r>
      <w:r w:rsidRPr="00EB4951">
        <w:rPr>
          <w:rStyle w:val="Char3"/>
          <w:rFonts w:hint="cs"/>
          <w:rtl/>
        </w:rPr>
        <w:t>بلند شد و ایستاد.</w:t>
      </w:r>
    </w:p>
    <w:p w:rsidR="000D6A17" w:rsidRPr="00EB4951" w:rsidRDefault="000D6A17" w:rsidP="00FD77E4">
      <w:pPr>
        <w:ind w:firstLine="284"/>
        <w:jc w:val="both"/>
        <w:rPr>
          <w:rStyle w:val="Char3"/>
          <w:rtl/>
        </w:rPr>
      </w:pPr>
      <w:r w:rsidRPr="00EB4951">
        <w:rPr>
          <w:rStyle w:val="Char3"/>
          <w:rFonts w:hint="cs"/>
          <w:rtl/>
        </w:rPr>
        <w:t>هیچکس نزدیک او نمی‌رفت، اگر کسی به او نزدیک می‌شد حضرت عمر</w:t>
      </w:r>
      <w:r w:rsidR="00203A69" w:rsidRPr="00203A69">
        <w:rPr>
          <w:rFonts w:cs="CTraditional Arabic" w:hint="cs"/>
          <w:rtl/>
          <w:lang w:bidi="fa-IR"/>
        </w:rPr>
        <w:t xml:space="preserve">س </w:t>
      </w:r>
      <w:r w:rsidRPr="00EB4951">
        <w:rPr>
          <w:rStyle w:val="Char3"/>
          <w:rFonts w:hint="cs"/>
          <w:rtl/>
        </w:rPr>
        <w:t>از میان</w:t>
      </w:r>
      <w:r w:rsidR="001F5F81" w:rsidRPr="00EB4951">
        <w:rPr>
          <w:rStyle w:val="Char3"/>
          <w:rFonts w:hint="cs"/>
          <w:rtl/>
        </w:rPr>
        <w:t xml:space="preserve"> آن‌ها </w:t>
      </w:r>
      <w:r w:rsidRPr="00EB4951">
        <w:rPr>
          <w:rStyle w:val="Char3"/>
          <w:rFonts w:hint="cs"/>
          <w:rtl/>
        </w:rPr>
        <w:t>شریف‌ترین فرد را می‌گرفت تا این که مردم عاجز شدند، وی در تمام مجالسی که قبلاً می‌نشست رفت و مسلمانی خود را اظهار و اعلام فرمود، و بر هم</w:t>
      </w:r>
      <w:r w:rsidR="00152672">
        <w:rPr>
          <w:rStyle w:val="Char3"/>
          <w:rFonts w:hint="cs"/>
          <w:rtl/>
        </w:rPr>
        <w:t>ۀ</w:t>
      </w:r>
      <w:r w:rsidR="001F5F81" w:rsidRPr="00EB4951">
        <w:rPr>
          <w:rStyle w:val="Char3"/>
          <w:rFonts w:hint="cs"/>
          <w:rtl/>
        </w:rPr>
        <w:t xml:space="preserve"> آن‌ها </w:t>
      </w:r>
      <w:r w:rsidR="00160C98" w:rsidRPr="00EB4951">
        <w:rPr>
          <w:rStyle w:val="Char3"/>
          <w:rFonts w:hint="cs"/>
          <w:rtl/>
        </w:rPr>
        <w:t>غالب آمده به خدمت رسول اکرم</w:t>
      </w:r>
      <w:r w:rsidR="00160C98">
        <w:rPr>
          <w:rFonts w:cs="CTraditional Arabic" w:hint="cs"/>
          <w:rtl/>
          <w:lang w:bidi="fa-IR"/>
        </w:rPr>
        <w:t>ص</w:t>
      </w:r>
      <w:r w:rsidRPr="00EB4951">
        <w:rPr>
          <w:rStyle w:val="Char3"/>
          <w:rFonts w:hint="cs"/>
          <w:rtl/>
        </w:rPr>
        <w:t xml:space="preserve"> بازآمد و گفت:</w:t>
      </w:r>
    </w:p>
    <w:p w:rsidR="000D6A17" w:rsidRPr="00EB4951" w:rsidRDefault="000D6A17" w:rsidP="00FD77E4">
      <w:pPr>
        <w:ind w:firstLine="284"/>
        <w:jc w:val="both"/>
        <w:rPr>
          <w:rStyle w:val="Char3"/>
          <w:rtl/>
        </w:rPr>
      </w:pPr>
      <w:r w:rsidRPr="00EB4951">
        <w:rPr>
          <w:rStyle w:val="Char3"/>
          <w:rFonts w:hint="cs"/>
          <w:rtl/>
        </w:rPr>
        <w:t>«پدر و مادر من بر تو قربان باشند به خدا سوگند هیچ مجلسی که در حالت کفر در وی می‌نشستم باقی نماند که من در آن نرفته و بدون خوف و هراس ایمان خود را اعلان نکرده باشم».</w:t>
      </w:r>
    </w:p>
    <w:p w:rsidR="000D6A17" w:rsidRPr="00EB4951" w:rsidRDefault="000D6A17" w:rsidP="00FD77E4">
      <w:pPr>
        <w:ind w:firstLine="284"/>
        <w:jc w:val="both"/>
        <w:rPr>
          <w:rStyle w:val="Char3"/>
          <w:rtl/>
        </w:rPr>
      </w:pPr>
      <w:r w:rsidRPr="00AA68A3">
        <w:rPr>
          <w:rStyle w:val="Char0"/>
          <w:rFonts w:hint="cs"/>
          <w:rtl/>
        </w:rPr>
        <w:t>«</w:t>
      </w:r>
      <w:r w:rsidR="007A0071" w:rsidRPr="00AA68A3">
        <w:rPr>
          <w:rStyle w:val="Char0"/>
          <w:rFonts w:hint="eastAsia"/>
          <w:rtl/>
        </w:rPr>
        <w:t>فخرج</w:t>
      </w:r>
      <w:r w:rsidR="007A0071" w:rsidRPr="00AA68A3">
        <w:rPr>
          <w:rStyle w:val="Char0"/>
          <w:rtl/>
        </w:rPr>
        <w:t xml:space="preserve"> </w:t>
      </w:r>
      <w:r w:rsidR="007A0071" w:rsidRPr="00AA68A3">
        <w:rPr>
          <w:rStyle w:val="Char0"/>
          <w:rFonts w:hint="eastAsia"/>
          <w:rtl/>
        </w:rPr>
        <w:t>رسول</w:t>
      </w:r>
      <w:r w:rsidR="007A0071" w:rsidRPr="00AA68A3">
        <w:rPr>
          <w:rStyle w:val="Char0"/>
          <w:rtl/>
        </w:rPr>
        <w:t xml:space="preserve"> </w:t>
      </w:r>
      <w:r w:rsidR="007A0071" w:rsidRPr="00AA68A3">
        <w:rPr>
          <w:rStyle w:val="Char0"/>
          <w:rFonts w:hint="eastAsia"/>
          <w:rtl/>
        </w:rPr>
        <w:t>الله</w:t>
      </w:r>
      <w:r w:rsidR="007A0071" w:rsidRPr="00AA68A3">
        <w:rPr>
          <w:rStyle w:val="Char0"/>
          <w:rtl/>
        </w:rPr>
        <w:t xml:space="preserve"> </w:t>
      </w:r>
      <w:r w:rsidR="007A0071" w:rsidRPr="00AA68A3">
        <w:rPr>
          <w:rStyle w:val="Char0"/>
          <w:rFonts w:hint="eastAsia"/>
          <w:rtl/>
        </w:rPr>
        <w:t>صلى</w:t>
      </w:r>
      <w:r w:rsidR="007A0071" w:rsidRPr="00AA68A3">
        <w:rPr>
          <w:rStyle w:val="Char0"/>
          <w:rtl/>
        </w:rPr>
        <w:t xml:space="preserve"> </w:t>
      </w:r>
      <w:r w:rsidR="007A0071" w:rsidRPr="00AA68A3">
        <w:rPr>
          <w:rStyle w:val="Char0"/>
          <w:rFonts w:hint="eastAsia"/>
          <w:rtl/>
        </w:rPr>
        <w:t>الله</w:t>
      </w:r>
      <w:r w:rsidR="007A0071" w:rsidRPr="00AA68A3">
        <w:rPr>
          <w:rStyle w:val="Char0"/>
          <w:rtl/>
        </w:rPr>
        <w:t xml:space="preserve"> </w:t>
      </w:r>
      <w:r w:rsidR="007A0071" w:rsidRPr="00AA68A3">
        <w:rPr>
          <w:rStyle w:val="Char0"/>
          <w:rFonts w:hint="eastAsia"/>
          <w:rtl/>
        </w:rPr>
        <w:t>عليه</w:t>
      </w:r>
      <w:r w:rsidR="007A0071" w:rsidRPr="00AA68A3">
        <w:rPr>
          <w:rStyle w:val="Char0"/>
          <w:rtl/>
        </w:rPr>
        <w:t xml:space="preserve"> </w:t>
      </w:r>
      <w:r w:rsidR="007A0071" w:rsidRPr="00AA68A3">
        <w:rPr>
          <w:rStyle w:val="Char0"/>
          <w:rFonts w:hint="eastAsia"/>
          <w:rtl/>
        </w:rPr>
        <w:t>وسلم</w:t>
      </w:r>
      <w:r w:rsidR="007A0071" w:rsidRPr="00AA68A3">
        <w:rPr>
          <w:rStyle w:val="Char0"/>
          <w:rtl/>
        </w:rPr>
        <w:t xml:space="preserve"> </w:t>
      </w:r>
      <w:r w:rsidR="007A0071" w:rsidRPr="00AA68A3">
        <w:rPr>
          <w:rStyle w:val="Char0"/>
          <w:rFonts w:hint="eastAsia"/>
          <w:rtl/>
        </w:rPr>
        <w:t>وخرج</w:t>
      </w:r>
      <w:r w:rsidR="007A0071" w:rsidRPr="00AA68A3">
        <w:rPr>
          <w:rStyle w:val="Char0"/>
          <w:rtl/>
        </w:rPr>
        <w:t xml:space="preserve"> </w:t>
      </w:r>
      <w:r w:rsidR="007A0071" w:rsidRPr="00AA68A3">
        <w:rPr>
          <w:rStyle w:val="Char0"/>
          <w:rFonts w:hint="eastAsia"/>
          <w:rtl/>
        </w:rPr>
        <w:t>عمر</w:t>
      </w:r>
      <w:r w:rsidR="007A0071" w:rsidRPr="00AA68A3">
        <w:rPr>
          <w:rStyle w:val="Char0"/>
          <w:rtl/>
        </w:rPr>
        <w:t xml:space="preserve"> </w:t>
      </w:r>
      <w:r w:rsidR="007A0071" w:rsidRPr="00AA68A3">
        <w:rPr>
          <w:rStyle w:val="Char0"/>
          <w:rFonts w:hint="eastAsia"/>
          <w:rtl/>
        </w:rPr>
        <w:t>أمامه</w:t>
      </w:r>
      <w:r w:rsidR="007A0071" w:rsidRPr="00AA68A3">
        <w:rPr>
          <w:rStyle w:val="Char0"/>
          <w:rtl/>
        </w:rPr>
        <w:t xml:space="preserve"> </w:t>
      </w:r>
      <w:r w:rsidR="007A0071" w:rsidRPr="00AA68A3">
        <w:rPr>
          <w:rStyle w:val="Char0"/>
          <w:rFonts w:hint="eastAsia"/>
          <w:rtl/>
        </w:rPr>
        <w:t>وحمزة</w:t>
      </w:r>
      <w:r w:rsidR="007A0071" w:rsidRPr="00AA68A3">
        <w:rPr>
          <w:rStyle w:val="Char0"/>
          <w:rtl/>
        </w:rPr>
        <w:t xml:space="preserve"> </w:t>
      </w:r>
      <w:r w:rsidR="007A0071" w:rsidRPr="00AA68A3">
        <w:rPr>
          <w:rStyle w:val="Char0"/>
          <w:rFonts w:hint="eastAsia"/>
          <w:rtl/>
        </w:rPr>
        <w:t>بن</w:t>
      </w:r>
      <w:r w:rsidR="007A0071" w:rsidRPr="00AA68A3">
        <w:rPr>
          <w:rStyle w:val="Char0"/>
          <w:rtl/>
        </w:rPr>
        <w:t xml:space="preserve"> </w:t>
      </w:r>
      <w:r w:rsidR="007A0071" w:rsidRPr="00AA68A3">
        <w:rPr>
          <w:rStyle w:val="Char0"/>
          <w:rFonts w:hint="eastAsia"/>
          <w:rtl/>
        </w:rPr>
        <w:t>عبد</w:t>
      </w:r>
      <w:r w:rsidR="007A0071" w:rsidRPr="00AA68A3">
        <w:rPr>
          <w:rStyle w:val="Char0"/>
          <w:rtl/>
        </w:rPr>
        <w:t xml:space="preserve"> </w:t>
      </w:r>
      <w:r w:rsidR="007A0071" w:rsidRPr="00AA68A3">
        <w:rPr>
          <w:rStyle w:val="Char0"/>
          <w:rFonts w:hint="eastAsia"/>
          <w:rtl/>
        </w:rPr>
        <w:t>المطلب</w:t>
      </w:r>
      <w:r w:rsidR="007A0071" w:rsidRPr="00AA68A3">
        <w:rPr>
          <w:rStyle w:val="Char0"/>
          <w:rtl/>
        </w:rPr>
        <w:t xml:space="preserve"> </w:t>
      </w:r>
      <w:r w:rsidR="007A0071" w:rsidRPr="00AA68A3">
        <w:rPr>
          <w:rStyle w:val="Char0"/>
          <w:rFonts w:hint="eastAsia"/>
          <w:rtl/>
        </w:rPr>
        <w:t>حتى</w:t>
      </w:r>
      <w:r w:rsidR="007A0071" w:rsidRPr="00AA68A3">
        <w:rPr>
          <w:rStyle w:val="Char0"/>
          <w:rtl/>
        </w:rPr>
        <w:t xml:space="preserve"> </w:t>
      </w:r>
      <w:r w:rsidR="007A0071" w:rsidRPr="00AA68A3">
        <w:rPr>
          <w:rStyle w:val="Char0"/>
          <w:rFonts w:hint="eastAsia"/>
          <w:rtl/>
        </w:rPr>
        <w:t>طاف</w:t>
      </w:r>
      <w:r w:rsidR="007A0071" w:rsidRPr="00AA68A3">
        <w:rPr>
          <w:rStyle w:val="Char0"/>
          <w:rtl/>
        </w:rPr>
        <w:t xml:space="preserve"> </w:t>
      </w:r>
      <w:r w:rsidR="007A0071" w:rsidRPr="00AA68A3">
        <w:rPr>
          <w:rStyle w:val="Char0"/>
          <w:rFonts w:hint="eastAsia"/>
          <w:rtl/>
        </w:rPr>
        <w:t>بالبيت</w:t>
      </w:r>
      <w:r w:rsidR="007A0071" w:rsidRPr="00AA68A3">
        <w:rPr>
          <w:rStyle w:val="Char0"/>
          <w:rtl/>
        </w:rPr>
        <w:t xml:space="preserve"> </w:t>
      </w:r>
      <w:r w:rsidR="007A0071" w:rsidRPr="00AA68A3">
        <w:rPr>
          <w:rStyle w:val="Char0"/>
          <w:rFonts w:hint="eastAsia"/>
          <w:rtl/>
        </w:rPr>
        <w:t>وصلى</w:t>
      </w:r>
      <w:r w:rsidR="007A0071" w:rsidRPr="00AA68A3">
        <w:rPr>
          <w:rStyle w:val="Char0"/>
          <w:rtl/>
        </w:rPr>
        <w:t xml:space="preserve"> </w:t>
      </w:r>
      <w:r w:rsidR="007A0071" w:rsidRPr="00AA68A3">
        <w:rPr>
          <w:rStyle w:val="Char0"/>
          <w:rFonts w:hint="eastAsia"/>
          <w:rtl/>
        </w:rPr>
        <w:t>الظهر</w:t>
      </w:r>
      <w:r w:rsidR="007A0071" w:rsidRPr="00AA68A3">
        <w:rPr>
          <w:rStyle w:val="Char0"/>
          <w:rtl/>
        </w:rPr>
        <w:t xml:space="preserve"> </w:t>
      </w:r>
      <w:r w:rsidR="007A0071" w:rsidRPr="00AA68A3">
        <w:rPr>
          <w:rStyle w:val="Char0"/>
          <w:rFonts w:hint="eastAsia"/>
          <w:rtl/>
        </w:rPr>
        <w:t>مؤمنا،</w:t>
      </w:r>
      <w:r w:rsidR="007A0071" w:rsidRPr="00AA68A3">
        <w:rPr>
          <w:rStyle w:val="Char0"/>
          <w:rtl/>
        </w:rPr>
        <w:t xml:space="preserve"> </w:t>
      </w:r>
      <w:r w:rsidR="007A0071" w:rsidRPr="00AA68A3">
        <w:rPr>
          <w:rStyle w:val="Char0"/>
          <w:rFonts w:hint="eastAsia"/>
          <w:rtl/>
        </w:rPr>
        <w:t>ثم</w:t>
      </w:r>
      <w:r w:rsidR="007A0071" w:rsidRPr="00AA68A3">
        <w:rPr>
          <w:rStyle w:val="Char0"/>
          <w:rtl/>
        </w:rPr>
        <w:t xml:space="preserve"> </w:t>
      </w:r>
      <w:r w:rsidR="00AA68A3">
        <w:rPr>
          <w:rStyle w:val="Char0"/>
          <w:rFonts w:hint="cs"/>
          <w:rtl/>
        </w:rPr>
        <w:t>أ</w:t>
      </w:r>
      <w:r w:rsidR="007A0071" w:rsidRPr="00AA68A3">
        <w:rPr>
          <w:rStyle w:val="Char0"/>
          <w:rFonts w:hint="eastAsia"/>
          <w:rtl/>
        </w:rPr>
        <w:t>نصرف</w:t>
      </w:r>
      <w:r w:rsidR="007A0071" w:rsidRPr="00AA68A3">
        <w:rPr>
          <w:rStyle w:val="Char0"/>
          <w:rtl/>
        </w:rPr>
        <w:t xml:space="preserve"> </w:t>
      </w:r>
      <w:r w:rsidR="007A0071" w:rsidRPr="00AA68A3">
        <w:rPr>
          <w:rStyle w:val="Char0"/>
          <w:rFonts w:hint="eastAsia"/>
          <w:rtl/>
        </w:rPr>
        <w:t>إلى</w:t>
      </w:r>
      <w:r w:rsidR="007A0071" w:rsidRPr="00AA68A3">
        <w:rPr>
          <w:rStyle w:val="Char0"/>
          <w:rtl/>
        </w:rPr>
        <w:t xml:space="preserve"> </w:t>
      </w:r>
      <w:r w:rsidR="007A0071" w:rsidRPr="00AA68A3">
        <w:rPr>
          <w:rStyle w:val="Char0"/>
          <w:rFonts w:hint="eastAsia"/>
          <w:rtl/>
        </w:rPr>
        <w:t>دار</w:t>
      </w:r>
      <w:r w:rsidR="007A0071" w:rsidRPr="00AA68A3">
        <w:rPr>
          <w:rStyle w:val="Char0"/>
          <w:rtl/>
        </w:rPr>
        <w:t xml:space="preserve"> </w:t>
      </w:r>
      <w:r w:rsidR="005806EA" w:rsidRPr="00AA68A3">
        <w:rPr>
          <w:rStyle w:val="Char0"/>
          <w:rFonts w:hint="cs"/>
          <w:rtl/>
        </w:rPr>
        <w:t>الأرقم</w:t>
      </w:r>
      <w:r w:rsidR="007A0071" w:rsidRPr="00AA68A3">
        <w:rPr>
          <w:rStyle w:val="Char0"/>
          <w:rtl/>
        </w:rPr>
        <w:t xml:space="preserve"> </w:t>
      </w:r>
      <w:r w:rsidR="007A0071" w:rsidRPr="00AA68A3">
        <w:rPr>
          <w:rStyle w:val="Char0"/>
          <w:rFonts w:hint="eastAsia"/>
          <w:rtl/>
        </w:rPr>
        <w:t>ومعه</w:t>
      </w:r>
      <w:r w:rsidR="007A0071" w:rsidRPr="00AA68A3">
        <w:rPr>
          <w:rStyle w:val="Char0"/>
          <w:rtl/>
        </w:rPr>
        <w:t xml:space="preserve"> </w:t>
      </w:r>
      <w:r w:rsidR="007A0071" w:rsidRPr="00AA68A3">
        <w:rPr>
          <w:rStyle w:val="Char0"/>
          <w:rFonts w:hint="eastAsia"/>
          <w:rtl/>
        </w:rPr>
        <w:t>عمر</w:t>
      </w:r>
      <w:r w:rsidRPr="00AA68A3">
        <w:rPr>
          <w:rStyle w:val="Char0"/>
          <w:rFonts w:hint="cs"/>
          <w:rtl/>
        </w:rPr>
        <w:t>»</w:t>
      </w:r>
      <w:r w:rsidRPr="00EF14B1">
        <w:rPr>
          <w:rStyle w:val="Char3"/>
          <w:rFonts w:hint="cs"/>
          <w:vertAlign w:val="superscript"/>
          <w:rtl/>
        </w:rPr>
        <w:t>(</w:t>
      </w:r>
      <w:r w:rsidRPr="00EF14B1">
        <w:rPr>
          <w:rStyle w:val="Char3"/>
          <w:vertAlign w:val="superscript"/>
          <w:rtl/>
        </w:rPr>
        <w:footnoteReference w:id="139"/>
      </w:r>
      <w:r w:rsidRPr="00EF14B1">
        <w:rPr>
          <w:rStyle w:val="Char3"/>
          <w:rFonts w:hint="cs"/>
          <w:vertAlign w:val="superscript"/>
          <w:rtl/>
        </w:rPr>
        <w:t>)</w:t>
      </w:r>
      <w:r w:rsidRPr="00EB4951">
        <w:rPr>
          <w:rStyle w:val="Char3"/>
          <w:rFonts w:hint="cs"/>
          <w:rtl/>
        </w:rPr>
        <w:t>.</w:t>
      </w:r>
    </w:p>
    <w:p w:rsidR="000D6A17" w:rsidRPr="00EB4951" w:rsidRDefault="00160C98" w:rsidP="00FD77E4">
      <w:pPr>
        <w:ind w:firstLine="284"/>
        <w:jc w:val="both"/>
        <w:rPr>
          <w:rStyle w:val="Char3"/>
          <w:rtl/>
        </w:rPr>
      </w:pPr>
      <w:r w:rsidRPr="00EB4951">
        <w:rPr>
          <w:rStyle w:val="Char3"/>
          <w:rFonts w:hint="cs"/>
          <w:rtl/>
        </w:rPr>
        <w:t>لذا حضرت رسول خدا</w:t>
      </w:r>
      <w:r>
        <w:rPr>
          <w:rFonts w:cs="CTraditional Arabic" w:hint="cs"/>
          <w:rtl/>
          <w:lang w:bidi="fa-IR"/>
        </w:rPr>
        <w:t>ص</w:t>
      </w:r>
      <w:r w:rsidRPr="00EB4951">
        <w:rPr>
          <w:rStyle w:val="Char3"/>
          <w:rFonts w:hint="cs"/>
          <w:rtl/>
        </w:rPr>
        <w:t xml:space="preserve"> </w:t>
      </w:r>
      <w:r w:rsidR="000D6A17" w:rsidRPr="00EB4951">
        <w:rPr>
          <w:rStyle w:val="Char3"/>
          <w:rFonts w:hint="cs"/>
          <w:rtl/>
        </w:rPr>
        <w:t xml:space="preserve">بیرون رفت و </w:t>
      </w:r>
      <w:r w:rsidR="0059626E" w:rsidRPr="00EB4951">
        <w:rPr>
          <w:rStyle w:val="Char3"/>
          <w:rFonts w:hint="cs"/>
          <w:rtl/>
        </w:rPr>
        <w:t>حضرت عمر و</w:t>
      </w:r>
      <w:r w:rsidR="002871F6" w:rsidRPr="00EB4951">
        <w:rPr>
          <w:rStyle w:val="Char3"/>
          <w:rFonts w:hint="cs"/>
          <w:rtl/>
        </w:rPr>
        <w:t xml:space="preserve"> حضرت</w:t>
      </w:r>
      <w:r w:rsidR="0059626E" w:rsidRPr="00EB4951">
        <w:rPr>
          <w:rStyle w:val="Char3"/>
          <w:rFonts w:hint="cs"/>
          <w:rtl/>
        </w:rPr>
        <w:t xml:space="preserve"> حمزه بن</w:t>
      </w:r>
      <w:r w:rsidR="000D6A17" w:rsidRPr="00EB4951">
        <w:rPr>
          <w:rStyle w:val="Char3"/>
          <w:rFonts w:hint="cs"/>
          <w:rtl/>
        </w:rPr>
        <w:t xml:space="preserve"> عبد المطلب پیشاپیش آن حضرت حرکت می‌کردند تا آن حضرت وارد حرم شد و به دور خان</w:t>
      </w:r>
      <w:r w:rsidR="00152672">
        <w:rPr>
          <w:rStyle w:val="Char3"/>
          <w:rFonts w:hint="cs"/>
          <w:rtl/>
        </w:rPr>
        <w:t>ۀ</w:t>
      </w:r>
      <w:r w:rsidR="000D6A17" w:rsidRPr="00EB4951">
        <w:rPr>
          <w:rStyle w:val="Char3"/>
          <w:rFonts w:hint="cs"/>
          <w:rtl/>
        </w:rPr>
        <w:t xml:space="preserve"> خدا طواف کرد و با امنیت کامل نماز ظهر را ادا فرمود و سپس به خان</w:t>
      </w:r>
      <w:r w:rsidR="00152672">
        <w:rPr>
          <w:rStyle w:val="Char3"/>
          <w:rFonts w:hint="cs"/>
          <w:rtl/>
        </w:rPr>
        <w:t>ۀ</w:t>
      </w:r>
      <w:r w:rsidR="000D6A17" w:rsidRPr="00EB4951">
        <w:rPr>
          <w:rStyle w:val="Char3"/>
          <w:rFonts w:hint="cs"/>
          <w:rtl/>
        </w:rPr>
        <w:t xml:space="preserve"> ارقم باز آمد و عمر با آن حضرت همراه بود.</w:t>
      </w:r>
    </w:p>
    <w:p w:rsidR="00797F04" w:rsidRPr="00EB4951" w:rsidRDefault="00797F04" w:rsidP="005C5915">
      <w:pPr>
        <w:ind w:firstLine="284"/>
        <w:jc w:val="both"/>
        <w:rPr>
          <w:rStyle w:val="Char3"/>
          <w:rtl/>
        </w:rPr>
      </w:pPr>
      <w:r w:rsidRPr="00EB4951">
        <w:rPr>
          <w:rStyle w:val="Char3"/>
          <w:rFonts w:hint="cs"/>
          <w:rtl/>
        </w:rPr>
        <w:t>(د) امام ابن هشام از ابن اسحاق نقل می‌کند که از حضرت عبدالله بن عمر</w:t>
      </w:r>
      <w:r>
        <w:rPr>
          <w:rFonts w:cs="CTraditional Arabic" w:hint="cs"/>
          <w:rtl/>
          <w:lang w:bidi="fa-IR"/>
        </w:rPr>
        <w:t>ب</w:t>
      </w:r>
      <w:r w:rsidRPr="00EB4951">
        <w:rPr>
          <w:rStyle w:val="Char3"/>
          <w:rFonts w:hint="cs"/>
          <w:rtl/>
        </w:rPr>
        <w:t xml:space="preserve"> مروی است: هنگامی که حضرت عمر</w:t>
      </w:r>
      <w:r w:rsidR="00045819" w:rsidRPr="00045819">
        <w:rPr>
          <w:rFonts w:cs="CTraditional Arabic" w:hint="cs"/>
          <w:rtl/>
          <w:lang w:bidi="fa-IR"/>
        </w:rPr>
        <w:t>س</w:t>
      </w:r>
      <w:r w:rsidR="005C5915" w:rsidRPr="005C5915">
        <w:rPr>
          <w:rStyle w:val="Char3"/>
          <w:rFonts w:hint="cs"/>
          <w:rtl/>
        </w:rPr>
        <w:t xml:space="preserve"> </w:t>
      </w:r>
      <w:r w:rsidRPr="00EB4951">
        <w:rPr>
          <w:rStyle w:val="Char3"/>
          <w:rFonts w:hint="cs"/>
          <w:rtl/>
        </w:rPr>
        <w:t>کنار درواز</w:t>
      </w:r>
      <w:r w:rsidR="00152672">
        <w:rPr>
          <w:rStyle w:val="Char3"/>
          <w:rFonts w:hint="cs"/>
          <w:rtl/>
        </w:rPr>
        <w:t>ۀ</w:t>
      </w:r>
      <w:r w:rsidRPr="00EB4951">
        <w:rPr>
          <w:rStyle w:val="Char3"/>
          <w:rFonts w:hint="cs"/>
          <w:rtl/>
        </w:rPr>
        <w:t xml:space="preserve"> کعبه اسلام خود را آشکار نمود، مشرکان در هر چهار طرف کعبه در مجالس خود حاضر بودند.</w:t>
      </w:r>
    </w:p>
    <w:p w:rsidR="00797F04" w:rsidRPr="00EB4951" w:rsidRDefault="00797F04" w:rsidP="00FD77E4">
      <w:pPr>
        <w:ind w:firstLine="284"/>
        <w:jc w:val="both"/>
        <w:rPr>
          <w:rStyle w:val="Char3"/>
          <w:rtl/>
        </w:rPr>
      </w:pPr>
      <w:r w:rsidRPr="00AA68A3">
        <w:rPr>
          <w:rStyle w:val="Char0"/>
          <w:rFonts w:hint="cs"/>
          <w:rtl/>
        </w:rPr>
        <w:t>«</w:t>
      </w:r>
      <w:r w:rsidR="00EF49D9" w:rsidRPr="00AA68A3">
        <w:rPr>
          <w:rStyle w:val="Char0"/>
          <w:rFonts w:hint="eastAsia"/>
          <w:rtl/>
        </w:rPr>
        <w:t>وَثَارُوا</w:t>
      </w:r>
      <w:r w:rsidR="00EF49D9" w:rsidRPr="00AA68A3">
        <w:rPr>
          <w:rStyle w:val="Char0"/>
          <w:rtl/>
        </w:rPr>
        <w:t xml:space="preserve"> </w:t>
      </w:r>
      <w:r w:rsidR="00EF49D9" w:rsidRPr="00AA68A3">
        <w:rPr>
          <w:rStyle w:val="Char0"/>
          <w:rFonts w:hint="eastAsia"/>
          <w:rtl/>
        </w:rPr>
        <w:t>إلَيْهِ</w:t>
      </w:r>
      <w:r w:rsidR="00EF49D9" w:rsidRPr="00AA68A3">
        <w:rPr>
          <w:rStyle w:val="Char0"/>
          <w:rtl/>
        </w:rPr>
        <w:t xml:space="preserve"> </w:t>
      </w:r>
      <w:r w:rsidR="00EF49D9" w:rsidRPr="00AA68A3">
        <w:rPr>
          <w:rStyle w:val="Char0"/>
          <w:rFonts w:hint="eastAsia"/>
          <w:rtl/>
        </w:rPr>
        <w:t>فَمَا</w:t>
      </w:r>
      <w:r w:rsidR="00EF49D9" w:rsidRPr="00AA68A3">
        <w:rPr>
          <w:rStyle w:val="Char0"/>
          <w:rtl/>
        </w:rPr>
        <w:t xml:space="preserve"> </w:t>
      </w:r>
      <w:r w:rsidR="00EF49D9" w:rsidRPr="00AA68A3">
        <w:rPr>
          <w:rStyle w:val="Char0"/>
          <w:rFonts w:hint="eastAsia"/>
          <w:rtl/>
        </w:rPr>
        <w:t>بَرِحَ</w:t>
      </w:r>
      <w:r w:rsidR="00EF49D9" w:rsidRPr="00AA68A3">
        <w:rPr>
          <w:rStyle w:val="Char0"/>
          <w:rtl/>
        </w:rPr>
        <w:t xml:space="preserve"> </w:t>
      </w:r>
      <w:r w:rsidR="00EF49D9" w:rsidRPr="00AA68A3">
        <w:rPr>
          <w:rStyle w:val="Char0"/>
          <w:rFonts w:hint="eastAsia"/>
          <w:rtl/>
        </w:rPr>
        <w:t>يُقَاتِلُهُمْ</w:t>
      </w:r>
      <w:r w:rsidR="00EF49D9" w:rsidRPr="00AA68A3">
        <w:rPr>
          <w:rStyle w:val="Char0"/>
          <w:rtl/>
        </w:rPr>
        <w:t xml:space="preserve"> </w:t>
      </w:r>
      <w:r w:rsidR="00EF49D9" w:rsidRPr="00AA68A3">
        <w:rPr>
          <w:rStyle w:val="Char0"/>
          <w:rFonts w:hint="eastAsia"/>
          <w:rtl/>
        </w:rPr>
        <w:t>وَيُقَاتِلُونَهُ</w:t>
      </w:r>
      <w:r w:rsidR="00EF49D9" w:rsidRPr="00AA68A3">
        <w:rPr>
          <w:rStyle w:val="Char0"/>
          <w:rtl/>
        </w:rPr>
        <w:t xml:space="preserve"> </w:t>
      </w:r>
      <w:r w:rsidR="00EF49D9" w:rsidRPr="00AA68A3">
        <w:rPr>
          <w:rStyle w:val="Char0"/>
          <w:rFonts w:hint="eastAsia"/>
          <w:rtl/>
        </w:rPr>
        <w:t>حَتّى</w:t>
      </w:r>
      <w:r w:rsidR="00EF49D9" w:rsidRPr="00AA68A3">
        <w:rPr>
          <w:rStyle w:val="Char0"/>
          <w:rtl/>
        </w:rPr>
        <w:t xml:space="preserve"> </w:t>
      </w:r>
      <w:r w:rsidR="00EF49D9" w:rsidRPr="00AA68A3">
        <w:rPr>
          <w:rStyle w:val="Char0"/>
          <w:rFonts w:hint="eastAsia"/>
          <w:rtl/>
        </w:rPr>
        <w:t>قَامَتْ</w:t>
      </w:r>
      <w:r w:rsidR="00EF49D9" w:rsidRPr="00AA68A3">
        <w:rPr>
          <w:rStyle w:val="Char0"/>
          <w:rtl/>
        </w:rPr>
        <w:t xml:space="preserve"> </w:t>
      </w:r>
      <w:r w:rsidR="00EF49D9" w:rsidRPr="00AA68A3">
        <w:rPr>
          <w:rStyle w:val="Char0"/>
          <w:rFonts w:hint="eastAsia"/>
          <w:rtl/>
        </w:rPr>
        <w:t>الشّمْسُ</w:t>
      </w:r>
      <w:r w:rsidR="00EF49D9" w:rsidRPr="00AA68A3">
        <w:rPr>
          <w:rStyle w:val="Char0"/>
          <w:rtl/>
        </w:rPr>
        <w:t xml:space="preserve"> </w:t>
      </w:r>
      <w:r w:rsidR="00EF49D9" w:rsidRPr="00AA68A3">
        <w:rPr>
          <w:rStyle w:val="Char0"/>
          <w:rFonts w:hint="eastAsia"/>
          <w:rtl/>
        </w:rPr>
        <w:t>عَلَى</w:t>
      </w:r>
      <w:r w:rsidR="00EF49D9" w:rsidRPr="00AA68A3">
        <w:rPr>
          <w:rStyle w:val="Char0"/>
          <w:rtl/>
        </w:rPr>
        <w:t xml:space="preserve"> </w:t>
      </w:r>
      <w:r w:rsidR="00EF49D9" w:rsidRPr="00AA68A3">
        <w:rPr>
          <w:rStyle w:val="Char0"/>
          <w:rFonts w:hint="eastAsia"/>
          <w:rtl/>
        </w:rPr>
        <w:t>رُءُوسِهِمْ</w:t>
      </w:r>
      <w:r w:rsidR="00FB37B3" w:rsidRPr="00AA68A3">
        <w:rPr>
          <w:rStyle w:val="Char0"/>
          <w:rFonts w:hint="cs"/>
          <w:rtl/>
        </w:rPr>
        <w:t xml:space="preserve">... </w:t>
      </w:r>
      <w:r w:rsidR="002D2896" w:rsidRPr="00AA68A3">
        <w:rPr>
          <w:rStyle w:val="Char0"/>
          <w:rFonts w:hint="eastAsia"/>
          <w:rtl/>
        </w:rPr>
        <w:t>فَوَاَللّهِ</w:t>
      </w:r>
      <w:r w:rsidR="002D2896" w:rsidRPr="00AA68A3">
        <w:rPr>
          <w:rStyle w:val="Char0"/>
          <w:rtl/>
        </w:rPr>
        <w:t xml:space="preserve"> </w:t>
      </w:r>
      <w:r w:rsidR="002D2896" w:rsidRPr="00AA68A3">
        <w:rPr>
          <w:rStyle w:val="Char0"/>
          <w:rFonts w:hint="eastAsia"/>
          <w:rtl/>
        </w:rPr>
        <w:t>لَكَأَنّمَا</w:t>
      </w:r>
      <w:r w:rsidR="002D2896" w:rsidRPr="00AA68A3">
        <w:rPr>
          <w:rStyle w:val="Char0"/>
          <w:rtl/>
        </w:rPr>
        <w:t xml:space="preserve"> </w:t>
      </w:r>
      <w:r w:rsidR="002D2896" w:rsidRPr="00AA68A3">
        <w:rPr>
          <w:rStyle w:val="Char0"/>
          <w:rFonts w:hint="eastAsia"/>
          <w:rtl/>
        </w:rPr>
        <w:t>كَانُوا</w:t>
      </w:r>
      <w:r w:rsidR="002D2896" w:rsidRPr="00AA68A3">
        <w:rPr>
          <w:rStyle w:val="Char0"/>
          <w:rtl/>
        </w:rPr>
        <w:t xml:space="preserve"> </w:t>
      </w:r>
      <w:r w:rsidR="002D2896" w:rsidRPr="00AA68A3">
        <w:rPr>
          <w:rStyle w:val="Char0"/>
          <w:rFonts w:hint="eastAsia"/>
          <w:rtl/>
        </w:rPr>
        <w:t>ثَوْبًا</w:t>
      </w:r>
      <w:r w:rsidR="002D2896" w:rsidRPr="00AA68A3">
        <w:rPr>
          <w:rStyle w:val="Char0"/>
          <w:rtl/>
        </w:rPr>
        <w:t xml:space="preserve"> </w:t>
      </w:r>
      <w:r w:rsidR="002D2896" w:rsidRPr="00AA68A3">
        <w:rPr>
          <w:rStyle w:val="Char0"/>
          <w:rFonts w:hint="eastAsia"/>
          <w:rtl/>
        </w:rPr>
        <w:t>كُشِطَ</w:t>
      </w:r>
      <w:r w:rsidR="002D2896" w:rsidRPr="00AA68A3">
        <w:rPr>
          <w:rStyle w:val="Char0"/>
          <w:rtl/>
        </w:rPr>
        <w:t xml:space="preserve"> </w:t>
      </w:r>
      <w:r w:rsidR="002D2896" w:rsidRPr="00AA68A3">
        <w:rPr>
          <w:rStyle w:val="Char0"/>
          <w:rFonts w:hint="eastAsia"/>
          <w:rtl/>
        </w:rPr>
        <w:t>عَنْهُ</w:t>
      </w:r>
      <w:r w:rsidRPr="00AA68A3">
        <w:rPr>
          <w:rStyle w:val="Char0"/>
          <w:rFonts w:hint="cs"/>
          <w:rtl/>
        </w:rPr>
        <w:t>»</w:t>
      </w:r>
      <w:r w:rsidRPr="00EF14B1">
        <w:rPr>
          <w:rStyle w:val="Char3"/>
          <w:rFonts w:hint="cs"/>
          <w:vertAlign w:val="superscript"/>
          <w:rtl/>
        </w:rPr>
        <w:t>(</w:t>
      </w:r>
      <w:r w:rsidRPr="00EF14B1">
        <w:rPr>
          <w:rStyle w:val="Char3"/>
          <w:vertAlign w:val="superscript"/>
          <w:rtl/>
        </w:rPr>
        <w:footnoteReference w:id="140"/>
      </w:r>
      <w:r w:rsidRPr="00EF14B1">
        <w:rPr>
          <w:rStyle w:val="Char3"/>
          <w:rFonts w:hint="cs"/>
          <w:vertAlign w:val="superscript"/>
          <w:rtl/>
        </w:rPr>
        <w:t>)</w:t>
      </w:r>
      <w:r w:rsidRPr="00EB4951">
        <w:rPr>
          <w:rStyle w:val="Char3"/>
          <w:rFonts w:hint="cs"/>
          <w:rtl/>
        </w:rPr>
        <w:t>.</w:t>
      </w:r>
    </w:p>
    <w:p w:rsidR="00797F04" w:rsidRPr="00EB4951" w:rsidRDefault="00797F04" w:rsidP="00FD77E4">
      <w:pPr>
        <w:ind w:firstLine="284"/>
        <w:jc w:val="both"/>
        <w:rPr>
          <w:rStyle w:val="Char3"/>
          <w:rtl/>
        </w:rPr>
      </w:pPr>
      <w:r w:rsidRPr="00EB4951">
        <w:rPr>
          <w:rStyle w:val="Char3"/>
          <w:rFonts w:hint="cs"/>
          <w:rtl/>
        </w:rPr>
        <w:t>همه بر وی شوریدند آنگاه بین او و مشرکان جنگ ادامه یافت تا آفتاب مشرف بر</w:t>
      </w:r>
      <w:r w:rsidR="001F5F81" w:rsidRPr="00EB4951">
        <w:rPr>
          <w:rStyle w:val="Char3"/>
          <w:rFonts w:hint="cs"/>
          <w:rtl/>
        </w:rPr>
        <w:t xml:space="preserve"> آن‌ها </w:t>
      </w:r>
      <w:r w:rsidRPr="00EB4951">
        <w:rPr>
          <w:rStyle w:val="Char3"/>
          <w:rFonts w:hint="cs"/>
          <w:rtl/>
        </w:rPr>
        <w:t>گشته و بالا آمد، به خدا سوگند! گویی</w:t>
      </w:r>
      <w:r w:rsidR="001F5F81" w:rsidRPr="00EB4951">
        <w:rPr>
          <w:rStyle w:val="Char3"/>
          <w:rFonts w:hint="cs"/>
          <w:rtl/>
        </w:rPr>
        <w:t xml:space="preserve"> آن‌ها </w:t>
      </w:r>
      <w:r w:rsidRPr="00EB4951">
        <w:rPr>
          <w:rStyle w:val="Char3"/>
          <w:rFonts w:hint="cs"/>
          <w:rtl/>
        </w:rPr>
        <w:t>از فرط و شدت آزار شکنجه لباس‌هایش را پاره کرده از بدن درآورده بودند.</w:t>
      </w:r>
    </w:p>
    <w:p w:rsidR="00DF45B6" w:rsidRPr="00C95689" w:rsidRDefault="00611460" w:rsidP="00F409CE">
      <w:pPr>
        <w:pStyle w:val="a1"/>
        <w:rPr>
          <w:rtl/>
        </w:rPr>
      </w:pPr>
      <w:bookmarkStart w:id="34" w:name="_Toc424209875"/>
      <w:r w:rsidRPr="00C95689">
        <w:rPr>
          <w:rFonts w:hint="cs"/>
          <w:rtl/>
        </w:rPr>
        <w:t>اسلام عمر</w:t>
      </w:r>
      <w:r w:rsidR="00203A69" w:rsidRPr="005C5915">
        <w:rPr>
          <w:rFonts w:cs="CTraditional Arabic" w:hint="cs"/>
          <w:b/>
          <w:bCs w:val="0"/>
          <w:sz w:val="28"/>
          <w:szCs w:val="28"/>
          <w:rtl/>
        </w:rPr>
        <w:t>س</w:t>
      </w:r>
      <w:r w:rsidR="00203A69" w:rsidRPr="00203A69">
        <w:rPr>
          <w:rFonts w:cs="CTraditional Arabic" w:hint="cs"/>
          <w:rtl/>
        </w:rPr>
        <w:t xml:space="preserve"> </w:t>
      </w:r>
      <w:r w:rsidRPr="00C95689">
        <w:rPr>
          <w:rFonts w:hint="cs"/>
          <w:rtl/>
        </w:rPr>
        <w:t>موجب عزت (غلبه) اسلام است</w:t>
      </w:r>
      <w:bookmarkEnd w:id="34"/>
    </w:p>
    <w:p w:rsidR="00611460" w:rsidRPr="00EB4951" w:rsidRDefault="0076031D" w:rsidP="00FD77E4">
      <w:pPr>
        <w:ind w:firstLine="284"/>
        <w:jc w:val="both"/>
        <w:rPr>
          <w:rStyle w:val="Char3"/>
          <w:rtl/>
        </w:rPr>
      </w:pPr>
      <w:r w:rsidRPr="00EB4951">
        <w:rPr>
          <w:rStyle w:val="Char3"/>
          <w:rFonts w:hint="cs"/>
          <w:rtl/>
        </w:rPr>
        <w:t>در صحیح بخاری و طبقات ابن سعد از حضرت عبدالله بن مسعودو روایت است که می‌فرماید:</w:t>
      </w:r>
    </w:p>
    <w:p w:rsidR="0076031D" w:rsidRPr="00EB4951" w:rsidRDefault="0076031D" w:rsidP="00FD77E4">
      <w:pPr>
        <w:ind w:firstLine="284"/>
        <w:jc w:val="both"/>
        <w:rPr>
          <w:rStyle w:val="Char3"/>
          <w:rtl/>
        </w:rPr>
      </w:pPr>
      <w:r w:rsidRPr="00AA68A3">
        <w:rPr>
          <w:rStyle w:val="Char0"/>
          <w:rFonts w:hint="cs"/>
          <w:rtl/>
        </w:rPr>
        <w:t>«</w:t>
      </w:r>
      <w:r w:rsidR="00E221E8" w:rsidRPr="00AA68A3">
        <w:rPr>
          <w:rStyle w:val="Char0"/>
          <w:rFonts w:hint="eastAsia"/>
          <w:rtl/>
        </w:rPr>
        <w:t>مَازِلْنَا</w:t>
      </w:r>
      <w:r w:rsidR="00E221E8" w:rsidRPr="00AA68A3">
        <w:rPr>
          <w:rStyle w:val="Char0"/>
          <w:rtl/>
        </w:rPr>
        <w:t xml:space="preserve"> </w:t>
      </w:r>
      <w:r w:rsidR="00E221E8" w:rsidRPr="00AA68A3">
        <w:rPr>
          <w:rStyle w:val="Char0"/>
          <w:rFonts w:hint="eastAsia"/>
          <w:rtl/>
        </w:rPr>
        <w:t>أَعِزَّةً</w:t>
      </w:r>
      <w:r w:rsidR="00E221E8" w:rsidRPr="00AA68A3">
        <w:rPr>
          <w:rStyle w:val="Char0"/>
          <w:rtl/>
        </w:rPr>
        <w:t xml:space="preserve"> </w:t>
      </w:r>
      <w:r w:rsidR="00E221E8" w:rsidRPr="00AA68A3">
        <w:rPr>
          <w:rStyle w:val="Char0"/>
          <w:rFonts w:hint="eastAsia"/>
          <w:rtl/>
        </w:rPr>
        <w:t>مُنْذُ</w:t>
      </w:r>
      <w:r w:rsidR="00E221E8" w:rsidRPr="00AA68A3">
        <w:rPr>
          <w:rStyle w:val="Char0"/>
          <w:rtl/>
        </w:rPr>
        <w:t xml:space="preserve"> </w:t>
      </w:r>
      <w:r w:rsidR="00E221E8" w:rsidRPr="00AA68A3">
        <w:rPr>
          <w:rStyle w:val="Char0"/>
          <w:rFonts w:hint="eastAsia"/>
          <w:rtl/>
        </w:rPr>
        <w:t>أَسْلَمَ</w:t>
      </w:r>
      <w:r w:rsidR="00E221E8" w:rsidRPr="00AA68A3">
        <w:rPr>
          <w:rStyle w:val="Char0"/>
          <w:rtl/>
        </w:rPr>
        <w:t xml:space="preserve"> </w:t>
      </w:r>
      <w:r w:rsidR="00E221E8" w:rsidRPr="00AA68A3">
        <w:rPr>
          <w:rStyle w:val="Char0"/>
          <w:rFonts w:hint="eastAsia"/>
          <w:rtl/>
        </w:rPr>
        <w:t>عُمَرُ</w:t>
      </w:r>
      <w:r w:rsidRPr="00AA68A3">
        <w:rPr>
          <w:rStyle w:val="Char0"/>
          <w:rFonts w:hint="cs"/>
          <w:rtl/>
        </w:rPr>
        <w:t>»</w:t>
      </w:r>
      <w:r w:rsidR="00216AB3" w:rsidRPr="00EB4951">
        <w:rPr>
          <w:rStyle w:val="Char3"/>
          <w:rFonts w:hint="cs"/>
          <w:rtl/>
        </w:rPr>
        <w:t>.</w:t>
      </w:r>
    </w:p>
    <w:p w:rsidR="0076031D" w:rsidRPr="00EB4951" w:rsidRDefault="0076031D" w:rsidP="00FD77E4">
      <w:pPr>
        <w:ind w:firstLine="284"/>
        <w:jc w:val="both"/>
        <w:rPr>
          <w:rStyle w:val="Char3"/>
          <w:rtl/>
        </w:rPr>
      </w:pPr>
      <w:r w:rsidRPr="00EB4951">
        <w:rPr>
          <w:rStyle w:val="Char3"/>
          <w:rFonts w:hint="cs"/>
          <w:rtl/>
        </w:rPr>
        <w:t>از روزی که حضرت عمر</w:t>
      </w:r>
      <w:r w:rsidR="00203A69" w:rsidRPr="00203A69">
        <w:rPr>
          <w:rFonts w:cs="CTraditional Arabic" w:hint="cs"/>
          <w:rtl/>
          <w:lang w:bidi="fa-IR"/>
        </w:rPr>
        <w:t xml:space="preserve">س </w:t>
      </w:r>
      <w:r w:rsidRPr="00EB4951">
        <w:rPr>
          <w:rStyle w:val="Char3"/>
          <w:rFonts w:hint="cs"/>
          <w:rtl/>
        </w:rPr>
        <w:t>مسلمان شد ما همواره غالب و عزتمند بودیم.</w:t>
      </w:r>
    </w:p>
    <w:p w:rsidR="007341F5" w:rsidRPr="00EB4951" w:rsidRDefault="007341F5" w:rsidP="00FD77E4">
      <w:pPr>
        <w:ind w:firstLine="284"/>
        <w:jc w:val="both"/>
        <w:rPr>
          <w:rStyle w:val="Char3"/>
          <w:rtl/>
        </w:rPr>
      </w:pPr>
      <w:r w:rsidRPr="00EB4951">
        <w:rPr>
          <w:rStyle w:val="Char3"/>
          <w:rFonts w:hint="cs"/>
          <w:rtl/>
        </w:rPr>
        <w:t>حضرت عبدالله بن مسعود</w:t>
      </w:r>
      <w:r w:rsidR="00E548FC">
        <w:rPr>
          <w:rFonts w:cs="CTraditional Arabic" w:hint="cs"/>
          <w:rtl/>
          <w:lang w:bidi="fa-IR"/>
        </w:rPr>
        <w:t>ب</w:t>
      </w:r>
      <w:r w:rsidRPr="00EB4951">
        <w:rPr>
          <w:rStyle w:val="Char3"/>
          <w:rFonts w:hint="cs"/>
          <w:rtl/>
        </w:rPr>
        <w:t xml:space="preserve"> می‌گوید: تا زمانی مسلمان‌شدن حضرت عمر</w:t>
      </w:r>
      <w:r w:rsidR="00203A69" w:rsidRPr="00203A69">
        <w:rPr>
          <w:rFonts w:cs="CTraditional Arabic" w:hint="cs"/>
          <w:rtl/>
          <w:lang w:bidi="fa-IR"/>
        </w:rPr>
        <w:t xml:space="preserve">س </w:t>
      </w:r>
      <w:r w:rsidRPr="00EB4951">
        <w:rPr>
          <w:rStyle w:val="Char3"/>
          <w:rFonts w:hint="cs"/>
          <w:rtl/>
        </w:rPr>
        <w:t>ما جرأت و نیروی اقامه نماز به صورت علنی در خان</w:t>
      </w:r>
      <w:r w:rsidR="00152672">
        <w:rPr>
          <w:rStyle w:val="Char3"/>
          <w:rFonts w:hint="cs"/>
          <w:rtl/>
        </w:rPr>
        <w:t>ۀ</w:t>
      </w:r>
      <w:r w:rsidRPr="00EB4951">
        <w:rPr>
          <w:rStyle w:val="Char3"/>
          <w:rFonts w:hint="cs"/>
          <w:rtl/>
        </w:rPr>
        <w:t xml:space="preserve"> خدا را نداشتیم.</w:t>
      </w:r>
    </w:p>
    <w:p w:rsidR="007341F5" w:rsidRPr="00EB4951" w:rsidRDefault="007341F5" w:rsidP="00FD77E4">
      <w:pPr>
        <w:ind w:firstLine="284"/>
        <w:jc w:val="both"/>
        <w:rPr>
          <w:rStyle w:val="Char3"/>
          <w:rtl/>
        </w:rPr>
      </w:pPr>
      <w:r w:rsidRPr="00AA68A3">
        <w:rPr>
          <w:rStyle w:val="Char0"/>
          <w:rFonts w:hint="cs"/>
          <w:rtl/>
        </w:rPr>
        <w:t>«</w:t>
      </w:r>
      <w:r w:rsidR="00317EA9" w:rsidRPr="00AA68A3">
        <w:rPr>
          <w:rStyle w:val="Char0"/>
          <w:rFonts w:hint="cs"/>
          <w:rtl/>
        </w:rPr>
        <w:t xml:space="preserve">فلما </w:t>
      </w:r>
      <w:r w:rsidR="00AA68A3">
        <w:rPr>
          <w:rStyle w:val="Char0"/>
          <w:rFonts w:hint="cs"/>
          <w:rtl/>
        </w:rPr>
        <w:t>أ</w:t>
      </w:r>
      <w:r w:rsidR="00317EA9" w:rsidRPr="00AA68A3">
        <w:rPr>
          <w:rStyle w:val="Char0"/>
          <w:rFonts w:hint="cs"/>
          <w:rtl/>
        </w:rPr>
        <w:t>سلم عمر قاتلهم حتى تركونا نصلي</w:t>
      </w:r>
      <w:r w:rsidRPr="00AA68A3">
        <w:rPr>
          <w:rStyle w:val="Char0"/>
          <w:rFonts w:hint="cs"/>
          <w:rtl/>
        </w:rPr>
        <w:t>»</w:t>
      </w:r>
      <w:r w:rsidRPr="00EF14B1">
        <w:rPr>
          <w:rStyle w:val="Char3"/>
          <w:rFonts w:hint="cs"/>
          <w:vertAlign w:val="superscript"/>
          <w:rtl/>
        </w:rPr>
        <w:t>(</w:t>
      </w:r>
      <w:r w:rsidRPr="00EF14B1">
        <w:rPr>
          <w:rStyle w:val="Char3"/>
          <w:vertAlign w:val="superscript"/>
          <w:rtl/>
        </w:rPr>
        <w:footnoteReference w:id="141"/>
      </w:r>
      <w:r w:rsidRPr="00EF14B1">
        <w:rPr>
          <w:rStyle w:val="Char3"/>
          <w:rFonts w:hint="cs"/>
          <w:vertAlign w:val="superscript"/>
          <w:rtl/>
        </w:rPr>
        <w:t>)</w:t>
      </w:r>
      <w:r w:rsidRPr="00EB4951">
        <w:rPr>
          <w:rStyle w:val="Char3"/>
          <w:rFonts w:hint="cs"/>
          <w:rtl/>
        </w:rPr>
        <w:t>.</w:t>
      </w:r>
    </w:p>
    <w:p w:rsidR="007341F5" w:rsidRPr="00EB4951" w:rsidRDefault="007341F5" w:rsidP="00FD77E4">
      <w:pPr>
        <w:ind w:firstLine="284"/>
        <w:jc w:val="both"/>
        <w:rPr>
          <w:rStyle w:val="Char3"/>
          <w:rtl/>
        </w:rPr>
      </w:pPr>
      <w:r w:rsidRPr="00EB4951">
        <w:rPr>
          <w:rStyle w:val="Char3"/>
          <w:rFonts w:hint="cs"/>
          <w:rtl/>
        </w:rPr>
        <w:t>پس چون عمر</w:t>
      </w:r>
      <w:r w:rsidR="00203A69" w:rsidRPr="00203A69">
        <w:rPr>
          <w:rFonts w:cs="CTraditional Arabic" w:hint="cs"/>
          <w:rtl/>
          <w:lang w:bidi="fa-IR"/>
        </w:rPr>
        <w:t xml:space="preserve">س </w:t>
      </w:r>
      <w:r w:rsidRPr="00EB4951">
        <w:rPr>
          <w:rStyle w:val="Char3"/>
          <w:rFonts w:hint="cs"/>
          <w:rtl/>
        </w:rPr>
        <w:t>مسلمان شد با</w:t>
      </w:r>
      <w:r w:rsidR="001F5F81" w:rsidRPr="00EB4951">
        <w:rPr>
          <w:rStyle w:val="Char3"/>
          <w:rFonts w:hint="cs"/>
          <w:rtl/>
        </w:rPr>
        <w:t xml:space="preserve"> آن‌ها </w:t>
      </w:r>
      <w:r w:rsidRPr="00EB4951">
        <w:rPr>
          <w:rStyle w:val="Char3"/>
          <w:rFonts w:hint="cs"/>
          <w:rtl/>
        </w:rPr>
        <w:t>مبارزه کرد، تا این که</w:t>
      </w:r>
      <w:r w:rsidR="001F5F81" w:rsidRPr="00EB4951">
        <w:rPr>
          <w:rStyle w:val="Char3"/>
          <w:rFonts w:hint="cs"/>
          <w:rtl/>
        </w:rPr>
        <w:t xml:space="preserve"> آن‌ها </w:t>
      </w:r>
      <w:r w:rsidRPr="00EB4951">
        <w:rPr>
          <w:rStyle w:val="Char3"/>
          <w:rFonts w:hint="cs"/>
          <w:rtl/>
        </w:rPr>
        <w:t>از</w:t>
      </w:r>
      <w:r w:rsidR="002B1CFA" w:rsidRPr="00EB4951">
        <w:rPr>
          <w:rStyle w:val="Char3"/>
          <w:rFonts w:hint="cs"/>
          <w:rtl/>
        </w:rPr>
        <w:t xml:space="preserve"> مزاحمت ما در نمازخواندن دست برداشتند.</w:t>
      </w:r>
    </w:p>
    <w:p w:rsidR="002B1CFA" w:rsidRPr="00EB4951" w:rsidRDefault="002B1CFA" w:rsidP="00FD77E4">
      <w:pPr>
        <w:ind w:firstLine="284"/>
        <w:jc w:val="both"/>
        <w:rPr>
          <w:rStyle w:val="Char3"/>
          <w:rtl/>
        </w:rPr>
      </w:pPr>
      <w:r w:rsidRPr="00EB4951">
        <w:rPr>
          <w:rStyle w:val="Char3"/>
          <w:rFonts w:hint="cs"/>
          <w:rtl/>
        </w:rPr>
        <w:t>امام ابن هشام و امام ابن سعد روایت کرده</w:t>
      </w:r>
      <w:r w:rsidR="00633D83" w:rsidRPr="00EB4951">
        <w:rPr>
          <w:rStyle w:val="Char3"/>
          <w:rFonts w:hint="cs"/>
          <w:rtl/>
        </w:rPr>
        <w:t xml:space="preserve">‌اند </w:t>
      </w:r>
      <w:r w:rsidRPr="00EB4951">
        <w:rPr>
          <w:rStyle w:val="Char3"/>
          <w:rFonts w:hint="cs"/>
          <w:rtl/>
        </w:rPr>
        <w:t>که حضرت عبدالله بن مسعود</w:t>
      </w:r>
      <w:r w:rsidR="00E548FC">
        <w:rPr>
          <w:rFonts w:cs="CTraditional Arabic" w:hint="cs"/>
          <w:rtl/>
          <w:lang w:bidi="fa-IR"/>
        </w:rPr>
        <w:t>ب</w:t>
      </w:r>
      <w:r w:rsidRPr="00EB4951">
        <w:rPr>
          <w:rStyle w:val="Char3"/>
          <w:rFonts w:hint="cs"/>
          <w:rtl/>
        </w:rPr>
        <w:t xml:space="preserve"> گفت:</w:t>
      </w:r>
    </w:p>
    <w:p w:rsidR="00363C0D" w:rsidRPr="00EB4951" w:rsidRDefault="00EE7398" w:rsidP="00FD77E4">
      <w:pPr>
        <w:ind w:firstLine="284"/>
        <w:jc w:val="both"/>
        <w:rPr>
          <w:rStyle w:val="Char3"/>
          <w:rtl/>
        </w:rPr>
      </w:pPr>
      <w:r w:rsidRPr="00AA68A3">
        <w:rPr>
          <w:rStyle w:val="Char0"/>
          <w:rFonts w:hint="cs"/>
          <w:rtl/>
        </w:rPr>
        <w:t>«</w:t>
      </w:r>
      <w:r w:rsidR="002E22C4" w:rsidRPr="00AA68A3">
        <w:rPr>
          <w:rStyle w:val="Char0"/>
          <w:rFonts w:hint="eastAsia"/>
          <w:rtl/>
        </w:rPr>
        <w:t>إنّ</w:t>
      </w:r>
      <w:r w:rsidR="002E22C4" w:rsidRPr="00AA68A3">
        <w:rPr>
          <w:rStyle w:val="Char0"/>
          <w:rtl/>
        </w:rPr>
        <w:t xml:space="preserve"> </w:t>
      </w:r>
      <w:r w:rsidR="002E22C4" w:rsidRPr="00AA68A3">
        <w:rPr>
          <w:rStyle w:val="Char0"/>
          <w:rFonts w:hint="eastAsia"/>
          <w:rtl/>
        </w:rPr>
        <w:t>إسْلَامَ</w:t>
      </w:r>
      <w:r w:rsidR="002E22C4" w:rsidRPr="00AA68A3">
        <w:rPr>
          <w:rStyle w:val="Char0"/>
          <w:rtl/>
        </w:rPr>
        <w:t xml:space="preserve"> </w:t>
      </w:r>
      <w:r w:rsidR="002E22C4" w:rsidRPr="00AA68A3">
        <w:rPr>
          <w:rStyle w:val="Char0"/>
          <w:rFonts w:hint="eastAsia"/>
          <w:rtl/>
        </w:rPr>
        <w:t>عُمَرَ</w:t>
      </w:r>
      <w:r w:rsidR="002E22C4" w:rsidRPr="00AA68A3">
        <w:rPr>
          <w:rStyle w:val="Char0"/>
          <w:rtl/>
        </w:rPr>
        <w:t xml:space="preserve"> </w:t>
      </w:r>
      <w:r w:rsidR="002E22C4" w:rsidRPr="00AA68A3">
        <w:rPr>
          <w:rStyle w:val="Char0"/>
          <w:rFonts w:hint="eastAsia"/>
          <w:rtl/>
        </w:rPr>
        <w:t>كَانَ</w:t>
      </w:r>
      <w:r w:rsidR="002E22C4" w:rsidRPr="00AA68A3">
        <w:rPr>
          <w:rStyle w:val="Char0"/>
          <w:rtl/>
        </w:rPr>
        <w:t xml:space="preserve"> </w:t>
      </w:r>
      <w:r w:rsidR="002E22C4" w:rsidRPr="00AA68A3">
        <w:rPr>
          <w:rStyle w:val="Char0"/>
          <w:rFonts w:hint="eastAsia"/>
          <w:rtl/>
        </w:rPr>
        <w:t>فَتْحًا،</w:t>
      </w:r>
      <w:r w:rsidR="002E22C4" w:rsidRPr="00AA68A3">
        <w:rPr>
          <w:rStyle w:val="Char0"/>
          <w:rtl/>
        </w:rPr>
        <w:t xml:space="preserve"> </w:t>
      </w:r>
      <w:r w:rsidR="002E22C4" w:rsidRPr="00AA68A3">
        <w:rPr>
          <w:rStyle w:val="Char0"/>
          <w:rFonts w:hint="eastAsia"/>
          <w:rtl/>
        </w:rPr>
        <w:t>وَإِنّ</w:t>
      </w:r>
      <w:r w:rsidR="002E22C4" w:rsidRPr="00AA68A3">
        <w:rPr>
          <w:rStyle w:val="Char0"/>
          <w:rtl/>
        </w:rPr>
        <w:t xml:space="preserve"> </w:t>
      </w:r>
      <w:r w:rsidR="002E22C4" w:rsidRPr="00AA68A3">
        <w:rPr>
          <w:rStyle w:val="Char0"/>
          <w:rFonts w:hint="eastAsia"/>
          <w:rtl/>
        </w:rPr>
        <w:t>هِجْرَتَهُ</w:t>
      </w:r>
      <w:r w:rsidR="002E22C4" w:rsidRPr="00AA68A3">
        <w:rPr>
          <w:rStyle w:val="Char0"/>
          <w:rtl/>
        </w:rPr>
        <w:t xml:space="preserve"> </w:t>
      </w:r>
      <w:r w:rsidR="002E22C4" w:rsidRPr="00AA68A3">
        <w:rPr>
          <w:rStyle w:val="Char0"/>
          <w:rFonts w:hint="eastAsia"/>
          <w:rtl/>
        </w:rPr>
        <w:t>كَانَتْ</w:t>
      </w:r>
      <w:r w:rsidR="002E22C4" w:rsidRPr="00AA68A3">
        <w:rPr>
          <w:rStyle w:val="Char0"/>
          <w:rtl/>
        </w:rPr>
        <w:t xml:space="preserve"> </w:t>
      </w:r>
      <w:r w:rsidR="002E22C4" w:rsidRPr="00AA68A3">
        <w:rPr>
          <w:rStyle w:val="Char0"/>
          <w:rFonts w:hint="eastAsia"/>
          <w:rtl/>
        </w:rPr>
        <w:t>نَصْرًا،</w:t>
      </w:r>
      <w:r w:rsidR="002E22C4" w:rsidRPr="00AA68A3">
        <w:rPr>
          <w:rStyle w:val="Char0"/>
          <w:rtl/>
        </w:rPr>
        <w:t xml:space="preserve"> </w:t>
      </w:r>
      <w:r w:rsidR="002E22C4" w:rsidRPr="00AA68A3">
        <w:rPr>
          <w:rStyle w:val="Char0"/>
          <w:rFonts w:hint="eastAsia"/>
          <w:rtl/>
        </w:rPr>
        <w:t>وَإِنّ</w:t>
      </w:r>
      <w:r w:rsidR="002E22C4" w:rsidRPr="00AA68A3">
        <w:rPr>
          <w:rStyle w:val="Char0"/>
          <w:rtl/>
        </w:rPr>
        <w:t xml:space="preserve"> </w:t>
      </w:r>
      <w:r w:rsidR="002E22C4" w:rsidRPr="00AA68A3">
        <w:rPr>
          <w:rStyle w:val="Char0"/>
          <w:rFonts w:hint="eastAsia"/>
          <w:rtl/>
        </w:rPr>
        <w:t>إمَارَتَهُ</w:t>
      </w:r>
      <w:r w:rsidR="002E22C4" w:rsidRPr="00AA68A3">
        <w:rPr>
          <w:rStyle w:val="Char0"/>
          <w:rtl/>
        </w:rPr>
        <w:t xml:space="preserve"> </w:t>
      </w:r>
      <w:r w:rsidR="002E22C4" w:rsidRPr="00AA68A3">
        <w:rPr>
          <w:rStyle w:val="Char0"/>
          <w:rFonts w:hint="eastAsia"/>
          <w:rtl/>
        </w:rPr>
        <w:t>كَانَتْ</w:t>
      </w:r>
      <w:r w:rsidR="002E22C4" w:rsidRPr="00AA68A3">
        <w:rPr>
          <w:rStyle w:val="Char0"/>
          <w:rtl/>
        </w:rPr>
        <w:t xml:space="preserve"> </w:t>
      </w:r>
      <w:r w:rsidR="002E22C4" w:rsidRPr="00AA68A3">
        <w:rPr>
          <w:rStyle w:val="Char0"/>
          <w:rFonts w:hint="eastAsia"/>
          <w:rtl/>
        </w:rPr>
        <w:t>رَحْمَةً</w:t>
      </w:r>
      <w:r w:rsidR="002E22C4" w:rsidRPr="00AA68A3">
        <w:rPr>
          <w:rStyle w:val="Char0"/>
          <w:rtl/>
        </w:rPr>
        <w:t xml:space="preserve"> </w:t>
      </w:r>
      <w:r w:rsidR="002E22C4" w:rsidRPr="00AA68A3">
        <w:rPr>
          <w:rStyle w:val="Char0"/>
          <w:rFonts w:hint="eastAsia"/>
          <w:rtl/>
        </w:rPr>
        <w:t>وَلَقَدْ</w:t>
      </w:r>
      <w:r w:rsidR="002E22C4" w:rsidRPr="00AA68A3">
        <w:rPr>
          <w:rStyle w:val="Char0"/>
          <w:rtl/>
        </w:rPr>
        <w:t xml:space="preserve"> </w:t>
      </w:r>
      <w:r w:rsidR="002E22C4" w:rsidRPr="00AA68A3">
        <w:rPr>
          <w:rStyle w:val="Char0"/>
          <w:rFonts w:hint="eastAsia"/>
          <w:rtl/>
        </w:rPr>
        <w:t>كُنّا</w:t>
      </w:r>
      <w:r w:rsidR="002E22C4" w:rsidRPr="00AA68A3">
        <w:rPr>
          <w:rStyle w:val="Char0"/>
          <w:rtl/>
        </w:rPr>
        <w:t xml:space="preserve"> </w:t>
      </w:r>
      <w:r w:rsidR="002E22C4" w:rsidRPr="00AA68A3">
        <w:rPr>
          <w:rStyle w:val="Char0"/>
          <w:rFonts w:hint="eastAsia"/>
          <w:rtl/>
        </w:rPr>
        <w:t>مَا</w:t>
      </w:r>
      <w:r w:rsidR="002E22C4" w:rsidRPr="00AA68A3">
        <w:rPr>
          <w:rStyle w:val="Char0"/>
          <w:rtl/>
        </w:rPr>
        <w:t xml:space="preserve"> </w:t>
      </w:r>
      <w:r w:rsidR="002E22C4" w:rsidRPr="00AA68A3">
        <w:rPr>
          <w:rStyle w:val="Char0"/>
          <w:rFonts w:hint="eastAsia"/>
          <w:rtl/>
        </w:rPr>
        <w:t>نُصَلّي</w:t>
      </w:r>
      <w:r w:rsidR="002E22C4" w:rsidRPr="00AA68A3">
        <w:rPr>
          <w:rStyle w:val="Char0"/>
          <w:rtl/>
        </w:rPr>
        <w:t xml:space="preserve"> </w:t>
      </w:r>
      <w:r w:rsidR="002E22C4" w:rsidRPr="00AA68A3">
        <w:rPr>
          <w:rStyle w:val="Char0"/>
          <w:rFonts w:hint="eastAsia"/>
          <w:rtl/>
        </w:rPr>
        <w:t>عِنْدَ</w:t>
      </w:r>
      <w:r w:rsidR="002E22C4" w:rsidRPr="00AA68A3">
        <w:rPr>
          <w:rStyle w:val="Char0"/>
          <w:rtl/>
        </w:rPr>
        <w:t xml:space="preserve"> </w:t>
      </w:r>
      <w:r w:rsidR="002E22C4" w:rsidRPr="00AA68A3">
        <w:rPr>
          <w:rStyle w:val="Char0"/>
          <w:rFonts w:hint="eastAsia"/>
          <w:rtl/>
        </w:rPr>
        <w:t>الْكَعْبَةِ</w:t>
      </w:r>
      <w:r w:rsidR="002E22C4" w:rsidRPr="00AA68A3">
        <w:rPr>
          <w:rStyle w:val="Char0"/>
          <w:rtl/>
        </w:rPr>
        <w:t xml:space="preserve"> </w:t>
      </w:r>
      <w:r w:rsidR="002E22C4" w:rsidRPr="00AA68A3">
        <w:rPr>
          <w:rStyle w:val="Char0"/>
          <w:rFonts w:hint="eastAsia"/>
          <w:rtl/>
        </w:rPr>
        <w:t>حَتّى</w:t>
      </w:r>
      <w:r w:rsidR="002E22C4" w:rsidRPr="00AA68A3">
        <w:rPr>
          <w:rStyle w:val="Char0"/>
          <w:rtl/>
        </w:rPr>
        <w:t xml:space="preserve"> </w:t>
      </w:r>
      <w:r w:rsidR="002E22C4" w:rsidRPr="00AA68A3">
        <w:rPr>
          <w:rStyle w:val="Char0"/>
          <w:rFonts w:hint="eastAsia"/>
          <w:rtl/>
        </w:rPr>
        <w:t>أَسْلَمَ</w:t>
      </w:r>
      <w:r w:rsidR="002E22C4" w:rsidRPr="00AA68A3">
        <w:rPr>
          <w:rStyle w:val="Char0"/>
          <w:rtl/>
        </w:rPr>
        <w:t xml:space="preserve"> </w:t>
      </w:r>
      <w:r w:rsidR="002E22C4" w:rsidRPr="00AA68A3">
        <w:rPr>
          <w:rStyle w:val="Char0"/>
          <w:rFonts w:hint="eastAsia"/>
          <w:rtl/>
        </w:rPr>
        <w:t>عُمَرُ</w:t>
      </w:r>
      <w:r w:rsidR="002E22C4" w:rsidRPr="00AA68A3">
        <w:rPr>
          <w:rStyle w:val="Char0"/>
          <w:rtl/>
        </w:rPr>
        <w:t xml:space="preserve"> </w:t>
      </w:r>
      <w:r w:rsidR="002E22C4" w:rsidRPr="00AA68A3">
        <w:rPr>
          <w:rStyle w:val="Char0"/>
          <w:rFonts w:hint="eastAsia"/>
          <w:rtl/>
        </w:rPr>
        <w:t>فَلَمّا</w:t>
      </w:r>
      <w:r w:rsidR="002E22C4" w:rsidRPr="00AA68A3">
        <w:rPr>
          <w:rStyle w:val="Char0"/>
          <w:rtl/>
        </w:rPr>
        <w:t xml:space="preserve"> </w:t>
      </w:r>
      <w:r w:rsidR="002E22C4" w:rsidRPr="00AA68A3">
        <w:rPr>
          <w:rStyle w:val="Char0"/>
          <w:rFonts w:hint="eastAsia"/>
          <w:rtl/>
        </w:rPr>
        <w:t>أَسْلَمَ</w:t>
      </w:r>
      <w:r w:rsidR="002E22C4" w:rsidRPr="00AA68A3">
        <w:rPr>
          <w:rStyle w:val="Char0"/>
          <w:rtl/>
        </w:rPr>
        <w:t xml:space="preserve"> </w:t>
      </w:r>
      <w:r w:rsidR="002E22C4" w:rsidRPr="00AA68A3">
        <w:rPr>
          <w:rStyle w:val="Char0"/>
          <w:rFonts w:hint="eastAsia"/>
          <w:rtl/>
        </w:rPr>
        <w:t>قَاتَلَ</w:t>
      </w:r>
      <w:r w:rsidR="002E22C4" w:rsidRPr="00AA68A3">
        <w:rPr>
          <w:rStyle w:val="Char0"/>
          <w:rtl/>
        </w:rPr>
        <w:t xml:space="preserve"> </w:t>
      </w:r>
      <w:r w:rsidR="002E22C4" w:rsidRPr="00AA68A3">
        <w:rPr>
          <w:rStyle w:val="Char0"/>
          <w:rFonts w:hint="eastAsia"/>
          <w:rtl/>
        </w:rPr>
        <w:t>قُرَيْشًا</w:t>
      </w:r>
      <w:r w:rsidR="002E22C4" w:rsidRPr="00AA68A3">
        <w:rPr>
          <w:rStyle w:val="Char0"/>
          <w:rtl/>
        </w:rPr>
        <w:t xml:space="preserve"> </w:t>
      </w:r>
      <w:r w:rsidR="002E22C4" w:rsidRPr="00AA68A3">
        <w:rPr>
          <w:rStyle w:val="Char0"/>
          <w:rFonts w:hint="eastAsia"/>
          <w:rtl/>
        </w:rPr>
        <w:t>حَتّى</w:t>
      </w:r>
      <w:r w:rsidR="002E22C4" w:rsidRPr="00AA68A3">
        <w:rPr>
          <w:rStyle w:val="Char0"/>
          <w:rtl/>
        </w:rPr>
        <w:t xml:space="preserve"> </w:t>
      </w:r>
      <w:r w:rsidR="002E22C4" w:rsidRPr="00AA68A3">
        <w:rPr>
          <w:rStyle w:val="Char0"/>
          <w:rFonts w:hint="eastAsia"/>
          <w:rtl/>
        </w:rPr>
        <w:t>صَلّى</w:t>
      </w:r>
      <w:r w:rsidR="002E22C4" w:rsidRPr="00AA68A3">
        <w:rPr>
          <w:rStyle w:val="Char0"/>
          <w:rtl/>
        </w:rPr>
        <w:t xml:space="preserve"> </w:t>
      </w:r>
      <w:r w:rsidR="002E22C4" w:rsidRPr="00AA68A3">
        <w:rPr>
          <w:rStyle w:val="Char0"/>
          <w:rFonts w:hint="eastAsia"/>
          <w:rtl/>
        </w:rPr>
        <w:t>عِنْدَ</w:t>
      </w:r>
      <w:r w:rsidR="002E22C4" w:rsidRPr="00AA68A3">
        <w:rPr>
          <w:rStyle w:val="Char0"/>
          <w:rtl/>
        </w:rPr>
        <w:t xml:space="preserve"> </w:t>
      </w:r>
      <w:r w:rsidR="002E22C4" w:rsidRPr="00AA68A3">
        <w:rPr>
          <w:rStyle w:val="Char0"/>
          <w:rFonts w:hint="eastAsia"/>
          <w:rtl/>
        </w:rPr>
        <w:t>الْكَعْبَةِ،</w:t>
      </w:r>
      <w:r w:rsidR="002E22C4" w:rsidRPr="00AA68A3">
        <w:rPr>
          <w:rStyle w:val="Char0"/>
          <w:rtl/>
        </w:rPr>
        <w:t xml:space="preserve"> </w:t>
      </w:r>
      <w:r w:rsidR="002E22C4" w:rsidRPr="00AA68A3">
        <w:rPr>
          <w:rStyle w:val="Char0"/>
          <w:rFonts w:hint="eastAsia"/>
          <w:rtl/>
        </w:rPr>
        <w:t>وَصَلّيْنَا</w:t>
      </w:r>
      <w:r w:rsidR="002E22C4" w:rsidRPr="00AA68A3">
        <w:rPr>
          <w:rStyle w:val="Char0"/>
          <w:rtl/>
        </w:rPr>
        <w:t xml:space="preserve"> </w:t>
      </w:r>
      <w:r w:rsidR="002E22C4" w:rsidRPr="00AA68A3">
        <w:rPr>
          <w:rStyle w:val="Char0"/>
          <w:rFonts w:hint="eastAsia"/>
          <w:rtl/>
        </w:rPr>
        <w:t>مَعَهُ</w:t>
      </w:r>
      <w:r w:rsidRPr="00AA68A3">
        <w:rPr>
          <w:rStyle w:val="Char0"/>
          <w:rFonts w:hint="cs"/>
          <w:rtl/>
        </w:rPr>
        <w:t>»</w:t>
      </w:r>
      <w:r w:rsidRPr="00EF14B1">
        <w:rPr>
          <w:rStyle w:val="Char3"/>
          <w:rFonts w:hint="cs"/>
          <w:vertAlign w:val="superscript"/>
          <w:rtl/>
        </w:rPr>
        <w:t>(</w:t>
      </w:r>
      <w:r w:rsidRPr="00EF14B1">
        <w:rPr>
          <w:rStyle w:val="Char3"/>
          <w:vertAlign w:val="superscript"/>
          <w:rtl/>
        </w:rPr>
        <w:footnoteReference w:id="142"/>
      </w:r>
      <w:r w:rsidRPr="00EF14B1">
        <w:rPr>
          <w:rStyle w:val="Char3"/>
          <w:rFonts w:hint="cs"/>
          <w:vertAlign w:val="superscript"/>
          <w:rtl/>
        </w:rPr>
        <w:t>)</w:t>
      </w:r>
      <w:r w:rsidRPr="00EB4951">
        <w:rPr>
          <w:rStyle w:val="Char3"/>
          <w:rFonts w:hint="cs"/>
          <w:rtl/>
        </w:rPr>
        <w:t>.</w:t>
      </w:r>
    </w:p>
    <w:p w:rsidR="00EE7398" w:rsidRPr="00EB4951" w:rsidRDefault="00EE7398" w:rsidP="00FD77E4">
      <w:pPr>
        <w:ind w:firstLine="284"/>
        <w:jc w:val="both"/>
        <w:rPr>
          <w:rStyle w:val="Char3"/>
          <w:rtl/>
        </w:rPr>
      </w:pPr>
      <w:r w:rsidRPr="00EB4951">
        <w:rPr>
          <w:rStyle w:val="Char3"/>
          <w:rFonts w:hint="cs"/>
          <w:rtl/>
        </w:rPr>
        <w:t>همانا مسلمان‌شدن عمر</w:t>
      </w:r>
      <w:r w:rsidR="00203A69" w:rsidRPr="00203A69">
        <w:rPr>
          <w:rFonts w:cs="CTraditional Arabic" w:hint="cs"/>
          <w:rtl/>
          <w:lang w:bidi="fa-IR"/>
        </w:rPr>
        <w:t xml:space="preserve">س </w:t>
      </w:r>
      <w:r w:rsidRPr="00EB4951">
        <w:rPr>
          <w:rStyle w:val="Char3"/>
          <w:rFonts w:hint="cs"/>
          <w:rtl/>
        </w:rPr>
        <w:t>برای دین اسلام به منزل</w:t>
      </w:r>
      <w:r w:rsidR="00152672">
        <w:rPr>
          <w:rStyle w:val="Char3"/>
          <w:rFonts w:hint="cs"/>
          <w:rtl/>
        </w:rPr>
        <w:t>ۀ</w:t>
      </w:r>
      <w:r w:rsidRPr="00EB4951">
        <w:rPr>
          <w:rStyle w:val="Char3"/>
          <w:rFonts w:hint="cs"/>
          <w:rtl/>
        </w:rPr>
        <w:t xml:space="preserve"> فتحی بود و همانا هجرت او نصرتی و خلافت وی رحمتی بود و ما قبلاً نمی‌توانستیم که نزد کعبه نماز بگذاریم، تا این که حضرت عمر</w:t>
      </w:r>
      <w:r w:rsidR="00203A69" w:rsidRPr="00203A69">
        <w:rPr>
          <w:rFonts w:cs="CTraditional Arabic" w:hint="cs"/>
          <w:rtl/>
          <w:lang w:bidi="fa-IR"/>
        </w:rPr>
        <w:t xml:space="preserve">س </w:t>
      </w:r>
      <w:r w:rsidRPr="00EB4951">
        <w:rPr>
          <w:rStyle w:val="Char3"/>
          <w:rFonts w:hint="cs"/>
          <w:rtl/>
        </w:rPr>
        <w:t>مسلمان شد آنگاه با کفار قریش مقابله و مبارزه کرد تا این که در کعبه نماز خواند و ما هم به همراه او نماز ادا کردیم.</w:t>
      </w:r>
    </w:p>
    <w:p w:rsidR="00962A53" w:rsidRDefault="00040259" w:rsidP="00F409CE">
      <w:pPr>
        <w:pStyle w:val="a1"/>
        <w:rPr>
          <w:rtl/>
        </w:rPr>
      </w:pPr>
      <w:bookmarkStart w:id="35" w:name="_Toc424209876"/>
      <w:r>
        <w:rPr>
          <w:rFonts w:hint="cs"/>
          <w:rtl/>
        </w:rPr>
        <w:t>20- حضرت عثمان ذی النورین:</w:t>
      </w:r>
      <w:bookmarkEnd w:id="35"/>
    </w:p>
    <w:p w:rsidR="00040259" w:rsidRPr="00EB4951" w:rsidRDefault="00E548FC" w:rsidP="00FD77E4">
      <w:pPr>
        <w:ind w:firstLine="284"/>
        <w:jc w:val="both"/>
        <w:rPr>
          <w:rStyle w:val="Char3"/>
          <w:rtl/>
        </w:rPr>
      </w:pPr>
      <w:r w:rsidRPr="00EB4951">
        <w:rPr>
          <w:rStyle w:val="Char3"/>
          <w:rFonts w:hint="cs"/>
          <w:rtl/>
        </w:rPr>
        <w:t>داماد رسول الله</w:t>
      </w:r>
      <w:r>
        <w:rPr>
          <w:rFonts w:cs="CTraditional Arabic" w:hint="cs"/>
          <w:rtl/>
          <w:lang w:bidi="fa-IR"/>
        </w:rPr>
        <w:t>ص</w:t>
      </w:r>
      <w:r w:rsidR="0043346F" w:rsidRPr="00EB4951">
        <w:rPr>
          <w:rStyle w:val="Char3"/>
          <w:rFonts w:hint="cs"/>
          <w:rtl/>
        </w:rPr>
        <w:t xml:space="preserve"> سیدنا عثمان</w:t>
      </w:r>
      <w:r w:rsidR="00203A69" w:rsidRPr="00203A69">
        <w:rPr>
          <w:rFonts w:cs="CTraditional Arabic" w:hint="cs"/>
          <w:rtl/>
          <w:lang w:bidi="fa-IR"/>
        </w:rPr>
        <w:t xml:space="preserve">س </w:t>
      </w:r>
      <w:r w:rsidR="0043346F" w:rsidRPr="00EB4951">
        <w:rPr>
          <w:rStyle w:val="Char3"/>
          <w:rFonts w:hint="cs"/>
          <w:rtl/>
        </w:rPr>
        <w:t>مانند بقیه مستضعفان صحابه هدف تعذیب و عقوبت و</w:t>
      </w:r>
      <w:r w:rsidR="004208D6">
        <w:rPr>
          <w:rStyle w:val="Char3"/>
          <w:rFonts w:hint="cs"/>
          <w:rtl/>
        </w:rPr>
        <w:t xml:space="preserve"> نشانۀ </w:t>
      </w:r>
      <w:r w:rsidR="0043346F" w:rsidRPr="00EB4951">
        <w:rPr>
          <w:rStyle w:val="Char3"/>
          <w:rFonts w:hint="cs"/>
          <w:rtl/>
        </w:rPr>
        <w:t>و آماج جور و جفا قرار گرفت، امام ابن سعد روایت می‌کند که چون حضرت عثمان مسلمان شد عمویش حکم بن ابی العاص او را گرفته با ریسمان بست و به وی گفت: آیا دین آباء و اجداد خود را ترک داده دین جدید را می‌پذیری؟</w:t>
      </w:r>
    </w:p>
    <w:p w:rsidR="00680135" w:rsidRPr="00EB4951" w:rsidRDefault="00680135" w:rsidP="00FD77E4">
      <w:pPr>
        <w:ind w:firstLine="284"/>
        <w:jc w:val="both"/>
        <w:rPr>
          <w:rStyle w:val="Char3"/>
          <w:rtl/>
        </w:rPr>
      </w:pPr>
      <w:r w:rsidRPr="00AA68A3">
        <w:rPr>
          <w:rStyle w:val="Char0"/>
          <w:rFonts w:hint="cs"/>
          <w:rtl/>
        </w:rPr>
        <w:t>«</w:t>
      </w:r>
      <w:r w:rsidR="00067A56" w:rsidRPr="00AA68A3">
        <w:rPr>
          <w:rStyle w:val="Char0"/>
          <w:rFonts w:hint="cs"/>
          <w:rtl/>
        </w:rPr>
        <w:t xml:space="preserve">والله لا أخلك أبدا حتى تدع ما أنت عليه من هذا الذين، فقال عثمان: والله لا </w:t>
      </w:r>
      <w:r w:rsidR="00AA68A3">
        <w:rPr>
          <w:rStyle w:val="Char0"/>
          <w:rFonts w:hint="cs"/>
          <w:rtl/>
        </w:rPr>
        <w:t>أ</w:t>
      </w:r>
      <w:r w:rsidR="00067A56" w:rsidRPr="00AA68A3">
        <w:rPr>
          <w:rStyle w:val="Char0"/>
          <w:rFonts w:hint="cs"/>
          <w:rtl/>
        </w:rPr>
        <w:t>دعه أبدا لا أفارقه</w:t>
      </w:r>
      <w:r w:rsidRPr="00AA68A3">
        <w:rPr>
          <w:rStyle w:val="Char0"/>
          <w:rFonts w:hint="cs"/>
          <w:rtl/>
        </w:rPr>
        <w:t>...»</w:t>
      </w:r>
      <w:r w:rsidRPr="00EF14B1">
        <w:rPr>
          <w:rStyle w:val="Char3"/>
          <w:rFonts w:hint="cs"/>
          <w:vertAlign w:val="superscript"/>
          <w:rtl/>
        </w:rPr>
        <w:t>(</w:t>
      </w:r>
      <w:r w:rsidRPr="00EF14B1">
        <w:rPr>
          <w:rStyle w:val="Char3"/>
          <w:vertAlign w:val="superscript"/>
          <w:rtl/>
        </w:rPr>
        <w:footnoteReference w:id="143"/>
      </w:r>
      <w:r w:rsidRPr="00EF14B1">
        <w:rPr>
          <w:rStyle w:val="Char3"/>
          <w:rFonts w:hint="cs"/>
          <w:vertAlign w:val="superscript"/>
          <w:rtl/>
        </w:rPr>
        <w:t>)</w:t>
      </w:r>
      <w:r w:rsidRPr="00EB4951">
        <w:rPr>
          <w:rStyle w:val="Char3"/>
          <w:rFonts w:hint="cs"/>
          <w:rtl/>
        </w:rPr>
        <w:t>.</w:t>
      </w:r>
    </w:p>
    <w:p w:rsidR="006A191A" w:rsidRPr="00EB4951" w:rsidRDefault="00841DD4" w:rsidP="00FD77E4">
      <w:pPr>
        <w:ind w:firstLine="284"/>
        <w:jc w:val="both"/>
        <w:rPr>
          <w:rStyle w:val="Char3"/>
          <w:rtl/>
        </w:rPr>
      </w:pPr>
      <w:r w:rsidRPr="00EB4951">
        <w:rPr>
          <w:rStyle w:val="Char3"/>
          <w:rFonts w:hint="cs"/>
          <w:rtl/>
        </w:rPr>
        <w:t>«</w:t>
      </w:r>
      <w:r w:rsidR="006A191A" w:rsidRPr="00EB4951">
        <w:rPr>
          <w:rStyle w:val="Char3"/>
          <w:rFonts w:hint="cs"/>
          <w:rtl/>
        </w:rPr>
        <w:t>به خدا سوگند تا زمانی که از دین دست برنداری رهایت نمی‌کنم، حضرت عثمان</w:t>
      </w:r>
      <w:r w:rsidR="00203A69" w:rsidRPr="00203A69">
        <w:rPr>
          <w:rFonts w:cs="CTraditional Arabic" w:hint="cs"/>
          <w:rtl/>
          <w:lang w:bidi="fa-IR"/>
        </w:rPr>
        <w:t xml:space="preserve">س </w:t>
      </w:r>
      <w:r w:rsidR="006A191A" w:rsidRPr="00EB4951">
        <w:rPr>
          <w:rStyle w:val="Char3"/>
          <w:rFonts w:hint="cs"/>
          <w:rtl/>
        </w:rPr>
        <w:t>گفت: به خدا قسم من از این دین دست بر نداش</w:t>
      </w:r>
      <w:r w:rsidR="00761C3D" w:rsidRPr="00EB4951">
        <w:rPr>
          <w:rStyle w:val="Char3"/>
          <w:rFonts w:hint="cs"/>
          <w:rtl/>
        </w:rPr>
        <w:t>ته و از آن جدا نخواهم شد</w:t>
      </w:r>
      <w:r w:rsidRPr="00EB4951">
        <w:rPr>
          <w:rStyle w:val="Char3"/>
          <w:rFonts w:hint="cs"/>
          <w:rtl/>
        </w:rPr>
        <w:t>».</w:t>
      </w:r>
    </w:p>
    <w:p w:rsidR="0069713C" w:rsidRPr="00EB4951" w:rsidRDefault="0069713C" w:rsidP="00FD77E4">
      <w:pPr>
        <w:ind w:firstLine="284"/>
        <w:jc w:val="both"/>
        <w:rPr>
          <w:rStyle w:val="Char3"/>
        </w:rPr>
      </w:pPr>
      <w:r w:rsidRPr="00EB4951">
        <w:rPr>
          <w:rStyle w:val="Char3"/>
          <w:rFonts w:hint="cs"/>
          <w:rtl/>
        </w:rPr>
        <w:t>چون حکم بن ابی العاص استقامت مذهبی و پختگی</w:t>
      </w:r>
      <w:r w:rsidR="001F5F81" w:rsidRPr="00EB4951">
        <w:rPr>
          <w:rStyle w:val="Char3"/>
          <w:rFonts w:hint="cs"/>
          <w:rtl/>
        </w:rPr>
        <w:t xml:space="preserve">‌اش </w:t>
      </w:r>
      <w:r w:rsidRPr="00EB4951">
        <w:rPr>
          <w:rStyle w:val="Char3"/>
          <w:rFonts w:hint="cs"/>
          <w:rtl/>
        </w:rPr>
        <w:t>را مشاهده نمود از او دست کشیده و رهایش کرد.</w:t>
      </w:r>
    </w:p>
    <w:p w:rsidR="009F5926" w:rsidRDefault="00204E31" w:rsidP="0067125B">
      <w:pPr>
        <w:pStyle w:val="a1"/>
        <w:rPr>
          <w:rtl/>
        </w:rPr>
      </w:pPr>
      <w:bookmarkStart w:id="36" w:name="_Toc424209877"/>
      <w:r>
        <w:rPr>
          <w:rFonts w:hint="cs"/>
          <w:rtl/>
        </w:rPr>
        <w:t>21- حضرت زبیر</w:t>
      </w:r>
      <w:r w:rsidR="00045819" w:rsidRPr="005C5915">
        <w:rPr>
          <w:rFonts w:cs="CTraditional Arabic" w:hint="cs"/>
          <w:b/>
          <w:bCs w:val="0"/>
          <w:sz w:val="28"/>
          <w:szCs w:val="28"/>
          <w:rtl/>
        </w:rPr>
        <w:t>س</w:t>
      </w:r>
      <w:r>
        <w:rPr>
          <w:rFonts w:hint="cs"/>
          <w:rtl/>
        </w:rPr>
        <w:t>:</w:t>
      </w:r>
      <w:bookmarkEnd w:id="36"/>
    </w:p>
    <w:p w:rsidR="00204E31" w:rsidRPr="00EB4951" w:rsidRDefault="00E548FC" w:rsidP="00FD77E4">
      <w:pPr>
        <w:ind w:firstLine="284"/>
        <w:jc w:val="both"/>
        <w:rPr>
          <w:rStyle w:val="Char3"/>
          <w:rtl/>
        </w:rPr>
      </w:pPr>
      <w:r w:rsidRPr="00EB4951">
        <w:rPr>
          <w:rStyle w:val="Char3"/>
          <w:rFonts w:hint="cs"/>
          <w:rtl/>
        </w:rPr>
        <w:t>حواری رسول الله</w:t>
      </w:r>
      <w:r>
        <w:rPr>
          <w:rFonts w:cs="CTraditional Arabic" w:hint="cs"/>
          <w:rtl/>
          <w:lang w:bidi="fa-IR"/>
        </w:rPr>
        <w:t>ص</w:t>
      </w:r>
      <w:r w:rsidR="002871F6" w:rsidRPr="00EB4951">
        <w:rPr>
          <w:rStyle w:val="Char3"/>
          <w:rFonts w:hint="cs"/>
          <w:rtl/>
        </w:rPr>
        <w:t xml:space="preserve"> حضرت زبیر</w:t>
      </w:r>
      <w:r w:rsidR="004932F4" w:rsidRPr="00EB4951">
        <w:rPr>
          <w:rStyle w:val="Char3"/>
          <w:rFonts w:hint="cs"/>
          <w:rtl/>
        </w:rPr>
        <w:t xml:space="preserve"> بن عوام</w:t>
      </w:r>
      <w:r w:rsidR="00203A69" w:rsidRPr="00203A69">
        <w:rPr>
          <w:rFonts w:cs="CTraditional Arabic" w:hint="cs"/>
          <w:rtl/>
          <w:lang w:bidi="fa-IR"/>
        </w:rPr>
        <w:t xml:space="preserve">س </w:t>
      </w:r>
      <w:r w:rsidR="00436A95" w:rsidRPr="00EB4951">
        <w:rPr>
          <w:rStyle w:val="Char3"/>
          <w:rFonts w:hint="cs"/>
          <w:rtl/>
        </w:rPr>
        <w:t>وقتی که مسلمان شد، مورد ستم و ظلم قرار گرفت، شیخ الاسلام از حضرت لیث روایت می‌کند که عموی حضرت زبیر</w:t>
      </w:r>
      <w:r w:rsidR="00203A69" w:rsidRPr="00203A69">
        <w:rPr>
          <w:rFonts w:cs="CTraditional Arabic" w:hint="cs"/>
          <w:rtl/>
          <w:lang w:bidi="fa-IR"/>
        </w:rPr>
        <w:t xml:space="preserve">س </w:t>
      </w:r>
      <w:r w:rsidR="00436A95" w:rsidRPr="00EB4951">
        <w:rPr>
          <w:rStyle w:val="Char3"/>
          <w:rFonts w:hint="cs"/>
          <w:rtl/>
        </w:rPr>
        <w:t>او را در حصیر پیچیده به بینی</w:t>
      </w:r>
      <w:r w:rsidR="001F5F81" w:rsidRPr="00EB4951">
        <w:rPr>
          <w:rStyle w:val="Char3"/>
          <w:rFonts w:hint="cs"/>
          <w:rtl/>
        </w:rPr>
        <w:t xml:space="preserve">‌اش </w:t>
      </w:r>
      <w:r w:rsidR="00436A95" w:rsidRPr="00EB4951">
        <w:rPr>
          <w:rStyle w:val="Char3"/>
          <w:rFonts w:hint="cs"/>
          <w:rtl/>
        </w:rPr>
        <w:t>دود می‌رسانید.</w:t>
      </w:r>
    </w:p>
    <w:p w:rsidR="00436A95" w:rsidRPr="00EB4951" w:rsidRDefault="00436A95" w:rsidP="00FD77E4">
      <w:pPr>
        <w:ind w:firstLine="284"/>
        <w:jc w:val="both"/>
        <w:rPr>
          <w:rStyle w:val="Char3"/>
          <w:rtl/>
        </w:rPr>
      </w:pPr>
      <w:r w:rsidRPr="00AA68A3">
        <w:rPr>
          <w:rStyle w:val="Char0"/>
          <w:rFonts w:hint="cs"/>
          <w:rtl/>
        </w:rPr>
        <w:t>«</w:t>
      </w:r>
      <w:r w:rsidR="00C60EED" w:rsidRPr="00AA68A3">
        <w:rPr>
          <w:rStyle w:val="Char0"/>
          <w:rFonts w:hint="eastAsia"/>
          <w:rtl/>
        </w:rPr>
        <w:t>ليرجع</w:t>
      </w:r>
      <w:r w:rsidR="00C60EED" w:rsidRPr="00AA68A3">
        <w:rPr>
          <w:rStyle w:val="Char0"/>
          <w:rtl/>
        </w:rPr>
        <w:t xml:space="preserve"> </w:t>
      </w:r>
      <w:r w:rsidR="00C60EED" w:rsidRPr="00AA68A3">
        <w:rPr>
          <w:rStyle w:val="Char0"/>
          <w:rFonts w:hint="eastAsia"/>
          <w:rtl/>
        </w:rPr>
        <w:t>إلى</w:t>
      </w:r>
      <w:r w:rsidR="00C60EED" w:rsidRPr="00AA68A3">
        <w:rPr>
          <w:rStyle w:val="Char0"/>
          <w:rtl/>
        </w:rPr>
        <w:t xml:space="preserve"> </w:t>
      </w:r>
      <w:r w:rsidR="00C60EED" w:rsidRPr="00AA68A3">
        <w:rPr>
          <w:rStyle w:val="Char0"/>
          <w:rFonts w:hint="eastAsia"/>
          <w:rtl/>
        </w:rPr>
        <w:t>الكفر</w:t>
      </w:r>
      <w:r w:rsidR="00C60EED" w:rsidRPr="00AA68A3">
        <w:rPr>
          <w:rStyle w:val="Char0"/>
          <w:rtl/>
        </w:rPr>
        <w:t xml:space="preserve"> </w:t>
      </w:r>
      <w:r w:rsidR="00C60EED" w:rsidRPr="00AA68A3">
        <w:rPr>
          <w:rStyle w:val="Char0"/>
          <w:rFonts w:hint="eastAsia"/>
          <w:rtl/>
        </w:rPr>
        <w:t>فيقول</w:t>
      </w:r>
      <w:r w:rsidR="00C60EED" w:rsidRPr="00AA68A3">
        <w:rPr>
          <w:rStyle w:val="Char0"/>
          <w:rtl/>
        </w:rPr>
        <w:t xml:space="preserve">: </w:t>
      </w:r>
      <w:r w:rsidR="00C60EED" w:rsidRPr="00AA68A3">
        <w:rPr>
          <w:rStyle w:val="Char0"/>
          <w:rFonts w:hint="eastAsia"/>
          <w:rtl/>
        </w:rPr>
        <w:t>لا</w:t>
      </w:r>
      <w:r w:rsidR="00C60EED" w:rsidRPr="00AA68A3">
        <w:rPr>
          <w:rStyle w:val="Char0"/>
          <w:rtl/>
        </w:rPr>
        <w:t xml:space="preserve"> </w:t>
      </w:r>
      <w:r w:rsidR="00C60EED" w:rsidRPr="00AA68A3">
        <w:rPr>
          <w:rStyle w:val="Char0"/>
          <w:rFonts w:hint="eastAsia"/>
          <w:rtl/>
        </w:rPr>
        <w:t>أكفر</w:t>
      </w:r>
      <w:r w:rsidR="00C60EED" w:rsidRPr="00AA68A3">
        <w:rPr>
          <w:rStyle w:val="Char0"/>
          <w:rtl/>
        </w:rPr>
        <w:t xml:space="preserve"> </w:t>
      </w:r>
      <w:r w:rsidR="00C60EED" w:rsidRPr="00AA68A3">
        <w:rPr>
          <w:rStyle w:val="Char0"/>
          <w:rFonts w:hint="eastAsia"/>
          <w:rtl/>
        </w:rPr>
        <w:t>أبداً</w:t>
      </w:r>
      <w:r w:rsidRPr="00AA68A3">
        <w:rPr>
          <w:rStyle w:val="Char0"/>
          <w:rFonts w:hint="cs"/>
          <w:rtl/>
        </w:rPr>
        <w:t>»</w:t>
      </w:r>
      <w:r w:rsidRPr="00EF14B1">
        <w:rPr>
          <w:rStyle w:val="Char3"/>
          <w:rFonts w:hint="cs"/>
          <w:vertAlign w:val="superscript"/>
          <w:rtl/>
        </w:rPr>
        <w:t>(</w:t>
      </w:r>
      <w:r w:rsidRPr="00EF14B1">
        <w:rPr>
          <w:rStyle w:val="Char3"/>
          <w:vertAlign w:val="superscript"/>
          <w:rtl/>
        </w:rPr>
        <w:footnoteReference w:id="144"/>
      </w:r>
      <w:r w:rsidRPr="00EF14B1">
        <w:rPr>
          <w:rStyle w:val="Char3"/>
          <w:rFonts w:hint="cs"/>
          <w:vertAlign w:val="superscript"/>
          <w:rtl/>
        </w:rPr>
        <w:t>)</w:t>
      </w:r>
      <w:r w:rsidRPr="00EB4951">
        <w:rPr>
          <w:rStyle w:val="Char3"/>
          <w:rFonts w:hint="cs"/>
          <w:rtl/>
        </w:rPr>
        <w:t>.</w:t>
      </w:r>
    </w:p>
    <w:p w:rsidR="00436A95" w:rsidRPr="00EB4951" w:rsidRDefault="00436A95" w:rsidP="00FD77E4">
      <w:pPr>
        <w:ind w:firstLine="284"/>
        <w:jc w:val="both"/>
        <w:rPr>
          <w:rStyle w:val="Char3"/>
          <w:rtl/>
        </w:rPr>
      </w:pPr>
      <w:r w:rsidRPr="00EB4951">
        <w:rPr>
          <w:rStyle w:val="Char3"/>
          <w:rFonts w:hint="cs"/>
          <w:rtl/>
        </w:rPr>
        <w:t>تا به سوی کفر باز گردد، و او می‌گفت: من هرگز کافر نمی‌شوم.</w:t>
      </w:r>
    </w:p>
    <w:p w:rsidR="00024658" w:rsidRDefault="001C1D41" w:rsidP="0067125B">
      <w:pPr>
        <w:pStyle w:val="a1"/>
        <w:rPr>
          <w:rtl/>
        </w:rPr>
      </w:pPr>
      <w:bookmarkStart w:id="37" w:name="_Toc424209878"/>
      <w:r>
        <w:rPr>
          <w:rFonts w:hint="cs"/>
          <w:rtl/>
        </w:rPr>
        <w:t>22- حضرت طلحه</w:t>
      </w:r>
      <w:r w:rsidR="00045819" w:rsidRPr="005C5915">
        <w:rPr>
          <w:rFonts w:cs="CTraditional Arabic" w:hint="cs"/>
          <w:b/>
          <w:bCs w:val="0"/>
          <w:sz w:val="28"/>
          <w:szCs w:val="28"/>
          <w:rtl/>
        </w:rPr>
        <w:t>س</w:t>
      </w:r>
      <w:r w:rsidR="00E751D2">
        <w:rPr>
          <w:rFonts w:hint="cs"/>
          <w:rtl/>
        </w:rPr>
        <w:t>:</w:t>
      </w:r>
      <w:bookmarkEnd w:id="37"/>
    </w:p>
    <w:p w:rsidR="001C1D41" w:rsidRPr="00EB4951" w:rsidRDefault="00FF7B55" w:rsidP="00FD77E4">
      <w:pPr>
        <w:ind w:firstLine="284"/>
        <w:jc w:val="both"/>
        <w:rPr>
          <w:rStyle w:val="Char3"/>
          <w:rtl/>
        </w:rPr>
      </w:pPr>
      <w:r w:rsidRPr="00EB4951">
        <w:rPr>
          <w:rStyle w:val="Char3"/>
          <w:rFonts w:hint="cs"/>
          <w:rtl/>
        </w:rPr>
        <w:t>امام ابن سعد روایت می‌کند که چون حضرت ابوبکر و حضرت طلحه</w:t>
      </w:r>
      <w:r>
        <w:rPr>
          <w:rFonts w:cs="CTraditional Arabic" w:hint="cs"/>
          <w:rtl/>
          <w:lang w:bidi="fa-IR"/>
        </w:rPr>
        <w:t>ب</w:t>
      </w:r>
      <w:r w:rsidRPr="00EB4951">
        <w:rPr>
          <w:rStyle w:val="Char3"/>
          <w:rFonts w:hint="cs"/>
          <w:rtl/>
        </w:rPr>
        <w:t xml:space="preserve"> مسلمان شدند، نوفل بن خولید آن هردو را با یک ریسمان بست (و قبیل</w:t>
      </w:r>
      <w:r w:rsidR="00152672">
        <w:rPr>
          <w:rStyle w:val="Char3"/>
          <w:rFonts w:hint="cs"/>
          <w:rtl/>
        </w:rPr>
        <w:t>ۀ</w:t>
      </w:r>
      <w:r w:rsidR="00AA68A3" w:rsidRPr="00EB4951">
        <w:rPr>
          <w:rStyle w:val="Char3"/>
          <w:rFonts w:hint="cs"/>
          <w:rtl/>
        </w:rPr>
        <w:t xml:space="preserve"> آن‌ها)</w:t>
      </w:r>
      <w:r w:rsidRPr="00EB4951">
        <w:rPr>
          <w:rStyle w:val="Char3"/>
          <w:rFonts w:hint="cs"/>
          <w:rtl/>
        </w:rPr>
        <w:t xml:space="preserve"> بنوتیم هم</w:t>
      </w:r>
      <w:r w:rsidR="001F5F81" w:rsidRPr="00EB4951">
        <w:rPr>
          <w:rStyle w:val="Char3"/>
          <w:rFonts w:hint="cs"/>
          <w:rtl/>
        </w:rPr>
        <w:t xml:space="preserve"> آن‌ها </w:t>
      </w:r>
      <w:r w:rsidRPr="00EB4951">
        <w:rPr>
          <w:rStyle w:val="Char3"/>
          <w:rFonts w:hint="cs"/>
          <w:rtl/>
        </w:rPr>
        <w:t xml:space="preserve">را از این ظلم رهائی و نات نداد </w:t>
      </w:r>
      <w:r>
        <w:rPr>
          <w:rFonts w:cs="Times New Roman" w:hint="cs"/>
          <w:rtl/>
          <w:lang w:bidi="fa-IR"/>
        </w:rPr>
        <w:t>–</w:t>
      </w:r>
      <w:r w:rsidRPr="00EB4951">
        <w:rPr>
          <w:rStyle w:val="Char3"/>
          <w:rFonts w:hint="cs"/>
          <w:rtl/>
        </w:rPr>
        <w:t xml:space="preserve"> نوفل بن خویلد که به لقب «اسد قریش» شهرت یافته بود به همین جهت حضرت ابوبکر و حضرت طلحه</w:t>
      </w:r>
      <w:r>
        <w:rPr>
          <w:rFonts w:cs="CTraditional Arabic" w:hint="cs"/>
          <w:rtl/>
          <w:lang w:bidi="fa-IR"/>
        </w:rPr>
        <w:t>ب</w:t>
      </w:r>
      <w:r w:rsidRPr="00EB4951">
        <w:rPr>
          <w:rStyle w:val="Char3"/>
          <w:rFonts w:hint="cs"/>
          <w:rtl/>
        </w:rPr>
        <w:t xml:space="preserve"> را «القرنین» (کسانی که دو دوست و یاور نزدیک بهم هستند) می‌گویند، مردم</w:t>
      </w:r>
      <w:r w:rsidR="00667D2A" w:rsidRPr="00EB4951">
        <w:rPr>
          <w:rStyle w:val="Char3"/>
          <w:rFonts w:hint="cs"/>
          <w:rtl/>
        </w:rPr>
        <w:t xml:space="preserve"> دست‌هایش را به گردنش بسته می‌کشیدند، و مادرش پشت سر آنان ناله و زاری می‌کرد و به آنان فحش و ناسزا می‌گفت</w:t>
      </w:r>
      <w:r w:rsidR="00667D2A" w:rsidRPr="00EF14B1">
        <w:rPr>
          <w:rStyle w:val="Char3"/>
          <w:rFonts w:hint="cs"/>
          <w:vertAlign w:val="superscript"/>
          <w:rtl/>
        </w:rPr>
        <w:t>(</w:t>
      </w:r>
      <w:r w:rsidR="00667D2A" w:rsidRPr="00EF14B1">
        <w:rPr>
          <w:rStyle w:val="Char3"/>
          <w:vertAlign w:val="superscript"/>
          <w:rtl/>
        </w:rPr>
        <w:footnoteReference w:id="145"/>
      </w:r>
      <w:r w:rsidR="00667D2A" w:rsidRPr="00EF14B1">
        <w:rPr>
          <w:rStyle w:val="Char3"/>
          <w:rFonts w:hint="cs"/>
          <w:vertAlign w:val="superscript"/>
          <w:rtl/>
        </w:rPr>
        <w:t>)</w:t>
      </w:r>
      <w:r w:rsidR="00667D2A" w:rsidRPr="00EB4951">
        <w:rPr>
          <w:rStyle w:val="Char3"/>
          <w:rFonts w:hint="cs"/>
          <w:rtl/>
        </w:rPr>
        <w:t>.</w:t>
      </w:r>
    </w:p>
    <w:p w:rsidR="00BC2C58" w:rsidRDefault="0058263E" w:rsidP="0067125B">
      <w:pPr>
        <w:pStyle w:val="a1"/>
        <w:rPr>
          <w:rtl/>
        </w:rPr>
      </w:pPr>
      <w:bookmarkStart w:id="38" w:name="_Toc424209879"/>
      <w:r>
        <w:rPr>
          <w:rFonts w:hint="cs"/>
          <w:rtl/>
        </w:rPr>
        <w:t xml:space="preserve">23- </w:t>
      </w:r>
      <w:r w:rsidR="00A95AB6">
        <w:rPr>
          <w:rFonts w:hint="cs"/>
          <w:rtl/>
        </w:rPr>
        <w:t>حضرت سعد بن ابی وقاص</w:t>
      </w:r>
      <w:r w:rsidR="00045819" w:rsidRPr="005C5915">
        <w:rPr>
          <w:rFonts w:cs="CTraditional Arabic" w:hint="cs"/>
          <w:b/>
          <w:bCs w:val="0"/>
          <w:sz w:val="28"/>
          <w:szCs w:val="28"/>
          <w:rtl/>
        </w:rPr>
        <w:t>س</w:t>
      </w:r>
      <w:r w:rsidR="00A95AB6">
        <w:rPr>
          <w:rFonts w:hint="cs"/>
          <w:rtl/>
        </w:rPr>
        <w:t>:</w:t>
      </w:r>
      <w:bookmarkEnd w:id="38"/>
    </w:p>
    <w:p w:rsidR="00A95AB6" w:rsidRPr="00EB4951" w:rsidRDefault="00196C8E" w:rsidP="00FD77E4">
      <w:pPr>
        <w:ind w:firstLine="284"/>
        <w:jc w:val="both"/>
        <w:rPr>
          <w:rStyle w:val="Char3"/>
          <w:rtl/>
        </w:rPr>
      </w:pPr>
      <w:r w:rsidRPr="00EB4951">
        <w:rPr>
          <w:rStyle w:val="Char3"/>
          <w:rFonts w:hint="cs"/>
          <w:rtl/>
        </w:rPr>
        <w:t>ایشان از جمله نخستین کسانی است که به دعوت و تبلیغ و راهنمایی حضرت ابوبکر مسلمان شد</w:t>
      </w:r>
      <w:r w:rsidRPr="00EF14B1">
        <w:rPr>
          <w:rStyle w:val="Char3"/>
          <w:rFonts w:hint="cs"/>
          <w:vertAlign w:val="superscript"/>
          <w:rtl/>
        </w:rPr>
        <w:t>(</w:t>
      </w:r>
      <w:r w:rsidRPr="00EF14B1">
        <w:rPr>
          <w:rStyle w:val="Char3"/>
          <w:vertAlign w:val="superscript"/>
          <w:rtl/>
        </w:rPr>
        <w:footnoteReference w:id="146"/>
      </w:r>
      <w:r w:rsidRPr="00EF14B1">
        <w:rPr>
          <w:rStyle w:val="Char3"/>
          <w:rFonts w:hint="cs"/>
          <w:vertAlign w:val="superscript"/>
          <w:rtl/>
        </w:rPr>
        <w:t>)</w:t>
      </w:r>
      <w:r w:rsidRPr="00EB4951">
        <w:rPr>
          <w:rStyle w:val="Char3"/>
          <w:rFonts w:hint="cs"/>
          <w:rtl/>
        </w:rPr>
        <w:t>.</w:t>
      </w:r>
    </w:p>
    <w:p w:rsidR="008D0B70" w:rsidRPr="00EB4951" w:rsidRDefault="008D0B70" w:rsidP="00FD77E4">
      <w:pPr>
        <w:ind w:firstLine="284"/>
        <w:jc w:val="both"/>
        <w:rPr>
          <w:rStyle w:val="Char3"/>
          <w:rtl/>
        </w:rPr>
      </w:pPr>
      <w:r w:rsidRPr="00EB4951">
        <w:rPr>
          <w:rStyle w:val="Char3"/>
          <w:rFonts w:hint="cs"/>
          <w:rtl/>
        </w:rPr>
        <w:t>و خود او می‌گوید که من در اسلام نفر سوم بودم</w:t>
      </w:r>
      <w:r w:rsidRPr="00EF14B1">
        <w:rPr>
          <w:rStyle w:val="Char3"/>
          <w:rFonts w:hint="cs"/>
          <w:vertAlign w:val="superscript"/>
          <w:rtl/>
        </w:rPr>
        <w:t>(</w:t>
      </w:r>
      <w:r w:rsidRPr="00EF14B1">
        <w:rPr>
          <w:rStyle w:val="Char3"/>
          <w:vertAlign w:val="superscript"/>
          <w:rtl/>
        </w:rPr>
        <w:footnoteReference w:id="147"/>
      </w:r>
      <w:r w:rsidRPr="00EF14B1">
        <w:rPr>
          <w:rStyle w:val="Char3"/>
          <w:rFonts w:hint="cs"/>
          <w:vertAlign w:val="superscript"/>
          <w:rtl/>
        </w:rPr>
        <w:t>)</w:t>
      </w:r>
      <w:r w:rsidRPr="00EB4951">
        <w:rPr>
          <w:rStyle w:val="Char3"/>
          <w:rFonts w:hint="cs"/>
          <w:rtl/>
        </w:rPr>
        <w:t>.</w:t>
      </w:r>
    </w:p>
    <w:p w:rsidR="007A54A9" w:rsidRPr="00EB4951" w:rsidRDefault="007A54A9" w:rsidP="00FD77E4">
      <w:pPr>
        <w:ind w:firstLine="284"/>
        <w:jc w:val="both"/>
        <w:rPr>
          <w:rStyle w:val="Char3"/>
          <w:rtl/>
        </w:rPr>
      </w:pPr>
      <w:r w:rsidRPr="00EB4951">
        <w:rPr>
          <w:rStyle w:val="Char3"/>
          <w:rFonts w:hint="cs"/>
          <w:rtl/>
        </w:rPr>
        <w:t>(الف) علامه حلبی می‌نویسد: در کلام سهیلی موجود است که وی عموی حضرت آمنه مادر مطهر حضرت رسول خدا</w:t>
      </w:r>
      <w:r w:rsidR="00E043C8" w:rsidRPr="00E043C8">
        <w:rPr>
          <w:rFonts w:cs="CTraditional Arabic" w:hint="cs"/>
          <w:rtl/>
          <w:lang w:bidi="fa-IR"/>
        </w:rPr>
        <w:t xml:space="preserve">ص </w:t>
      </w:r>
      <w:r w:rsidRPr="00EB4951">
        <w:rPr>
          <w:rStyle w:val="Char3"/>
          <w:rFonts w:hint="cs"/>
          <w:rtl/>
        </w:rPr>
        <w:t>است.</w:t>
      </w:r>
    </w:p>
    <w:p w:rsidR="007A54A9" w:rsidRPr="00EB4951" w:rsidRDefault="007A54A9" w:rsidP="00FD77E4">
      <w:pPr>
        <w:ind w:firstLine="284"/>
        <w:jc w:val="both"/>
        <w:rPr>
          <w:rStyle w:val="Char3"/>
          <w:rtl/>
        </w:rPr>
      </w:pPr>
      <w:r w:rsidRPr="00EB4951">
        <w:rPr>
          <w:rStyle w:val="Char3"/>
          <w:rFonts w:hint="cs"/>
          <w:rtl/>
        </w:rPr>
        <w:t>نسبت به مادر خود خیلی مطیع و فرمانبردار بود و خدمت وی را به جان و دل انجام می‌داد، ولی مادرش از مسلمان‌شدن وی بی‌نهایت ناخوش و ناراضی بود، روزی به وی گفت:</w:t>
      </w:r>
    </w:p>
    <w:p w:rsidR="007A54A9" w:rsidRPr="00EB4951" w:rsidRDefault="007A54A9" w:rsidP="00FD77E4">
      <w:pPr>
        <w:ind w:firstLine="284"/>
        <w:jc w:val="both"/>
        <w:rPr>
          <w:rStyle w:val="Char3"/>
          <w:rtl/>
        </w:rPr>
      </w:pPr>
      <w:r w:rsidRPr="00774092">
        <w:rPr>
          <w:rStyle w:val="Char0"/>
          <w:rFonts w:hint="cs"/>
          <w:rtl/>
        </w:rPr>
        <w:t>«</w:t>
      </w:r>
      <w:r w:rsidR="006A1A52" w:rsidRPr="00774092">
        <w:rPr>
          <w:rStyle w:val="Char0"/>
          <w:rFonts w:hint="cs"/>
          <w:rtl/>
        </w:rPr>
        <w:t>والله لا أكلت طعاما ولا شربت شراباً حتى تكفر بما جاء به محمد صلى الله عليه وسلم</w:t>
      </w:r>
      <w:r w:rsidRPr="00774092">
        <w:rPr>
          <w:rStyle w:val="Char0"/>
          <w:rFonts w:hint="cs"/>
          <w:rtl/>
        </w:rPr>
        <w:t>»</w:t>
      </w:r>
      <w:r w:rsidRPr="00EB4951">
        <w:rPr>
          <w:rStyle w:val="Char3"/>
          <w:rFonts w:hint="cs"/>
          <w:rtl/>
        </w:rPr>
        <w:t>.</w:t>
      </w:r>
    </w:p>
    <w:p w:rsidR="00513949" w:rsidRPr="00EB4951" w:rsidRDefault="00513949" w:rsidP="006903CB">
      <w:pPr>
        <w:ind w:firstLine="284"/>
        <w:jc w:val="both"/>
        <w:rPr>
          <w:rStyle w:val="Char3"/>
          <w:rtl/>
        </w:rPr>
      </w:pPr>
      <w:r w:rsidRPr="00EB4951">
        <w:rPr>
          <w:rStyle w:val="Char3"/>
          <w:rFonts w:hint="cs"/>
          <w:rtl/>
        </w:rPr>
        <w:t>قسم به خدا تا تو به دین محمد (</w:t>
      </w:r>
      <w:r w:rsidR="006903CB">
        <w:rPr>
          <w:rStyle w:val="Char3"/>
          <w:rFonts w:cs="CTraditional Arabic" w:hint="cs"/>
          <w:rtl/>
        </w:rPr>
        <w:t>ص</w:t>
      </w:r>
      <w:r w:rsidRPr="00EB4951">
        <w:rPr>
          <w:rStyle w:val="Char3"/>
          <w:rFonts w:hint="cs"/>
          <w:rtl/>
        </w:rPr>
        <w:t>) کافر نشوی، من اعتصاب غذا کرده غذا نه می‌خورم و نه آب می‌نوشم.</w:t>
      </w:r>
      <w:r w:rsidR="00240AA1">
        <w:rPr>
          <w:rStyle w:val="Char3"/>
          <w:rFonts w:hint="cs"/>
          <w:rtl/>
        </w:rPr>
        <w:t xml:space="preserve"> </w:t>
      </w:r>
      <w:r w:rsidR="008A7483">
        <w:rPr>
          <w:rStyle w:val="Char3"/>
          <w:rFonts w:hint="cs"/>
          <w:rtl/>
        </w:rPr>
        <w:t xml:space="preserve">چنان‌که </w:t>
      </w:r>
      <w:r w:rsidRPr="00EB4951">
        <w:rPr>
          <w:rStyle w:val="Char3"/>
          <w:rFonts w:hint="cs"/>
          <w:rtl/>
        </w:rPr>
        <w:t>(او مطابق سوگندش چیزی تناول نمی‌کرد و مردم دهانش را باز کرده و غذا و آب در آن می‌ریختند). و در روایت دیگری آمده است که دو روز و دو شب متوالی گذشت و او هیچ چیزی تناول نمی‌کرد، حضرت سعد می‌فرمایدک</w:t>
      </w:r>
      <w:r w:rsidR="00475604" w:rsidRPr="00EB4951">
        <w:rPr>
          <w:rStyle w:val="Char3"/>
          <w:rFonts w:hint="cs"/>
          <w:rtl/>
        </w:rPr>
        <w:t>ه</w:t>
      </w:r>
      <w:r w:rsidRPr="00EB4951">
        <w:rPr>
          <w:rStyle w:val="Char3"/>
          <w:rFonts w:hint="cs"/>
          <w:rtl/>
        </w:rPr>
        <w:t xml:space="preserve"> وقتی من چنین دیدم به وی گفتم: ای مادر! به خدا قسم اگر تو صد جان داشته باشی و هریکی از</w:t>
      </w:r>
      <w:r w:rsidR="001F5F81" w:rsidRPr="00EB4951">
        <w:rPr>
          <w:rStyle w:val="Char3"/>
          <w:rFonts w:hint="cs"/>
          <w:rtl/>
        </w:rPr>
        <w:t xml:space="preserve"> آن‌ها </w:t>
      </w:r>
      <w:r w:rsidRPr="00EB4951">
        <w:rPr>
          <w:rStyle w:val="Char3"/>
          <w:rFonts w:hint="cs"/>
          <w:rtl/>
        </w:rPr>
        <w:t>تک تک از بدن تو بیرون رود.</w:t>
      </w:r>
    </w:p>
    <w:p w:rsidR="00513949" w:rsidRPr="00EB4951" w:rsidRDefault="00513949" w:rsidP="00FD77E4">
      <w:pPr>
        <w:ind w:firstLine="284"/>
        <w:jc w:val="both"/>
        <w:rPr>
          <w:rStyle w:val="Char3"/>
          <w:rtl/>
        </w:rPr>
      </w:pPr>
      <w:r w:rsidRPr="00774092">
        <w:rPr>
          <w:rStyle w:val="Char0"/>
          <w:rFonts w:hint="cs"/>
          <w:rtl/>
        </w:rPr>
        <w:t>«</w:t>
      </w:r>
      <w:r w:rsidR="00FB38B8" w:rsidRPr="00774092">
        <w:rPr>
          <w:rStyle w:val="Char0"/>
          <w:rFonts w:hint="cs"/>
          <w:rtl/>
        </w:rPr>
        <w:t>ما تركت دين هذا النبي صلى الله عليه وسلم فكلي إن شت أولا تأكلي</w:t>
      </w:r>
      <w:r w:rsidRPr="00774092">
        <w:rPr>
          <w:rStyle w:val="Char0"/>
          <w:rFonts w:hint="cs"/>
          <w:rtl/>
        </w:rPr>
        <w:t>»</w:t>
      </w:r>
      <w:r w:rsidRPr="00EB4951">
        <w:rPr>
          <w:rStyle w:val="Char3"/>
          <w:rFonts w:hint="cs"/>
          <w:rtl/>
        </w:rPr>
        <w:t>.</w:t>
      </w:r>
    </w:p>
    <w:p w:rsidR="00513949" w:rsidRPr="00EB4951" w:rsidRDefault="00513949" w:rsidP="00FD77E4">
      <w:pPr>
        <w:ind w:firstLine="284"/>
        <w:jc w:val="both"/>
        <w:rPr>
          <w:rStyle w:val="Char3"/>
          <w:rtl/>
        </w:rPr>
      </w:pPr>
      <w:r w:rsidRPr="00EB4951">
        <w:rPr>
          <w:rStyle w:val="Char3"/>
          <w:rFonts w:hint="cs"/>
          <w:rtl/>
        </w:rPr>
        <w:t>من دین این پیامبر را ترک نخواهم کرد، خواه تو بخوری یا نخوری.</w:t>
      </w:r>
    </w:p>
    <w:p w:rsidR="00A67E78" w:rsidRPr="00EB4951" w:rsidRDefault="00A67E78" w:rsidP="00FD77E4">
      <w:pPr>
        <w:ind w:firstLine="284"/>
        <w:jc w:val="both"/>
        <w:rPr>
          <w:rStyle w:val="Char3"/>
          <w:rtl/>
        </w:rPr>
      </w:pPr>
      <w:r w:rsidRPr="00EB4951">
        <w:rPr>
          <w:rStyle w:val="Char3"/>
          <w:rFonts w:hint="cs"/>
          <w:rtl/>
        </w:rPr>
        <w:t>وقتی او این عزم و ثبات را از سعد دید، خوردن عذا را آغاز نمود. و در کتاب انساب مؤلفه بلاذری از حضرت «سعد</w:t>
      </w:r>
      <w:r w:rsidR="00045819" w:rsidRPr="00045819">
        <w:rPr>
          <w:rFonts w:cs="CTraditional Arabic" w:hint="cs"/>
          <w:rtl/>
          <w:lang w:bidi="fa-IR"/>
        </w:rPr>
        <w:t xml:space="preserve"> س</w:t>
      </w:r>
      <w:r w:rsidRPr="00EB4951">
        <w:rPr>
          <w:rStyle w:val="Char3"/>
          <w:rFonts w:hint="cs"/>
          <w:rtl/>
        </w:rPr>
        <w:t>» روایت شده است که وقتی من مادرم را به نمازگذاربودن خود اطلاع دادم و بعد از آن به خانه آمدم، دیدم دم در منزل نشسته است و فریاد می‌زند که ای یاوران خاندان من! بیاید و مرا برخلاف این (فرزندم) یاری دهید تا وی در خانه مقید کرده در را به رویش ببندم.</w:t>
      </w:r>
    </w:p>
    <w:p w:rsidR="00A67E78" w:rsidRPr="00EB4951" w:rsidRDefault="00A67E78" w:rsidP="00FD77E4">
      <w:pPr>
        <w:ind w:firstLine="284"/>
        <w:jc w:val="both"/>
        <w:rPr>
          <w:rStyle w:val="Char3"/>
          <w:rtl/>
        </w:rPr>
      </w:pPr>
      <w:r w:rsidRPr="00774092">
        <w:rPr>
          <w:rStyle w:val="Char0"/>
          <w:rFonts w:hint="cs"/>
          <w:rtl/>
        </w:rPr>
        <w:t>«</w:t>
      </w:r>
      <w:r w:rsidR="00693B65" w:rsidRPr="00774092">
        <w:rPr>
          <w:rStyle w:val="Char0"/>
          <w:rFonts w:hint="cs"/>
          <w:rtl/>
        </w:rPr>
        <w:t>حتى يموت أو يدع هذا الدين المحدث</w:t>
      </w:r>
      <w:r w:rsidRPr="00774092">
        <w:rPr>
          <w:rStyle w:val="Char0"/>
          <w:rFonts w:hint="cs"/>
          <w:rtl/>
        </w:rPr>
        <w:t>»</w:t>
      </w:r>
      <w:r w:rsidRPr="00EB4951">
        <w:rPr>
          <w:rStyle w:val="Char3"/>
          <w:rFonts w:hint="cs"/>
          <w:rtl/>
        </w:rPr>
        <w:t>.</w:t>
      </w:r>
    </w:p>
    <w:p w:rsidR="00A67E78" w:rsidRPr="00EB4951" w:rsidRDefault="00A67E78" w:rsidP="00FD77E4">
      <w:pPr>
        <w:ind w:firstLine="284"/>
        <w:jc w:val="both"/>
        <w:rPr>
          <w:rStyle w:val="Char3"/>
          <w:rtl/>
        </w:rPr>
      </w:pPr>
      <w:r w:rsidRPr="00EB4951">
        <w:rPr>
          <w:rStyle w:val="Char3"/>
          <w:rFonts w:hint="cs"/>
          <w:rtl/>
        </w:rPr>
        <w:t>تا به همین حال بمیرد یا از این دین جدید دست بردارد.</w:t>
      </w:r>
    </w:p>
    <w:p w:rsidR="000A5DC5" w:rsidRPr="00EB4951" w:rsidRDefault="000A5DC5" w:rsidP="00FD77E4">
      <w:pPr>
        <w:ind w:firstLine="284"/>
        <w:jc w:val="both"/>
        <w:rPr>
          <w:rStyle w:val="Char3"/>
          <w:rtl/>
        </w:rPr>
      </w:pPr>
      <w:r w:rsidRPr="00EB4951">
        <w:rPr>
          <w:rStyle w:val="Char3"/>
          <w:rFonts w:hint="cs"/>
          <w:rtl/>
        </w:rPr>
        <w:t>من از همان دری که وارد شده بودم دوباره بیرون رفتم و گفتم که دیگر من نزدیک تو نمی‌آیم و به گرد خان</w:t>
      </w:r>
      <w:r w:rsidR="00152672">
        <w:rPr>
          <w:rStyle w:val="Char3"/>
          <w:rFonts w:hint="cs"/>
          <w:rtl/>
        </w:rPr>
        <w:t>ۀ</w:t>
      </w:r>
      <w:r w:rsidRPr="00EB4951">
        <w:rPr>
          <w:rStyle w:val="Char3"/>
          <w:rFonts w:hint="cs"/>
          <w:rtl/>
        </w:rPr>
        <w:t xml:space="preserve"> تو نمی‌گردم، چند روزی به همین منوال گذشت، سپس به دنبال من کس فرستاد و مرا پیش خود خواند، من به خانه رفتم، ماردم گاهی با خوشحالی و گاهی با ناراضی با من برخورد می‌کرد، و مرا در مقابل برادرم عامر، عار داده و طعنه می‌زد و می‌گفت که او خوب است و دین خود را ترک نمی‌دهد، اما چون حضرت عامر</w:t>
      </w:r>
      <w:r w:rsidR="00203A69" w:rsidRPr="00203A69">
        <w:rPr>
          <w:rFonts w:cs="CTraditional Arabic" w:hint="cs"/>
          <w:rtl/>
          <w:lang w:bidi="fa-IR"/>
        </w:rPr>
        <w:t xml:space="preserve">س </w:t>
      </w:r>
      <w:r w:rsidRPr="00EB4951">
        <w:rPr>
          <w:rStyle w:val="Char3"/>
          <w:rFonts w:hint="cs"/>
          <w:rtl/>
        </w:rPr>
        <w:t>هم مسلمان شد.</w:t>
      </w:r>
    </w:p>
    <w:p w:rsidR="000A5DC5" w:rsidRPr="00EB4951" w:rsidRDefault="000A5DC5" w:rsidP="00FD77E4">
      <w:pPr>
        <w:ind w:firstLine="284"/>
        <w:jc w:val="both"/>
        <w:rPr>
          <w:rStyle w:val="Char3"/>
          <w:rtl/>
        </w:rPr>
      </w:pPr>
      <w:r w:rsidRPr="00774092">
        <w:rPr>
          <w:rStyle w:val="Char0"/>
          <w:rFonts w:hint="cs"/>
          <w:rtl/>
        </w:rPr>
        <w:t>«</w:t>
      </w:r>
      <w:r w:rsidR="00240D74" w:rsidRPr="00774092">
        <w:rPr>
          <w:rStyle w:val="Char0"/>
          <w:rFonts w:hint="cs"/>
          <w:rtl/>
        </w:rPr>
        <w:t>لقي منها ما لم يلق أحد من الصياح والأذى حتى هاجر إلى حبشه</w:t>
      </w:r>
      <w:r w:rsidRPr="00774092">
        <w:rPr>
          <w:rStyle w:val="Char0"/>
          <w:rFonts w:hint="cs"/>
          <w:rtl/>
        </w:rPr>
        <w:t>»</w:t>
      </w:r>
      <w:r w:rsidRPr="00EB4951">
        <w:rPr>
          <w:rStyle w:val="Char3"/>
          <w:rFonts w:hint="cs"/>
          <w:rtl/>
        </w:rPr>
        <w:t>.</w:t>
      </w:r>
    </w:p>
    <w:p w:rsidR="00952358" w:rsidRPr="00EB4951" w:rsidRDefault="00952358" w:rsidP="00FD77E4">
      <w:pPr>
        <w:ind w:firstLine="284"/>
        <w:jc w:val="both"/>
        <w:rPr>
          <w:rStyle w:val="Char3"/>
          <w:rtl/>
        </w:rPr>
      </w:pPr>
      <w:r w:rsidRPr="00EB4951">
        <w:rPr>
          <w:rStyle w:val="Char3"/>
          <w:rFonts w:hint="cs"/>
          <w:rtl/>
        </w:rPr>
        <w:t>از دست مادرش بیش از هرکس و آزار چشید تا روزی که به سوی حبشه هجرت کرد</w:t>
      </w:r>
      <w:r w:rsidRPr="00EF14B1">
        <w:rPr>
          <w:rStyle w:val="Char3"/>
          <w:rFonts w:hint="cs"/>
          <w:vertAlign w:val="superscript"/>
          <w:rtl/>
        </w:rPr>
        <w:t>(</w:t>
      </w:r>
      <w:r w:rsidRPr="00EF14B1">
        <w:rPr>
          <w:rStyle w:val="Char3"/>
          <w:vertAlign w:val="superscript"/>
          <w:rtl/>
        </w:rPr>
        <w:footnoteReference w:id="148"/>
      </w:r>
      <w:r w:rsidRPr="00EF14B1">
        <w:rPr>
          <w:rStyle w:val="Char3"/>
          <w:rFonts w:hint="cs"/>
          <w:vertAlign w:val="superscript"/>
          <w:rtl/>
        </w:rPr>
        <w:t>)</w:t>
      </w:r>
      <w:r w:rsidRPr="00EB4951">
        <w:rPr>
          <w:rStyle w:val="Char3"/>
          <w:rFonts w:hint="cs"/>
          <w:rtl/>
        </w:rPr>
        <w:t>.</w:t>
      </w:r>
    </w:p>
    <w:p w:rsidR="00585835" w:rsidRPr="00EB4951" w:rsidRDefault="00585835" w:rsidP="00FD77E4">
      <w:pPr>
        <w:ind w:firstLine="284"/>
        <w:jc w:val="both"/>
        <w:rPr>
          <w:rStyle w:val="Char3"/>
          <w:rtl/>
        </w:rPr>
      </w:pPr>
      <w:r w:rsidRPr="00EB4951">
        <w:rPr>
          <w:rStyle w:val="Char3"/>
          <w:rFonts w:hint="cs"/>
          <w:rtl/>
        </w:rPr>
        <w:t>(ب) ابن اسحاق می‌گوید:</w:t>
      </w:r>
    </w:p>
    <w:p w:rsidR="00585835" w:rsidRPr="00EB4951" w:rsidRDefault="00A43A83" w:rsidP="00FD77E4">
      <w:pPr>
        <w:ind w:firstLine="284"/>
        <w:jc w:val="both"/>
        <w:rPr>
          <w:rStyle w:val="Char3"/>
          <w:rtl/>
        </w:rPr>
      </w:pPr>
      <w:r w:rsidRPr="00EB4951">
        <w:rPr>
          <w:rStyle w:val="Char3"/>
          <w:rFonts w:hint="cs"/>
          <w:rtl/>
        </w:rPr>
        <w:t>اصحاب رسول الله</w:t>
      </w:r>
      <w:r>
        <w:rPr>
          <w:rFonts w:cs="CTraditional Arabic" w:hint="cs"/>
          <w:rtl/>
          <w:lang w:bidi="fa-IR"/>
        </w:rPr>
        <w:t>ص</w:t>
      </w:r>
      <w:r w:rsidR="00585835" w:rsidRPr="00EB4951">
        <w:rPr>
          <w:rStyle w:val="Char3"/>
          <w:rFonts w:hint="cs"/>
          <w:rtl/>
        </w:rPr>
        <w:t xml:space="preserve"> برای نمازخواندن در وادی‌ها (و در اماکن مخفی) از چشم قوم خود در خفاء و پنهان نماز می‌خواندند، روزی حضرت سعد بن ابی وقاص</w:t>
      </w:r>
      <w:r w:rsidR="00203A69" w:rsidRPr="00203A69">
        <w:rPr>
          <w:rFonts w:cs="CTraditional Arabic" w:hint="cs"/>
          <w:rtl/>
          <w:lang w:bidi="fa-IR"/>
        </w:rPr>
        <w:t xml:space="preserve">س </w:t>
      </w:r>
      <w:r w:rsidR="00585835" w:rsidRPr="00EB4951">
        <w:rPr>
          <w:rStyle w:val="Char3"/>
          <w:rFonts w:hint="cs"/>
          <w:rtl/>
        </w:rPr>
        <w:t>با چند نفر از صحابه در وادی مکه نماز می‌خواند که ناگاه بعضی از مشرکان رسیدند و بر نماز صحابه نکیر و عیب‌چینی را آغاز نموده تا این که نوبت به درگیری و جنگ رسید آنگاه حضرت سعد</w:t>
      </w:r>
      <w:r w:rsidR="00203A69" w:rsidRPr="00203A69">
        <w:rPr>
          <w:rFonts w:cs="CTraditional Arabic" w:hint="cs"/>
          <w:rtl/>
          <w:lang w:bidi="fa-IR"/>
        </w:rPr>
        <w:t xml:space="preserve">س </w:t>
      </w:r>
      <w:r w:rsidR="00585835" w:rsidRPr="00EB4951">
        <w:rPr>
          <w:rStyle w:val="Char3"/>
          <w:rFonts w:hint="cs"/>
          <w:rtl/>
        </w:rPr>
        <w:t>استخوان فک</w:t>
      </w:r>
      <w:r w:rsidR="00585835" w:rsidRPr="00EF14B1">
        <w:rPr>
          <w:rStyle w:val="Char3"/>
          <w:rFonts w:hint="cs"/>
          <w:vertAlign w:val="superscript"/>
          <w:rtl/>
        </w:rPr>
        <w:t>(</w:t>
      </w:r>
      <w:r w:rsidR="00585835" w:rsidRPr="00EF14B1">
        <w:rPr>
          <w:rStyle w:val="Char3"/>
          <w:vertAlign w:val="superscript"/>
          <w:rtl/>
        </w:rPr>
        <w:footnoteReference w:id="149"/>
      </w:r>
      <w:r w:rsidR="00585835" w:rsidRPr="00EF14B1">
        <w:rPr>
          <w:rStyle w:val="Char3"/>
          <w:rFonts w:hint="cs"/>
          <w:vertAlign w:val="superscript"/>
          <w:rtl/>
        </w:rPr>
        <w:t>)</w:t>
      </w:r>
      <w:r w:rsidR="00585835" w:rsidRPr="00EB4951">
        <w:rPr>
          <w:rStyle w:val="Char3"/>
          <w:rFonts w:hint="cs"/>
          <w:rtl/>
        </w:rPr>
        <w:t xml:space="preserve"> شتری را برداشته به یکی از مشرکان زد و او را مجروح کرد </w:t>
      </w:r>
      <w:r w:rsidR="00585835">
        <w:rPr>
          <w:rFonts w:cs="Times New Roman" w:hint="cs"/>
          <w:rtl/>
          <w:lang w:bidi="fa-IR"/>
        </w:rPr>
        <w:t>–</w:t>
      </w:r>
      <w:r w:rsidR="00585835" w:rsidRPr="00EB4951">
        <w:rPr>
          <w:rStyle w:val="Char3"/>
          <w:rFonts w:hint="cs"/>
          <w:rtl/>
        </w:rPr>
        <w:t xml:space="preserve"> این اولین خونی بود که برای اسلام ریخته شد</w:t>
      </w:r>
      <w:r w:rsidR="00585835" w:rsidRPr="00EF14B1">
        <w:rPr>
          <w:rStyle w:val="Char3"/>
          <w:rFonts w:hint="cs"/>
          <w:vertAlign w:val="superscript"/>
          <w:rtl/>
        </w:rPr>
        <w:t>(</w:t>
      </w:r>
      <w:r w:rsidR="00585835" w:rsidRPr="00EF14B1">
        <w:rPr>
          <w:rStyle w:val="Char3"/>
          <w:vertAlign w:val="superscript"/>
          <w:rtl/>
        </w:rPr>
        <w:footnoteReference w:id="150"/>
      </w:r>
      <w:r w:rsidR="00585835" w:rsidRPr="00EF14B1">
        <w:rPr>
          <w:rStyle w:val="Char3"/>
          <w:rFonts w:hint="cs"/>
          <w:vertAlign w:val="superscript"/>
          <w:rtl/>
        </w:rPr>
        <w:t>)</w:t>
      </w:r>
      <w:r w:rsidR="00585835" w:rsidRPr="00EB4951">
        <w:rPr>
          <w:rStyle w:val="Char3"/>
          <w:rFonts w:hint="cs"/>
          <w:rtl/>
        </w:rPr>
        <w:t>.</w:t>
      </w:r>
    </w:p>
    <w:p w:rsidR="00E1670E" w:rsidRDefault="006D6454" w:rsidP="0067125B">
      <w:pPr>
        <w:pStyle w:val="a1"/>
        <w:rPr>
          <w:rtl/>
        </w:rPr>
      </w:pPr>
      <w:bookmarkStart w:id="39" w:name="_Toc424209880"/>
      <w:r>
        <w:rPr>
          <w:rFonts w:hint="cs"/>
          <w:rtl/>
        </w:rPr>
        <w:t>24- حضرت عامر بن ابی وقاص</w:t>
      </w:r>
      <w:r w:rsidR="00203A69" w:rsidRPr="005C5915">
        <w:rPr>
          <w:rFonts w:cs="CTraditional Arabic" w:hint="cs"/>
          <w:b/>
          <w:bCs w:val="0"/>
          <w:sz w:val="28"/>
          <w:szCs w:val="28"/>
          <w:rtl/>
        </w:rPr>
        <w:t>س</w:t>
      </w:r>
      <w:r w:rsidR="00203A69" w:rsidRPr="00203A69">
        <w:rPr>
          <w:rFonts w:cs="CTraditional Arabic" w:hint="cs"/>
          <w:rtl/>
        </w:rPr>
        <w:t xml:space="preserve"> </w:t>
      </w:r>
      <w:r w:rsidR="003F5489">
        <w:rPr>
          <w:rFonts w:hint="cs"/>
          <w:rtl/>
        </w:rPr>
        <w:t>برادر حضرت سعد بن ابی</w:t>
      </w:r>
      <w:r w:rsidR="003F5489">
        <w:rPr>
          <w:rFonts w:hint="eastAsia"/>
          <w:rtl/>
        </w:rPr>
        <w:t>‌</w:t>
      </w:r>
      <w:r>
        <w:rPr>
          <w:rFonts w:hint="cs"/>
          <w:rtl/>
        </w:rPr>
        <w:t>وقاص</w:t>
      </w:r>
      <w:r w:rsidR="00045819" w:rsidRPr="005C5915">
        <w:rPr>
          <w:rFonts w:cs="CTraditional Arabic" w:hint="cs"/>
          <w:b/>
          <w:bCs w:val="0"/>
          <w:sz w:val="28"/>
          <w:szCs w:val="28"/>
          <w:rtl/>
        </w:rPr>
        <w:t>س</w:t>
      </w:r>
      <w:r>
        <w:rPr>
          <w:rFonts w:hint="cs"/>
          <w:rtl/>
        </w:rPr>
        <w:t>:</w:t>
      </w:r>
      <w:bookmarkEnd w:id="39"/>
    </w:p>
    <w:p w:rsidR="006D6454" w:rsidRPr="00EB4951" w:rsidRDefault="0027406C" w:rsidP="00FD77E4">
      <w:pPr>
        <w:ind w:firstLine="284"/>
        <w:jc w:val="both"/>
        <w:rPr>
          <w:rStyle w:val="Char3"/>
          <w:rtl/>
        </w:rPr>
      </w:pPr>
      <w:r w:rsidRPr="00EB4951">
        <w:rPr>
          <w:rStyle w:val="Char3"/>
          <w:rFonts w:hint="cs"/>
          <w:rtl/>
        </w:rPr>
        <w:t>امام ابن سعد</w:t>
      </w:r>
      <w:r w:rsidR="00203A69" w:rsidRPr="00203A69">
        <w:rPr>
          <w:rFonts w:cs="CTraditional Arabic" w:hint="cs"/>
          <w:rtl/>
          <w:lang w:bidi="fa-IR"/>
        </w:rPr>
        <w:t xml:space="preserve">س </w:t>
      </w:r>
      <w:r w:rsidRPr="00EB4951">
        <w:rPr>
          <w:rStyle w:val="Char3"/>
          <w:rFonts w:hint="cs"/>
          <w:rtl/>
        </w:rPr>
        <w:t>روایت می‌کند که حضرت عامر بن ابی وقاص یازدهمین نفر بود که بعد از 10 نفر مسلمان شد.</w:t>
      </w:r>
    </w:p>
    <w:p w:rsidR="00011D26" w:rsidRPr="00EB4951" w:rsidRDefault="00011D26" w:rsidP="00FD77E4">
      <w:pPr>
        <w:ind w:firstLine="284"/>
        <w:jc w:val="both"/>
        <w:rPr>
          <w:rStyle w:val="Char3"/>
          <w:rtl/>
        </w:rPr>
      </w:pPr>
      <w:r w:rsidRPr="00774092">
        <w:rPr>
          <w:rStyle w:val="Char0"/>
          <w:rFonts w:hint="cs"/>
          <w:rtl/>
        </w:rPr>
        <w:t>«</w:t>
      </w:r>
      <w:r w:rsidR="00305B2E" w:rsidRPr="00774092">
        <w:rPr>
          <w:rStyle w:val="Char0"/>
          <w:rFonts w:hint="cs"/>
          <w:rtl/>
        </w:rPr>
        <w:t xml:space="preserve">فلقي من أمه ما لم يلق </w:t>
      </w:r>
      <w:r w:rsidR="00774092">
        <w:rPr>
          <w:rStyle w:val="Char0"/>
          <w:rFonts w:hint="cs"/>
          <w:rtl/>
        </w:rPr>
        <w:t>أ</w:t>
      </w:r>
      <w:r w:rsidR="00305B2E" w:rsidRPr="00774092">
        <w:rPr>
          <w:rStyle w:val="Char0"/>
          <w:rFonts w:hint="cs"/>
          <w:rtl/>
        </w:rPr>
        <w:t xml:space="preserve">حد من قريش من الصباح به والأذى له حتى هاجر إلى الأرض </w:t>
      </w:r>
      <w:r w:rsidR="002C56AB" w:rsidRPr="00774092">
        <w:rPr>
          <w:rStyle w:val="Char0"/>
          <w:rFonts w:hint="cs"/>
          <w:rtl/>
        </w:rPr>
        <w:t>الحبشة</w:t>
      </w:r>
      <w:r w:rsidRPr="00774092">
        <w:rPr>
          <w:rStyle w:val="Char0"/>
          <w:rFonts w:hint="cs"/>
          <w:rtl/>
        </w:rPr>
        <w:t>»</w:t>
      </w:r>
      <w:r w:rsidRPr="00EB4951">
        <w:rPr>
          <w:rStyle w:val="Char3"/>
          <w:rFonts w:hint="cs"/>
          <w:rtl/>
        </w:rPr>
        <w:t>.</w:t>
      </w:r>
    </w:p>
    <w:p w:rsidR="00011D26" w:rsidRPr="00EB4951" w:rsidRDefault="00011D26" w:rsidP="00FD77E4">
      <w:pPr>
        <w:ind w:firstLine="284"/>
        <w:jc w:val="both"/>
        <w:rPr>
          <w:rStyle w:val="Char3"/>
          <w:rtl/>
        </w:rPr>
      </w:pPr>
      <w:r w:rsidRPr="00EB4951">
        <w:rPr>
          <w:rStyle w:val="Char3"/>
          <w:rFonts w:hint="cs"/>
          <w:rtl/>
        </w:rPr>
        <w:t>لذا پس از دست مادر خود به قدری اذیت دید که هیچکس از قریشیان آن قدر اذیت و آزار ندیده بود، تا این که به سوی کشور حبشه هجرت کرد.</w:t>
      </w:r>
    </w:p>
    <w:p w:rsidR="00F928F6" w:rsidRPr="00EB4951" w:rsidRDefault="00F928F6" w:rsidP="00FD77E4">
      <w:pPr>
        <w:ind w:firstLine="284"/>
        <w:jc w:val="both"/>
        <w:rPr>
          <w:rStyle w:val="Char3"/>
          <w:rtl/>
        </w:rPr>
      </w:pPr>
      <w:r w:rsidRPr="00EB4951">
        <w:rPr>
          <w:rStyle w:val="Char3"/>
          <w:rFonts w:hint="cs"/>
          <w:rtl/>
        </w:rPr>
        <w:t>از حضرت سعد بن ابی وقاص</w:t>
      </w:r>
      <w:r w:rsidR="00A43A83">
        <w:rPr>
          <w:rFonts w:cs="CTraditional Arabic" w:hint="cs"/>
          <w:rtl/>
          <w:lang w:bidi="fa-IR"/>
        </w:rPr>
        <w:t>ب</w:t>
      </w:r>
      <w:r w:rsidRPr="00EB4951">
        <w:rPr>
          <w:rStyle w:val="Char3"/>
          <w:rFonts w:hint="cs"/>
          <w:rtl/>
        </w:rPr>
        <w:t xml:space="preserve"> روایت شده است که چون برادر من، عامر مسلمان شد، روزی من وارد منزل شدم دیدم مردم به دور مادر و برادر من گرد آمده</w:t>
      </w:r>
      <w:r w:rsidR="001F5F81" w:rsidRPr="00EB4951">
        <w:rPr>
          <w:rStyle w:val="Char3"/>
          <w:rFonts w:hint="cs"/>
          <w:rtl/>
        </w:rPr>
        <w:t>‌اند،</w:t>
      </w:r>
      <w:r w:rsidRPr="00EB4951">
        <w:rPr>
          <w:rStyle w:val="Char3"/>
          <w:rFonts w:hint="cs"/>
          <w:rtl/>
        </w:rPr>
        <w:t xml:space="preserve"> من پرسیدم این همه مردم چرا جمع شده اند؟</w:t>
      </w:r>
      <w:r w:rsidR="001F5F81" w:rsidRPr="00EB4951">
        <w:rPr>
          <w:rStyle w:val="Char3"/>
          <w:rFonts w:hint="cs"/>
          <w:rtl/>
        </w:rPr>
        <w:t xml:space="preserve"> آن‌ها </w:t>
      </w:r>
      <w:r w:rsidRPr="00EB4951">
        <w:rPr>
          <w:rStyle w:val="Char3"/>
          <w:rFonts w:hint="cs"/>
          <w:rtl/>
        </w:rPr>
        <w:t>گفتند: اینک مادر تو برادرت را گرفته و:</w:t>
      </w:r>
    </w:p>
    <w:p w:rsidR="00F928F6" w:rsidRPr="00EB4951" w:rsidRDefault="00F928F6" w:rsidP="00FD77E4">
      <w:pPr>
        <w:ind w:firstLine="284"/>
        <w:jc w:val="both"/>
        <w:rPr>
          <w:rStyle w:val="Char3"/>
          <w:rtl/>
        </w:rPr>
      </w:pPr>
      <w:r w:rsidRPr="00774092">
        <w:rPr>
          <w:rStyle w:val="Char0"/>
          <w:rFonts w:hint="cs"/>
          <w:rtl/>
        </w:rPr>
        <w:t>«</w:t>
      </w:r>
      <w:r w:rsidR="001054A3" w:rsidRPr="00774092">
        <w:rPr>
          <w:rStyle w:val="Char0"/>
          <w:rFonts w:hint="cs"/>
          <w:rtl/>
        </w:rPr>
        <w:t>تعطي الله عهداً إلا يظلها ظل ولا تأكل طعاماً ولا تشرب. شراباً حتى يدع الصباوة</w:t>
      </w:r>
      <w:r w:rsidRPr="00774092">
        <w:rPr>
          <w:rStyle w:val="Char0"/>
          <w:rFonts w:hint="cs"/>
          <w:rtl/>
        </w:rPr>
        <w:t>»</w:t>
      </w:r>
      <w:r w:rsidRPr="00EB4951">
        <w:rPr>
          <w:rStyle w:val="Char3"/>
          <w:rFonts w:hint="cs"/>
          <w:rtl/>
        </w:rPr>
        <w:t>.</w:t>
      </w:r>
    </w:p>
    <w:p w:rsidR="00F928F6" w:rsidRPr="00EB4951" w:rsidRDefault="00F928F6" w:rsidP="00FD77E4">
      <w:pPr>
        <w:ind w:firstLine="284"/>
        <w:jc w:val="both"/>
        <w:rPr>
          <w:rStyle w:val="Char3"/>
          <w:rtl/>
        </w:rPr>
      </w:pPr>
      <w:r w:rsidRPr="00EB4951">
        <w:rPr>
          <w:rStyle w:val="Char3"/>
          <w:rFonts w:hint="cs"/>
          <w:rtl/>
        </w:rPr>
        <w:t>با خدا عهد کرده است که تا زمانی که عامر بی‌دینی (اسلام) را رها نکند در زیر سایه ننشیند و غذا نخورد و آب ننوشد.</w:t>
      </w:r>
    </w:p>
    <w:p w:rsidR="00520499" w:rsidRPr="00EB4951" w:rsidRDefault="00520499" w:rsidP="00600109">
      <w:pPr>
        <w:ind w:firstLine="284"/>
        <w:jc w:val="both"/>
        <w:rPr>
          <w:rStyle w:val="Char3"/>
          <w:rtl/>
        </w:rPr>
      </w:pPr>
      <w:r w:rsidRPr="00EB4951">
        <w:rPr>
          <w:rStyle w:val="Char3"/>
          <w:rFonts w:hint="cs"/>
          <w:rtl/>
        </w:rPr>
        <w:t>حضرت سعد بن ابی وقاص</w:t>
      </w:r>
      <w:r w:rsidR="00A43A83">
        <w:rPr>
          <w:rFonts w:cs="CTraditional Arabic" w:hint="cs"/>
          <w:rtl/>
          <w:lang w:bidi="fa-IR"/>
        </w:rPr>
        <w:t>ب</w:t>
      </w:r>
      <w:r w:rsidRPr="00EB4951">
        <w:rPr>
          <w:rStyle w:val="Char3"/>
          <w:rFonts w:hint="cs"/>
          <w:rtl/>
        </w:rPr>
        <w:t xml:space="preserve"> جلو رفت و مادر خود را به گوشه‌ای برد و گفت: ای مادر</w:t>
      </w:r>
      <w:r w:rsidR="00ED683B">
        <w:rPr>
          <w:rStyle w:val="Char3"/>
          <w:rFonts w:hint="cs"/>
          <w:rtl/>
        </w:rPr>
        <w:t xml:space="preserve"> دربارۀ </w:t>
      </w:r>
      <w:r w:rsidRPr="00EB4951">
        <w:rPr>
          <w:rStyle w:val="Char3"/>
          <w:rFonts w:hint="cs"/>
          <w:rtl/>
        </w:rPr>
        <w:t>من این سوگند را یاد کن، او گفت چرا؟ حضرت سعد</w:t>
      </w:r>
      <w:r w:rsidR="00203A69" w:rsidRPr="00203A69">
        <w:rPr>
          <w:rFonts w:cs="CTraditional Arabic" w:hint="cs"/>
          <w:rtl/>
          <w:lang w:bidi="fa-IR"/>
        </w:rPr>
        <w:t xml:space="preserve">س </w:t>
      </w:r>
      <w:r w:rsidRPr="00EB4951">
        <w:rPr>
          <w:rStyle w:val="Char3"/>
          <w:rFonts w:hint="cs"/>
          <w:rtl/>
        </w:rPr>
        <w:t>گفت: برای این که نه تو در زیر سایه آرام بگیری و نه غذا بخوری و نه آب بنوشی تا بمیری و در جهنم قرارگاه خود را دریابی مادرش جواب داد که من</w:t>
      </w:r>
      <w:r w:rsidR="00ED683B">
        <w:rPr>
          <w:rStyle w:val="Char3"/>
          <w:rFonts w:hint="cs"/>
          <w:rtl/>
        </w:rPr>
        <w:t xml:space="preserve"> دربارۀ </w:t>
      </w:r>
      <w:r w:rsidRPr="00EB4951">
        <w:rPr>
          <w:rStyle w:val="Char3"/>
          <w:rFonts w:hint="cs"/>
          <w:rtl/>
        </w:rPr>
        <w:t>فرزند نیک و فرمانبردار خود سوگند یاد می‌کنم، چنان</w:t>
      </w:r>
      <w:r w:rsidR="00600109">
        <w:rPr>
          <w:rStyle w:val="Char3"/>
          <w:rFonts w:hint="eastAsia"/>
          <w:rtl/>
        </w:rPr>
        <w:t>‌</w:t>
      </w:r>
      <w:r w:rsidRPr="00EB4951">
        <w:rPr>
          <w:rStyle w:val="Char3"/>
          <w:rFonts w:hint="cs"/>
          <w:rtl/>
        </w:rPr>
        <w:t>که خداوند متعال در این مورد قرآن نازل فرمود:</w:t>
      </w:r>
    </w:p>
    <w:p w:rsidR="00E669C4" w:rsidRPr="00E761CB" w:rsidRDefault="00E669C4" w:rsidP="00FD77E4">
      <w:pPr>
        <w:ind w:firstLine="284"/>
        <w:jc w:val="both"/>
        <w:rPr>
          <w:rStyle w:val="Char5"/>
          <w:rtl/>
        </w:rPr>
      </w:pPr>
      <w:r>
        <w:rPr>
          <w:rFonts w:ascii="Traditional Arabic" w:hAnsi="Traditional Arabic" w:cs="Traditional Arabic"/>
          <w:rtl/>
          <w:lang w:bidi="fa-IR"/>
        </w:rPr>
        <w:t>﴿</w:t>
      </w:r>
      <w:r w:rsidR="00ED27EC" w:rsidRPr="00E761CB">
        <w:rPr>
          <w:rStyle w:val="Char5"/>
          <w:rtl/>
        </w:rPr>
        <w:t>وَإِن جَٰهَدَاكَ عَلَىٰٓ أَن تُشۡرِكَ بِي مَا لَيۡسَ لَكَ بِهِ</w:t>
      </w:r>
      <w:r w:rsidR="00ED27EC" w:rsidRPr="00E761CB">
        <w:rPr>
          <w:rStyle w:val="Char5"/>
          <w:rFonts w:hint="cs"/>
          <w:rtl/>
        </w:rPr>
        <w:t>ۦ</w:t>
      </w:r>
      <w:r w:rsidR="00ED27EC" w:rsidRPr="00E761CB">
        <w:rPr>
          <w:rStyle w:val="Char5"/>
          <w:rtl/>
        </w:rPr>
        <w:t xml:space="preserve"> عِلۡمٞ فَلَا تُطِعۡهُمَاۖ</w:t>
      </w:r>
      <w:r>
        <w:rPr>
          <w:rFonts w:ascii="Traditional Arabic" w:hAnsi="Traditional Arabic" w:cs="Traditional Arabic"/>
          <w:rtl/>
          <w:lang w:bidi="fa-IR"/>
        </w:rPr>
        <w:t>﴾</w:t>
      </w:r>
      <w:r w:rsidRPr="00EB4951">
        <w:rPr>
          <w:rStyle w:val="Char3"/>
          <w:rFonts w:hint="cs"/>
          <w:rtl/>
        </w:rPr>
        <w:t xml:space="preserve"> </w:t>
      </w:r>
      <w:r w:rsidRPr="005C5915">
        <w:rPr>
          <w:rStyle w:val="Char4"/>
          <w:rtl/>
        </w:rPr>
        <w:t>[</w:t>
      </w:r>
      <w:r w:rsidR="00872816" w:rsidRPr="005C5915">
        <w:rPr>
          <w:rStyle w:val="Char4"/>
          <w:rFonts w:hint="cs"/>
          <w:rtl/>
        </w:rPr>
        <w:t>لقمان: 15</w:t>
      </w:r>
      <w:r w:rsidRPr="005C5915">
        <w:rPr>
          <w:rStyle w:val="Char4"/>
          <w:rtl/>
        </w:rPr>
        <w:t>]</w:t>
      </w:r>
      <w:r w:rsidRPr="005C5915">
        <w:rPr>
          <w:rStyle w:val="Char4"/>
          <w:rFonts w:hint="cs"/>
          <w:rtl/>
        </w:rPr>
        <w:t>.</w:t>
      </w:r>
    </w:p>
    <w:p w:rsidR="00A74CA2" w:rsidRPr="00EB4951" w:rsidRDefault="00A74CA2" w:rsidP="00FD77E4">
      <w:pPr>
        <w:ind w:firstLine="284"/>
        <w:jc w:val="both"/>
        <w:rPr>
          <w:rStyle w:val="Char3"/>
          <w:rtl/>
        </w:rPr>
      </w:pPr>
      <w:r w:rsidRPr="00EB4951">
        <w:rPr>
          <w:rStyle w:val="Char3"/>
          <w:rFonts w:hint="cs"/>
          <w:rtl/>
        </w:rPr>
        <w:t>و اگر پدر و مادر تو</w:t>
      </w:r>
      <w:r w:rsidR="00BF3AA1" w:rsidRPr="00EB4951">
        <w:rPr>
          <w:rStyle w:val="Char3"/>
          <w:rFonts w:hint="cs"/>
          <w:rtl/>
        </w:rPr>
        <w:t xml:space="preserve"> تو را </w:t>
      </w:r>
      <w:r w:rsidRPr="00EB4951">
        <w:rPr>
          <w:rStyle w:val="Char3"/>
          <w:rFonts w:hint="cs"/>
          <w:rtl/>
        </w:rPr>
        <w:t>اجبار کنند که با من چیزی را که در مورد وی هیچ دلیل و برهانی نداری</w:t>
      </w:r>
      <w:r w:rsidR="00FF631B" w:rsidRPr="00EB4951">
        <w:rPr>
          <w:rStyle w:val="Char3"/>
          <w:rFonts w:hint="cs"/>
          <w:rtl/>
        </w:rPr>
        <w:t xml:space="preserve"> شریک گردانی، پس از</w:t>
      </w:r>
      <w:r w:rsidR="001F5F81" w:rsidRPr="00EB4951">
        <w:rPr>
          <w:rStyle w:val="Char3"/>
          <w:rFonts w:hint="cs"/>
          <w:rtl/>
        </w:rPr>
        <w:t xml:space="preserve"> آن‌ها </w:t>
      </w:r>
      <w:r w:rsidR="00FF631B" w:rsidRPr="00EB4951">
        <w:rPr>
          <w:rStyle w:val="Char3"/>
          <w:rFonts w:hint="cs"/>
          <w:rtl/>
        </w:rPr>
        <w:t xml:space="preserve">اطاعت </w:t>
      </w:r>
      <w:r w:rsidR="003F5489" w:rsidRPr="00EB4951">
        <w:rPr>
          <w:rStyle w:val="Char3"/>
          <w:rFonts w:hint="cs"/>
          <w:rtl/>
        </w:rPr>
        <w:t>م</w:t>
      </w:r>
      <w:r w:rsidRPr="00EB4951">
        <w:rPr>
          <w:rStyle w:val="Char3"/>
          <w:rFonts w:hint="cs"/>
          <w:rtl/>
        </w:rPr>
        <w:t>کن</w:t>
      </w:r>
      <w:r w:rsidR="003F5489">
        <w:rPr>
          <w:rFonts w:ascii="Traditional Arabic" w:hAnsi="Traditional Arabic" w:cs="Traditional Arabic"/>
          <w:rtl/>
          <w:lang w:bidi="fa-IR"/>
        </w:rPr>
        <w:t>»</w:t>
      </w:r>
      <w:r w:rsidRPr="00EF14B1">
        <w:rPr>
          <w:rStyle w:val="Char3"/>
          <w:rFonts w:hint="cs"/>
          <w:vertAlign w:val="superscript"/>
          <w:rtl/>
        </w:rPr>
        <w:t>(</w:t>
      </w:r>
      <w:r w:rsidRPr="00EF14B1">
        <w:rPr>
          <w:rStyle w:val="Char3"/>
          <w:vertAlign w:val="superscript"/>
          <w:rtl/>
        </w:rPr>
        <w:footnoteReference w:id="151"/>
      </w:r>
      <w:r w:rsidRPr="00EF14B1">
        <w:rPr>
          <w:rStyle w:val="Char3"/>
          <w:rFonts w:hint="cs"/>
          <w:vertAlign w:val="superscript"/>
          <w:rtl/>
        </w:rPr>
        <w:t>)</w:t>
      </w:r>
      <w:r w:rsidRPr="00EB4951">
        <w:rPr>
          <w:rStyle w:val="Char3"/>
          <w:rFonts w:hint="cs"/>
          <w:rtl/>
        </w:rPr>
        <w:t>.</w:t>
      </w:r>
    </w:p>
    <w:p w:rsidR="001B33CE" w:rsidRDefault="00FF383A" w:rsidP="0067125B">
      <w:pPr>
        <w:pStyle w:val="a1"/>
        <w:rPr>
          <w:rtl/>
        </w:rPr>
      </w:pPr>
      <w:bookmarkStart w:id="40" w:name="_Toc424209881"/>
      <w:r>
        <w:rPr>
          <w:rFonts w:hint="cs"/>
          <w:rtl/>
        </w:rPr>
        <w:t>25- حضرت ابوذر غ</w:t>
      </w:r>
      <w:r w:rsidR="006A20C4">
        <w:rPr>
          <w:rFonts w:hint="cs"/>
          <w:rtl/>
        </w:rPr>
        <w:t>فاری</w:t>
      </w:r>
      <w:r w:rsidR="00045819" w:rsidRPr="005C5915">
        <w:rPr>
          <w:rFonts w:cs="CTraditional Arabic" w:hint="cs"/>
          <w:b/>
          <w:bCs w:val="0"/>
          <w:sz w:val="28"/>
          <w:szCs w:val="28"/>
          <w:rtl/>
        </w:rPr>
        <w:t>س</w:t>
      </w:r>
      <w:r w:rsidR="006A20C4">
        <w:rPr>
          <w:rFonts w:hint="cs"/>
          <w:rtl/>
        </w:rPr>
        <w:t>:</w:t>
      </w:r>
      <w:bookmarkEnd w:id="40"/>
    </w:p>
    <w:p w:rsidR="006A20C4" w:rsidRPr="00EB4951" w:rsidRDefault="00514687" w:rsidP="00FD77E4">
      <w:pPr>
        <w:ind w:firstLine="284"/>
        <w:jc w:val="both"/>
        <w:rPr>
          <w:rStyle w:val="Char3"/>
          <w:rtl/>
        </w:rPr>
      </w:pPr>
      <w:r w:rsidRPr="00EB4951">
        <w:rPr>
          <w:rStyle w:val="Char3"/>
          <w:rFonts w:hint="cs"/>
          <w:rtl/>
        </w:rPr>
        <w:t>از مسلمانان نخستین است، علامه ابن جوزی از قول خود وی نقل کرده است که در مسلمان‌شدن نفر چهارم بوده است</w:t>
      </w:r>
      <w:r w:rsidRPr="00EF14B1">
        <w:rPr>
          <w:rStyle w:val="Char3"/>
          <w:rFonts w:hint="cs"/>
          <w:vertAlign w:val="superscript"/>
          <w:rtl/>
        </w:rPr>
        <w:t>(</w:t>
      </w:r>
      <w:r w:rsidRPr="00EF14B1">
        <w:rPr>
          <w:rStyle w:val="Char3"/>
          <w:vertAlign w:val="superscript"/>
          <w:rtl/>
        </w:rPr>
        <w:footnoteReference w:id="152"/>
      </w:r>
      <w:r w:rsidRPr="00EF14B1">
        <w:rPr>
          <w:rStyle w:val="Char3"/>
          <w:rFonts w:hint="cs"/>
          <w:vertAlign w:val="superscript"/>
          <w:rtl/>
        </w:rPr>
        <w:t>)</w:t>
      </w:r>
      <w:r w:rsidRPr="00EB4951">
        <w:rPr>
          <w:rStyle w:val="Char3"/>
          <w:rFonts w:hint="cs"/>
          <w:rtl/>
        </w:rPr>
        <w:t>.</w:t>
      </w:r>
    </w:p>
    <w:p w:rsidR="003C241D" w:rsidRPr="00EB4951" w:rsidRDefault="003C241D" w:rsidP="00FD77E4">
      <w:pPr>
        <w:ind w:firstLine="284"/>
        <w:jc w:val="both"/>
        <w:rPr>
          <w:rStyle w:val="Char3"/>
          <w:rtl/>
        </w:rPr>
      </w:pPr>
      <w:r w:rsidRPr="00EB4951">
        <w:rPr>
          <w:rStyle w:val="Char3"/>
          <w:rFonts w:hint="cs"/>
          <w:rtl/>
        </w:rPr>
        <w:t>از حضرت ابن عباس</w:t>
      </w:r>
      <w:r w:rsidR="00A43A83">
        <w:rPr>
          <w:rFonts w:cs="CTraditional Arabic" w:hint="cs"/>
          <w:rtl/>
          <w:lang w:bidi="fa-IR"/>
        </w:rPr>
        <w:t>ب</w:t>
      </w:r>
      <w:r w:rsidRPr="00EB4951">
        <w:rPr>
          <w:rStyle w:val="Char3"/>
          <w:rFonts w:hint="cs"/>
          <w:rtl/>
        </w:rPr>
        <w:t xml:space="preserve"> روایت شده است که چون حضرت ابوذر</w:t>
      </w:r>
      <w:r w:rsidR="00203A69" w:rsidRPr="00203A69">
        <w:rPr>
          <w:rFonts w:cs="CTraditional Arabic" w:hint="cs"/>
          <w:rtl/>
          <w:lang w:bidi="fa-IR"/>
        </w:rPr>
        <w:t xml:space="preserve">س </w:t>
      </w:r>
      <w:r w:rsidRPr="00EB4951">
        <w:rPr>
          <w:rStyle w:val="Char3"/>
          <w:rFonts w:hint="cs"/>
          <w:rtl/>
        </w:rPr>
        <w:t>مس</w:t>
      </w:r>
      <w:r w:rsidR="00A43A83" w:rsidRPr="00EB4951">
        <w:rPr>
          <w:rStyle w:val="Char3"/>
          <w:rFonts w:hint="cs"/>
          <w:rtl/>
        </w:rPr>
        <w:t>لمان شد رسول اکرم</w:t>
      </w:r>
      <w:r w:rsidR="00A43A83">
        <w:rPr>
          <w:rFonts w:cs="CTraditional Arabic" w:hint="cs"/>
          <w:rtl/>
          <w:lang w:bidi="fa-IR"/>
        </w:rPr>
        <w:t>ص</w:t>
      </w:r>
      <w:r w:rsidRPr="00EB4951">
        <w:rPr>
          <w:rStyle w:val="Char3"/>
          <w:rFonts w:hint="cs"/>
          <w:rtl/>
        </w:rPr>
        <w:t xml:space="preserve"> فرمود به سوی قوم خود برگرد و آنان را از اسلام باخبر کن، حضرت ابوذر گفت:</w:t>
      </w:r>
    </w:p>
    <w:p w:rsidR="003C241D" w:rsidRPr="00EB4951" w:rsidRDefault="003C241D" w:rsidP="00FD77E4">
      <w:pPr>
        <w:ind w:firstLine="284"/>
        <w:jc w:val="both"/>
        <w:rPr>
          <w:rStyle w:val="Char3"/>
          <w:rtl/>
        </w:rPr>
      </w:pPr>
      <w:r w:rsidRPr="00774092">
        <w:rPr>
          <w:rStyle w:val="Char0"/>
          <w:rFonts w:hint="cs"/>
          <w:rtl/>
        </w:rPr>
        <w:t>«</w:t>
      </w:r>
      <w:r w:rsidR="008457F2" w:rsidRPr="00774092">
        <w:rPr>
          <w:rStyle w:val="Char0"/>
          <w:rFonts w:hint="eastAsia"/>
          <w:rtl/>
        </w:rPr>
        <w:t>وَالَّذِ</w:t>
      </w:r>
      <w:r w:rsidR="00774092">
        <w:rPr>
          <w:rStyle w:val="Char0"/>
          <w:rFonts w:hint="cs"/>
          <w:rtl/>
        </w:rPr>
        <w:t>ي</w:t>
      </w:r>
      <w:r w:rsidR="008457F2" w:rsidRPr="00774092">
        <w:rPr>
          <w:rStyle w:val="Char0"/>
          <w:rtl/>
        </w:rPr>
        <w:t xml:space="preserve"> </w:t>
      </w:r>
      <w:r w:rsidR="008457F2" w:rsidRPr="00774092">
        <w:rPr>
          <w:rStyle w:val="Char0"/>
          <w:rFonts w:hint="eastAsia"/>
          <w:rtl/>
        </w:rPr>
        <w:t>نَفْسِ</w:t>
      </w:r>
      <w:r w:rsidR="00774092">
        <w:rPr>
          <w:rStyle w:val="Char0"/>
          <w:rFonts w:hint="cs"/>
          <w:rtl/>
        </w:rPr>
        <w:t>ي</w:t>
      </w:r>
      <w:r w:rsidR="008457F2" w:rsidRPr="00774092">
        <w:rPr>
          <w:rStyle w:val="Char0"/>
          <w:rtl/>
        </w:rPr>
        <w:t xml:space="preserve"> </w:t>
      </w:r>
      <w:r w:rsidR="008457F2" w:rsidRPr="00774092">
        <w:rPr>
          <w:rStyle w:val="Char0"/>
          <w:rFonts w:hint="eastAsia"/>
          <w:rtl/>
        </w:rPr>
        <w:t>بِيَدِهِ</w:t>
      </w:r>
      <w:r w:rsidR="008457F2" w:rsidRPr="00774092">
        <w:rPr>
          <w:rStyle w:val="Char0"/>
          <w:rtl/>
        </w:rPr>
        <w:t xml:space="preserve"> </w:t>
      </w:r>
      <w:r w:rsidR="008457F2" w:rsidRPr="00774092">
        <w:rPr>
          <w:rStyle w:val="Char0"/>
          <w:rFonts w:hint="eastAsia"/>
          <w:rtl/>
        </w:rPr>
        <w:t>لأَصْرُخَنَّ</w:t>
      </w:r>
      <w:r w:rsidR="008457F2" w:rsidRPr="00774092">
        <w:rPr>
          <w:rStyle w:val="Char0"/>
          <w:rtl/>
        </w:rPr>
        <w:t xml:space="preserve"> </w:t>
      </w:r>
      <w:r w:rsidR="008457F2" w:rsidRPr="00774092">
        <w:rPr>
          <w:rStyle w:val="Char0"/>
          <w:rFonts w:hint="eastAsia"/>
          <w:rtl/>
        </w:rPr>
        <w:t>بِهَا</w:t>
      </w:r>
      <w:r w:rsidR="008457F2" w:rsidRPr="00774092">
        <w:rPr>
          <w:rStyle w:val="Char0"/>
          <w:rtl/>
        </w:rPr>
        <w:t xml:space="preserve"> </w:t>
      </w:r>
      <w:r w:rsidR="008457F2" w:rsidRPr="00774092">
        <w:rPr>
          <w:rStyle w:val="Char0"/>
          <w:rFonts w:hint="eastAsia"/>
          <w:rtl/>
        </w:rPr>
        <w:t>بَيْنَ</w:t>
      </w:r>
      <w:r w:rsidR="008457F2" w:rsidRPr="00774092">
        <w:rPr>
          <w:rStyle w:val="Char0"/>
          <w:rtl/>
        </w:rPr>
        <w:t xml:space="preserve"> </w:t>
      </w:r>
      <w:r w:rsidR="008457F2" w:rsidRPr="00774092">
        <w:rPr>
          <w:rStyle w:val="Char0"/>
          <w:rFonts w:hint="eastAsia"/>
          <w:rtl/>
        </w:rPr>
        <w:t>ظَهْرَانَيْهِمْ</w:t>
      </w:r>
      <w:r w:rsidRPr="00774092">
        <w:rPr>
          <w:rStyle w:val="Char0"/>
          <w:rFonts w:hint="cs"/>
          <w:rtl/>
        </w:rPr>
        <w:t>»</w:t>
      </w:r>
      <w:r w:rsidRPr="00EB4951">
        <w:rPr>
          <w:rStyle w:val="Char3"/>
          <w:rFonts w:hint="cs"/>
          <w:rtl/>
        </w:rPr>
        <w:t>.</w:t>
      </w:r>
    </w:p>
    <w:p w:rsidR="003C241D" w:rsidRPr="00EB4951" w:rsidRDefault="003C241D" w:rsidP="00FD77E4">
      <w:pPr>
        <w:ind w:firstLine="284"/>
        <w:jc w:val="both"/>
        <w:rPr>
          <w:rStyle w:val="Char3"/>
          <w:rtl/>
        </w:rPr>
      </w:pPr>
      <w:r w:rsidRPr="00EB4951">
        <w:rPr>
          <w:rStyle w:val="Char3"/>
          <w:rFonts w:hint="cs"/>
          <w:rtl/>
        </w:rPr>
        <w:t>قسم به ذات پروردگاری که روحم در قبضه اوست من علناً اسلام‌آوردن خود را در جمع مشرکان اظهار و آشکار خواهم کرد.</w:t>
      </w:r>
    </w:p>
    <w:p w:rsidR="000579DA" w:rsidRPr="00EB4951" w:rsidRDefault="0079160D" w:rsidP="00FD77E4">
      <w:pPr>
        <w:ind w:firstLine="284"/>
        <w:jc w:val="both"/>
        <w:rPr>
          <w:rStyle w:val="Char3"/>
          <w:rtl/>
        </w:rPr>
      </w:pPr>
      <w:r w:rsidRPr="00774092">
        <w:rPr>
          <w:rStyle w:val="Char2"/>
          <w:rFonts w:hint="cs"/>
          <w:rtl/>
        </w:rPr>
        <w:t>«</w:t>
      </w:r>
      <w:r w:rsidR="00C51AA0" w:rsidRPr="00774092">
        <w:rPr>
          <w:rStyle w:val="Char2"/>
          <w:rFonts w:hint="eastAsia"/>
          <w:rtl/>
        </w:rPr>
        <w:t>فَنَادَى</w:t>
      </w:r>
      <w:r w:rsidR="00C51AA0" w:rsidRPr="00774092">
        <w:rPr>
          <w:rStyle w:val="Char2"/>
          <w:rtl/>
        </w:rPr>
        <w:t xml:space="preserve"> </w:t>
      </w:r>
      <w:r w:rsidR="00C51AA0" w:rsidRPr="00774092">
        <w:rPr>
          <w:rStyle w:val="Char2"/>
          <w:rFonts w:hint="eastAsia"/>
          <w:rtl/>
        </w:rPr>
        <w:t>بِأَعْلَى</w:t>
      </w:r>
      <w:r w:rsidR="00C51AA0" w:rsidRPr="00774092">
        <w:rPr>
          <w:rStyle w:val="Char2"/>
          <w:rtl/>
        </w:rPr>
        <w:t xml:space="preserve"> </w:t>
      </w:r>
      <w:r w:rsidR="00C51AA0" w:rsidRPr="00774092">
        <w:rPr>
          <w:rStyle w:val="Char2"/>
          <w:rFonts w:hint="eastAsia"/>
          <w:rtl/>
        </w:rPr>
        <w:t>صَوْتِهِ</w:t>
      </w:r>
      <w:r w:rsidRPr="00774092">
        <w:rPr>
          <w:rStyle w:val="Char2"/>
          <w:rFonts w:hint="cs"/>
          <w:rtl/>
        </w:rPr>
        <w:t>»</w:t>
      </w:r>
      <w:r w:rsidRPr="00EB4951">
        <w:rPr>
          <w:rStyle w:val="Char3"/>
          <w:rFonts w:hint="cs"/>
          <w:rtl/>
        </w:rPr>
        <w:t xml:space="preserve"> و به صدای بلند اعلان کرد: </w:t>
      </w:r>
      <w:r w:rsidRPr="00774092">
        <w:rPr>
          <w:rStyle w:val="Char2"/>
          <w:rFonts w:hint="cs"/>
          <w:rtl/>
        </w:rPr>
        <w:t>«</w:t>
      </w:r>
      <w:r w:rsidR="000E2092" w:rsidRPr="00774092">
        <w:rPr>
          <w:rStyle w:val="Char2"/>
          <w:rFonts w:hint="eastAsia"/>
          <w:rtl/>
        </w:rPr>
        <w:t>أَشْهَدُ</w:t>
      </w:r>
      <w:r w:rsidR="000E2092" w:rsidRPr="00774092">
        <w:rPr>
          <w:rStyle w:val="Char2"/>
          <w:rtl/>
        </w:rPr>
        <w:t xml:space="preserve"> </w:t>
      </w:r>
      <w:r w:rsidR="000E2092" w:rsidRPr="00774092">
        <w:rPr>
          <w:rStyle w:val="Char2"/>
          <w:rFonts w:hint="eastAsia"/>
          <w:rtl/>
        </w:rPr>
        <w:t>أَنْ</w:t>
      </w:r>
      <w:r w:rsidR="000E2092" w:rsidRPr="00774092">
        <w:rPr>
          <w:rStyle w:val="Char2"/>
          <w:rtl/>
        </w:rPr>
        <w:t xml:space="preserve"> </w:t>
      </w:r>
      <w:r w:rsidR="000E2092" w:rsidRPr="00774092">
        <w:rPr>
          <w:rStyle w:val="Char2"/>
          <w:rFonts w:hint="eastAsia"/>
          <w:rtl/>
        </w:rPr>
        <w:t>لا</w:t>
      </w:r>
      <w:r w:rsidR="000E2092" w:rsidRPr="00774092">
        <w:rPr>
          <w:rStyle w:val="Char2"/>
          <w:rtl/>
        </w:rPr>
        <w:t xml:space="preserve"> </w:t>
      </w:r>
      <w:r w:rsidR="000E2092" w:rsidRPr="00774092">
        <w:rPr>
          <w:rStyle w:val="Char2"/>
          <w:rFonts w:hint="eastAsia"/>
          <w:rtl/>
        </w:rPr>
        <w:t>إِلَهَ</w:t>
      </w:r>
      <w:r w:rsidR="000E2092" w:rsidRPr="00774092">
        <w:rPr>
          <w:rStyle w:val="Char2"/>
          <w:rtl/>
        </w:rPr>
        <w:t xml:space="preserve"> </w:t>
      </w:r>
      <w:r w:rsidR="000E2092" w:rsidRPr="00774092">
        <w:rPr>
          <w:rStyle w:val="Char2"/>
          <w:rFonts w:hint="eastAsia"/>
          <w:rtl/>
        </w:rPr>
        <w:t>إِلا</w:t>
      </w:r>
      <w:r w:rsidR="000E2092" w:rsidRPr="00774092">
        <w:rPr>
          <w:rStyle w:val="Char2"/>
          <w:rtl/>
        </w:rPr>
        <w:t xml:space="preserve"> </w:t>
      </w:r>
      <w:r w:rsidR="000E2092" w:rsidRPr="00774092">
        <w:rPr>
          <w:rStyle w:val="Char2"/>
          <w:rFonts w:hint="eastAsia"/>
          <w:rtl/>
        </w:rPr>
        <w:t>اللَّهُ</w:t>
      </w:r>
      <w:r w:rsidR="000E2092" w:rsidRPr="00774092">
        <w:rPr>
          <w:rStyle w:val="Char2"/>
          <w:rtl/>
        </w:rPr>
        <w:t xml:space="preserve"> </w:t>
      </w:r>
      <w:r w:rsidR="000E2092" w:rsidRPr="00774092">
        <w:rPr>
          <w:rStyle w:val="Char2"/>
          <w:rFonts w:hint="eastAsia"/>
          <w:rtl/>
        </w:rPr>
        <w:t>وَأَنَّ</w:t>
      </w:r>
      <w:r w:rsidR="000E2092" w:rsidRPr="00774092">
        <w:rPr>
          <w:rStyle w:val="Char2"/>
          <w:rtl/>
        </w:rPr>
        <w:t xml:space="preserve"> </w:t>
      </w:r>
      <w:r w:rsidR="000E2092" w:rsidRPr="00774092">
        <w:rPr>
          <w:rStyle w:val="Char2"/>
          <w:rFonts w:hint="eastAsia"/>
          <w:rtl/>
        </w:rPr>
        <w:t>مُحَمَّدًا</w:t>
      </w:r>
      <w:r w:rsidR="000E2092" w:rsidRPr="00774092">
        <w:rPr>
          <w:rStyle w:val="Char2"/>
          <w:rtl/>
        </w:rPr>
        <w:t xml:space="preserve"> </w:t>
      </w:r>
      <w:r w:rsidR="000E2092" w:rsidRPr="00774092">
        <w:rPr>
          <w:rStyle w:val="Char2"/>
          <w:rFonts w:hint="eastAsia"/>
          <w:rtl/>
        </w:rPr>
        <w:t>رَسُولُ</w:t>
      </w:r>
      <w:r w:rsidR="000E2092" w:rsidRPr="00774092">
        <w:rPr>
          <w:rStyle w:val="Char2"/>
          <w:rtl/>
        </w:rPr>
        <w:t xml:space="preserve"> </w:t>
      </w:r>
      <w:r w:rsidR="000E2092" w:rsidRPr="00774092">
        <w:rPr>
          <w:rStyle w:val="Char2"/>
          <w:rFonts w:hint="eastAsia"/>
          <w:rtl/>
        </w:rPr>
        <w:t>اللَّهِ</w:t>
      </w:r>
      <w:r w:rsidRPr="00774092">
        <w:rPr>
          <w:rStyle w:val="Char2"/>
          <w:rFonts w:hint="cs"/>
          <w:rtl/>
        </w:rPr>
        <w:t>»</w:t>
      </w:r>
      <w:r w:rsidRPr="00EB4951">
        <w:rPr>
          <w:rStyle w:val="Char3"/>
          <w:rFonts w:hint="cs"/>
          <w:rtl/>
        </w:rPr>
        <w:t xml:space="preserve"> مشرکان مکه برخاستند </w:t>
      </w:r>
      <w:r w:rsidRPr="00774092">
        <w:rPr>
          <w:rStyle w:val="Char2"/>
          <w:rFonts w:hint="cs"/>
          <w:rtl/>
        </w:rPr>
        <w:t>«</w:t>
      </w:r>
      <w:r w:rsidR="00395581" w:rsidRPr="00774092">
        <w:rPr>
          <w:rStyle w:val="Char2"/>
          <w:rFonts w:hint="eastAsia"/>
          <w:rtl/>
        </w:rPr>
        <w:t>فَضَرَبُوهُ</w:t>
      </w:r>
      <w:r w:rsidR="00395581" w:rsidRPr="00774092">
        <w:rPr>
          <w:rStyle w:val="Char2"/>
          <w:rtl/>
        </w:rPr>
        <w:t xml:space="preserve"> </w:t>
      </w:r>
      <w:r w:rsidR="00395581" w:rsidRPr="00774092">
        <w:rPr>
          <w:rStyle w:val="Char2"/>
          <w:rFonts w:hint="eastAsia"/>
          <w:rtl/>
        </w:rPr>
        <w:t>حَتَّى</w:t>
      </w:r>
      <w:r w:rsidR="00395581" w:rsidRPr="00774092">
        <w:rPr>
          <w:rStyle w:val="Char2"/>
          <w:rtl/>
        </w:rPr>
        <w:t xml:space="preserve"> </w:t>
      </w:r>
      <w:r w:rsidR="00395581" w:rsidRPr="00774092">
        <w:rPr>
          <w:rStyle w:val="Char2"/>
          <w:rFonts w:hint="eastAsia"/>
          <w:rtl/>
        </w:rPr>
        <w:t>أَضْجَعُوهُ</w:t>
      </w:r>
      <w:r w:rsidRPr="00774092">
        <w:rPr>
          <w:rStyle w:val="Char2"/>
          <w:rFonts w:hint="cs"/>
          <w:rtl/>
        </w:rPr>
        <w:t>»</w:t>
      </w:r>
      <w:r w:rsidRPr="00EB4951">
        <w:rPr>
          <w:rStyle w:val="Char3"/>
          <w:rFonts w:hint="cs"/>
          <w:rtl/>
        </w:rPr>
        <w:t xml:space="preserve"> و او را به قدری زدند که از پای درآمد و به زمین افتاد، حضرت عباس</w:t>
      </w:r>
      <w:r w:rsidR="00203A69" w:rsidRPr="00203A69">
        <w:rPr>
          <w:rFonts w:cs="CTraditional Arabic" w:hint="cs"/>
          <w:rtl/>
          <w:lang w:bidi="fa-IR"/>
        </w:rPr>
        <w:t xml:space="preserve">س </w:t>
      </w:r>
      <w:r w:rsidRPr="00EB4951">
        <w:rPr>
          <w:rStyle w:val="Char3"/>
          <w:rFonts w:hint="cs"/>
          <w:rtl/>
        </w:rPr>
        <w:t>آمد و خود را بر بالای حضرت ابوذر</w:t>
      </w:r>
      <w:r w:rsidR="00203A69" w:rsidRPr="00203A69">
        <w:rPr>
          <w:rFonts w:cs="CTraditional Arabic" w:hint="cs"/>
          <w:rtl/>
          <w:lang w:bidi="fa-IR"/>
        </w:rPr>
        <w:t xml:space="preserve">س </w:t>
      </w:r>
      <w:r w:rsidRPr="00EB4951">
        <w:rPr>
          <w:rStyle w:val="Char3"/>
          <w:rFonts w:hint="cs"/>
          <w:rtl/>
        </w:rPr>
        <w:t>انداخت و بدین نحو وی را از چنگ ظالمان نجات داد.</w:t>
      </w:r>
    </w:p>
    <w:p w:rsidR="00EB60B5" w:rsidRPr="00EB4951" w:rsidRDefault="00EB60B5" w:rsidP="00FD77E4">
      <w:pPr>
        <w:ind w:firstLine="284"/>
        <w:jc w:val="both"/>
        <w:rPr>
          <w:rStyle w:val="Char3"/>
          <w:rtl/>
        </w:rPr>
      </w:pPr>
      <w:r w:rsidRPr="00774092">
        <w:rPr>
          <w:rStyle w:val="Char0"/>
          <w:rFonts w:hint="cs"/>
          <w:rtl/>
        </w:rPr>
        <w:t>«</w:t>
      </w:r>
      <w:r w:rsidR="00EC5181" w:rsidRPr="00774092">
        <w:rPr>
          <w:rStyle w:val="Char0"/>
          <w:rFonts w:hint="eastAsia"/>
          <w:rtl/>
        </w:rPr>
        <w:t>ثُمَّ</w:t>
      </w:r>
      <w:r w:rsidR="00EC5181" w:rsidRPr="00774092">
        <w:rPr>
          <w:rStyle w:val="Char0"/>
          <w:rtl/>
        </w:rPr>
        <w:t xml:space="preserve"> </w:t>
      </w:r>
      <w:r w:rsidR="00EC5181" w:rsidRPr="00774092">
        <w:rPr>
          <w:rStyle w:val="Char0"/>
          <w:rFonts w:hint="eastAsia"/>
          <w:rtl/>
        </w:rPr>
        <w:t>عَادَ</w:t>
      </w:r>
      <w:r w:rsidR="00EC5181" w:rsidRPr="00774092">
        <w:rPr>
          <w:rStyle w:val="Char0"/>
          <w:rtl/>
        </w:rPr>
        <w:t xml:space="preserve"> </w:t>
      </w:r>
      <w:r w:rsidR="00EC5181" w:rsidRPr="00774092">
        <w:rPr>
          <w:rStyle w:val="Char0"/>
          <w:rFonts w:hint="eastAsia"/>
          <w:rtl/>
        </w:rPr>
        <w:t>مِنَ</w:t>
      </w:r>
      <w:r w:rsidR="00EC5181" w:rsidRPr="00774092">
        <w:rPr>
          <w:rStyle w:val="Char0"/>
          <w:rtl/>
        </w:rPr>
        <w:t xml:space="preserve"> </w:t>
      </w:r>
      <w:r w:rsidR="00EC5181" w:rsidRPr="00774092">
        <w:rPr>
          <w:rStyle w:val="Char0"/>
          <w:rFonts w:hint="eastAsia"/>
          <w:rtl/>
        </w:rPr>
        <w:t>الْغَدِ</w:t>
      </w:r>
      <w:r w:rsidR="00EC5181" w:rsidRPr="00774092">
        <w:rPr>
          <w:rStyle w:val="Char0"/>
          <w:rtl/>
        </w:rPr>
        <w:t xml:space="preserve"> </w:t>
      </w:r>
      <w:r w:rsidR="00EC5181" w:rsidRPr="00774092">
        <w:rPr>
          <w:rStyle w:val="Char0"/>
          <w:rFonts w:hint="eastAsia"/>
          <w:rtl/>
        </w:rPr>
        <w:t>لِمِثْلِهَا،</w:t>
      </w:r>
      <w:r w:rsidR="00EC5181" w:rsidRPr="00774092">
        <w:rPr>
          <w:rStyle w:val="Char0"/>
          <w:rtl/>
        </w:rPr>
        <w:t xml:space="preserve"> </w:t>
      </w:r>
      <w:r w:rsidR="00EC5181" w:rsidRPr="00774092">
        <w:rPr>
          <w:rStyle w:val="Char0"/>
          <w:rFonts w:hint="eastAsia"/>
          <w:rtl/>
        </w:rPr>
        <w:t>فَضَرَبُوهُ</w:t>
      </w:r>
      <w:r w:rsidR="00EC5181" w:rsidRPr="00774092">
        <w:rPr>
          <w:rStyle w:val="Char0"/>
          <w:rtl/>
        </w:rPr>
        <w:t xml:space="preserve"> </w:t>
      </w:r>
      <w:r w:rsidR="00EC5181" w:rsidRPr="00774092">
        <w:rPr>
          <w:rStyle w:val="Char0"/>
          <w:rFonts w:hint="eastAsia"/>
          <w:rtl/>
        </w:rPr>
        <w:t>وَثَارُوا</w:t>
      </w:r>
      <w:r w:rsidR="00EC5181" w:rsidRPr="00774092">
        <w:rPr>
          <w:rStyle w:val="Char0"/>
          <w:rtl/>
        </w:rPr>
        <w:t xml:space="preserve"> </w:t>
      </w:r>
      <w:r w:rsidR="00EC5181" w:rsidRPr="00774092">
        <w:rPr>
          <w:rStyle w:val="Char0"/>
          <w:rFonts w:hint="eastAsia"/>
          <w:rtl/>
        </w:rPr>
        <w:t>إِلَيْهِ،</w:t>
      </w:r>
      <w:r w:rsidR="00EC5181" w:rsidRPr="00774092">
        <w:rPr>
          <w:rStyle w:val="Char0"/>
          <w:rtl/>
        </w:rPr>
        <w:t xml:space="preserve"> </w:t>
      </w:r>
      <w:r w:rsidR="00EC5181" w:rsidRPr="00774092">
        <w:rPr>
          <w:rStyle w:val="Char0"/>
          <w:rFonts w:hint="eastAsia"/>
          <w:rtl/>
        </w:rPr>
        <w:t>فَأَكَبَّ</w:t>
      </w:r>
      <w:r w:rsidR="00EC5181" w:rsidRPr="00774092">
        <w:rPr>
          <w:rStyle w:val="Char0"/>
          <w:rtl/>
        </w:rPr>
        <w:t xml:space="preserve"> </w:t>
      </w:r>
      <w:r w:rsidR="00EC5181" w:rsidRPr="00774092">
        <w:rPr>
          <w:rStyle w:val="Char0"/>
          <w:rFonts w:hint="eastAsia"/>
          <w:rtl/>
        </w:rPr>
        <w:t>الْعَبَّاسُ</w:t>
      </w:r>
      <w:r w:rsidR="00EC5181" w:rsidRPr="00774092">
        <w:rPr>
          <w:rStyle w:val="Char0"/>
          <w:rtl/>
        </w:rPr>
        <w:t xml:space="preserve"> </w:t>
      </w:r>
      <w:r w:rsidR="00EC5181" w:rsidRPr="00774092">
        <w:rPr>
          <w:rStyle w:val="Char0"/>
          <w:rFonts w:hint="eastAsia"/>
          <w:rtl/>
        </w:rPr>
        <w:t>عَلَيْهِ</w:t>
      </w:r>
      <w:r w:rsidRPr="00774092">
        <w:rPr>
          <w:rStyle w:val="Char0"/>
          <w:rFonts w:hint="cs"/>
          <w:rtl/>
        </w:rPr>
        <w:t>»</w:t>
      </w:r>
      <w:r w:rsidRPr="00EF14B1">
        <w:rPr>
          <w:rStyle w:val="Char3"/>
          <w:rFonts w:hint="cs"/>
          <w:vertAlign w:val="superscript"/>
          <w:rtl/>
        </w:rPr>
        <w:t>(</w:t>
      </w:r>
      <w:r w:rsidRPr="00EF14B1">
        <w:rPr>
          <w:rStyle w:val="Char3"/>
          <w:vertAlign w:val="superscript"/>
          <w:rtl/>
        </w:rPr>
        <w:footnoteReference w:id="153"/>
      </w:r>
      <w:r w:rsidRPr="00EF14B1">
        <w:rPr>
          <w:rStyle w:val="Char3"/>
          <w:rFonts w:hint="cs"/>
          <w:vertAlign w:val="superscript"/>
          <w:rtl/>
        </w:rPr>
        <w:t>)</w:t>
      </w:r>
      <w:r w:rsidRPr="00EB4951">
        <w:rPr>
          <w:rStyle w:val="Char3"/>
          <w:rFonts w:hint="cs"/>
          <w:rtl/>
        </w:rPr>
        <w:t>.</w:t>
      </w:r>
    </w:p>
    <w:p w:rsidR="00EB60B5" w:rsidRPr="00EB4951" w:rsidRDefault="00EB60B5" w:rsidP="00FD77E4">
      <w:pPr>
        <w:ind w:firstLine="284"/>
        <w:jc w:val="both"/>
        <w:rPr>
          <w:rStyle w:val="Char3"/>
          <w:rtl/>
        </w:rPr>
      </w:pPr>
      <w:r w:rsidRPr="00EB4951">
        <w:rPr>
          <w:rStyle w:val="Char3"/>
          <w:rFonts w:hint="cs"/>
          <w:rtl/>
        </w:rPr>
        <w:t>باز در روز بعد همان عمل دیروزی را تکرار کرد و کافران دوباره او را زده و بر وی شوریدند تا این که حضرت عباس نجاتش داد.</w:t>
      </w:r>
    </w:p>
    <w:p w:rsidR="00BC715B" w:rsidRPr="00EB4951" w:rsidRDefault="00BC715B" w:rsidP="00FD77E4">
      <w:pPr>
        <w:ind w:firstLine="284"/>
        <w:jc w:val="both"/>
        <w:rPr>
          <w:rStyle w:val="Char3"/>
          <w:rtl/>
        </w:rPr>
      </w:pPr>
      <w:r w:rsidRPr="00EB4951">
        <w:rPr>
          <w:rStyle w:val="Char3"/>
          <w:rFonts w:hint="cs"/>
          <w:rtl/>
        </w:rPr>
        <w:t>در صحیح مسلم، جلد دوم، فضائل ابی ذر و در مستدرک حاکم، جلد سوم، ص 338 تا 339 نیز این روایت موجود است</w:t>
      </w:r>
      <w:r w:rsidRPr="00EF14B1">
        <w:rPr>
          <w:rStyle w:val="Char3"/>
          <w:rFonts w:hint="cs"/>
          <w:vertAlign w:val="superscript"/>
          <w:rtl/>
        </w:rPr>
        <w:t>(</w:t>
      </w:r>
      <w:r w:rsidRPr="00EF14B1">
        <w:rPr>
          <w:rStyle w:val="Char3"/>
          <w:vertAlign w:val="superscript"/>
          <w:rtl/>
        </w:rPr>
        <w:footnoteReference w:id="154"/>
      </w:r>
      <w:r w:rsidRPr="00EF14B1">
        <w:rPr>
          <w:rStyle w:val="Char3"/>
          <w:rFonts w:hint="cs"/>
          <w:vertAlign w:val="superscript"/>
          <w:rtl/>
        </w:rPr>
        <w:t>)</w:t>
      </w:r>
      <w:r w:rsidRPr="00EB4951">
        <w:rPr>
          <w:rStyle w:val="Char3"/>
          <w:rFonts w:hint="cs"/>
          <w:rtl/>
        </w:rPr>
        <w:t>.</w:t>
      </w:r>
    </w:p>
    <w:p w:rsidR="00312E90" w:rsidRPr="00EB4951" w:rsidRDefault="00312E90" w:rsidP="00FD77E4">
      <w:pPr>
        <w:ind w:firstLine="284"/>
        <w:jc w:val="both"/>
        <w:rPr>
          <w:rStyle w:val="Char3"/>
        </w:rPr>
      </w:pPr>
      <w:r w:rsidRPr="00EB4951">
        <w:rPr>
          <w:rStyle w:val="Char3"/>
          <w:rFonts w:hint="cs"/>
          <w:rtl/>
        </w:rPr>
        <w:t>در طبرانی موجود است که به محض خواندن کلم</w:t>
      </w:r>
      <w:r w:rsidR="00152672">
        <w:rPr>
          <w:rStyle w:val="Char3"/>
          <w:rFonts w:hint="cs"/>
          <w:rtl/>
        </w:rPr>
        <w:t>ۀ</w:t>
      </w:r>
      <w:r w:rsidRPr="00EB4951">
        <w:rPr>
          <w:rStyle w:val="Char3"/>
          <w:rFonts w:hint="cs"/>
          <w:rtl/>
        </w:rPr>
        <w:t xml:space="preserve"> شهادت گروه قریش بر من شورید و مرا چنان زدند که من به مانند بت سرخ رنگی شدم یعنی تمام بدنم خونین شد، و به گمان خود مرا کشتند آنگاه دست برداشتند، در روایت ابونعیم و حاکم هم همین مضمون موجود است (حیات الصحابه، ص 312، ج 2).</w:t>
      </w:r>
    </w:p>
    <w:p w:rsidR="00E77028" w:rsidRDefault="001E7ED7" w:rsidP="0067125B">
      <w:pPr>
        <w:pStyle w:val="a1"/>
        <w:rPr>
          <w:rtl/>
        </w:rPr>
      </w:pPr>
      <w:bookmarkStart w:id="41" w:name="_Toc424209882"/>
      <w:r>
        <w:rPr>
          <w:rFonts w:hint="cs"/>
          <w:rtl/>
        </w:rPr>
        <w:t>26- حضرت خالد بن سعید</w:t>
      </w:r>
      <w:r w:rsidR="00045819" w:rsidRPr="005C5915">
        <w:rPr>
          <w:rFonts w:cs="CTraditional Arabic" w:hint="cs"/>
          <w:b/>
          <w:bCs w:val="0"/>
          <w:sz w:val="28"/>
          <w:szCs w:val="28"/>
          <w:rtl/>
        </w:rPr>
        <w:t>س</w:t>
      </w:r>
      <w:r>
        <w:rPr>
          <w:rFonts w:hint="cs"/>
          <w:rtl/>
        </w:rPr>
        <w:t>:</w:t>
      </w:r>
      <w:bookmarkEnd w:id="41"/>
    </w:p>
    <w:p w:rsidR="001E7ED7" w:rsidRPr="00EB4951" w:rsidRDefault="003C22DF" w:rsidP="00FD77E4">
      <w:pPr>
        <w:ind w:firstLine="284"/>
        <w:jc w:val="both"/>
        <w:rPr>
          <w:rStyle w:val="Char3"/>
          <w:rtl/>
        </w:rPr>
      </w:pPr>
      <w:r w:rsidRPr="00EB4951">
        <w:rPr>
          <w:rStyle w:val="Char3"/>
          <w:rFonts w:hint="cs"/>
          <w:rtl/>
        </w:rPr>
        <w:t xml:space="preserve">خیلی قدیم الاسلام است، حتی طبق یک روایت منقوله علامه ابن عبدالبر و شیخ الاسلام «ابن حجر گفته شده است که </w:t>
      </w:r>
      <w:r w:rsidRPr="00774092">
        <w:rPr>
          <w:rStyle w:val="Char2"/>
          <w:rFonts w:hint="cs"/>
          <w:rtl/>
        </w:rPr>
        <w:t xml:space="preserve">«کان </w:t>
      </w:r>
      <w:r w:rsidR="00774092">
        <w:rPr>
          <w:rStyle w:val="Char2"/>
          <w:rFonts w:hint="cs"/>
          <w:rtl/>
        </w:rPr>
        <w:t>إ</w:t>
      </w:r>
      <w:r w:rsidRPr="00774092">
        <w:rPr>
          <w:rStyle w:val="Char2"/>
          <w:rFonts w:hint="cs"/>
          <w:rtl/>
        </w:rPr>
        <w:t xml:space="preserve">سلامه مع </w:t>
      </w:r>
      <w:r w:rsidR="00774092">
        <w:rPr>
          <w:rStyle w:val="Char2"/>
          <w:rFonts w:hint="cs"/>
          <w:rtl/>
        </w:rPr>
        <w:t>إ</w:t>
      </w:r>
      <w:r w:rsidRPr="00774092">
        <w:rPr>
          <w:rStyle w:val="Char2"/>
          <w:rFonts w:hint="cs"/>
          <w:rtl/>
        </w:rPr>
        <w:t xml:space="preserve">سلام </w:t>
      </w:r>
      <w:r w:rsidR="00774092">
        <w:rPr>
          <w:rStyle w:val="Char2"/>
          <w:rFonts w:hint="cs"/>
          <w:rtl/>
        </w:rPr>
        <w:t>أ</w:t>
      </w:r>
      <w:r w:rsidRPr="00774092">
        <w:rPr>
          <w:rStyle w:val="Char2"/>
          <w:rFonts w:hint="cs"/>
          <w:rtl/>
        </w:rPr>
        <w:t>ب</w:t>
      </w:r>
      <w:r w:rsidR="00774092">
        <w:rPr>
          <w:rStyle w:val="Char2"/>
          <w:rFonts w:hint="cs"/>
          <w:rtl/>
        </w:rPr>
        <w:t>ي</w:t>
      </w:r>
      <w:r w:rsidRPr="00774092">
        <w:rPr>
          <w:rStyle w:val="Char2"/>
          <w:rFonts w:hint="cs"/>
          <w:rtl/>
        </w:rPr>
        <w:t xml:space="preserve"> بکر</w:t>
      </w:r>
      <w:r w:rsidR="00774092">
        <w:rPr>
          <w:rFonts w:ascii="Traditional Arabic" w:hAnsi="Traditional Arabic" w:cs="Traditional Arabic"/>
          <w:rtl/>
          <w:lang w:bidi="fa-IR"/>
        </w:rPr>
        <w:t>»</w:t>
      </w:r>
      <w:r w:rsidRPr="00EF14B1">
        <w:rPr>
          <w:rStyle w:val="Char3"/>
          <w:rFonts w:hint="cs"/>
          <w:vertAlign w:val="superscript"/>
          <w:rtl/>
        </w:rPr>
        <w:t>(</w:t>
      </w:r>
      <w:r w:rsidRPr="00EF14B1">
        <w:rPr>
          <w:rStyle w:val="Char3"/>
          <w:vertAlign w:val="superscript"/>
          <w:rtl/>
        </w:rPr>
        <w:footnoteReference w:id="155"/>
      </w:r>
      <w:r w:rsidRPr="00EF14B1">
        <w:rPr>
          <w:rStyle w:val="Char3"/>
          <w:rFonts w:hint="cs"/>
          <w:vertAlign w:val="superscript"/>
          <w:rtl/>
        </w:rPr>
        <w:t>)</w:t>
      </w:r>
      <w:r w:rsidRPr="00EB4951">
        <w:rPr>
          <w:rStyle w:val="Char3"/>
          <w:rFonts w:hint="cs"/>
          <w:rtl/>
        </w:rPr>
        <w:t>، یعنی همزمان با ابوبکر صدیق</w:t>
      </w:r>
      <w:r w:rsidR="00203A69" w:rsidRPr="00203A69">
        <w:rPr>
          <w:rFonts w:cs="CTraditional Arabic" w:hint="cs"/>
          <w:rtl/>
          <w:lang w:bidi="fa-IR"/>
        </w:rPr>
        <w:t xml:space="preserve">س </w:t>
      </w:r>
      <w:r w:rsidRPr="00EB4951">
        <w:rPr>
          <w:rStyle w:val="Char3"/>
          <w:rFonts w:hint="cs"/>
          <w:rtl/>
        </w:rPr>
        <w:t>مسلمان شده است، و بنا به روایت دیگری که آن را علامه ابن عبدالبر نقل کرده است: وی سومین و چهارمین نفری قرار داده شده است که به اسلام گرویده است، و امام ابن سعد و علامه ابن عبدالبر و شیخ الاسلام ابن حجر بنا به یک روایت او را بعد از حضرت ابوبکر و حضرت علی و حضرت زید بن حارثه و حضرت سعد بن ابی وقاص</w:t>
      </w:r>
      <w:r w:rsidR="00A43A83">
        <w:rPr>
          <w:rFonts w:cs="CTraditional Arabic" w:hint="cs"/>
          <w:rtl/>
          <w:lang w:bidi="fa-IR"/>
        </w:rPr>
        <w:t>ش</w:t>
      </w:r>
      <w:r w:rsidRPr="00EB4951">
        <w:rPr>
          <w:rStyle w:val="Char3"/>
          <w:rFonts w:hint="cs"/>
          <w:rtl/>
        </w:rPr>
        <w:t xml:space="preserve"> پنجمین نفر مسلمان قرار داده</w:t>
      </w:r>
      <w:r w:rsidR="00774092" w:rsidRPr="00EB4951">
        <w:rPr>
          <w:rStyle w:val="Char3"/>
          <w:rFonts w:hint="eastAsia"/>
          <w:rtl/>
        </w:rPr>
        <w:t>‌</w:t>
      </w:r>
      <w:r w:rsidRPr="00EB4951">
        <w:rPr>
          <w:rStyle w:val="Char3"/>
          <w:rFonts w:hint="cs"/>
          <w:rtl/>
        </w:rPr>
        <w:t>اند</w:t>
      </w:r>
      <w:r w:rsidRPr="00EF14B1">
        <w:rPr>
          <w:rStyle w:val="Char3"/>
          <w:rFonts w:hint="cs"/>
          <w:vertAlign w:val="superscript"/>
          <w:rtl/>
        </w:rPr>
        <w:t>(</w:t>
      </w:r>
      <w:r w:rsidRPr="00EF14B1">
        <w:rPr>
          <w:rStyle w:val="Char3"/>
          <w:vertAlign w:val="superscript"/>
          <w:rtl/>
        </w:rPr>
        <w:footnoteReference w:id="156"/>
      </w:r>
      <w:r w:rsidRPr="00EF14B1">
        <w:rPr>
          <w:rStyle w:val="Char3"/>
          <w:rFonts w:hint="cs"/>
          <w:vertAlign w:val="superscript"/>
          <w:rtl/>
        </w:rPr>
        <w:t>)</w:t>
      </w:r>
      <w:r w:rsidRPr="00EB4951">
        <w:rPr>
          <w:rStyle w:val="Char3"/>
          <w:rFonts w:hint="cs"/>
          <w:rtl/>
        </w:rPr>
        <w:t>.</w:t>
      </w:r>
      <w:r w:rsidR="00D17A24" w:rsidRPr="00EB4951">
        <w:rPr>
          <w:rStyle w:val="Char3"/>
          <w:rFonts w:hint="cs"/>
          <w:rtl/>
        </w:rPr>
        <w:t xml:space="preserve"> و همین روایت صحیح‌تر بنظر می‌رسد.</w:t>
      </w:r>
      <w:r w:rsidR="00167F70" w:rsidRPr="00EB4951">
        <w:rPr>
          <w:rStyle w:val="Char3"/>
          <w:rFonts w:hint="cs"/>
          <w:rtl/>
        </w:rPr>
        <w:t>س</w:t>
      </w:r>
    </w:p>
    <w:p w:rsidR="00167F70" w:rsidRPr="00EB4951" w:rsidRDefault="00167F70" w:rsidP="00FD77E4">
      <w:pPr>
        <w:ind w:firstLine="284"/>
        <w:jc w:val="both"/>
        <w:rPr>
          <w:rStyle w:val="Char3"/>
          <w:rtl/>
        </w:rPr>
      </w:pPr>
      <w:r w:rsidRPr="00EB4951">
        <w:rPr>
          <w:rStyle w:val="Char3"/>
          <w:rFonts w:hint="cs"/>
          <w:rtl/>
        </w:rPr>
        <w:t>علامه ابن کثیر از امام بیهقی نقل می‌کند که وی چنین روایت کرده است حضرت خالد بن سعید بن العاص</w:t>
      </w:r>
      <w:r w:rsidR="00203A69" w:rsidRPr="00203A69">
        <w:rPr>
          <w:rFonts w:cs="CTraditional Arabic" w:hint="cs"/>
          <w:rtl/>
          <w:lang w:bidi="fa-IR"/>
        </w:rPr>
        <w:t xml:space="preserve">س </w:t>
      </w:r>
      <w:r w:rsidRPr="00EB4951">
        <w:rPr>
          <w:rStyle w:val="Char3"/>
          <w:rFonts w:hint="cs"/>
          <w:rtl/>
        </w:rPr>
        <w:t>قدیم الاسلام بود، وقتی که مسلمان</w:t>
      </w:r>
      <w:r w:rsidR="00430B4F" w:rsidRPr="00EB4951">
        <w:rPr>
          <w:rStyle w:val="Char3"/>
          <w:rFonts w:hint="cs"/>
          <w:rtl/>
        </w:rPr>
        <w:t xml:space="preserve"> شد و اسلام آورد خبر مسلمان‌شدن وی به گوش پدرش رسید یکی را دنبال او فرستاد تا وی را آوردند آنگاه او را شدیداً مورد تهدید و عتاب قرار داد.</w:t>
      </w:r>
    </w:p>
    <w:p w:rsidR="007C683E" w:rsidRDefault="007C683E" w:rsidP="00774092">
      <w:pPr>
        <w:pStyle w:val="a0"/>
        <w:rPr>
          <w:rtl/>
          <w:lang w:bidi="fa-IR"/>
        </w:rPr>
      </w:pPr>
      <w:r>
        <w:rPr>
          <w:rFonts w:hint="cs"/>
          <w:rtl/>
          <w:lang w:bidi="fa-IR"/>
        </w:rPr>
        <w:t>«</w:t>
      </w:r>
      <w:r w:rsidR="00EB5EF3" w:rsidRPr="00181091">
        <w:rPr>
          <w:rFonts w:hint="eastAsia"/>
          <w:rtl/>
        </w:rPr>
        <w:t>وضربه</w:t>
      </w:r>
      <w:r w:rsidR="00EB5EF3" w:rsidRPr="00181091">
        <w:rPr>
          <w:rtl/>
        </w:rPr>
        <w:t xml:space="preserve"> </w:t>
      </w:r>
      <w:r w:rsidR="00EB5EF3" w:rsidRPr="00181091">
        <w:rPr>
          <w:rFonts w:hint="eastAsia"/>
          <w:rtl/>
        </w:rPr>
        <w:t>بمقرعة</w:t>
      </w:r>
      <w:r w:rsidR="00EB5EF3" w:rsidRPr="00181091">
        <w:rPr>
          <w:rtl/>
        </w:rPr>
        <w:t xml:space="preserve"> </w:t>
      </w:r>
      <w:r w:rsidR="00EB5EF3" w:rsidRPr="00181091">
        <w:rPr>
          <w:rFonts w:hint="eastAsia"/>
          <w:rtl/>
        </w:rPr>
        <w:t>في</w:t>
      </w:r>
      <w:r w:rsidR="00EB5EF3" w:rsidRPr="00181091">
        <w:rPr>
          <w:rtl/>
        </w:rPr>
        <w:t xml:space="preserve"> </w:t>
      </w:r>
      <w:r w:rsidR="00EB5EF3" w:rsidRPr="00181091">
        <w:rPr>
          <w:rFonts w:hint="eastAsia"/>
          <w:rtl/>
        </w:rPr>
        <w:t>يده</w:t>
      </w:r>
      <w:r w:rsidR="00EB5EF3" w:rsidRPr="00181091">
        <w:rPr>
          <w:rtl/>
        </w:rPr>
        <w:t xml:space="preserve"> </w:t>
      </w:r>
      <w:r w:rsidR="00EB5EF3" w:rsidRPr="00181091">
        <w:rPr>
          <w:rFonts w:hint="eastAsia"/>
          <w:rtl/>
        </w:rPr>
        <w:t>حتى</w:t>
      </w:r>
      <w:r w:rsidR="00EB5EF3" w:rsidRPr="00181091">
        <w:rPr>
          <w:rtl/>
        </w:rPr>
        <w:t xml:space="preserve"> </w:t>
      </w:r>
      <w:r w:rsidR="00EB5EF3" w:rsidRPr="00181091">
        <w:rPr>
          <w:rFonts w:hint="eastAsia"/>
          <w:rtl/>
        </w:rPr>
        <w:t>كسرها</w:t>
      </w:r>
      <w:r w:rsidR="00EB5EF3" w:rsidRPr="00181091">
        <w:rPr>
          <w:rtl/>
        </w:rPr>
        <w:t xml:space="preserve"> </w:t>
      </w:r>
      <w:r w:rsidR="00EB5EF3" w:rsidRPr="00181091">
        <w:rPr>
          <w:rFonts w:hint="eastAsia"/>
          <w:rtl/>
        </w:rPr>
        <w:t>على</w:t>
      </w:r>
      <w:r w:rsidR="00EB5EF3" w:rsidRPr="00181091">
        <w:rPr>
          <w:rtl/>
        </w:rPr>
        <w:t xml:space="preserve"> </w:t>
      </w:r>
      <w:r w:rsidR="00EB5EF3" w:rsidRPr="00181091">
        <w:rPr>
          <w:rFonts w:hint="eastAsia"/>
          <w:rtl/>
        </w:rPr>
        <w:t>رأسه</w:t>
      </w:r>
      <w:r>
        <w:rPr>
          <w:rFonts w:hint="cs"/>
          <w:rtl/>
          <w:lang w:bidi="fa-IR"/>
        </w:rPr>
        <w:t>»</w:t>
      </w:r>
    </w:p>
    <w:p w:rsidR="007C683E" w:rsidRPr="00EB4951" w:rsidRDefault="007C683E" w:rsidP="00FD77E4">
      <w:pPr>
        <w:ind w:firstLine="284"/>
        <w:jc w:val="both"/>
        <w:rPr>
          <w:rStyle w:val="Char3"/>
          <w:rtl/>
        </w:rPr>
      </w:pPr>
      <w:r w:rsidRPr="00EB4951">
        <w:rPr>
          <w:rStyle w:val="Char3"/>
          <w:rFonts w:hint="cs"/>
          <w:rtl/>
        </w:rPr>
        <w:t>و او را با تازیانه‌ای که در دستش بود چنان زد که تازیانه را بر سرش خورد کرد و شکست.</w:t>
      </w:r>
    </w:p>
    <w:p w:rsidR="002145BE" w:rsidRPr="00EB4951" w:rsidRDefault="002145BE" w:rsidP="00FD77E4">
      <w:pPr>
        <w:ind w:firstLine="284"/>
        <w:jc w:val="both"/>
        <w:rPr>
          <w:rStyle w:val="Char3"/>
          <w:rtl/>
        </w:rPr>
      </w:pPr>
      <w:r w:rsidRPr="00EB4951">
        <w:rPr>
          <w:rStyle w:val="Char3"/>
          <w:rFonts w:hint="cs"/>
          <w:rtl/>
        </w:rPr>
        <w:t>و به وی گفت که من رزق (جیره و غذای)</w:t>
      </w:r>
      <w:r w:rsidR="00BF3AA1" w:rsidRPr="00EB4951">
        <w:rPr>
          <w:rStyle w:val="Char3"/>
          <w:rFonts w:hint="cs"/>
          <w:rtl/>
        </w:rPr>
        <w:t xml:space="preserve"> تو را </w:t>
      </w:r>
      <w:r w:rsidRPr="00EB4951">
        <w:rPr>
          <w:rStyle w:val="Char3"/>
          <w:rFonts w:hint="cs"/>
          <w:rtl/>
        </w:rPr>
        <w:t>از این به بعد قطع می‌کنم، حضرت خالد</w:t>
      </w:r>
      <w:r w:rsidR="00203A69" w:rsidRPr="00203A69">
        <w:rPr>
          <w:rFonts w:cs="CTraditional Arabic" w:hint="cs"/>
          <w:rtl/>
          <w:lang w:bidi="fa-IR"/>
        </w:rPr>
        <w:t xml:space="preserve">س </w:t>
      </w:r>
      <w:r w:rsidRPr="00EB4951">
        <w:rPr>
          <w:rStyle w:val="Char3"/>
          <w:rFonts w:hint="cs"/>
          <w:rtl/>
        </w:rPr>
        <w:t>گفت: اگر تو جیره و غذای را قطع کنی خداوند به من رزق می‌رساند، این جواب را به پدر داده به خدمت ر</w:t>
      </w:r>
      <w:r w:rsidR="00A43A83" w:rsidRPr="00EB4951">
        <w:rPr>
          <w:rStyle w:val="Char3"/>
          <w:rFonts w:hint="cs"/>
          <w:rtl/>
        </w:rPr>
        <w:t>سول خدا</w:t>
      </w:r>
      <w:r w:rsidR="00A43A83">
        <w:rPr>
          <w:rFonts w:cs="CTraditional Arabic" w:hint="cs"/>
          <w:rtl/>
          <w:lang w:bidi="fa-IR"/>
        </w:rPr>
        <w:t>ص</w:t>
      </w:r>
      <w:r w:rsidRPr="00EB4951">
        <w:rPr>
          <w:rStyle w:val="Char3"/>
          <w:rFonts w:hint="cs"/>
          <w:rtl/>
        </w:rPr>
        <w:t xml:space="preserve"> آمد.</w:t>
      </w:r>
    </w:p>
    <w:p w:rsidR="002145BE" w:rsidRPr="00EB4951" w:rsidRDefault="002145BE" w:rsidP="00FD77E4">
      <w:pPr>
        <w:jc w:val="both"/>
        <w:rPr>
          <w:rStyle w:val="Char3"/>
          <w:rtl/>
        </w:rPr>
      </w:pPr>
      <w:r w:rsidRPr="00774092">
        <w:rPr>
          <w:rStyle w:val="Char0"/>
          <w:rFonts w:hint="cs"/>
          <w:rtl/>
        </w:rPr>
        <w:t>«</w:t>
      </w:r>
      <w:r w:rsidR="00D4018E" w:rsidRPr="00774092">
        <w:rPr>
          <w:rStyle w:val="Char0"/>
          <w:rFonts w:hint="cs"/>
          <w:rtl/>
        </w:rPr>
        <w:t>فكان يكرمه ويكون معه</w:t>
      </w:r>
      <w:r w:rsidRPr="00774092">
        <w:rPr>
          <w:rStyle w:val="Char0"/>
          <w:rFonts w:hint="cs"/>
          <w:rtl/>
        </w:rPr>
        <w:t>»</w:t>
      </w:r>
      <w:r w:rsidRPr="00EF14B1">
        <w:rPr>
          <w:rStyle w:val="Char3"/>
          <w:rFonts w:hint="cs"/>
          <w:vertAlign w:val="superscript"/>
          <w:rtl/>
        </w:rPr>
        <w:t>(</w:t>
      </w:r>
      <w:r w:rsidRPr="00EF14B1">
        <w:rPr>
          <w:rStyle w:val="Char3"/>
          <w:vertAlign w:val="superscript"/>
          <w:rtl/>
        </w:rPr>
        <w:footnoteReference w:id="157"/>
      </w:r>
      <w:r w:rsidRPr="00EF14B1">
        <w:rPr>
          <w:rStyle w:val="Char3"/>
          <w:rFonts w:hint="cs"/>
          <w:vertAlign w:val="superscript"/>
          <w:rtl/>
        </w:rPr>
        <w:t>)</w:t>
      </w:r>
      <w:r w:rsidRPr="00EB4951">
        <w:rPr>
          <w:rStyle w:val="Char3"/>
          <w:rFonts w:hint="cs"/>
          <w:rtl/>
        </w:rPr>
        <w:t>.</w:t>
      </w:r>
    </w:p>
    <w:p w:rsidR="002145BE" w:rsidRPr="00EB4951" w:rsidRDefault="00A43A83" w:rsidP="00FD77E4">
      <w:pPr>
        <w:ind w:firstLine="284"/>
        <w:jc w:val="both"/>
        <w:rPr>
          <w:rStyle w:val="Char3"/>
          <w:rtl/>
        </w:rPr>
      </w:pPr>
      <w:r w:rsidRPr="00EB4951">
        <w:rPr>
          <w:rStyle w:val="Char3"/>
          <w:rFonts w:hint="cs"/>
          <w:rtl/>
        </w:rPr>
        <w:t>لذا آن</w:t>
      </w:r>
      <w:r>
        <w:rPr>
          <w:rFonts w:cs="CTraditional Arabic" w:hint="cs"/>
          <w:rtl/>
          <w:lang w:bidi="fa-IR"/>
        </w:rPr>
        <w:t>ص</w:t>
      </w:r>
      <w:r w:rsidR="002145BE" w:rsidRPr="00EB4951">
        <w:rPr>
          <w:rStyle w:val="Char3"/>
          <w:rFonts w:hint="cs"/>
          <w:rtl/>
        </w:rPr>
        <w:t xml:space="preserve"> به او احترام ق</w:t>
      </w:r>
      <w:r w:rsidRPr="00EB4951">
        <w:rPr>
          <w:rStyle w:val="Char3"/>
          <w:rFonts w:hint="cs"/>
          <w:rtl/>
        </w:rPr>
        <w:t>ائل می‌شد و وی در خدمت رسول خدا</w:t>
      </w:r>
      <w:r>
        <w:rPr>
          <w:rFonts w:cs="CTraditional Arabic" w:hint="cs"/>
          <w:rtl/>
          <w:lang w:bidi="fa-IR"/>
        </w:rPr>
        <w:t>ص</w:t>
      </w:r>
      <w:r w:rsidR="002145BE" w:rsidRPr="00EB4951">
        <w:rPr>
          <w:rStyle w:val="Char3"/>
          <w:rFonts w:hint="cs"/>
          <w:rtl/>
        </w:rPr>
        <w:t xml:space="preserve"> ماند.</w:t>
      </w:r>
    </w:p>
    <w:p w:rsidR="00640A3E" w:rsidRPr="00EB4951" w:rsidRDefault="00640A3E" w:rsidP="00EF14B1">
      <w:pPr>
        <w:ind w:firstLine="284"/>
        <w:jc w:val="both"/>
        <w:rPr>
          <w:rStyle w:val="Char3"/>
          <w:rtl/>
        </w:rPr>
      </w:pPr>
      <w:r w:rsidRPr="00EB4951">
        <w:rPr>
          <w:rStyle w:val="Char3"/>
          <w:rFonts w:hint="cs"/>
          <w:rtl/>
        </w:rPr>
        <w:t>حضرت خالد بن سعید بن الع</w:t>
      </w:r>
      <w:r w:rsidR="00A43A83" w:rsidRPr="00EB4951">
        <w:rPr>
          <w:rStyle w:val="Char3"/>
          <w:rFonts w:hint="cs"/>
          <w:rtl/>
        </w:rPr>
        <w:t>اص</w:t>
      </w:r>
      <w:r w:rsidR="00203A69" w:rsidRPr="00203A69">
        <w:rPr>
          <w:rFonts w:cs="CTraditional Arabic" w:hint="cs"/>
          <w:rtl/>
          <w:lang w:bidi="fa-IR"/>
        </w:rPr>
        <w:t xml:space="preserve">س </w:t>
      </w:r>
      <w:r w:rsidR="00A43A83" w:rsidRPr="00EB4951">
        <w:rPr>
          <w:rStyle w:val="Char3"/>
          <w:rFonts w:hint="cs"/>
          <w:rtl/>
        </w:rPr>
        <w:t>زمانی مسلمان شد که رسول اکرم</w:t>
      </w:r>
      <w:r w:rsidR="00A43A83">
        <w:rPr>
          <w:rFonts w:cs="CTraditional Arabic" w:hint="cs"/>
          <w:rtl/>
          <w:lang w:bidi="fa-IR"/>
        </w:rPr>
        <w:t>ص</w:t>
      </w:r>
      <w:r w:rsidRPr="00EB4951">
        <w:rPr>
          <w:rStyle w:val="Char3"/>
          <w:rFonts w:hint="cs"/>
          <w:rtl/>
        </w:rPr>
        <w:t xml:space="preserve"> مردم را مخفیانه به سوی اسلام دعوت می‌داد، از آن به بعد همیشه اوقات خود را خدمت پیامبر بزرگوار</w:t>
      </w:r>
      <w:r w:rsidR="00EF14B1">
        <w:rPr>
          <w:rStyle w:val="Char3"/>
          <w:rFonts w:cs="CTraditional Arabic" w:hint="cs"/>
          <w:rtl/>
        </w:rPr>
        <w:t>ص</w:t>
      </w:r>
      <w:r w:rsidRPr="00EB4951">
        <w:rPr>
          <w:rStyle w:val="Char3"/>
          <w:rFonts w:hint="cs"/>
          <w:rtl/>
        </w:rPr>
        <w:t xml:space="preserve"> می‌گذراند و در نواحی مکه مخفیانه نماز می‌خواند، چون پدر وی از این جریان مطلع شد او را به نزد خود احضار نمود و به وی گفت: اسلام را ترک کن، حضرت خالد در جواب به وی گفت:</w:t>
      </w:r>
    </w:p>
    <w:p w:rsidR="00640A3E" w:rsidRPr="00EB4951" w:rsidRDefault="00640A3E" w:rsidP="00FD77E4">
      <w:pPr>
        <w:ind w:firstLine="284"/>
        <w:jc w:val="both"/>
        <w:rPr>
          <w:rStyle w:val="Char3"/>
          <w:rtl/>
        </w:rPr>
      </w:pPr>
      <w:r w:rsidRPr="00774092">
        <w:rPr>
          <w:rStyle w:val="Char0"/>
          <w:rFonts w:hint="cs"/>
          <w:rtl/>
        </w:rPr>
        <w:t>«</w:t>
      </w:r>
      <w:r w:rsidR="00D948D9" w:rsidRPr="00774092">
        <w:rPr>
          <w:rStyle w:val="Char0"/>
          <w:rFonts w:hint="cs"/>
          <w:rtl/>
        </w:rPr>
        <w:t xml:space="preserve">لا أَدَعُ دِيْنَ مُحَّمَدٍ حَتَّى </w:t>
      </w:r>
      <w:r w:rsidR="00774092">
        <w:rPr>
          <w:rStyle w:val="Char0"/>
          <w:rFonts w:hint="cs"/>
          <w:rtl/>
        </w:rPr>
        <w:t>أ</w:t>
      </w:r>
      <w:r w:rsidR="00D948D9" w:rsidRPr="00774092">
        <w:rPr>
          <w:rStyle w:val="Char0"/>
          <w:rFonts w:hint="cs"/>
          <w:rtl/>
        </w:rPr>
        <w:t>موتَ عَلَيْه</w:t>
      </w:r>
      <w:r w:rsidRPr="00774092">
        <w:rPr>
          <w:rStyle w:val="Char0"/>
          <w:rFonts w:hint="cs"/>
          <w:rtl/>
        </w:rPr>
        <w:t>»</w:t>
      </w:r>
      <w:r w:rsidRPr="00EB4951">
        <w:rPr>
          <w:rStyle w:val="Char3"/>
          <w:rFonts w:hint="cs"/>
          <w:rtl/>
        </w:rPr>
        <w:t>.</w:t>
      </w:r>
    </w:p>
    <w:p w:rsidR="00640A3E" w:rsidRPr="00EB4951" w:rsidRDefault="00640A3E" w:rsidP="00FD77E4">
      <w:pPr>
        <w:ind w:firstLine="284"/>
        <w:jc w:val="both"/>
        <w:rPr>
          <w:rStyle w:val="Char3"/>
          <w:rtl/>
        </w:rPr>
      </w:pPr>
      <w:r w:rsidRPr="00EB4951">
        <w:rPr>
          <w:rStyle w:val="Char3"/>
          <w:rFonts w:hint="cs"/>
          <w:rtl/>
        </w:rPr>
        <w:t>من دین حضرت محمد</w:t>
      </w:r>
      <w:r w:rsidR="00A43A83">
        <w:rPr>
          <w:rFonts w:cs="CTraditional Arabic" w:hint="cs"/>
          <w:rtl/>
          <w:lang w:bidi="fa-IR"/>
        </w:rPr>
        <w:t>ص</w:t>
      </w:r>
      <w:r w:rsidRPr="00EB4951">
        <w:rPr>
          <w:rStyle w:val="Char3"/>
          <w:rFonts w:hint="cs"/>
          <w:rtl/>
        </w:rPr>
        <w:t xml:space="preserve"> را ترک نخواهم کرد تا لحظه‌ای که بر آن بمیرم، (تا دم مرگ بر آن استقامت و پای بلند خواه</w:t>
      </w:r>
      <w:r w:rsidR="009A464E" w:rsidRPr="00EB4951">
        <w:rPr>
          <w:rStyle w:val="Char3"/>
          <w:rFonts w:hint="cs"/>
          <w:rtl/>
        </w:rPr>
        <w:t>یم</w:t>
      </w:r>
      <w:r w:rsidRPr="00EB4951">
        <w:rPr>
          <w:rStyle w:val="Char3"/>
          <w:rFonts w:hint="cs"/>
          <w:rtl/>
        </w:rPr>
        <w:t xml:space="preserve"> شد).</w:t>
      </w:r>
    </w:p>
    <w:p w:rsidR="00BE692E" w:rsidRPr="00EB4951" w:rsidRDefault="00BE692E" w:rsidP="00FD77E4">
      <w:pPr>
        <w:ind w:firstLine="284"/>
        <w:jc w:val="both"/>
        <w:rPr>
          <w:rStyle w:val="Char3"/>
          <w:rtl/>
        </w:rPr>
      </w:pPr>
      <w:r w:rsidRPr="00EB4951">
        <w:rPr>
          <w:rStyle w:val="Char3"/>
          <w:rFonts w:hint="cs"/>
          <w:rtl/>
        </w:rPr>
        <w:t>آنگاه پدر او را آنقدر زیر ضربه‌های تازیانه و شلاق قرار داد که شلاق بر سرش تکه تکه شد.</w:t>
      </w:r>
    </w:p>
    <w:p w:rsidR="00BE692E" w:rsidRPr="00EB4951" w:rsidRDefault="00BE692E" w:rsidP="00FD77E4">
      <w:pPr>
        <w:ind w:firstLine="284"/>
        <w:jc w:val="both"/>
        <w:rPr>
          <w:rStyle w:val="Char3"/>
          <w:rtl/>
        </w:rPr>
      </w:pPr>
      <w:r w:rsidRPr="00774092">
        <w:rPr>
          <w:rStyle w:val="Char0"/>
          <w:rFonts w:hint="cs"/>
          <w:rtl/>
        </w:rPr>
        <w:t>«</w:t>
      </w:r>
      <w:r w:rsidR="006D0014" w:rsidRPr="00774092">
        <w:rPr>
          <w:rStyle w:val="Char0"/>
          <w:rFonts w:hint="cs"/>
          <w:rtl/>
        </w:rPr>
        <w:t>ثم أمر به إلى الحبس وضيق عليه وأجاعه وأعطشه حتى لقد مكث في حر مكة ثلاثاً ما يذوق ماءً</w:t>
      </w:r>
      <w:r w:rsidRPr="00774092">
        <w:rPr>
          <w:rStyle w:val="Char0"/>
          <w:rFonts w:hint="cs"/>
          <w:rtl/>
        </w:rPr>
        <w:t>»</w:t>
      </w:r>
      <w:r w:rsidRPr="00EB4951">
        <w:rPr>
          <w:rStyle w:val="Char3"/>
          <w:rFonts w:hint="cs"/>
          <w:rtl/>
        </w:rPr>
        <w:t>.</w:t>
      </w:r>
    </w:p>
    <w:p w:rsidR="00BE692E" w:rsidRPr="00EB4951" w:rsidRDefault="00BE692E" w:rsidP="00FD77E4">
      <w:pPr>
        <w:ind w:firstLine="284"/>
        <w:jc w:val="both"/>
        <w:rPr>
          <w:rStyle w:val="Char3"/>
          <w:rtl/>
        </w:rPr>
      </w:pPr>
      <w:r w:rsidRPr="00EB4951">
        <w:rPr>
          <w:rStyle w:val="Char3"/>
          <w:rFonts w:hint="cs"/>
          <w:rtl/>
        </w:rPr>
        <w:t>و سپس دستور داد تا او را زندان کرده و او را شدیداً در تنگنای قرار داد و گرسنه و تشنه نگهداشتند تا حدی که به مدت سه روز در گرمای شدید مکه آب به</w:t>
      </w:r>
      <w:r w:rsidR="00774092" w:rsidRPr="00EB4951">
        <w:rPr>
          <w:rStyle w:val="Char3"/>
          <w:rFonts w:hint="cs"/>
          <w:rtl/>
        </w:rPr>
        <w:t xml:space="preserve"> لب‌ها</w:t>
      </w:r>
      <w:r w:rsidRPr="00EB4951">
        <w:rPr>
          <w:rStyle w:val="Char3"/>
          <w:rFonts w:hint="cs"/>
          <w:rtl/>
        </w:rPr>
        <w:t>یش نمی‌رسید.</w:t>
      </w:r>
    </w:p>
    <w:p w:rsidR="000830E6" w:rsidRPr="00EB4951" w:rsidRDefault="000830E6" w:rsidP="00FD77E4">
      <w:pPr>
        <w:ind w:firstLine="284"/>
        <w:jc w:val="both"/>
        <w:rPr>
          <w:rStyle w:val="Char3"/>
          <w:rtl/>
        </w:rPr>
      </w:pPr>
      <w:r w:rsidRPr="00EB4951">
        <w:rPr>
          <w:rStyle w:val="Char3"/>
          <w:rFonts w:hint="cs"/>
          <w:rtl/>
        </w:rPr>
        <w:t>بالاخره فرصتی به دست آورده از زندان رفت و در اطراف شهر مکه از چشم پدر متوا</w:t>
      </w:r>
      <w:r w:rsidR="00A43A83" w:rsidRPr="00EB4951">
        <w:rPr>
          <w:rStyle w:val="Char3"/>
          <w:rFonts w:hint="cs"/>
          <w:rtl/>
        </w:rPr>
        <w:t>ری ماند، تا زمانی که اصحاب رسول</w:t>
      </w:r>
      <w:r w:rsidR="00A43A83">
        <w:rPr>
          <w:rFonts w:cs="CTraditional Arabic" w:hint="cs"/>
          <w:rtl/>
          <w:lang w:bidi="fa-IR"/>
        </w:rPr>
        <w:t>ص</w:t>
      </w:r>
      <w:r w:rsidRPr="00EB4951">
        <w:rPr>
          <w:rStyle w:val="Char3"/>
          <w:rFonts w:hint="cs"/>
          <w:rtl/>
        </w:rPr>
        <w:t xml:space="preserve"> به سوی حبشه هجرت را آ</w:t>
      </w:r>
      <w:r w:rsidR="00A43A83" w:rsidRPr="00EB4951">
        <w:rPr>
          <w:rStyle w:val="Char3"/>
          <w:rFonts w:hint="cs"/>
          <w:rtl/>
        </w:rPr>
        <w:t>غ</w:t>
      </w:r>
      <w:r w:rsidRPr="00EB4951">
        <w:rPr>
          <w:rStyle w:val="Char3"/>
          <w:rFonts w:hint="cs"/>
          <w:rtl/>
        </w:rPr>
        <w:t>از نمودند، وی از اولین هجرت‌کنندگان بود</w:t>
      </w:r>
      <w:r w:rsidRPr="008B7536">
        <w:rPr>
          <w:rStyle w:val="Char3"/>
          <w:rFonts w:hint="cs"/>
          <w:vertAlign w:val="superscript"/>
          <w:rtl/>
        </w:rPr>
        <w:t>(</w:t>
      </w:r>
      <w:r w:rsidRPr="008B7536">
        <w:rPr>
          <w:rStyle w:val="Char3"/>
          <w:vertAlign w:val="superscript"/>
          <w:rtl/>
        </w:rPr>
        <w:footnoteReference w:id="158"/>
      </w:r>
      <w:r w:rsidRPr="008B7536">
        <w:rPr>
          <w:rStyle w:val="Char3"/>
          <w:rFonts w:hint="cs"/>
          <w:vertAlign w:val="superscript"/>
          <w:rtl/>
        </w:rPr>
        <w:t>)</w:t>
      </w:r>
      <w:r w:rsidRPr="00EB4951">
        <w:rPr>
          <w:rStyle w:val="Char3"/>
          <w:rFonts w:hint="cs"/>
          <w:rtl/>
        </w:rPr>
        <w:t>.</w:t>
      </w:r>
    </w:p>
    <w:p w:rsidR="007F187F" w:rsidRPr="00EB4951" w:rsidRDefault="007F187F" w:rsidP="00FD77E4">
      <w:pPr>
        <w:ind w:firstLine="284"/>
        <w:jc w:val="both"/>
        <w:rPr>
          <w:rStyle w:val="Char3"/>
          <w:rtl/>
        </w:rPr>
      </w:pPr>
      <w:r w:rsidRPr="00EB4951">
        <w:rPr>
          <w:rStyle w:val="Char3"/>
          <w:rFonts w:hint="cs"/>
          <w:rtl/>
        </w:rPr>
        <w:t>و در روایت دیگری ذکر شده است که چون حضرت خالد</w:t>
      </w:r>
      <w:r w:rsidR="00203A69" w:rsidRPr="00203A69">
        <w:rPr>
          <w:rFonts w:cs="CTraditional Arabic" w:hint="cs"/>
          <w:rtl/>
          <w:lang w:bidi="fa-IR"/>
        </w:rPr>
        <w:t xml:space="preserve">س </w:t>
      </w:r>
      <w:r w:rsidR="00A43A83" w:rsidRPr="00EB4951">
        <w:rPr>
          <w:rStyle w:val="Char3"/>
          <w:rFonts w:hint="cs"/>
          <w:rtl/>
        </w:rPr>
        <w:t>مسلمان شد، رسول خدا</w:t>
      </w:r>
      <w:r w:rsidR="00A43A83">
        <w:rPr>
          <w:rFonts w:cs="CTraditional Arabic" w:hint="cs"/>
          <w:rtl/>
          <w:lang w:bidi="fa-IR"/>
        </w:rPr>
        <w:t>ص</w:t>
      </w:r>
      <w:r w:rsidRPr="00EB4951">
        <w:rPr>
          <w:rStyle w:val="Char3"/>
          <w:rFonts w:hint="cs"/>
          <w:rtl/>
        </w:rPr>
        <w:t xml:space="preserve"> از مسلمان‌بودن او خیلی خوشحال شد، و حضرت خالد متواری شد، چون پدرش از مسلمان‌بودن وی اطلاع یافت برادرانش را و غلام خود رافع را به دنبال او فرستاد تا تلاش کرده و نزد وی بیاورند، چون او را آوردند، زجر و توبیخ نمود و با چوب و شلاق بر سر او چنان زد که شلاق بر سرش تکه تکه ش</w:t>
      </w:r>
      <w:r w:rsidR="00A43A83" w:rsidRPr="00EB4951">
        <w:rPr>
          <w:rStyle w:val="Char3"/>
          <w:rFonts w:hint="cs"/>
          <w:rtl/>
        </w:rPr>
        <w:t>د و سپس به وی گفت که تو از محمد</w:t>
      </w:r>
      <w:r w:rsidR="00A43A83">
        <w:rPr>
          <w:rFonts w:cs="CTraditional Arabic" w:hint="cs"/>
          <w:rtl/>
          <w:lang w:bidi="fa-IR"/>
        </w:rPr>
        <w:t>ص</w:t>
      </w:r>
      <w:r w:rsidRPr="00EB4951">
        <w:rPr>
          <w:rStyle w:val="Char3"/>
          <w:rFonts w:hint="cs"/>
          <w:rtl/>
        </w:rPr>
        <w:t xml:space="preserve"> پیروی می‌کنی، در حالی که قوم خود او نیز با وی مخالف است؟</w:t>
      </w:r>
    </w:p>
    <w:p w:rsidR="00E01A05" w:rsidRPr="00EB4951" w:rsidRDefault="00E01A05" w:rsidP="00FD77E4">
      <w:pPr>
        <w:ind w:firstLine="284"/>
        <w:jc w:val="both"/>
        <w:rPr>
          <w:rStyle w:val="Char3"/>
          <w:rtl/>
        </w:rPr>
      </w:pPr>
      <w:r w:rsidRPr="00EB4951">
        <w:rPr>
          <w:rStyle w:val="Char3"/>
          <w:rFonts w:hint="cs"/>
          <w:rtl/>
        </w:rPr>
        <w:t>حضرت خالد</w:t>
      </w:r>
      <w:r w:rsidR="00203A69" w:rsidRPr="00203A69">
        <w:rPr>
          <w:rFonts w:cs="CTraditional Arabic" w:hint="cs"/>
          <w:rtl/>
          <w:lang w:bidi="fa-IR"/>
        </w:rPr>
        <w:t xml:space="preserve">س </w:t>
      </w:r>
      <w:r w:rsidRPr="00EB4951">
        <w:rPr>
          <w:rStyle w:val="Char3"/>
          <w:rFonts w:hint="cs"/>
          <w:rtl/>
        </w:rPr>
        <w:t>جواب دا</w:t>
      </w:r>
      <w:r w:rsidR="00A43A83" w:rsidRPr="00EB4951">
        <w:rPr>
          <w:rStyle w:val="Char3"/>
          <w:rFonts w:hint="cs"/>
          <w:rtl/>
        </w:rPr>
        <w:t>د</w:t>
      </w:r>
      <w:r w:rsidRPr="00EB4951">
        <w:rPr>
          <w:rStyle w:val="Char3"/>
          <w:rFonts w:hint="cs"/>
          <w:rtl/>
        </w:rPr>
        <w:t>: به خدا سوگند یاد می‌کنم که پیامبر راست می‌فرماید و من پیرو او هستم از این جواب وی پدرش از غصه و شدت غیظ مشتعل شد و او را دشنام داد و گفت: ای نالایق هرکجا دلت می‌خواهد برو، به خدا قسم من به تو خوراک و غیره نخواهم داد،</w:t>
      </w:r>
      <w:r w:rsidR="003018C6" w:rsidRPr="00EB4951">
        <w:rPr>
          <w:rStyle w:val="Char3"/>
          <w:rFonts w:hint="cs"/>
          <w:rtl/>
        </w:rPr>
        <w:t xml:space="preserve"> حضرت خالد گفت: اگر تو رزق مرا قطع نمائی باکی نیست، زیرا خداوند متعال متکفل رزق من است، و بعد از آن پدر او را از منزل بیرون کرد و به سایر فرزندانش دستور داد که با وی قطع رابطه نموده حتی با او گفتگو هم نکنند و الا با</w:t>
      </w:r>
      <w:r w:rsidR="001F5F81" w:rsidRPr="00EB4951">
        <w:rPr>
          <w:rStyle w:val="Char3"/>
          <w:rFonts w:hint="cs"/>
          <w:rtl/>
        </w:rPr>
        <w:t xml:space="preserve"> آن‌ها </w:t>
      </w:r>
      <w:r w:rsidR="003018C6" w:rsidRPr="00EB4951">
        <w:rPr>
          <w:rStyle w:val="Char3"/>
          <w:rFonts w:hint="cs"/>
          <w:rtl/>
        </w:rPr>
        <w:t>هم همانطور رفتار خواهد شد که با خالد</w:t>
      </w:r>
      <w:r w:rsidR="00203A69" w:rsidRPr="00203A69">
        <w:rPr>
          <w:rFonts w:cs="CTraditional Arabic" w:hint="cs"/>
          <w:rtl/>
          <w:lang w:bidi="fa-IR"/>
        </w:rPr>
        <w:t xml:space="preserve">س </w:t>
      </w:r>
      <w:r w:rsidR="003018C6" w:rsidRPr="00EB4951">
        <w:rPr>
          <w:rStyle w:val="Char3"/>
          <w:rFonts w:hint="cs"/>
          <w:rtl/>
        </w:rPr>
        <w:t>شده است.</w:t>
      </w:r>
    </w:p>
    <w:p w:rsidR="003018C6" w:rsidRPr="00EB4951" w:rsidRDefault="003018C6" w:rsidP="00FD77E4">
      <w:pPr>
        <w:ind w:firstLine="284"/>
        <w:jc w:val="both"/>
        <w:rPr>
          <w:rStyle w:val="Char3"/>
          <w:rtl/>
        </w:rPr>
      </w:pPr>
      <w:r w:rsidRPr="00EB4951">
        <w:rPr>
          <w:rStyle w:val="Char3"/>
          <w:rFonts w:hint="cs"/>
          <w:rtl/>
        </w:rPr>
        <w:t>حضرت خالد</w:t>
      </w:r>
      <w:r w:rsidR="00203A69" w:rsidRPr="00203A69">
        <w:rPr>
          <w:rFonts w:cs="CTraditional Arabic" w:hint="cs"/>
          <w:rtl/>
          <w:lang w:bidi="fa-IR"/>
        </w:rPr>
        <w:t xml:space="preserve">س </w:t>
      </w:r>
      <w:r w:rsidR="00A43A83" w:rsidRPr="00EB4951">
        <w:rPr>
          <w:rStyle w:val="Char3"/>
          <w:rFonts w:hint="cs"/>
          <w:rtl/>
        </w:rPr>
        <w:t>به خدمت رسول خدا</w:t>
      </w:r>
      <w:r w:rsidR="00A43A83">
        <w:rPr>
          <w:rFonts w:cs="CTraditional Arabic" w:hint="cs"/>
          <w:rtl/>
          <w:lang w:bidi="fa-IR"/>
        </w:rPr>
        <w:t>ص</w:t>
      </w:r>
      <w:r w:rsidRPr="00EB4951">
        <w:rPr>
          <w:rStyle w:val="Char3"/>
          <w:rFonts w:hint="cs"/>
          <w:rtl/>
        </w:rPr>
        <w:t xml:space="preserve"> رسید و ملتزم خدمت آن حضرت شد</w:t>
      </w:r>
      <w:r w:rsidRPr="008B7536">
        <w:rPr>
          <w:rStyle w:val="Char3"/>
          <w:rFonts w:hint="cs"/>
          <w:vertAlign w:val="superscript"/>
          <w:rtl/>
        </w:rPr>
        <w:t>(</w:t>
      </w:r>
      <w:r w:rsidRPr="008B7536">
        <w:rPr>
          <w:rStyle w:val="Char3"/>
          <w:vertAlign w:val="superscript"/>
          <w:rtl/>
        </w:rPr>
        <w:footnoteReference w:id="159"/>
      </w:r>
      <w:r w:rsidRPr="008B7536">
        <w:rPr>
          <w:rStyle w:val="Char3"/>
          <w:rFonts w:hint="cs"/>
          <w:vertAlign w:val="superscript"/>
          <w:rtl/>
        </w:rPr>
        <w:t>)</w:t>
      </w:r>
      <w:r w:rsidRPr="00EB4951">
        <w:rPr>
          <w:rStyle w:val="Char3"/>
          <w:rFonts w:hint="cs"/>
          <w:rtl/>
        </w:rPr>
        <w:t>.</w:t>
      </w:r>
    </w:p>
    <w:p w:rsidR="00B15F30" w:rsidRDefault="000F056A" w:rsidP="0067125B">
      <w:pPr>
        <w:pStyle w:val="a1"/>
        <w:rPr>
          <w:rtl/>
        </w:rPr>
      </w:pPr>
      <w:bookmarkStart w:id="42" w:name="_Toc424209883"/>
      <w:r>
        <w:rPr>
          <w:rFonts w:hint="cs"/>
          <w:rtl/>
        </w:rPr>
        <w:t>27- حضرت عبدالله بن مسعود</w:t>
      </w:r>
      <w:r w:rsidR="00045819" w:rsidRPr="005C5915">
        <w:rPr>
          <w:rFonts w:cs="CTraditional Arabic" w:hint="cs"/>
          <w:b/>
          <w:bCs w:val="0"/>
          <w:sz w:val="28"/>
          <w:szCs w:val="28"/>
          <w:rtl/>
        </w:rPr>
        <w:t>س</w:t>
      </w:r>
      <w:r>
        <w:rPr>
          <w:rFonts w:hint="cs"/>
          <w:rtl/>
        </w:rPr>
        <w:t>:</w:t>
      </w:r>
      <w:bookmarkEnd w:id="42"/>
    </w:p>
    <w:p w:rsidR="000F056A" w:rsidRPr="00EB4951" w:rsidRDefault="007E0DD9" w:rsidP="00FD77E4">
      <w:pPr>
        <w:ind w:firstLine="284"/>
        <w:jc w:val="both"/>
        <w:rPr>
          <w:rStyle w:val="Char3"/>
          <w:rtl/>
        </w:rPr>
      </w:pPr>
      <w:r w:rsidRPr="00EB4951">
        <w:rPr>
          <w:rStyle w:val="Char3"/>
          <w:rFonts w:hint="cs"/>
          <w:rtl/>
        </w:rPr>
        <w:t>وی نیز از نخستین مسلمانان می‌باشند، علامه ابن جوزی «او را سادس فی الاسلا» یعنی نفر ششم که به اسلام گرویده است ذکر کرده است</w:t>
      </w:r>
      <w:r w:rsidRPr="008B7536">
        <w:rPr>
          <w:rStyle w:val="Char3"/>
          <w:rFonts w:hint="cs"/>
          <w:vertAlign w:val="superscript"/>
          <w:rtl/>
        </w:rPr>
        <w:t>(</w:t>
      </w:r>
      <w:r w:rsidRPr="008B7536">
        <w:rPr>
          <w:rStyle w:val="Char3"/>
          <w:vertAlign w:val="superscript"/>
          <w:rtl/>
        </w:rPr>
        <w:footnoteReference w:id="160"/>
      </w:r>
      <w:r w:rsidRPr="008B7536">
        <w:rPr>
          <w:rStyle w:val="Char3"/>
          <w:rFonts w:hint="cs"/>
          <w:vertAlign w:val="superscript"/>
          <w:rtl/>
        </w:rPr>
        <w:t>)</w:t>
      </w:r>
      <w:r w:rsidRPr="00EB4951">
        <w:rPr>
          <w:rStyle w:val="Char3"/>
          <w:rFonts w:hint="cs"/>
          <w:rtl/>
        </w:rPr>
        <w:t>.</w:t>
      </w:r>
    </w:p>
    <w:p w:rsidR="00035206" w:rsidRPr="00EB4951" w:rsidRDefault="00035206" w:rsidP="00FD77E4">
      <w:pPr>
        <w:ind w:firstLine="284"/>
        <w:jc w:val="both"/>
        <w:rPr>
          <w:rStyle w:val="Char3"/>
          <w:rtl/>
        </w:rPr>
      </w:pPr>
      <w:r w:rsidRPr="00EB4951">
        <w:rPr>
          <w:rStyle w:val="Char3"/>
          <w:rFonts w:hint="cs"/>
          <w:rtl/>
        </w:rPr>
        <w:t xml:space="preserve">روزی یاران بزرگوار حضرت پیامبر گرامی </w:t>
      </w:r>
      <w:r w:rsidR="009A2B6B" w:rsidRPr="009A2B6B">
        <w:rPr>
          <w:rFonts w:cs="CTraditional Arabic" w:hint="cs"/>
          <w:rtl/>
          <w:lang w:bidi="fa-IR"/>
        </w:rPr>
        <w:t>ج</w:t>
      </w:r>
      <w:r w:rsidRPr="00EB4951">
        <w:rPr>
          <w:rStyle w:val="Char3"/>
          <w:rFonts w:hint="cs"/>
          <w:rtl/>
        </w:rPr>
        <w:t xml:space="preserve"> ب</w:t>
      </w:r>
      <w:r w:rsidR="00A43A83" w:rsidRPr="00EB4951">
        <w:rPr>
          <w:rStyle w:val="Char3"/>
          <w:rFonts w:hint="cs"/>
          <w:rtl/>
        </w:rPr>
        <w:t>اهم گفتند که جز از خود رسول خدا</w:t>
      </w:r>
      <w:r w:rsidR="00A43A83">
        <w:rPr>
          <w:rFonts w:cs="CTraditional Arabic" w:hint="cs"/>
          <w:rtl/>
          <w:lang w:bidi="fa-IR"/>
        </w:rPr>
        <w:t>ص</w:t>
      </w:r>
      <w:r w:rsidRPr="00EB4951">
        <w:rPr>
          <w:rStyle w:val="Char3"/>
          <w:rFonts w:hint="cs"/>
          <w:rtl/>
        </w:rPr>
        <w:t xml:space="preserve"> دیگر هیچکس برای قریش قرآن را نخوانده است، از میان ما کسی حاضر است که داوطلبانه این کار را انجام بدهد؟ حضرت عبدالله بن مسعود</w:t>
      </w:r>
      <w:r w:rsidR="00203A69" w:rsidRPr="00203A69">
        <w:rPr>
          <w:rFonts w:cs="CTraditional Arabic" w:hint="cs"/>
          <w:rtl/>
          <w:lang w:bidi="fa-IR"/>
        </w:rPr>
        <w:t xml:space="preserve">س </w:t>
      </w:r>
      <w:r w:rsidRPr="00EB4951">
        <w:rPr>
          <w:rStyle w:val="Char3"/>
          <w:rFonts w:hint="cs"/>
          <w:rtl/>
        </w:rPr>
        <w:t>گفت: من حاضرم، صحابه کرام فرمودند: ما برای تو از ناحی</w:t>
      </w:r>
      <w:r w:rsidR="00152672">
        <w:rPr>
          <w:rStyle w:val="Char3"/>
          <w:rFonts w:hint="cs"/>
          <w:rtl/>
        </w:rPr>
        <w:t>ۀ</w:t>
      </w:r>
      <w:r w:rsidRPr="00EB4951">
        <w:rPr>
          <w:rStyle w:val="Char3"/>
          <w:rFonts w:hint="cs"/>
          <w:rtl/>
        </w:rPr>
        <w:t xml:space="preserve"> قریش احساس خطر می‌کنیم که ممکن است</w:t>
      </w:r>
      <w:r w:rsidR="00BF3AA1" w:rsidRPr="00EB4951">
        <w:rPr>
          <w:rStyle w:val="Char3"/>
          <w:rFonts w:hint="cs"/>
          <w:rtl/>
        </w:rPr>
        <w:t xml:space="preserve"> تو را </w:t>
      </w:r>
      <w:r w:rsidRPr="00EB4951">
        <w:rPr>
          <w:rStyle w:val="Char3"/>
          <w:rFonts w:hint="cs"/>
          <w:rtl/>
        </w:rPr>
        <w:t>آزاری برسانند، ما می‌خواهیم شخصی برای این کار آماده شود که دارای قبیله‌ای و عصبتی باشد تا به هنگام ضرورت بتواند او را از ظلم و ستم قریش نجات دهد.</w:t>
      </w:r>
    </w:p>
    <w:p w:rsidR="00035206" w:rsidRPr="00EB4951" w:rsidRDefault="00035206" w:rsidP="00FD77E4">
      <w:pPr>
        <w:ind w:firstLine="284"/>
        <w:jc w:val="both"/>
        <w:rPr>
          <w:rStyle w:val="Char3"/>
          <w:rtl/>
        </w:rPr>
      </w:pPr>
      <w:r w:rsidRPr="00EB4951">
        <w:rPr>
          <w:rStyle w:val="Char3"/>
          <w:rFonts w:hint="cs"/>
          <w:rtl/>
        </w:rPr>
        <w:t>حضرت عبدالله بن مسعود</w:t>
      </w:r>
      <w:r w:rsidR="00203A69" w:rsidRPr="00203A69">
        <w:rPr>
          <w:rFonts w:cs="CTraditional Arabic" w:hint="cs"/>
          <w:rtl/>
          <w:lang w:bidi="fa-IR"/>
        </w:rPr>
        <w:t xml:space="preserve">س </w:t>
      </w:r>
      <w:r w:rsidRPr="00EB4951">
        <w:rPr>
          <w:rStyle w:val="Char3"/>
          <w:rFonts w:hint="cs"/>
          <w:rtl/>
        </w:rPr>
        <w:t xml:space="preserve">فرمود: </w:t>
      </w:r>
      <w:r w:rsidRPr="00774092">
        <w:rPr>
          <w:rStyle w:val="Char0"/>
          <w:rFonts w:hint="cs"/>
          <w:rtl/>
        </w:rPr>
        <w:t>«</w:t>
      </w:r>
      <w:r w:rsidR="005349EC" w:rsidRPr="00774092">
        <w:rPr>
          <w:rStyle w:val="Char0"/>
          <w:rFonts w:hint="eastAsia"/>
          <w:rtl/>
        </w:rPr>
        <w:t>دَعُونِي</w:t>
      </w:r>
      <w:r w:rsidR="005349EC" w:rsidRPr="00774092">
        <w:rPr>
          <w:rStyle w:val="Char0"/>
          <w:rtl/>
        </w:rPr>
        <w:t xml:space="preserve"> </w:t>
      </w:r>
      <w:r w:rsidR="005349EC" w:rsidRPr="00774092">
        <w:rPr>
          <w:rStyle w:val="Char0"/>
          <w:rFonts w:hint="eastAsia"/>
          <w:rtl/>
        </w:rPr>
        <w:t>فَإِنّ</w:t>
      </w:r>
      <w:r w:rsidR="005349EC" w:rsidRPr="00774092">
        <w:rPr>
          <w:rStyle w:val="Char0"/>
          <w:rtl/>
        </w:rPr>
        <w:t xml:space="preserve"> </w:t>
      </w:r>
      <w:r w:rsidR="005349EC" w:rsidRPr="00774092">
        <w:rPr>
          <w:rStyle w:val="Char0"/>
          <w:rFonts w:hint="eastAsia"/>
          <w:rtl/>
        </w:rPr>
        <w:t>اللّهَ</w:t>
      </w:r>
      <w:r w:rsidR="005349EC" w:rsidRPr="00774092">
        <w:rPr>
          <w:rStyle w:val="Char0"/>
          <w:rtl/>
        </w:rPr>
        <w:t xml:space="preserve"> </w:t>
      </w:r>
      <w:r w:rsidR="005349EC" w:rsidRPr="00774092">
        <w:rPr>
          <w:rStyle w:val="Char0"/>
          <w:rFonts w:hint="eastAsia"/>
          <w:rtl/>
        </w:rPr>
        <w:t>سَيَمْنَعُنِي</w:t>
      </w:r>
      <w:r w:rsidR="00900744" w:rsidRPr="00774092">
        <w:rPr>
          <w:rStyle w:val="Char0"/>
          <w:rFonts w:hint="cs"/>
          <w:rtl/>
        </w:rPr>
        <w:t xml:space="preserve"> مِنْهُمْ</w:t>
      </w:r>
      <w:r w:rsidRPr="00774092">
        <w:rPr>
          <w:rStyle w:val="Char0"/>
          <w:rFonts w:hint="cs"/>
          <w:rtl/>
        </w:rPr>
        <w:t>»</w:t>
      </w:r>
      <w:r w:rsidRPr="00EB4951">
        <w:rPr>
          <w:rStyle w:val="Char3"/>
          <w:rFonts w:hint="cs"/>
          <w:rtl/>
        </w:rPr>
        <w:t xml:space="preserve"> بگذارید تا من بروم پس همانا خداوند متعال عنقریب مرا از شر</w:t>
      </w:r>
      <w:r w:rsidR="001F5F81" w:rsidRPr="00EB4951">
        <w:rPr>
          <w:rStyle w:val="Char3"/>
          <w:rFonts w:hint="cs"/>
          <w:rtl/>
        </w:rPr>
        <w:t xml:space="preserve"> آن‌ها </w:t>
      </w:r>
      <w:r w:rsidRPr="00EB4951">
        <w:rPr>
          <w:rStyle w:val="Char3"/>
          <w:rFonts w:hint="cs"/>
          <w:rtl/>
        </w:rPr>
        <w:t xml:space="preserve">نجات خواهد داد </w:t>
      </w:r>
      <w:r>
        <w:rPr>
          <w:rFonts w:cs="Times New Roman" w:hint="cs"/>
          <w:rtl/>
          <w:lang w:bidi="fa-IR"/>
        </w:rPr>
        <w:t>–</w:t>
      </w:r>
      <w:r w:rsidRPr="00EB4951">
        <w:rPr>
          <w:rStyle w:val="Char3"/>
          <w:rFonts w:hint="cs"/>
          <w:rtl/>
        </w:rPr>
        <w:t xml:space="preserve"> و سپس در وقت نیم روز رفت و در یک مکانی عام سور</w:t>
      </w:r>
      <w:r w:rsidR="00152672">
        <w:rPr>
          <w:rStyle w:val="Char3"/>
          <w:rFonts w:hint="cs"/>
          <w:rtl/>
        </w:rPr>
        <w:t>ۀ</w:t>
      </w:r>
      <w:r w:rsidRPr="00EB4951">
        <w:rPr>
          <w:rStyle w:val="Char3"/>
          <w:rFonts w:hint="cs"/>
          <w:rtl/>
        </w:rPr>
        <w:t xml:space="preserve"> رحمن را با صدای بلند شروع به خواندن کرد، چون مردم قریش شنیدند بر وی حمله کردند.</w:t>
      </w:r>
    </w:p>
    <w:p w:rsidR="00E63550" w:rsidRPr="00EB4951" w:rsidRDefault="00E63550" w:rsidP="00FD77E4">
      <w:pPr>
        <w:ind w:firstLine="284"/>
        <w:jc w:val="both"/>
        <w:rPr>
          <w:rStyle w:val="Char3"/>
          <w:rtl/>
        </w:rPr>
      </w:pPr>
      <w:r w:rsidRPr="00774092">
        <w:rPr>
          <w:rStyle w:val="Char0"/>
          <w:rFonts w:hint="cs"/>
          <w:rtl/>
        </w:rPr>
        <w:t>«</w:t>
      </w:r>
      <w:r w:rsidR="0018586A" w:rsidRPr="00774092">
        <w:rPr>
          <w:rStyle w:val="Char0"/>
          <w:rFonts w:hint="cs"/>
          <w:rtl/>
        </w:rPr>
        <w:t>يضربون وجهه وقد أدمت قريش وجهه</w:t>
      </w:r>
      <w:r w:rsidRPr="00774092">
        <w:rPr>
          <w:rStyle w:val="Char0"/>
          <w:rFonts w:hint="cs"/>
          <w:rtl/>
        </w:rPr>
        <w:t>»</w:t>
      </w:r>
      <w:r w:rsidRPr="00EB4951">
        <w:rPr>
          <w:rStyle w:val="Char3"/>
          <w:rFonts w:hint="cs"/>
          <w:rtl/>
        </w:rPr>
        <w:t>.</w:t>
      </w:r>
    </w:p>
    <w:p w:rsidR="00E63550" w:rsidRPr="00EB4951" w:rsidRDefault="00E63550" w:rsidP="00FD77E4">
      <w:pPr>
        <w:ind w:firstLine="284"/>
        <w:jc w:val="both"/>
        <w:rPr>
          <w:rStyle w:val="Char3"/>
          <w:rtl/>
        </w:rPr>
      </w:pPr>
      <w:r w:rsidRPr="00EB4951">
        <w:rPr>
          <w:rStyle w:val="Char3"/>
          <w:rFonts w:hint="cs"/>
          <w:rtl/>
        </w:rPr>
        <w:t>و بر چهره و صورت وی زدند، و صورتش را خون‌آلود کرده، پوست چهره</w:t>
      </w:r>
      <w:r w:rsidR="001F5F81" w:rsidRPr="00EB4951">
        <w:rPr>
          <w:rStyle w:val="Char3"/>
          <w:rFonts w:hint="cs"/>
          <w:rtl/>
        </w:rPr>
        <w:t xml:space="preserve">‌اش </w:t>
      </w:r>
      <w:r w:rsidRPr="00EB4951">
        <w:rPr>
          <w:rStyle w:val="Char3"/>
          <w:rFonts w:hint="cs"/>
          <w:rtl/>
        </w:rPr>
        <w:t>را کندند.</w:t>
      </w:r>
    </w:p>
    <w:p w:rsidR="00E35D4E" w:rsidRPr="00EB4951" w:rsidRDefault="00E35D4E" w:rsidP="00FD77E4">
      <w:pPr>
        <w:ind w:firstLine="284"/>
        <w:jc w:val="both"/>
        <w:rPr>
          <w:rStyle w:val="Char3"/>
          <w:rtl/>
        </w:rPr>
      </w:pPr>
      <w:r w:rsidRPr="00EB4951">
        <w:rPr>
          <w:rStyle w:val="Char3"/>
          <w:rFonts w:hint="cs"/>
          <w:rtl/>
        </w:rPr>
        <w:t>ولی حضرت عبدالله بن مسعود</w:t>
      </w:r>
      <w:r w:rsidR="00203A69" w:rsidRPr="00203A69">
        <w:rPr>
          <w:rFonts w:cs="CTraditional Arabic" w:hint="cs"/>
          <w:rtl/>
          <w:lang w:bidi="fa-IR"/>
        </w:rPr>
        <w:t xml:space="preserve">س </w:t>
      </w:r>
      <w:r w:rsidRPr="00EB4951">
        <w:rPr>
          <w:rStyle w:val="Char3"/>
          <w:rFonts w:hint="cs"/>
          <w:rtl/>
        </w:rPr>
        <w:t>به قرائت خود ادامه می‌داد تا این که اکثر سوره را تلاوت فرمود، و سپس به نزد دوستان خود رفت</w:t>
      </w:r>
      <w:r w:rsidR="001F5F81" w:rsidRPr="00EB4951">
        <w:rPr>
          <w:rStyle w:val="Char3"/>
          <w:rFonts w:hint="cs"/>
          <w:rtl/>
        </w:rPr>
        <w:t xml:space="preserve"> آن‌ها </w:t>
      </w:r>
      <w:r w:rsidRPr="00EB4951">
        <w:rPr>
          <w:rStyle w:val="Char3"/>
          <w:rFonts w:hint="cs"/>
          <w:rtl/>
        </w:rPr>
        <w:t>حال وی را مشاهده کرده گفتند: ما از همین کارها احساس خطر می‌کردیم، حضرت ابن مسعود</w:t>
      </w:r>
      <w:r w:rsidR="00203A69" w:rsidRPr="00203A69">
        <w:rPr>
          <w:rFonts w:cs="CTraditional Arabic" w:hint="cs"/>
          <w:rtl/>
          <w:lang w:bidi="fa-IR"/>
        </w:rPr>
        <w:t xml:space="preserve">س </w:t>
      </w:r>
      <w:r w:rsidRPr="00EB4951">
        <w:rPr>
          <w:rStyle w:val="Char3"/>
          <w:rFonts w:hint="cs"/>
          <w:rtl/>
        </w:rPr>
        <w:t>گفت:</w:t>
      </w:r>
    </w:p>
    <w:p w:rsidR="00E35D4E" w:rsidRPr="00EB4951" w:rsidRDefault="00E35D4E" w:rsidP="00FD77E4">
      <w:pPr>
        <w:ind w:firstLine="284"/>
        <w:jc w:val="both"/>
        <w:rPr>
          <w:rStyle w:val="Char3"/>
          <w:rtl/>
        </w:rPr>
      </w:pPr>
      <w:r w:rsidRPr="00774092">
        <w:rPr>
          <w:rStyle w:val="Char0"/>
          <w:rFonts w:hint="cs"/>
          <w:rtl/>
        </w:rPr>
        <w:t>«</w:t>
      </w:r>
      <w:r w:rsidR="00887963" w:rsidRPr="00774092">
        <w:rPr>
          <w:rStyle w:val="Char0"/>
          <w:rFonts w:hint="cs"/>
          <w:rtl/>
        </w:rPr>
        <w:t xml:space="preserve">والله ما رأيت </w:t>
      </w:r>
      <w:r w:rsidR="00AD111A" w:rsidRPr="00774092">
        <w:rPr>
          <w:rStyle w:val="Char0"/>
          <w:rFonts w:hint="cs"/>
          <w:rtl/>
        </w:rPr>
        <w:t>أعداء</w:t>
      </w:r>
      <w:r w:rsidR="00887963" w:rsidRPr="00774092">
        <w:rPr>
          <w:rStyle w:val="Char0"/>
          <w:rFonts w:hint="cs"/>
          <w:rtl/>
        </w:rPr>
        <w:t xml:space="preserve"> الله أهون على مثل اليوم ولو شئتم لأتيتهم بمثلها غداً قالوا لا قد أسمعتهم ما يكرهون</w:t>
      </w:r>
      <w:r w:rsidRPr="00774092">
        <w:rPr>
          <w:rStyle w:val="Char0"/>
          <w:rFonts w:hint="cs"/>
          <w:rtl/>
        </w:rPr>
        <w:t>»</w:t>
      </w:r>
      <w:r w:rsidRPr="008B7536">
        <w:rPr>
          <w:rStyle w:val="Char3"/>
          <w:rFonts w:hint="cs"/>
          <w:vertAlign w:val="superscript"/>
          <w:rtl/>
        </w:rPr>
        <w:t>(</w:t>
      </w:r>
      <w:r w:rsidRPr="008B7536">
        <w:rPr>
          <w:rStyle w:val="Char3"/>
          <w:vertAlign w:val="superscript"/>
          <w:rtl/>
        </w:rPr>
        <w:footnoteReference w:id="161"/>
      </w:r>
      <w:r w:rsidRPr="008B7536">
        <w:rPr>
          <w:rStyle w:val="Char3"/>
          <w:rFonts w:hint="cs"/>
          <w:vertAlign w:val="superscript"/>
          <w:rtl/>
        </w:rPr>
        <w:t>)</w:t>
      </w:r>
      <w:r w:rsidRPr="00EB4951">
        <w:rPr>
          <w:rStyle w:val="Char3"/>
          <w:rFonts w:hint="cs"/>
          <w:rtl/>
        </w:rPr>
        <w:t>.</w:t>
      </w:r>
    </w:p>
    <w:p w:rsidR="00E35D4E" w:rsidRPr="00EB4951" w:rsidRDefault="00E35D4E" w:rsidP="00FD77E4">
      <w:pPr>
        <w:ind w:firstLine="284"/>
        <w:jc w:val="both"/>
        <w:rPr>
          <w:rStyle w:val="Char3"/>
          <w:rtl/>
        </w:rPr>
      </w:pPr>
      <w:r w:rsidRPr="00EB4951">
        <w:rPr>
          <w:rStyle w:val="Char3"/>
          <w:rFonts w:hint="cs"/>
          <w:rtl/>
        </w:rPr>
        <w:t>به خدا قسم؛ من گاهی این دشمنان خدا را نسبت به خود کم آزارتر از امروز ندیده‌ام و اگر شما دوست دارید فردا نیز به نزد</w:t>
      </w:r>
      <w:r w:rsidR="001F5F81" w:rsidRPr="00EB4951">
        <w:rPr>
          <w:rStyle w:val="Char3"/>
          <w:rFonts w:hint="cs"/>
          <w:rtl/>
        </w:rPr>
        <w:t xml:space="preserve"> آن‌ها </w:t>
      </w:r>
      <w:r w:rsidRPr="00EB4951">
        <w:rPr>
          <w:rStyle w:val="Char3"/>
          <w:rFonts w:hint="cs"/>
          <w:rtl/>
        </w:rPr>
        <w:t>خواهم رفت، گفتند: خیر آنچه را که آنان خوش نداشتند به گوش</w:t>
      </w:r>
      <w:r w:rsidRPr="00EB4951">
        <w:rPr>
          <w:rStyle w:val="Char3"/>
          <w:rFonts w:hint="eastAsia"/>
          <w:rtl/>
        </w:rPr>
        <w:t>‌شان رسانیدی.</w:t>
      </w:r>
    </w:p>
    <w:p w:rsidR="00FF7D84" w:rsidRPr="00EB4951" w:rsidRDefault="00FF7D84" w:rsidP="00FD77E4">
      <w:pPr>
        <w:ind w:firstLine="284"/>
        <w:jc w:val="both"/>
        <w:rPr>
          <w:rStyle w:val="Char3"/>
          <w:rtl/>
        </w:rPr>
      </w:pPr>
      <w:r w:rsidRPr="00EB4951">
        <w:rPr>
          <w:rStyle w:val="Char3"/>
          <w:rFonts w:hint="cs"/>
          <w:rtl/>
        </w:rPr>
        <w:t>علامه شبلی این واقعه را از طبری (جلد 3، ص 1188) نقل کرده است</w:t>
      </w:r>
      <w:r w:rsidRPr="008B7536">
        <w:rPr>
          <w:rStyle w:val="Char3"/>
          <w:rFonts w:hint="cs"/>
          <w:vertAlign w:val="superscript"/>
          <w:rtl/>
        </w:rPr>
        <w:t>(</w:t>
      </w:r>
      <w:r w:rsidRPr="008B7536">
        <w:rPr>
          <w:rStyle w:val="Char3"/>
          <w:vertAlign w:val="superscript"/>
          <w:rtl/>
        </w:rPr>
        <w:footnoteReference w:id="162"/>
      </w:r>
      <w:r w:rsidRPr="008B7536">
        <w:rPr>
          <w:rStyle w:val="Char3"/>
          <w:rFonts w:hint="cs"/>
          <w:vertAlign w:val="superscript"/>
          <w:rtl/>
        </w:rPr>
        <w:t>)</w:t>
      </w:r>
      <w:r w:rsidRPr="00EB4951">
        <w:rPr>
          <w:rStyle w:val="Char3"/>
          <w:rFonts w:hint="cs"/>
          <w:rtl/>
        </w:rPr>
        <w:t>.</w:t>
      </w:r>
    </w:p>
    <w:p w:rsidR="00CF576A" w:rsidRPr="00EB4951" w:rsidRDefault="00CF576A" w:rsidP="00FD77E4">
      <w:pPr>
        <w:ind w:firstLine="284"/>
        <w:jc w:val="both"/>
        <w:rPr>
          <w:rStyle w:val="Char3"/>
          <w:rtl/>
        </w:rPr>
      </w:pPr>
      <w:r w:rsidRPr="00EB4951">
        <w:rPr>
          <w:rStyle w:val="Char3"/>
          <w:rFonts w:hint="cs"/>
          <w:rtl/>
        </w:rPr>
        <w:t>الله اکبر: اینجا پس از سزای شود ذوق جرم بیشتر!</w:t>
      </w:r>
    </w:p>
    <w:p w:rsidR="00FA0FA2" w:rsidRPr="00EB4951" w:rsidRDefault="00FA0FA2" w:rsidP="00FD77E4">
      <w:pPr>
        <w:ind w:firstLine="284"/>
        <w:jc w:val="both"/>
        <w:rPr>
          <w:rStyle w:val="Char3"/>
          <w:rtl/>
        </w:rPr>
      </w:pPr>
      <w:r w:rsidRPr="00EB4951">
        <w:rPr>
          <w:rStyle w:val="Char3"/>
          <w:rFonts w:hint="cs"/>
          <w:rtl/>
        </w:rPr>
        <w:t>چه عشق صادق و ایمان کاملی است که هرچند جور و ستم بدانها می‌رسید و هرچه بیشتر هدف تعذیب و عقوبت قرار می‌گرفتند</w:t>
      </w:r>
      <w:r w:rsidR="00035ACB" w:rsidRPr="00EB4951">
        <w:rPr>
          <w:rStyle w:val="Char3"/>
          <w:rFonts w:hint="cs"/>
          <w:rtl/>
        </w:rPr>
        <w:t>،</w:t>
      </w:r>
      <w:r w:rsidRPr="00EB4951">
        <w:rPr>
          <w:rStyle w:val="Char3"/>
          <w:rFonts w:hint="cs"/>
          <w:rtl/>
        </w:rPr>
        <w:t xml:space="preserve"> به همان</w:t>
      </w:r>
      <w:r w:rsidR="006F332B" w:rsidRPr="00EB4951">
        <w:rPr>
          <w:rStyle w:val="Char3"/>
          <w:rFonts w:hint="cs"/>
          <w:rtl/>
        </w:rPr>
        <w:t xml:space="preserve"> نسبت نیروی جاذب</w:t>
      </w:r>
      <w:r w:rsidR="00152672">
        <w:rPr>
          <w:rStyle w:val="Char3"/>
          <w:rFonts w:hint="cs"/>
          <w:rtl/>
        </w:rPr>
        <w:t>ۀ</w:t>
      </w:r>
      <w:r w:rsidR="006F332B" w:rsidRPr="00EB4951">
        <w:rPr>
          <w:rStyle w:val="Char3"/>
          <w:rFonts w:hint="cs"/>
          <w:rtl/>
        </w:rPr>
        <w:t xml:space="preserve"> دینی و جوش و خروج</w:t>
      </w:r>
      <w:r w:rsidR="001F5F81" w:rsidRPr="00EB4951">
        <w:rPr>
          <w:rStyle w:val="Char3"/>
          <w:rFonts w:hint="cs"/>
          <w:rtl/>
        </w:rPr>
        <w:t xml:space="preserve"> آن‌ها </w:t>
      </w:r>
      <w:r w:rsidR="006F332B" w:rsidRPr="00EB4951">
        <w:rPr>
          <w:rStyle w:val="Char3"/>
          <w:rFonts w:hint="cs"/>
          <w:rtl/>
        </w:rPr>
        <w:t>افزون‌تر می‌شد، سرمستی عشق به مثابه‌ای است که کفار ناهنجار می‌زنند و پوست صورت را می‌کنند و حلیه چهره را متغیر می‌سازند اما باده‌نوشان عشق و محبت آن را اصلاً به خاطر نمی‌آورند. الله، الله، وقتی که عشق صادق باشد در عین حالت ایذأ و تکلیف و درد و اذیت به جای کرب و اذیت، لذت و حلاوت محسوس می‌شود، همچنین از فرمایش حضرت ابن مسعود</w:t>
      </w:r>
      <w:r w:rsidR="00203A69" w:rsidRPr="00203A69">
        <w:rPr>
          <w:rFonts w:cs="CTraditional Arabic" w:hint="cs"/>
          <w:rtl/>
          <w:lang w:bidi="fa-IR"/>
        </w:rPr>
        <w:t xml:space="preserve">س </w:t>
      </w:r>
      <w:r w:rsidR="006F332B" w:rsidRPr="00EB4951">
        <w:rPr>
          <w:rStyle w:val="Char3"/>
          <w:rFonts w:hint="cs"/>
          <w:rtl/>
        </w:rPr>
        <w:t>این واقعیت نیز به دست می‌آید که آن جفاپیشگان ستمکار از این اندازه هم بیشتر و شدیدتر ظلم و ستم روا می‌داشتند، و به اندازه‌ای اذیت‌های شاقه و بسیار شدید می‌رسانیدند که ظلم و ستم و زد و کوب این نوبت در مقابل نوبت‌های گذشته ناچیز و حقیر و اهون به نظر می‌آمد.</w:t>
      </w:r>
    </w:p>
    <w:p w:rsidR="006F332B" w:rsidRDefault="005C0194" w:rsidP="0067125B">
      <w:pPr>
        <w:pStyle w:val="a1"/>
        <w:rPr>
          <w:rtl/>
        </w:rPr>
      </w:pPr>
      <w:bookmarkStart w:id="43" w:name="_Toc424209884"/>
      <w:r>
        <w:rPr>
          <w:rFonts w:hint="cs"/>
          <w:rtl/>
        </w:rPr>
        <w:t>28- حضرت سعید بن زید</w:t>
      </w:r>
      <w:r w:rsidR="00045819" w:rsidRPr="005876CF">
        <w:rPr>
          <w:rFonts w:cs="CTraditional Arabic" w:hint="cs"/>
          <w:b/>
          <w:bCs w:val="0"/>
          <w:sz w:val="28"/>
          <w:szCs w:val="28"/>
          <w:rtl/>
        </w:rPr>
        <w:t>س</w:t>
      </w:r>
      <w:r>
        <w:rPr>
          <w:rFonts w:hint="cs"/>
          <w:rtl/>
        </w:rPr>
        <w:t>:</w:t>
      </w:r>
      <w:bookmarkEnd w:id="43"/>
    </w:p>
    <w:p w:rsidR="005C0194" w:rsidRPr="00EB4951" w:rsidRDefault="008A27B2" w:rsidP="00FD77E4">
      <w:pPr>
        <w:ind w:firstLine="284"/>
        <w:jc w:val="both"/>
        <w:rPr>
          <w:rStyle w:val="Char3"/>
          <w:rtl/>
        </w:rPr>
      </w:pPr>
      <w:r w:rsidRPr="00EB4951">
        <w:rPr>
          <w:rStyle w:val="Char3"/>
          <w:rFonts w:hint="cs"/>
          <w:rtl/>
        </w:rPr>
        <w:t>وی نیز خیلی قدیم الاسلام است و در زمر</w:t>
      </w:r>
      <w:r w:rsidR="00152672">
        <w:rPr>
          <w:rStyle w:val="Char3"/>
          <w:rFonts w:hint="cs"/>
          <w:rtl/>
        </w:rPr>
        <w:t>ۀ</w:t>
      </w:r>
      <w:r w:rsidRPr="00EB4951">
        <w:rPr>
          <w:rStyle w:val="Char3"/>
          <w:rFonts w:hint="cs"/>
          <w:rtl/>
        </w:rPr>
        <w:t xml:space="preserve"> عشر</w:t>
      </w:r>
      <w:r w:rsidR="00152672">
        <w:rPr>
          <w:rStyle w:val="Char3"/>
          <w:rFonts w:hint="cs"/>
          <w:rtl/>
        </w:rPr>
        <w:t>ۀ</w:t>
      </w:r>
      <w:r w:rsidRPr="00EB4951">
        <w:rPr>
          <w:rStyle w:val="Char3"/>
          <w:rFonts w:hint="cs"/>
          <w:rtl/>
        </w:rPr>
        <w:t xml:space="preserve"> مبشره داخل است.</w:t>
      </w:r>
    </w:p>
    <w:p w:rsidR="005B4478" w:rsidRPr="00EB4951" w:rsidRDefault="005B4478" w:rsidP="00FD77E4">
      <w:pPr>
        <w:ind w:firstLine="284"/>
        <w:jc w:val="both"/>
        <w:rPr>
          <w:rStyle w:val="Char3"/>
          <w:rtl/>
        </w:rPr>
      </w:pPr>
      <w:r w:rsidRPr="00EB4951">
        <w:rPr>
          <w:rStyle w:val="Char3"/>
          <w:rFonts w:hint="cs"/>
          <w:rtl/>
        </w:rPr>
        <w:t>(الف) حضرت ابن سعد</w:t>
      </w:r>
      <w:r w:rsidR="00203A69" w:rsidRPr="00203A69">
        <w:rPr>
          <w:rFonts w:cs="CTraditional Arabic" w:hint="cs"/>
          <w:rtl/>
          <w:lang w:bidi="fa-IR"/>
        </w:rPr>
        <w:t xml:space="preserve">س </w:t>
      </w:r>
      <w:r w:rsidRPr="00EB4951">
        <w:rPr>
          <w:rStyle w:val="Char3"/>
          <w:rFonts w:hint="cs"/>
          <w:rtl/>
        </w:rPr>
        <w:t>از حضرت انس بن مالک</w:t>
      </w:r>
      <w:r w:rsidR="00A43A83">
        <w:rPr>
          <w:rFonts w:cs="CTraditional Arabic" w:hint="cs"/>
          <w:rtl/>
          <w:lang w:bidi="fa-IR"/>
        </w:rPr>
        <w:t>ب</w:t>
      </w:r>
      <w:r w:rsidRPr="00EB4951">
        <w:rPr>
          <w:rStyle w:val="Char3"/>
          <w:rFonts w:hint="cs"/>
          <w:rtl/>
        </w:rPr>
        <w:t xml:space="preserve"> روایت می‌کند که حضرت عمر</w:t>
      </w:r>
      <w:r w:rsidR="00203A69" w:rsidRPr="00203A69">
        <w:rPr>
          <w:rFonts w:cs="CTraditional Arabic" w:hint="cs"/>
          <w:rtl/>
          <w:lang w:bidi="fa-IR"/>
        </w:rPr>
        <w:t xml:space="preserve">س </w:t>
      </w:r>
      <w:r w:rsidRPr="00EB4951">
        <w:rPr>
          <w:rStyle w:val="Char3"/>
          <w:rFonts w:hint="cs"/>
          <w:rtl/>
        </w:rPr>
        <w:t>به خواهر و داماد خود گفت: شاید شما هردو از دین آباء خود برگشته اید؟ دامادش حضرت سعید به وی گفت: عمر؛ حق در غیر از دین تو در اسلام است.</w:t>
      </w:r>
    </w:p>
    <w:p w:rsidR="00A70A0C" w:rsidRPr="00EB4951" w:rsidRDefault="00A70A0C" w:rsidP="00FD77E4">
      <w:pPr>
        <w:ind w:firstLine="284"/>
        <w:jc w:val="both"/>
        <w:rPr>
          <w:rStyle w:val="Char3"/>
          <w:rtl/>
        </w:rPr>
      </w:pPr>
      <w:r w:rsidRPr="00EB4951">
        <w:rPr>
          <w:rStyle w:val="Char3"/>
          <w:rFonts w:hint="cs"/>
          <w:rtl/>
        </w:rPr>
        <w:t>آنگاه عمر بر روی دامادش پرید و او را شدیداً لگدمال و پایمال نمود.</w:t>
      </w:r>
    </w:p>
    <w:p w:rsidR="00D15EE2" w:rsidRPr="00EB4951" w:rsidRDefault="00D15EE2" w:rsidP="00FD77E4">
      <w:pPr>
        <w:ind w:firstLine="284"/>
        <w:jc w:val="both"/>
        <w:rPr>
          <w:rStyle w:val="Char3"/>
          <w:rtl/>
        </w:rPr>
      </w:pPr>
      <w:r w:rsidRPr="00EB4951">
        <w:rPr>
          <w:rStyle w:val="Char3"/>
          <w:rFonts w:hint="cs"/>
          <w:rtl/>
        </w:rPr>
        <w:t>همشیره</w:t>
      </w:r>
      <w:r w:rsidR="001F5F81" w:rsidRPr="00EB4951">
        <w:rPr>
          <w:rStyle w:val="Char3"/>
          <w:rFonts w:hint="cs"/>
          <w:rtl/>
        </w:rPr>
        <w:t xml:space="preserve">‌اش </w:t>
      </w:r>
      <w:r w:rsidR="0068592A" w:rsidRPr="00EB4951">
        <w:rPr>
          <w:rStyle w:val="Char3"/>
          <w:rFonts w:hint="cs"/>
          <w:rtl/>
        </w:rPr>
        <w:t>(فاط</w:t>
      </w:r>
      <w:r w:rsidRPr="00EB4951">
        <w:rPr>
          <w:rStyle w:val="Char3"/>
          <w:rFonts w:hint="cs"/>
          <w:rtl/>
        </w:rPr>
        <w:t>مه) آمد و او را از بالای شوهر خود دور کرد.</w:t>
      </w:r>
    </w:p>
    <w:p w:rsidR="00D15EE2" w:rsidRPr="00EB4951" w:rsidRDefault="00D15EE2" w:rsidP="00FD77E4">
      <w:pPr>
        <w:ind w:firstLine="284"/>
        <w:jc w:val="both"/>
        <w:rPr>
          <w:rStyle w:val="Char3"/>
          <w:rtl/>
        </w:rPr>
      </w:pPr>
      <w:r w:rsidRPr="00774092">
        <w:rPr>
          <w:rStyle w:val="Char0"/>
          <w:rFonts w:hint="cs"/>
          <w:rtl/>
        </w:rPr>
        <w:t>«</w:t>
      </w:r>
      <w:r w:rsidR="00486BE2" w:rsidRPr="00774092">
        <w:rPr>
          <w:rStyle w:val="Char0"/>
          <w:rFonts w:hint="cs"/>
          <w:rtl/>
        </w:rPr>
        <w:t>فنفحها بيده نفحة فدمي وجهها فقالت وهي غضبي، يا عمران كان الحق في غير دينك أشهد أن لا إله إلا الله وأشهد أن محمداً رسول الله فلما يئس عمر</w:t>
      </w:r>
      <w:r w:rsidRPr="00774092">
        <w:rPr>
          <w:rStyle w:val="Char0"/>
          <w:rFonts w:hint="cs"/>
          <w:rtl/>
        </w:rPr>
        <w:t>... الخ»</w:t>
      </w:r>
      <w:r w:rsidRPr="00EB4951">
        <w:rPr>
          <w:rStyle w:val="Char3"/>
          <w:rFonts w:hint="cs"/>
          <w:rtl/>
        </w:rPr>
        <w:t>.</w:t>
      </w:r>
    </w:p>
    <w:p w:rsidR="00DD64CF" w:rsidRPr="00EB4951" w:rsidRDefault="00DD64CF" w:rsidP="00FD77E4">
      <w:pPr>
        <w:ind w:firstLine="284"/>
        <w:jc w:val="both"/>
        <w:rPr>
          <w:rStyle w:val="Char3"/>
          <w:rtl/>
        </w:rPr>
      </w:pPr>
      <w:r w:rsidRPr="00EB4951">
        <w:rPr>
          <w:rStyle w:val="Char3"/>
          <w:rFonts w:hint="cs"/>
          <w:rtl/>
        </w:rPr>
        <w:t>پسر حضرت عمر</w:t>
      </w:r>
      <w:r w:rsidR="00203A69" w:rsidRPr="00203A69">
        <w:rPr>
          <w:rFonts w:cs="CTraditional Arabic" w:hint="cs"/>
          <w:rtl/>
          <w:lang w:bidi="fa-IR"/>
        </w:rPr>
        <w:t xml:space="preserve">س </w:t>
      </w:r>
      <w:r w:rsidR="00010ECC" w:rsidRPr="00EB4951">
        <w:rPr>
          <w:rStyle w:val="Char3"/>
          <w:rFonts w:hint="cs"/>
          <w:rtl/>
        </w:rPr>
        <w:t>به خواهر خود چنان سیلی</w:t>
      </w:r>
      <w:r w:rsidRPr="00EB4951">
        <w:rPr>
          <w:rStyle w:val="Char3"/>
          <w:rFonts w:hint="cs"/>
          <w:rtl/>
        </w:rPr>
        <w:t xml:space="preserve"> زد که فوار</w:t>
      </w:r>
      <w:r w:rsidR="00152672">
        <w:rPr>
          <w:rStyle w:val="Char3"/>
          <w:rFonts w:hint="cs"/>
          <w:rtl/>
        </w:rPr>
        <w:t>ۀ</w:t>
      </w:r>
      <w:r w:rsidRPr="00EB4951">
        <w:rPr>
          <w:rStyle w:val="Char3"/>
          <w:rFonts w:hint="cs"/>
          <w:rtl/>
        </w:rPr>
        <w:t xml:space="preserve"> خون از سرش به صورت وی جاری شد، پس وی در حالی که غضبناک بود گفت: ای عمر اگرچه حق در غیر از دین تو باشد (بازهم ما را می‌زنی) من شهادت می‌دهم که جز خدا معبودی نیست و شهادت می‌دهم که حضرت محمد رسول خداست، پس چون عمر مأیوس شد گفت: کتابی که نزد شما است به من بدهید تا آن را بخوانم</w:t>
      </w:r>
      <w:r w:rsidRPr="008F6E41">
        <w:rPr>
          <w:rStyle w:val="Char3"/>
          <w:rFonts w:hint="cs"/>
          <w:vertAlign w:val="superscript"/>
          <w:rtl/>
        </w:rPr>
        <w:t>(</w:t>
      </w:r>
      <w:r w:rsidRPr="008F6E41">
        <w:rPr>
          <w:rStyle w:val="Char3"/>
          <w:vertAlign w:val="superscript"/>
          <w:rtl/>
        </w:rPr>
        <w:footnoteReference w:id="163"/>
      </w:r>
      <w:r w:rsidRPr="008F6E41">
        <w:rPr>
          <w:rStyle w:val="Char3"/>
          <w:rFonts w:hint="cs"/>
          <w:vertAlign w:val="superscript"/>
          <w:rtl/>
        </w:rPr>
        <w:t>)</w:t>
      </w:r>
      <w:r w:rsidRPr="00EB4951">
        <w:rPr>
          <w:rStyle w:val="Char3"/>
          <w:rFonts w:hint="cs"/>
          <w:rtl/>
        </w:rPr>
        <w:t>.</w:t>
      </w:r>
    </w:p>
    <w:p w:rsidR="00601402" w:rsidRPr="00EB4951" w:rsidRDefault="00601402" w:rsidP="00FD77E4">
      <w:pPr>
        <w:ind w:firstLine="284"/>
        <w:jc w:val="both"/>
        <w:rPr>
          <w:rStyle w:val="Char3"/>
          <w:rtl/>
        </w:rPr>
      </w:pPr>
      <w:r w:rsidRPr="00EB4951">
        <w:rPr>
          <w:rStyle w:val="Char3"/>
          <w:rFonts w:hint="cs"/>
          <w:rtl/>
        </w:rPr>
        <w:t>الله اکبر: ضارب بعد از زدن خسته شد، زد و کوب را انجام داده مایوس شد اما مضروب (زده شده) خون‌آلود، یک ذره هم از جاد</w:t>
      </w:r>
      <w:r w:rsidR="00152672">
        <w:rPr>
          <w:rStyle w:val="Char3"/>
          <w:rFonts w:hint="cs"/>
          <w:rtl/>
        </w:rPr>
        <w:t>ۀ</w:t>
      </w:r>
      <w:r w:rsidRPr="00EB4951">
        <w:rPr>
          <w:rStyle w:val="Char3"/>
          <w:rFonts w:hint="cs"/>
          <w:rtl/>
        </w:rPr>
        <w:t xml:space="preserve"> حق و صداقت متزلزل نشد بالاخره مظلومیت خواهر اثر خود را نمودار ساخت، و خونابه فشانی خواهر قلب سنگین برادر را موم کرده برای پذیرفتن دین حق اسلام مایل کرد و رو به روی خواهر مظلوم و مضروب و خون‌آولد به اقرار کلم</w:t>
      </w:r>
      <w:r w:rsidR="00152672">
        <w:rPr>
          <w:rStyle w:val="Char3"/>
          <w:rFonts w:hint="cs"/>
          <w:rtl/>
        </w:rPr>
        <w:t>ۀ</w:t>
      </w:r>
      <w:r w:rsidRPr="00EB4951">
        <w:rPr>
          <w:rStyle w:val="Char3"/>
          <w:rFonts w:hint="cs"/>
          <w:rtl/>
        </w:rPr>
        <w:t xml:space="preserve"> شهادت آماده شد.</w:t>
      </w:r>
    </w:p>
    <w:p w:rsidR="00985889" w:rsidRPr="00EB4951" w:rsidRDefault="00C366CE" w:rsidP="00FD77E4">
      <w:pPr>
        <w:jc w:val="both"/>
        <w:rPr>
          <w:rStyle w:val="Char3"/>
          <w:rtl/>
        </w:rPr>
      </w:pPr>
      <w:r w:rsidRPr="00EB4951">
        <w:rPr>
          <w:rStyle w:val="Char3"/>
          <w:rFonts w:hint="cs"/>
          <w:rtl/>
        </w:rPr>
        <w:t>(ب) حضرت سعید بن زید</w:t>
      </w:r>
      <w:r w:rsidR="00203A69" w:rsidRPr="00203A69">
        <w:rPr>
          <w:rFonts w:cs="CTraditional Arabic" w:hint="cs"/>
          <w:rtl/>
          <w:lang w:bidi="fa-IR"/>
        </w:rPr>
        <w:t xml:space="preserve">س </w:t>
      </w:r>
      <w:r w:rsidRPr="00EB4951">
        <w:rPr>
          <w:rStyle w:val="Char3"/>
          <w:rFonts w:hint="cs"/>
          <w:rtl/>
        </w:rPr>
        <w:t>در مسجد کوفه گفت:</w:t>
      </w:r>
    </w:p>
    <w:p w:rsidR="00C366CE" w:rsidRPr="00EB4951" w:rsidRDefault="00682A86" w:rsidP="00FD77E4">
      <w:pPr>
        <w:ind w:firstLine="284"/>
        <w:jc w:val="both"/>
        <w:rPr>
          <w:rStyle w:val="Char3"/>
          <w:rtl/>
        </w:rPr>
      </w:pPr>
      <w:r w:rsidRPr="00774092">
        <w:rPr>
          <w:rStyle w:val="Char0"/>
          <w:rFonts w:hint="cs"/>
          <w:rtl/>
        </w:rPr>
        <w:t>«</w:t>
      </w:r>
      <w:r w:rsidR="00C420D5" w:rsidRPr="00774092">
        <w:rPr>
          <w:rStyle w:val="Char0"/>
          <w:rFonts w:hint="eastAsia"/>
          <w:rtl/>
        </w:rPr>
        <w:t>وَاللَّهِ</w:t>
      </w:r>
      <w:r w:rsidR="00C420D5" w:rsidRPr="00774092">
        <w:rPr>
          <w:rStyle w:val="Char0"/>
          <w:rtl/>
        </w:rPr>
        <w:t xml:space="preserve"> </w:t>
      </w:r>
      <w:r w:rsidR="00C420D5" w:rsidRPr="00774092">
        <w:rPr>
          <w:rStyle w:val="Char0"/>
          <w:rFonts w:hint="eastAsia"/>
          <w:rtl/>
        </w:rPr>
        <w:t>لَقَدْ</w:t>
      </w:r>
      <w:r w:rsidR="00C420D5" w:rsidRPr="00774092">
        <w:rPr>
          <w:rStyle w:val="Char0"/>
          <w:rtl/>
        </w:rPr>
        <w:t xml:space="preserve"> </w:t>
      </w:r>
      <w:r w:rsidR="00C420D5" w:rsidRPr="00774092">
        <w:rPr>
          <w:rStyle w:val="Char0"/>
          <w:rFonts w:hint="eastAsia"/>
          <w:rtl/>
        </w:rPr>
        <w:t>رَأَيْتُنِ</w:t>
      </w:r>
      <w:r w:rsidR="00774092">
        <w:rPr>
          <w:rStyle w:val="Char0"/>
          <w:rFonts w:hint="cs"/>
          <w:rtl/>
        </w:rPr>
        <w:t>ي</w:t>
      </w:r>
      <w:r w:rsidR="00C420D5" w:rsidRPr="00774092">
        <w:rPr>
          <w:rStyle w:val="Char0"/>
          <w:rtl/>
        </w:rPr>
        <w:t xml:space="preserve"> </w:t>
      </w:r>
      <w:r w:rsidR="00C420D5" w:rsidRPr="00774092">
        <w:rPr>
          <w:rStyle w:val="Char0"/>
          <w:rFonts w:hint="eastAsia"/>
          <w:rtl/>
        </w:rPr>
        <w:t>وَإِنَّ</w:t>
      </w:r>
      <w:r w:rsidR="00C420D5" w:rsidRPr="00774092">
        <w:rPr>
          <w:rStyle w:val="Char0"/>
          <w:rtl/>
        </w:rPr>
        <w:t xml:space="preserve"> </w:t>
      </w:r>
      <w:r w:rsidR="00C420D5" w:rsidRPr="00774092">
        <w:rPr>
          <w:rStyle w:val="Char0"/>
          <w:rFonts w:hint="eastAsia"/>
          <w:rtl/>
        </w:rPr>
        <w:t>عُمَرَ</w:t>
      </w:r>
      <w:r w:rsidR="00C420D5" w:rsidRPr="00774092">
        <w:rPr>
          <w:rStyle w:val="Char0"/>
          <w:rtl/>
        </w:rPr>
        <w:t xml:space="preserve"> </w:t>
      </w:r>
      <w:r w:rsidR="00C420D5" w:rsidRPr="00774092">
        <w:rPr>
          <w:rStyle w:val="Char0"/>
          <w:rFonts w:hint="eastAsia"/>
          <w:rtl/>
        </w:rPr>
        <w:t>لَمُوثِقِ</w:t>
      </w:r>
      <w:r w:rsidR="00774092">
        <w:rPr>
          <w:rStyle w:val="Char0"/>
          <w:rFonts w:hint="cs"/>
          <w:rtl/>
        </w:rPr>
        <w:t>ي</w:t>
      </w:r>
      <w:r w:rsidR="00C420D5" w:rsidRPr="00774092">
        <w:rPr>
          <w:rStyle w:val="Char0"/>
          <w:rtl/>
        </w:rPr>
        <w:t xml:space="preserve"> </w:t>
      </w:r>
      <w:r w:rsidR="00C420D5" w:rsidRPr="00774092">
        <w:rPr>
          <w:rStyle w:val="Char0"/>
          <w:rFonts w:hint="eastAsia"/>
          <w:rtl/>
        </w:rPr>
        <w:t>عَلَى</w:t>
      </w:r>
      <w:r w:rsidR="00C420D5" w:rsidRPr="00774092">
        <w:rPr>
          <w:rStyle w:val="Char0"/>
          <w:rtl/>
        </w:rPr>
        <w:t xml:space="preserve"> </w:t>
      </w:r>
      <w:r w:rsidR="00C420D5" w:rsidRPr="00774092">
        <w:rPr>
          <w:rStyle w:val="Char0"/>
          <w:rFonts w:hint="eastAsia"/>
          <w:rtl/>
        </w:rPr>
        <w:t>الإِسْلاَمِ</w:t>
      </w:r>
      <w:r w:rsidR="00C420D5" w:rsidRPr="00774092">
        <w:rPr>
          <w:rStyle w:val="Char0"/>
          <w:rtl/>
        </w:rPr>
        <w:t xml:space="preserve"> </w:t>
      </w:r>
      <w:r w:rsidR="00C420D5" w:rsidRPr="00774092">
        <w:rPr>
          <w:rStyle w:val="Char0"/>
          <w:rFonts w:hint="eastAsia"/>
          <w:rtl/>
        </w:rPr>
        <w:t>قَبْلَ</w:t>
      </w:r>
      <w:r w:rsidR="00C420D5" w:rsidRPr="00774092">
        <w:rPr>
          <w:rStyle w:val="Char0"/>
          <w:rtl/>
        </w:rPr>
        <w:t xml:space="preserve"> </w:t>
      </w:r>
      <w:r w:rsidR="00C420D5" w:rsidRPr="00774092">
        <w:rPr>
          <w:rStyle w:val="Char0"/>
          <w:rFonts w:hint="eastAsia"/>
          <w:rtl/>
        </w:rPr>
        <w:t>أَنْ</w:t>
      </w:r>
      <w:r w:rsidR="00C420D5" w:rsidRPr="00774092">
        <w:rPr>
          <w:rStyle w:val="Char0"/>
          <w:rtl/>
        </w:rPr>
        <w:t xml:space="preserve"> </w:t>
      </w:r>
      <w:r w:rsidR="00C420D5" w:rsidRPr="00774092">
        <w:rPr>
          <w:rStyle w:val="Char0"/>
          <w:rFonts w:hint="eastAsia"/>
          <w:rtl/>
        </w:rPr>
        <w:t>يُسْلِمَ</w:t>
      </w:r>
      <w:r w:rsidR="00C420D5" w:rsidRPr="00774092">
        <w:rPr>
          <w:rStyle w:val="Char0"/>
          <w:rtl/>
        </w:rPr>
        <w:t xml:space="preserve"> </w:t>
      </w:r>
      <w:r w:rsidR="00C420D5" w:rsidRPr="00774092">
        <w:rPr>
          <w:rStyle w:val="Char0"/>
          <w:rFonts w:hint="eastAsia"/>
          <w:rtl/>
        </w:rPr>
        <w:t>عُمَرُ</w:t>
      </w:r>
      <w:r w:rsidRPr="00774092">
        <w:rPr>
          <w:rStyle w:val="Char0"/>
          <w:rFonts w:hint="cs"/>
          <w:rtl/>
        </w:rPr>
        <w:t>»</w:t>
      </w:r>
      <w:r w:rsidRPr="008F6E41">
        <w:rPr>
          <w:rStyle w:val="Char3"/>
          <w:rFonts w:hint="cs"/>
          <w:vertAlign w:val="superscript"/>
          <w:rtl/>
        </w:rPr>
        <w:t>(</w:t>
      </w:r>
      <w:r w:rsidRPr="008F6E41">
        <w:rPr>
          <w:rStyle w:val="Char3"/>
          <w:vertAlign w:val="superscript"/>
          <w:rtl/>
        </w:rPr>
        <w:footnoteReference w:id="164"/>
      </w:r>
      <w:r w:rsidRPr="008F6E41">
        <w:rPr>
          <w:rStyle w:val="Char3"/>
          <w:rFonts w:hint="cs"/>
          <w:vertAlign w:val="superscript"/>
          <w:rtl/>
        </w:rPr>
        <w:t>)</w:t>
      </w:r>
      <w:r w:rsidRPr="00EB4951">
        <w:rPr>
          <w:rStyle w:val="Char3"/>
          <w:rFonts w:hint="cs"/>
          <w:rtl/>
        </w:rPr>
        <w:t>.</w:t>
      </w:r>
    </w:p>
    <w:p w:rsidR="00682A86" w:rsidRPr="00EB4951" w:rsidRDefault="00682A86" w:rsidP="00FD77E4">
      <w:pPr>
        <w:ind w:firstLine="284"/>
        <w:jc w:val="both"/>
        <w:rPr>
          <w:rStyle w:val="Char3"/>
          <w:rtl/>
        </w:rPr>
      </w:pPr>
      <w:r w:rsidRPr="00EB4951">
        <w:rPr>
          <w:rStyle w:val="Char3"/>
          <w:rFonts w:hint="cs"/>
          <w:rtl/>
        </w:rPr>
        <w:t>«به خدا سوگند! عمر قبل از مسلمان‌شدنش، مرا به جرم مسلمان‌شدنم می‌بست».</w:t>
      </w:r>
    </w:p>
    <w:p w:rsidR="006D099D" w:rsidRPr="00EB4951" w:rsidRDefault="006D099D" w:rsidP="00FD77E4">
      <w:pPr>
        <w:ind w:firstLine="284"/>
        <w:jc w:val="both"/>
        <w:rPr>
          <w:rStyle w:val="Char3"/>
          <w:rtl/>
        </w:rPr>
      </w:pPr>
      <w:r w:rsidRPr="00EB4951">
        <w:rPr>
          <w:rStyle w:val="Char3"/>
          <w:rFonts w:hint="cs"/>
          <w:rtl/>
        </w:rPr>
        <w:t>(ج) حضرت مولانا شبلی نعمانی در ضمن بیان واقعه اسلام عمر</w:t>
      </w:r>
      <w:r w:rsidR="00203A69" w:rsidRPr="00203A69">
        <w:rPr>
          <w:rFonts w:cs="CTraditional Arabic" w:hint="cs"/>
          <w:rtl/>
          <w:lang w:bidi="fa-IR"/>
        </w:rPr>
        <w:t xml:space="preserve">س </w:t>
      </w:r>
      <w:r w:rsidR="00703CAC" w:rsidRPr="00EB4951">
        <w:rPr>
          <w:rStyle w:val="Char3"/>
          <w:rFonts w:hint="cs"/>
          <w:rtl/>
        </w:rPr>
        <w:t>می‌نویسد: عمر</w:t>
      </w:r>
      <w:r w:rsidR="00203A69" w:rsidRPr="00203A69">
        <w:rPr>
          <w:rFonts w:cs="CTraditional Arabic" w:hint="cs"/>
          <w:rtl/>
          <w:lang w:bidi="fa-IR"/>
        </w:rPr>
        <w:t xml:space="preserve">س </w:t>
      </w:r>
      <w:r w:rsidR="00703CAC" w:rsidRPr="00EB4951">
        <w:rPr>
          <w:rStyle w:val="Char3"/>
          <w:rFonts w:hint="cs"/>
          <w:rtl/>
        </w:rPr>
        <w:t>با داماد دست بگریبان شد و چون همشیره</w:t>
      </w:r>
      <w:r w:rsidR="001F5F81" w:rsidRPr="00EB4951">
        <w:rPr>
          <w:rStyle w:val="Char3"/>
          <w:rFonts w:hint="cs"/>
          <w:rtl/>
        </w:rPr>
        <w:t xml:space="preserve">‌اش </w:t>
      </w:r>
      <w:r w:rsidR="00703CAC" w:rsidRPr="00EB4951">
        <w:rPr>
          <w:rStyle w:val="Char3"/>
          <w:rFonts w:hint="cs"/>
          <w:rtl/>
        </w:rPr>
        <w:t>برای نج</w:t>
      </w:r>
      <w:r w:rsidR="00010ECC" w:rsidRPr="00EB4951">
        <w:rPr>
          <w:rStyle w:val="Char3"/>
          <w:rFonts w:hint="cs"/>
          <w:rtl/>
        </w:rPr>
        <w:t xml:space="preserve">ات شوهر خود جلو آمد به حساب او </w:t>
      </w:r>
      <w:r w:rsidR="00703CAC" w:rsidRPr="00EB4951">
        <w:rPr>
          <w:rStyle w:val="Char3"/>
          <w:rFonts w:hint="cs"/>
          <w:rtl/>
        </w:rPr>
        <w:t>هم رسید و به جانش افتاد تا حدی که بدنش خون‌آلود گشت، اما محبت اسلام بیشتر از هرچیزی در دلش افزون‌تر بود، گفت: ای عمر</w:t>
      </w:r>
      <w:r w:rsidR="00203A69" w:rsidRPr="00203A69">
        <w:rPr>
          <w:rFonts w:cs="CTraditional Arabic" w:hint="cs"/>
          <w:rtl/>
          <w:lang w:bidi="fa-IR"/>
        </w:rPr>
        <w:t xml:space="preserve">س </w:t>
      </w:r>
      <w:r w:rsidR="00703CAC" w:rsidRPr="00EB4951">
        <w:rPr>
          <w:rStyle w:val="Char3"/>
          <w:rFonts w:hint="cs"/>
          <w:rtl/>
        </w:rPr>
        <w:t>هرچه می‌توانی بکن، ولی دیگر اسلام از قلب ما خارج نخواهد شد، این کلمات بر قلب حضرت عمر</w:t>
      </w:r>
      <w:r w:rsidR="00203A69" w:rsidRPr="00203A69">
        <w:rPr>
          <w:rFonts w:cs="CTraditional Arabic" w:hint="cs"/>
          <w:rtl/>
          <w:lang w:bidi="fa-IR"/>
        </w:rPr>
        <w:t xml:space="preserve">س </w:t>
      </w:r>
      <w:r w:rsidR="00703CAC" w:rsidRPr="00EB4951">
        <w:rPr>
          <w:rStyle w:val="Char3"/>
          <w:rFonts w:hint="cs"/>
          <w:rtl/>
        </w:rPr>
        <w:t xml:space="preserve">خیلی مؤثر واقع شدند با نگاه محبت به جانب خواهر خود نظر انداخت خون از بدنش جاری شده بود از این صحنه رقتی در دلش به وجود آمد و گفت: آنچه را که شما می‌خواندید برای من نیز بخوانید، فاطمه اجزا قرآن </w:t>
      </w:r>
      <w:r w:rsidR="009E1222" w:rsidRPr="00EB4951">
        <w:rPr>
          <w:rStyle w:val="Char3"/>
          <w:rFonts w:hint="cs"/>
          <w:rtl/>
        </w:rPr>
        <w:t>مجید را آورد و جلوی وی قرار داد</w:t>
      </w:r>
      <w:r w:rsidR="00703CAC" w:rsidRPr="00EB4951">
        <w:rPr>
          <w:rStyle w:val="Char3"/>
          <w:rFonts w:hint="cs"/>
          <w:rtl/>
        </w:rPr>
        <w:t>.......</w:t>
      </w:r>
      <w:r w:rsidR="009E1222" w:rsidRPr="00EB4951">
        <w:rPr>
          <w:rStyle w:val="Char3"/>
          <w:rFonts w:hint="cs"/>
          <w:rtl/>
        </w:rPr>
        <w:t>.</w:t>
      </w:r>
    </w:p>
    <w:p w:rsidR="00703CAC" w:rsidRPr="00EB4951" w:rsidRDefault="00703CAC" w:rsidP="00FD77E4">
      <w:pPr>
        <w:ind w:firstLine="284"/>
        <w:jc w:val="both"/>
        <w:rPr>
          <w:rStyle w:val="Char3"/>
          <w:rtl/>
        </w:rPr>
      </w:pPr>
      <w:r w:rsidRPr="00EB4951">
        <w:rPr>
          <w:rStyle w:val="Char3"/>
          <w:rFonts w:hint="cs"/>
          <w:rtl/>
        </w:rPr>
        <w:t>با شنیدن هر جمله‌ای بر قلبش رعب و هیبت، بر قلبش طاری می‌گشت.</w:t>
      </w:r>
    </w:p>
    <w:p w:rsidR="00F06327" w:rsidRPr="00E761CB" w:rsidRDefault="00F06327" w:rsidP="00FD77E4">
      <w:pPr>
        <w:ind w:firstLine="284"/>
        <w:jc w:val="both"/>
        <w:rPr>
          <w:rStyle w:val="Char5"/>
          <w:rtl/>
        </w:rPr>
      </w:pPr>
      <w:r w:rsidRPr="00EB4951">
        <w:rPr>
          <w:rStyle w:val="Char3"/>
          <w:rFonts w:hint="cs"/>
          <w:rtl/>
        </w:rPr>
        <w:t>تا به این آیه رسید که</w:t>
      </w:r>
      <w:r w:rsidR="00872816" w:rsidRPr="00EB4951">
        <w:rPr>
          <w:rStyle w:val="Char3"/>
          <w:rFonts w:hint="cs"/>
          <w:rtl/>
        </w:rPr>
        <w:t xml:space="preserve"> </w:t>
      </w:r>
      <w:r w:rsidR="00872816">
        <w:rPr>
          <w:rFonts w:ascii="Traditional Arabic" w:hAnsi="Traditional Arabic" w:cs="Traditional Arabic"/>
          <w:rtl/>
          <w:lang w:bidi="fa-IR"/>
        </w:rPr>
        <w:t>﴿</w:t>
      </w:r>
      <w:r w:rsidR="00ED27EC" w:rsidRPr="00E761CB">
        <w:rPr>
          <w:rStyle w:val="Char5"/>
          <w:rtl/>
        </w:rPr>
        <w:t>ءَامَنُوٓاْ ءَامِنُواْ بِ</w:t>
      </w:r>
      <w:r w:rsidR="00ED27EC" w:rsidRPr="00E761CB">
        <w:rPr>
          <w:rStyle w:val="Char5"/>
          <w:rFonts w:hint="cs"/>
          <w:rtl/>
        </w:rPr>
        <w:t>ٱ</w:t>
      </w:r>
      <w:r w:rsidR="00ED27EC" w:rsidRPr="00E761CB">
        <w:rPr>
          <w:rStyle w:val="Char5"/>
          <w:rFonts w:hint="eastAsia"/>
          <w:rtl/>
        </w:rPr>
        <w:t>للَّهِ</w:t>
      </w:r>
      <w:r w:rsidR="00ED27EC" w:rsidRPr="00E761CB">
        <w:rPr>
          <w:rStyle w:val="Char5"/>
          <w:rtl/>
        </w:rPr>
        <w:t xml:space="preserve"> وَرَسُولِهِ</w:t>
      </w:r>
      <w:r w:rsidR="00ED27EC" w:rsidRPr="00E761CB">
        <w:rPr>
          <w:rStyle w:val="Char5"/>
          <w:rFonts w:hint="cs"/>
          <w:rtl/>
        </w:rPr>
        <w:t>ۦ</w:t>
      </w:r>
      <w:r w:rsidR="00872816">
        <w:rPr>
          <w:rFonts w:ascii="Traditional Arabic" w:hAnsi="Traditional Arabic" w:cs="Traditional Arabic"/>
          <w:rtl/>
          <w:lang w:bidi="fa-IR"/>
        </w:rPr>
        <w:t>﴾</w:t>
      </w:r>
      <w:r w:rsidRPr="00EB4951">
        <w:rPr>
          <w:rStyle w:val="Char3"/>
          <w:rFonts w:hint="cs"/>
          <w:rtl/>
        </w:rPr>
        <w:t xml:space="preserve"> </w:t>
      </w:r>
      <w:r w:rsidR="005766AB" w:rsidRPr="00EB4951">
        <w:rPr>
          <w:rStyle w:val="Char3"/>
          <w:rFonts w:hint="cs"/>
          <w:rtl/>
        </w:rPr>
        <w:t xml:space="preserve">یعنی خدا و رسول او ایمان بیاورند «آنگاه بی‌اراده فریاد برآورد که </w:t>
      </w:r>
      <w:r w:rsidR="005766AB" w:rsidRPr="00774092">
        <w:rPr>
          <w:rStyle w:val="Char2"/>
          <w:rFonts w:hint="cs"/>
          <w:rtl/>
        </w:rPr>
        <w:t>«</w:t>
      </w:r>
      <w:r w:rsidR="00907D0D" w:rsidRPr="00774092">
        <w:rPr>
          <w:rStyle w:val="Char2"/>
          <w:rFonts w:hint="eastAsia"/>
          <w:rtl/>
        </w:rPr>
        <w:t>أَشْهَدُ</w:t>
      </w:r>
      <w:r w:rsidR="00907D0D" w:rsidRPr="00774092">
        <w:rPr>
          <w:rStyle w:val="Char2"/>
          <w:rtl/>
        </w:rPr>
        <w:t xml:space="preserve"> </w:t>
      </w:r>
      <w:r w:rsidR="00907D0D" w:rsidRPr="00774092">
        <w:rPr>
          <w:rStyle w:val="Char2"/>
          <w:rFonts w:hint="eastAsia"/>
          <w:rtl/>
        </w:rPr>
        <w:t>أَنْ</w:t>
      </w:r>
      <w:r w:rsidR="00907D0D" w:rsidRPr="00774092">
        <w:rPr>
          <w:rStyle w:val="Char2"/>
          <w:rtl/>
        </w:rPr>
        <w:t xml:space="preserve"> </w:t>
      </w:r>
      <w:r w:rsidR="00907D0D" w:rsidRPr="00774092">
        <w:rPr>
          <w:rStyle w:val="Char2"/>
          <w:rFonts w:hint="eastAsia"/>
          <w:rtl/>
        </w:rPr>
        <w:t>لا</w:t>
      </w:r>
      <w:r w:rsidR="00907D0D" w:rsidRPr="00774092">
        <w:rPr>
          <w:rStyle w:val="Char2"/>
          <w:rtl/>
        </w:rPr>
        <w:t xml:space="preserve"> </w:t>
      </w:r>
      <w:r w:rsidR="00907D0D" w:rsidRPr="00774092">
        <w:rPr>
          <w:rStyle w:val="Char2"/>
          <w:rFonts w:hint="eastAsia"/>
          <w:rtl/>
        </w:rPr>
        <w:t>إِلَهَ</w:t>
      </w:r>
      <w:r w:rsidR="00907D0D" w:rsidRPr="00774092">
        <w:rPr>
          <w:rStyle w:val="Char2"/>
          <w:rtl/>
        </w:rPr>
        <w:t xml:space="preserve"> </w:t>
      </w:r>
      <w:r w:rsidR="00907D0D" w:rsidRPr="00774092">
        <w:rPr>
          <w:rStyle w:val="Char2"/>
          <w:rFonts w:hint="eastAsia"/>
          <w:rtl/>
        </w:rPr>
        <w:t>إِلا</w:t>
      </w:r>
      <w:r w:rsidR="00907D0D" w:rsidRPr="00774092">
        <w:rPr>
          <w:rStyle w:val="Char2"/>
          <w:rtl/>
        </w:rPr>
        <w:t xml:space="preserve"> </w:t>
      </w:r>
      <w:r w:rsidR="00907D0D" w:rsidRPr="00774092">
        <w:rPr>
          <w:rStyle w:val="Char2"/>
          <w:rFonts w:hint="eastAsia"/>
          <w:rtl/>
        </w:rPr>
        <w:t>اللَّهُ</w:t>
      </w:r>
      <w:r w:rsidR="00907D0D" w:rsidRPr="00774092">
        <w:rPr>
          <w:rStyle w:val="Char2"/>
          <w:rtl/>
        </w:rPr>
        <w:t xml:space="preserve"> </w:t>
      </w:r>
      <w:r w:rsidR="00907D0D" w:rsidRPr="00774092">
        <w:rPr>
          <w:rStyle w:val="Char2"/>
          <w:rFonts w:hint="eastAsia"/>
          <w:rtl/>
        </w:rPr>
        <w:t>وَأَشْهَدُ</w:t>
      </w:r>
      <w:r w:rsidR="00907D0D" w:rsidRPr="00774092">
        <w:rPr>
          <w:rStyle w:val="Char2"/>
          <w:rtl/>
        </w:rPr>
        <w:t xml:space="preserve"> </w:t>
      </w:r>
      <w:r w:rsidR="00907D0D" w:rsidRPr="00774092">
        <w:rPr>
          <w:rStyle w:val="Char2"/>
          <w:rFonts w:hint="eastAsia"/>
          <w:rtl/>
        </w:rPr>
        <w:t>أَنَّ</w:t>
      </w:r>
      <w:r w:rsidR="00907D0D" w:rsidRPr="00774092">
        <w:rPr>
          <w:rStyle w:val="Char2"/>
          <w:rtl/>
        </w:rPr>
        <w:t xml:space="preserve"> </w:t>
      </w:r>
      <w:r w:rsidR="00907D0D" w:rsidRPr="00774092">
        <w:rPr>
          <w:rStyle w:val="Char2"/>
          <w:rFonts w:hint="eastAsia"/>
          <w:rtl/>
        </w:rPr>
        <w:t>مُحَمَّدًا</w:t>
      </w:r>
      <w:r w:rsidR="00907D0D" w:rsidRPr="00774092">
        <w:rPr>
          <w:rStyle w:val="Char2"/>
          <w:rtl/>
        </w:rPr>
        <w:t xml:space="preserve"> </w:t>
      </w:r>
      <w:r w:rsidR="00907D0D" w:rsidRPr="00774092">
        <w:rPr>
          <w:rStyle w:val="Char2"/>
          <w:rFonts w:hint="eastAsia"/>
          <w:rtl/>
        </w:rPr>
        <w:t>رَسُولُ</w:t>
      </w:r>
      <w:r w:rsidR="00907D0D" w:rsidRPr="00774092">
        <w:rPr>
          <w:rStyle w:val="Char2"/>
          <w:rtl/>
        </w:rPr>
        <w:t xml:space="preserve"> </w:t>
      </w:r>
      <w:r w:rsidR="00907D0D" w:rsidRPr="00774092">
        <w:rPr>
          <w:rStyle w:val="Char2"/>
          <w:rFonts w:hint="eastAsia"/>
          <w:rtl/>
        </w:rPr>
        <w:t>اللَّهِ</w:t>
      </w:r>
      <w:r w:rsidR="005766AB" w:rsidRPr="00774092">
        <w:rPr>
          <w:rStyle w:val="Char2"/>
          <w:rFonts w:hint="cs"/>
          <w:rtl/>
        </w:rPr>
        <w:t>»</w:t>
      </w:r>
      <w:r w:rsidR="00010ECC" w:rsidRPr="00EB4951">
        <w:rPr>
          <w:rStyle w:val="Char3"/>
          <w:rFonts w:hint="cs"/>
          <w:rtl/>
        </w:rPr>
        <w:t>» این زمانی بود که رسول الله</w:t>
      </w:r>
      <w:r w:rsidR="00010ECC">
        <w:rPr>
          <w:rFonts w:cs="CTraditional Arabic" w:hint="cs"/>
          <w:rtl/>
          <w:lang w:bidi="fa-IR"/>
        </w:rPr>
        <w:t>ص</w:t>
      </w:r>
      <w:r w:rsidR="00010ECC" w:rsidRPr="00EB4951">
        <w:rPr>
          <w:rStyle w:val="Char3"/>
          <w:rFonts w:hint="cs"/>
          <w:rtl/>
        </w:rPr>
        <w:t xml:space="preserve"> </w:t>
      </w:r>
      <w:r w:rsidR="005766AB" w:rsidRPr="00EB4951">
        <w:rPr>
          <w:rStyle w:val="Char3"/>
          <w:rFonts w:hint="cs"/>
          <w:rtl/>
        </w:rPr>
        <w:t>در خان</w:t>
      </w:r>
      <w:r w:rsidR="00152672">
        <w:rPr>
          <w:rStyle w:val="Char3"/>
          <w:rFonts w:hint="cs"/>
          <w:rtl/>
        </w:rPr>
        <w:t>ۀ</w:t>
      </w:r>
      <w:r w:rsidR="005766AB" w:rsidRPr="00EB4951">
        <w:rPr>
          <w:rStyle w:val="Char3"/>
          <w:rFonts w:hint="cs"/>
          <w:rtl/>
        </w:rPr>
        <w:t xml:space="preserve"> ارقم که نزدیک کوه صفا واقع بود پناه‌گزین شده بود.</w:t>
      </w:r>
    </w:p>
    <w:p w:rsidR="00A644C3" w:rsidRPr="00EB4951" w:rsidRDefault="00A644C3" w:rsidP="00FD77E4">
      <w:pPr>
        <w:ind w:firstLine="284"/>
        <w:jc w:val="both"/>
        <w:rPr>
          <w:rStyle w:val="Char3"/>
          <w:rtl/>
        </w:rPr>
      </w:pPr>
      <w:r w:rsidRPr="00EB4951">
        <w:rPr>
          <w:rStyle w:val="Char3"/>
          <w:rFonts w:hint="cs"/>
          <w:rtl/>
        </w:rPr>
        <w:t>حضرت عمر</w:t>
      </w:r>
      <w:r w:rsidR="00203A69" w:rsidRPr="00203A69">
        <w:rPr>
          <w:rFonts w:cs="CTraditional Arabic" w:hint="cs"/>
          <w:rtl/>
          <w:lang w:bidi="fa-IR"/>
        </w:rPr>
        <w:t xml:space="preserve">س </w:t>
      </w:r>
      <w:r w:rsidRPr="00EB4951">
        <w:rPr>
          <w:rStyle w:val="Char3"/>
          <w:rFonts w:hint="cs"/>
          <w:rtl/>
        </w:rPr>
        <w:t>بر آستان</w:t>
      </w:r>
      <w:r w:rsidR="00152672">
        <w:rPr>
          <w:rStyle w:val="Char3"/>
          <w:rFonts w:hint="cs"/>
          <w:rtl/>
        </w:rPr>
        <w:t>ۀ</w:t>
      </w:r>
      <w:r w:rsidRPr="00EB4951">
        <w:rPr>
          <w:rStyle w:val="Char3"/>
          <w:rFonts w:hint="cs"/>
          <w:rtl/>
        </w:rPr>
        <w:t xml:space="preserve"> مقدس حاضر شده در زد چون شمشیر به کف داشت اصحاب متردد شدند، اما حضرت حمزه</w:t>
      </w:r>
      <w:r w:rsidR="00203A69" w:rsidRPr="00203A69">
        <w:rPr>
          <w:rFonts w:cs="CTraditional Arabic" w:hint="cs"/>
          <w:rtl/>
          <w:lang w:bidi="fa-IR"/>
        </w:rPr>
        <w:t xml:space="preserve">س </w:t>
      </w:r>
      <w:r w:rsidRPr="00EB4951">
        <w:rPr>
          <w:rStyle w:val="Char3"/>
          <w:rFonts w:hint="cs"/>
          <w:rtl/>
        </w:rPr>
        <w:t>گفت: بگذارید بیاید اگر با خلوص نیت آمده است بهتر! و الا با شمشیر خود او سرش را از تن جدا خواهم کرد.</w:t>
      </w:r>
    </w:p>
    <w:p w:rsidR="00A644C3" w:rsidRPr="00EB4951" w:rsidRDefault="00A644C3" w:rsidP="00FD77E4">
      <w:pPr>
        <w:ind w:firstLine="284"/>
        <w:jc w:val="both"/>
        <w:rPr>
          <w:rStyle w:val="Char3"/>
          <w:rtl/>
        </w:rPr>
      </w:pPr>
      <w:r w:rsidRPr="00EB4951">
        <w:rPr>
          <w:rStyle w:val="Char3"/>
          <w:rFonts w:hint="cs"/>
          <w:rtl/>
        </w:rPr>
        <w:t>حضرت عمر</w:t>
      </w:r>
      <w:r w:rsidR="00203A69" w:rsidRPr="00203A69">
        <w:rPr>
          <w:rFonts w:cs="CTraditional Arabic" w:hint="cs"/>
          <w:rtl/>
          <w:lang w:bidi="fa-IR"/>
        </w:rPr>
        <w:t xml:space="preserve">س </w:t>
      </w:r>
      <w:r w:rsidRPr="00EB4951">
        <w:rPr>
          <w:rStyle w:val="Char3"/>
          <w:rFonts w:hint="cs"/>
          <w:rtl/>
        </w:rPr>
        <w:t>وا</w:t>
      </w:r>
      <w:r w:rsidR="00010ECC" w:rsidRPr="00EB4951">
        <w:rPr>
          <w:rStyle w:val="Char3"/>
          <w:rFonts w:hint="cs"/>
          <w:rtl/>
        </w:rPr>
        <w:t>رد منزل شد، انگاه خود رسول اکرم</w:t>
      </w:r>
      <w:r w:rsidR="00010ECC">
        <w:rPr>
          <w:rFonts w:cs="CTraditional Arabic" w:hint="cs"/>
          <w:rtl/>
          <w:lang w:bidi="fa-IR"/>
        </w:rPr>
        <w:t>ص</w:t>
      </w:r>
      <w:r w:rsidRPr="00EB4951">
        <w:rPr>
          <w:rStyle w:val="Char3"/>
          <w:rFonts w:hint="cs"/>
          <w:rtl/>
        </w:rPr>
        <w:t xml:space="preserve"> شخصاً جلو رفت و دامنش را به دست گرفته فرمود: «عمر</w:t>
      </w:r>
      <w:r w:rsidR="00203A69" w:rsidRPr="00203A69">
        <w:rPr>
          <w:rFonts w:cs="CTraditional Arabic" w:hint="cs"/>
          <w:rtl/>
          <w:lang w:bidi="fa-IR"/>
        </w:rPr>
        <w:t xml:space="preserve">س </w:t>
      </w:r>
      <w:r w:rsidRPr="00EB4951">
        <w:rPr>
          <w:rStyle w:val="Char3"/>
          <w:rFonts w:hint="cs"/>
          <w:rtl/>
        </w:rPr>
        <w:t>به چه منظور آمده‌ای؟» صدای پرجلال نبوت وی را بلرزه درآورد، با کمال خضوع عرض نمود: «برای مسلمان‌شدن و ایمان</w:t>
      </w:r>
      <w:r w:rsidR="00010ECC" w:rsidRPr="00EB4951">
        <w:rPr>
          <w:rStyle w:val="Char3"/>
          <w:rFonts w:hint="cs"/>
          <w:rtl/>
        </w:rPr>
        <w:t>‌آوردن آمده‌ام» آنگاه رسول اکرم</w:t>
      </w:r>
      <w:r w:rsidR="00010ECC">
        <w:rPr>
          <w:rFonts w:cs="CTraditional Arabic" w:hint="cs"/>
          <w:rtl/>
          <w:lang w:bidi="fa-IR"/>
        </w:rPr>
        <w:t>ص</w:t>
      </w:r>
      <w:r w:rsidRPr="00EB4951">
        <w:rPr>
          <w:rStyle w:val="Char3"/>
          <w:rFonts w:hint="cs"/>
          <w:rtl/>
        </w:rPr>
        <w:t xml:space="preserve"> تکبیر گفت، و هم</w:t>
      </w:r>
      <w:r w:rsidR="00152672">
        <w:rPr>
          <w:rStyle w:val="Char3"/>
          <w:rFonts w:hint="cs"/>
          <w:rtl/>
        </w:rPr>
        <w:t>ۀ</w:t>
      </w:r>
      <w:r w:rsidRPr="00EB4951">
        <w:rPr>
          <w:rStyle w:val="Char3"/>
          <w:rFonts w:hint="cs"/>
          <w:rtl/>
        </w:rPr>
        <w:t xml:space="preserve"> صحابه نیز دسته‌جمعی با صدائی چنان بلند الله اکبر گفتند که کوه‌های مکه به صدا درآمدند</w:t>
      </w:r>
      <w:r w:rsidRPr="008F6E41">
        <w:rPr>
          <w:rStyle w:val="Char3"/>
          <w:rFonts w:hint="cs"/>
          <w:vertAlign w:val="superscript"/>
          <w:rtl/>
        </w:rPr>
        <w:t>(</w:t>
      </w:r>
      <w:r w:rsidRPr="008F6E41">
        <w:rPr>
          <w:rStyle w:val="Char3"/>
          <w:vertAlign w:val="superscript"/>
          <w:rtl/>
        </w:rPr>
        <w:footnoteReference w:id="165"/>
      </w:r>
      <w:r w:rsidRPr="008F6E41">
        <w:rPr>
          <w:rStyle w:val="Char3"/>
          <w:rFonts w:hint="cs"/>
          <w:vertAlign w:val="superscript"/>
          <w:rtl/>
        </w:rPr>
        <w:t>)</w:t>
      </w:r>
      <w:r w:rsidRPr="00EB4951">
        <w:rPr>
          <w:rStyle w:val="Char3"/>
          <w:rFonts w:hint="cs"/>
          <w:rtl/>
        </w:rPr>
        <w:t>.</w:t>
      </w:r>
    </w:p>
    <w:p w:rsidR="00591447" w:rsidRDefault="00C02154" w:rsidP="0067125B">
      <w:pPr>
        <w:pStyle w:val="a1"/>
        <w:rPr>
          <w:rtl/>
        </w:rPr>
      </w:pPr>
      <w:bookmarkStart w:id="44" w:name="_Toc424209885"/>
      <w:r>
        <w:rPr>
          <w:rFonts w:hint="cs"/>
          <w:rtl/>
        </w:rPr>
        <w:t>29- حضرت عثمان بن مظعون</w:t>
      </w:r>
      <w:r w:rsidR="00045819" w:rsidRPr="005876CF">
        <w:rPr>
          <w:rFonts w:cs="CTraditional Arabic" w:hint="cs"/>
          <w:b/>
          <w:bCs w:val="0"/>
          <w:sz w:val="28"/>
          <w:szCs w:val="28"/>
          <w:rtl/>
        </w:rPr>
        <w:t>س</w:t>
      </w:r>
      <w:r>
        <w:rPr>
          <w:rFonts w:hint="cs"/>
          <w:rtl/>
        </w:rPr>
        <w:t>:</w:t>
      </w:r>
      <w:bookmarkEnd w:id="44"/>
    </w:p>
    <w:p w:rsidR="00C02154" w:rsidRPr="00EB4951" w:rsidRDefault="00EF4508" w:rsidP="00FD77E4">
      <w:pPr>
        <w:ind w:firstLine="284"/>
        <w:jc w:val="both"/>
        <w:rPr>
          <w:rStyle w:val="Char3"/>
          <w:rtl/>
        </w:rPr>
      </w:pPr>
      <w:r w:rsidRPr="00EB4951">
        <w:rPr>
          <w:rStyle w:val="Char3"/>
          <w:rFonts w:hint="cs"/>
          <w:rtl/>
        </w:rPr>
        <w:t>او هم جز و سابقین اولین است و چهاردهمین نفری است که مسلمان شده است</w:t>
      </w:r>
      <w:r w:rsidRPr="005876CF">
        <w:rPr>
          <w:rStyle w:val="Char3"/>
          <w:rFonts w:hint="cs"/>
          <w:vertAlign w:val="superscript"/>
          <w:rtl/>
        </w:rPr>
        <w:t>(</w:t>
      </w:r>
      <w:r w:rsidRPr="005876CF">
        <w:rPr>
          <w:rStyle w:val="Char3"/>
          <w:vertAlign w:val="superscript"/>
          <w:rtl/>
        </w:rPr>
        <w:footnoteReference w:id="166"/>
      </w:r>
      <w:r w:rsidRPr="005876CF">
        <w:rPr>
          <w:rStyle w:val="Char3"/>
          <w:rFonts w:hint="cs"/>
          <w:vertAlign w:val="superscript"/>
          <w:rtl/>
        </w:rPr>
        <w:t>)</w:t>
      </w:r>
      <w:r w:rsidRPr="00EB4951">
        <w:rPr>
          <w:rStyle w:val="Char3"/>
          <w:rFonts w:hint="cs"/>
          <w:rtl/>
        </w:rPr>
        <w:t>.</w:t>
      </w:r>
    </w:p>
    <w:p w:rsidR="00CC5E93" w:rsidRPr="00EB4951" w:rsidRDefault="00CC5E93" w:rsidP="00FD77E4">
      <w:pPr>
        <w:ind w:firstLine="284"/>
        <w:jc w:val="both"/>
        <w:rPr>
          <w:rStyle w:val="Char3"/>
          <w:rtl/>
        </w:rPr>
      </w:pPr>
      <w:r w:rsidRPr="00EB4951">
        <w:rPr>
          <w:rStyle w:val="Char3"/>
          <w:rFonts w:hint="cs"/>
          <w:rtl/>
        </w:rPr>
        <w:t>امام ابن اسحاق روایت کرده است که حضرت عثمان بن مظعون</w:t>
      </w:r>
      <w:r w:rsidR="00203A69" w:rsidRPr="00203A69">
        <w:rPr>
          <w:rFonts w:cs="CTraditional Arabic" w:hint="cs"/>
          <w:rtl/>
          <w:lang w:bidi="fa-IR"/>
        </w:rPr>
        <w:t xml:space="preserve">س </w:t>
      </w:r>
      <w:r w:rsidRPr="00EB4951">
        <w:rPr>
          <w:rStyle w:val="Char3"/>
          <w:rFonts w:hint="cs"/>
          <w:rtl/>
        </w:rPr>
        <w:t>در حمایت و پناه‌ ولید بن مغیره بود، وقتی او مشاهده کرد اصحاب رسول</w:t>
      </w:r>
      <w:r w:rsidR="00010ECC">
        <w:rPr>
          <w:rFonts w:cs="CTraditional Arabic" w:hint="cs"/>
          <w:rtl/>
          <w:lang w:bidi="fa-IR"/>
        </w:rPr>
        <w:t>ص</w:t>
      </w:r>
      <w:r w:rsidR="00010ECC" w:rsidRPr="00EB4951">
        <w:rPr>
          <w:rStyle w:val="Char3"/>
          <w:rtl/>
        </w:rPr>
        <w:t xml:space="preserve"> </w:t>
      </w:r>
      <w:r w:rsidRPr="00EB4951">
        <w:rPr>
          <w:rStyle w:val="Char3"/>
          <w:rFonts w:hint="cs"/>
          <w:rtl/>
        </w:rPr>
        <w:t>در ابتلا و مصائب مبتلا هستند و خود او تحت الحمایه ولید به امن و آسایش بسر می‌برد، گفت: به خدا سوگند من تحت الحمایه مشرکی آسوده‌خاطر زندگی می‌کنم.</w:t>
      </w:r>
    </w:p>
    <w:p w:rsidR="00CC5E93" w:rsidRPr="00EB4951" w:rsidRDefault="00CC5E93" w:rsidP="00FD77E4">
      <w:pPr>
        <w:ind w:firstLine="284"/>
        <w:jc w:val="both"/>
        <w:rPr>
          <w:rStyle w:val="Char3"/>
          <w:rtl/>
        </w:rPr>
      </w:pPr>
      <w:r w:rsidRPr="00774092">
        <w:rPr>
          <w:rStyle w:val="Char0"/>
          <w:rFonts w:hint="cs"/>
          <w:rtl/>
        </w:rPr>
        <w:t>«وأصحابي وأهل ديني يلقون من البلاء والأذى في الله ما لا يصيبني لنقص كثير في نفسي»</w:t>
      </w:r>
      <w:r w:rsidRPr="00EB4951">
        <w:rPr>
          <w:rStyle w:val="Char3"/>
          <w:rFonts w:hint="cs"/>
          <w:rtl/>
        </w:rPr>
        <w:t>.</w:t>
      </w:r>
    </w:p>
    <w:p w:rsidR="002F7E95" w:rsidRPr="00EB4951" w:rsidRDefault="002F7E95" w:rsidP="00FD77E4">
      <w:pPr>
        <w:ind w:firstLine="284"/>
        <w:jc w:val="both"/>
        <w:rPr>
          <w:rStyle w:val="Char3"/>
          <w:rtl/>
        </w:rPr>
      </w:pPr>
      <w:r w:rsidRPr="00EB4951">
        <w:rPr>
          <w:rStyle w:val="Char3"/>
          <w:rFonts w:hint="cs"/>
          <w:rtl/>
        </w:rPr>
        <w:t>و دوستان و اهل دین من در راه خدا با انواع اذیت و آزارها دست و پنجه نرم می‌کنند که من به سبب ضعف زیاد نفسانی از آن محروم هستم.</w:t>
      </w:r>
    </w:p>
    <w:p w:rsidR="002F7E95" w:rsidRPr="00EB4951" w:rsidRDefault="002F7E95" w:rsidP="00FD77E4">
      <w:pPr>
        <w:ind w:firstLine="284"/>
        <w:jc w:val="both"/>
        <w:rPr>
          <w:rStyle w:val="Char3"/>
          <w:rtl/>
        </w:rPr>
      </w:pPr>
      <w:r w:rsidRPr="00EB4951">
        <w:rPr>
          <w:rStyle w:val="Char3"/>
          <w:rFonts w:hint="cs"/>
          <w:rtl/>
        </w:rPr>
        <w:t>سپس پیش ولید بن مغیره رفته حمایت و پناه وی را مسترد نمود، او به وی گفت که ای برادرزاده این کار را نکن، مبادا کسی از قوم من به تو آزاری برساند، ولی او در جواب گفت: خیر من به حمایت و حفاظت خداوند راضی هستم و غیر از ا</w:t>
      </w:r>
      <w:r w:rsidR="000053E9" w:rsidRPr="00EB4951">
        <w:rPr>
          <w:rStyle w:val="Char3"/>
          <w:rFonts w:hint="cs"/>
          <w:rtl/>
        </w:rPr>
        <w:t>و حمایت هیچکسی را نمی‌خواهم، خبر</w:t>
      </w:r>
      <w:r w:rsidR="00EB783B" w:rsidRPr="00EB4951">
        <w:rPr>
          <w:rStyle w:val="Char3"/>
          <w:rFonts w:hint="cs"/>
          <w:rtl/>
        </w:rPr>
        <w:t xml:space="preserve"> برگشت و استرداد این حمایت در حرم کعبه اعلان و به اطلاع مردم رسید، چون حضرت عثمان</w:t>
      </w:r>
      <w:r w:rsidR="00203A69" w:rsidRPr="00203A69">
        <w:rPr>
          <w:rFonts w:cs="CTraditional Arabic" w:hint="cs"/>
          <w:rtl/>
          <w:lang w:bidi="fa-IR"/>
        </w:rPr>
        <w:t xml:space="preserve">س </w:t>
      </w:r>
      <w:r w:rsidR="00EB783B" w:rsidRPr="00EB4951">
        <w:rPr>
          <w:rStyle w:val="Char3"/>
          <w:rFonts w:hint="cs"/>
          <w:rtl/>
        </w:rPr>
        <w:t>از آن جا بازگشت به یکی از مجالس قریش رسید که آنجا لبید بن ربیع</w:t>
      </w:r>
      <w:r w:rsidR="00152672">
        <w:rPr>
          <w:rStyle w:val="Char3"/>
          <w:rFonts w:hint="cs"/>
          <w:rtl/>
        </w:rPr>
        <w:t>ۀ</w:t>
      </w:r>
      <w:r w:rsidR="00EB783B" w:rsidRPr="00EB4951">
        <w:rPr>
          <w:rStyle w:val="Char3"/>
          <w:rFonts w:hint="cs"/>
          <w:rtl/>
        </w:rPr>
        <w:t xml:space="preserve"> شاعر برای مردم اشعار می‌خواند، حضرت عثمان نیز در آنجا نشست، لبید گفت: </w:t>
      </w:r>
      <w:r w:rsidR="00EB783B" w:rsidRPr="00774092">
        <w:rPr>
          <w:rStyle w:val="Char0"/>
          <w:rFonts w:hint="cs"/>
          <w:rtl/>
        </w:rPr>
        <w:t>«</w:t>
      </w:r>
      <w:r w:rsidR="003C6B6E" w:rsidRPr="00774092">
        <w:rPr>
          <w:rStyle w:val="Char0"/>
          <w:rFonts w:hint="eastAsia"/>
          <w:rtl/>
        </w:rPr>
        <w:t>أَلا</w:t>
      </w:r>
      <w:r w:rsidR="003C6B6E" w:rsidRPr="00774092">
        <w:rPr>
          <w:rStyle w:val="Char0"/>
          <w:rtl/>
        </w:rPr>
        <w:t xml:space="preserve"> </w:t>
      </w:r>
      <w:r w:rsidR="003C6B6E" w:rsidRPr="00774092">
        <w:rPr>
          <w:rStyle w:val="Char0"/>
          <w:rFonts w:hint="eastAsia"/>
          <w:rtl/>
        </w:rPr>
        <w:t>كُلُّ</w:t>
      </w:r>
      <w:r w:rsidR="003C6B6E" w:rsidRPr="00774092">
        <w:rPr>
          <w:rStyle w:val="Char0"/>
          <w:rtl/>
        </w:rPr>
        <w:t xml:space="preserve"> </w:t>
      </w:r>
      <w:r w:rsidR="003C6B6E" w:rsidRPr="00774092">
        <w:rPr>
          <w:rStyle w:val="Char0"/>
          <w:rFonts w:hint="eastAsia"/>
          <w:rtl/>
        </w:rPr>
        <w:t>شَيْءٍ</w:t>
      </w:r>
      <w:r w:rsidR="003C6B6E" w:rsidRPr="00774092">
        <w:rPr>
          <w:rStyle w:val="Char0"/>
          <w:rtl/>
        </w:rPr>
        <w:t xml:space="preserve"> </w:t>
      </w:r>
      <w:r w:rsidR="003C6B6E" w:rsidRPr="00774092">
        <w:rPr>
          <w:rStyle w:val="Char0"/>
          <w:rFonts w:hint="eastAsia"/>
          <w:rtl/>
        </w:rPr>
        <w:t>مَا</w:t>
      </w:r>
      <w:r w:rsidR="003C6B6E" w:rsidRPr="00774092">
        <w:rPr>
          <w:rStyle w:val="Char0"/>
          <w:rtl/>
        </w:rPr>
        <w:t xml:space="preserve"> </w:t>
      </w:r>
      <w:r w:rsidR="003C6B6E" w:rsidRPr="00774092">
        <w:rPr>
          <w:rStyle w:val="Char0"/>
          <w:rFonts w:hint="eastAsia"/>
          <w:rtl/>
        </w:rPr>
        <w:t>خَلا</w:t>
      </w:r>
      <w:r w:rsidR="003C6B6E" w:rsidRPr="00774092">
        <w:rPr>
          <w:rStyle w:val="Char0"/>
          <w:rtl/>
        </w:rPr>
        <w:t xml:space="preserve"> </w:t>
      </w:r>
      <w:r w:rsidR="003C6B6E" w:rsidRPr="00774092">
        <w:rPr>
          <w:rStyle w:val="Char0"/>
          <w:rFonts w:hint="eastAsia"/>
          <w:rtl/>
        </w:rPr>
        <w:t>اللَّهَ</w:t>
      </w:r>
      <w:r w:rsidR="003C6B6E" w:rsidRPr="00774092">
        <w:rPr>
          <w:rStyle w:val="Char0"/>
          <w:rtl/>
        </w:rPr>
        <w:t xml:space="preserve"> </w:t>
      </w:r>
      <w:r w:rsidR="003C6B6E" w:rsidRPr="00774092">
        <w:rPr>
          <w:rStyle w:val="Char0"/>
          <w:rFonts w:hint="eastAsia"/>
          <w:rtl/>
        </w:rPr>
        <w:t>بَاطِلٌ</w:t>
      </w:r>
      <w:r w:rsidR="00EB783B" w:rsidRPr="00774092">
        <w:rPr>
          <w:rStyle w:val="Char0"/>
          <w:rFonts w:hint="cs"/>
          <w:rtl/>
        </w:rPr>
        <w:t>»</w:t>
      </w:r>
      <w:r w:rsidR="00EB783B" w:rsidRPr="00EB4951">
        <w:rPr>
          <w:rStyle w:val="Char3"/>
          <w:rFonts w:hint="cs"/>
          <w:rtl/>
        </w:rPr>
        <w:t xml:space="preserve"> یعنی آگاه باشید هرچیز غیر از خداوند متعال باطل (فانی و</w:t>
      </w:r>
      <w:r w:rsidR="00045819" w:rsidRPr="00EB4951">
        <w:rPr>
          <w:rStyle w:val="Char3"/>
          <w:rFonts w:hint="cs"/>
          <w:rtl/>
        </w:rPr>
        <w:t xml:space="preserve"> </w:t>
      </w:r>
      <w:r w:rsidR="00EB783B" w:rsidRPr="00EB4951">
        <w:rPr>
          <w:rStyle w:val="Char3"/>
          <w:rFonts w:hint="cs"/>
          <w:rtl/>
        </w:rPr>
        <w:t>ناپایدار) است حضرت عثمان</w:t>
      </w:r>
      <w:r w:rsidR="00203A69" w:rsidRPr="00203A69">
        <w:rPr>
          <w:rFonts w:cs="CTraditional Arabic" w:hint="cs"/>
          <w:rtl/>
          <w:lang w:bidi="fa-IR"/>
        </w:rPr>
        <w:t xml:space="preserve">س </w:t>
      </w:r>
      <w:r w:rsidR="00EB783B" w:rsidRPr="00EB4951">
        <w:rPr>
          <w:rStyle w:val="Char3"/>
          <w:rFonts w:hint="cs"/>
          <w:rtl/>
        </w:rPr>
        <w:t>فرمود: «صدقت» راست گفتی، لبید قافی</w:t>
      </w:r>
      <w:r w:rsidR="00152672">
        <w:rPr>
          <w:rStyle w:val="Char3"/>
          <w:rFonts w:hint="cs"/>
          <w:rtl/>
        </w:rPr>
        <w:t>ۀ</w:t>
      </w:r>
      <w:r w:rsidR="00EB783B" w:rsidRPr="00EB4951">
        <w:rPr>
          <w:rStyle w:val="Char3"/>
          <w:rFonts w:hint="cs"/>
          <w:rtl/>
        </w:rPr>
        <w:t xml:space="preserve"> دوم را خواند که </w:t>
      </w:r>
      <w:r w:rsidR="00EB783B" w:rsidRPr="00774092">
        <w:rPr>
          <w:rStyle w:val="Char0"/>
          <w:rFonts w:hint="cs"/>
          <w:rtl/>
        </w:rPr>
        <w:t>«</w:t>
      </w:r>
      <w:r w:rsidR="001235A8" w:rsidRPr="00774092">
        <w:rPr>
          <w:rStyle w:val="Char0"/>
          <w:rFonts w:hint="eastAsia"/>
          <w:rtl/>
        </w:rPr>
        <w:t>وَكُلُّ</w:t>
      </w:r>
      <w:r w:rsidR="001235A8" w:rsidRPr="00774092">
        <w:rPr>
          <w:rStyle w:val="Char0"/>
          <w:rtl/>
        </w:rPr>
        <w:t xml:space="preserve"> </w:t>
      </w:r>
      <w:r w:rsidR="001235A8" w:rsidRPr="00774092">
        <w:rPr>
          <w:rStyle w:val="Char0"/>
          <w:rFonts w:hint="eastAsia"/>
          <w:rtl/>
        </w:rPr>
        <w:t>نَعِيمٍ</w:t>
      </w:r>
      <w:r w:rsidR="001235A8" w:rsidRPr="00774092">
        <w:rPr>
          <w:rStyle w:val="Char0"/>
          <w:rtl/>
        </w:rPr>
        <w:t xml:space="preserve"> </w:t>
      </w:r>
      <w:r w:rsidR="001235A8" w:rsidRPr="00774092">
        <w:rPr>
          <w:rStyle w:val="Char0"/>
          <w:rFonts w:hint="eastAsia"/>
          <w:rtl/>
        </w:rPr>
        <w:t>لا</w:t>
      </w:r>
      <w:r w:rsidR="001235A8" w:rsidRPr="00774092">
        <w:rPr>
          <w:rStyle w:val="Char0"/>
          <w:rtl/>
        </w:rPr>
        <w:t xml:space="preserve"> </w:t>
      </w:r>
      <w:r w:rsidR="001235A8" w:rsidRPr="00774092">
        <w:rPr>
          <w:rStyle w:val="Char0"/>
          <w:rFonts w:hint="eastAsia"/>
          <w:rtl/>
        </w:rPr>
        <w:t>مَحَالَةَ</w:t>
      </w:r>
      <w:r w:rsidR="001235A8" w:rsidRPr="00774092">
        <w:rPr>
          <w:rStyle w:val="Char0"/>
          <w:rtl/>
        </w:rPr>
        <w:t xml:space="preserve"> </w:t>
      </w:r>
      <w:r w:rsidR="001235A8" w:rsidRPr="00774092">
        <w:rPr>
          <w:rStyle w:val="Char0"/>
          <w:rFonts w:hint="eastAsia"/>
          <w:rtl/>
        </w:rPr>
        <w:t>زَائِلٌ</w:t>
      </w:r>
      <w:r w:rsidR="00EB783B" w:rsidRPr="00774092">
        <w:rPr>
          <w:rStyle w:val="Char0"/>
          <w:rFonts w:hint="cs"/>
          <w:rtl/>
        </w:rPr>
        <w:t>»</w:t>
      </w:r>
      <w:r w:rsidR="00EB783B" w:rsidRPr="00EB4951">
        <w:rPr>
          <w:rStyle w:val="Char3"/>
          <w:rFonts w:hint="cs"/>
          <w:rtl/>
        </w:rPr>
        <w:t xml:space="preserve"> یعنی و هر نعمتی</w:t>
      </w:r>
      <w:r w:rsidR="00212FA0" w:rsidRPr="00EB4951">
        <w:rPr>
          <w:rStyle w:val="Char3"/>
          <w:rFonts w:hint="cs"/>
          <w:rtl/>
        </w:rPr>
        <w:t xml:space="preserve"> یقیناً زوال</w:t>
      </w:r>
      <w:r w:rsidR="00212FA0" w:rsidRPr="00EB4951">
        <w:rPr>
          <w:rStyle w:val="Char3"/>
          <w:rFonts w:hint="eastAsia"/>
          <w:rtl/>
        </w:rPr>
        <w:t>‌</w:t>
      </w:r>
      <w:r w:rsidR="00EB783B" w:rsidRPr="00EB4951">
        <w:rPr>
          <w:rStyle w:val="Char3"/>
          <w:rFonts w:hint="cs"/>
          <w:rtl/>
        </w:rPr>
        <w:t>پذیر است، حضرت عثمان</w:t>
      </w:r>
      <w:r w:rsidR="00203A69" w:rsidRPr="00203A69">
        <w:rPr>
          <w:rFonts w:cs="CTraditional Arabic" w:hint="cs"/>
          <w:rtl/>
          <w:lang w:bidi="fa-IR"/>
        </w:rPr>
        <w:t xml:space="preserve">س </w:t>
      </w:r>
      <w:r w:rsidR="00EB783B" w:rsidRPr="00EB4951">
        <w:rPr>
          <w:rStyle w:val="Char3"/>
          <w:rFonts w:hint="cs"/>
          <w:rtl/>
        </w:rPr>
        <w:t xml:space="preserve">فرمود: </w:t>
      </w:r>
      <w:r w:rsidR="00EB783B" w:rsidRPr="00774092">
        <w:rPr>
          <w:rStyle w:val="Char0"/>
          <w:rFonts w:hint="cs"/>
          <w:rtl/>
        </w:rPr>
        <w:t>«</w:t>
      </w:r>
      <w:r w:rsidR="00D75EE1" w:rsidRPr="00774092">
        <w:rPr>
          <w:rStyle w:val="Char0"/>
          <w:rFonts w:hint="eastAsia"/>
          <w:rtl/>
        </w:rPr>
        <w:t>كَذَبْت</w:t>
      </w:r>
      <w:r w:rsidR="00D75EE1" w:rsidRPr="00774092">
        <w:rPr>
          <w:rStyle w:val="Char0"/>
          <w:rtl/>
        </w:rPr>
        <w:t xml:space="preserve"> </w:t>
      </w:r>
      <w:r w:rsidR="00D75EE1" w:rsidRPr="00774092">
        <w:rPr>
          <w:rStyle w:val="Char0"/>
          <w:rFonts w:hint="eastAsia"/>
          <w:rtl/>
        </w:rPr>
        <w:t>نَعِيمُ</w:t>
      </w:r>
      <w:r w:rsidR="00D75EE1" w:rsidRPr="00774092">
        <w:rPr>
          <w:rStyle w:val="Char0"/>
          <w:rtl/>
        </w:rPr>
        <w:t xml:space="preserve"> </w:t>
      </w:r>
      <w:r w:rsidR="00D75EE1" w:rsidRPr="00774092">
        <w:rPr>
          <w:rStyle w:val="Char0"/>
          <w:rFonts w:hint="eastAsia"/>
          <w:rtl/>
        </w:rPr>
        <w:t>الْجَنّةِ</w:t>
      </w:r>
      <w:r w:rsidR="00D75EE1" w:rsidRPr="00774092">
        <w:rPr>
          <w:rStyle w:val="Char0"/>
          <w:rtl/>
        </w:rPr>
        <w:t xml:space="preserve"> </w:t>
      </w:r>
      <w:r w:rsidR="00D75EE1" w:rsidRPr="00774092">
        <w:rPr>
          <w:rStyle w:val="Char0"/>
          <w:rFonts w:hint="eastAsia"/>
          <w:rtl/>
        </w:rPr>
        <w:t>لَا</w:t>
      </w:r>
      <w:r w:rsidR="00D75EE1" w:rsidRPr="00774092">
        <w:rPr>
          <w:rStyle w:val="Char0"/>
          <w:rtl/>
        </w:rPr>
        <w:t xml:space="preserve"> </w:t>
      </w:r>
      <w:r w:rsidR="00D75EE1" w:rsidRPr="00774092">
        <w:rPr>
          <w:rStyle w:val="Char0"/>
          <w:rFonts w:hint="eastAsia"/>
          <w:rtl/>
        </w:rPr>
        <w:t>يَزُولُ</w:t>
      </w:r>
      <w:r w:rsidR="00EB783B" w:rsidRPr="00774092">
        <w:rPr>
          <w:rStyle w:val="Char0"/>
          <w:rFonts w:hint="cs"/>
          <w:rtl/>
        </w:rPr>
        <w:t>»</w:t>
      </w:r>
      <w:r w:rsidR="00EB783B" w:rsidRPr="00EB4951">
        <w:rPr>
          <w:rStyle w:val="Char3"/>
          <w:rFonts w:hint="cs"/>
          <w:rtl/>
        </w:rPr>
        <w:t xml:space="preserve"> این گفته تو دروغ است، زیرا نعمت‌های بهشت</w:t>
      </w:r>
      <w:r w:rsidR="00212FA0" w:rsidRPr="00EB4951">
        <w:rPr>
          <w:rStyle w:val="Char3"/>
          <w:rFonts w:hint="cs"/>
          <w:rtl/>
        </w:rPr>
        <w:t xml:space="preserve"> زوال</w:t>
      </w:r>
      <w:r w:rsidR="00212FA0" w:rsidRPr="00EB4951">
        <w:rPr>
          <w:rStyle w:val="Char3"/>
          <w:rFonts w:hint="eastAsia"/>
          <w:rtl/>
        </w:rPr>
        <w:t>‌</w:t>
      </w:r>
      <w:r w:rsidR="007D4888" w:rsidRPr="00EB4951">
        <w:rPr>
          <w:rStyle w:val="Char3"/>
          <w:rFonts w:hint="cs"/>
          <w:rtl/>
        </w:rPr>
        <w:t>پذیر نیست. لبید گفت: ای گروه قریش قبل از این همنشین شما را (مرا) هیچ آزاری نرسیده است، اما اینک امروز در حضور شما نسبت به من آزار و رنج و بی‌احترامی روا داشته شد.</w:t>
      </w:r>
    </w:p>
    <w:p w:rsidR="009C7303" w:rsidRPr="00EB4951" w:rsidRDefault="009C7303" w:rsidP="006903CB">
      <w:pPr>
        <w:ind w:firstLine="284"/>
        <w:jc w:val="both"/>
        <w:rPr>
          <w:rStyle w:val="Char3"/>
          <w:rtl/>
        </w:rPr>
      </w:pPr>
      <w:r w:rsidRPr="00EB4951">
        <w:rPr>
          <w:rStyle w:val="Char3"/>
          <w:rFonts w:hint="cs"/>
          <w:rtl/>
        </w:rPr>
        <w:t>شخصی از اهل مجلس گفت: این یکی از جمله احمقانی است که با محمد (</w:t>
      </w:r>
      <w:r w:rsidR="006903CB">
        <w:rPr>
          <w:rStyle w:val="Char3"/>
          <w:rFonts w:cs="CTraditional Arabic" w:hint="cs"/>
          <w:rtl/>
        </w:rPr>
        <w:t>ص</w:t>
      </w:r>
      <w:r w:rsidRPr="00EB4951">
        <w:rPr>
          <w:rStyle w:val="Char3"/>
          <w:rFonts w:hint="cs"/>
          <w:rtl/>
        </w:rPr>
        <w:t>) همداستان شده</w:t>
      </w:r>
      <w:r w:rsidR="001F5F81" w:rsidRPr="00EB4951">
        <w:rPr>
          <w:rStyle w:val="Char3"/>
          <w:rFonts w:hint="cs"/>
          <w:rtl/>
        </w:rPr>
        <w:t>‌اند،</w:t>
      </w:r>
      <w:r w:rsidRPr="00EB4951">
        <w:rPr>
          <w:rStyle w:val="Char3"/>
          <w:rFonts w:hint="cs"/>
          <w:rtl/>
        </w:rPr>
        <w:t xml:space="preserve"> لذا از سخن این مرد تو ناراحت نباش، حضرت عثمان</w:t>
      </w:r>
      <w:r w:rsidR="00203A69" w:rsidRPr="00203A69">
        <w:rPr>
          <w:rFonts w:cs="CTraditional Arabic" w:hint="cs"/>
          <w:rtl/>
          <w:lang w:bidi="fa-IR"/>
        </w:rPr>
        <w:t xml:space="preserve">س </w:t>
      </w:r>
      <w:r w:rsidRPr="00EB4951">
        <w:rPr>
          <w:rStyle w:val="Char3"/>
          <w:rFonts w:hint="cs"/>
          <w:rtl/>
        </w:rPr>
        <w:t>حرف این شخص را تردید کرد تا این که سخن به درازا کشید و آن مرد بلند شده چشم حضرت عثمان</w:t>
      </w:r>
      <w:r w:rsidR="00203A69" w:rsidRPr="00203A69">
        <w:rPr>
          <w:rFonts w:cs="CTraditional Arabic" w:hint="cs"/>
          <w:rtl/>
          <w:lang w:bidi="fa-IR"/>
        </w:rPr>
        <w:t xml:space="preserve">س </w:t>
      </w:r>
      <w:r w:rsidRPr="00EB4951">
        <w:rPr>
          <w:rStyle w:val="Char3"/>
          <w:rFonts w:hint="cs"/>
          <w:rtl/>
        </w:rPr>
        <w:t>را مشت زد که در اثر آن ضربه، چشم حضرت عثمان</w:t>
      </w:r>
      <w:r w:rsidR="00203A69" w:rsidRPr="00203A69">
        <w:rPr>
          <w:rFonts w:cs="CTraditional Arabic" w:hint="cs"/>
          <w:rtl/>
          <w:lang w:bidi="fa-IR"/>
        </w:rPr>
        <w:t xml:space="preserve">س </w:t>
      </w:r>
      <w:r w:rsidRPr="00EB4951">
        <w:rPr>
          <w:rStyle w:val="Char3"/>
          <w:rFonts w:hint="cs"/>
          <w:rtl/>
        </w:rPr>
        <w:t>سیاه و خراب شد، ولید بن مغیره حاضر بود و جریان را مشاهده می‌کرد، آنگاه به حضرت عثمان</w:t>
      </w:r>
      <w:r w:rsidR="00203A69" w:rsidRPr="00203A69">
        <w:rPr>
          <w:rFonts w:cs="CTraditional Arabic" w:hint="cs"/>
          <w:rtl/>
          <w:lang w:bidi="fa-IR"/>
        </w:rPr>
        <w:t xml:space="preserve">س </w:t>
      </w:r>
      <w:r w:rsidRPr="00EB4951">
        <w:rPr>
          <w:rStyle w:val="Char3"/>
          <w:rFonts w:hint="cs"/>
          <w:rtl/>
        </w:rPr>
        <w:t>گفت: ای برادرزاده قسم به خدا! با این تکلیفی که به چشم تو رسید چشمت از کار افتاد، و تو تحت حمایت من از این نوع آزارها در امان بودی، حضرت عثمان</w:t>
      </w:r>
      <w:r w:rsidR="00203A69" w:rsidRPr="00203A69">
        <w:rPr>
          <w:rFonts w:cs="CTraditional Arabic" w:hint="cs"/>
          <w:rtl/>
          <w:lang w:bidi="fa-IR"/>
        </w:rPr>
        <w:t xml:space="preserve">س </w:t>
      </w:r>
      <w:r w:rsidRPr="00EB4951">
        <w:rPr>
          <w:rStyle w:val="Char3"/>
          <w:rFonts w:hint="cs"/>
          <w:rtl/>
        </w:rPr>
        <w:t>در جواب وی گفت:</w:t>
      </w:r>
    </w:p>
    <w:p w:rsidR="009C7303" w:rsidRPr="00EB4951" w:rsidRDefault="009C7303" w:rsidP="00FD77E4">
      <w:pPr>
        <w:ind w:firstLine="284"/>
        <w:jc w:val="both"/>
        <w:rPr>
          <w:rStyle w:val="Char3"/>
          <w:rtl/>
        </w:rPr>
      </w:pPr>
      <w:r w:rsidRPr="00774092">
        <w:rPr>
          <w:rStyle w:val="Char0"/>
          <w:rFonts w:hint="cs"/>
          <w:rtl/>
        </w:rPr>
        <w:t>«</w:t>
      </w:r>
      <w:r w:rsidR="00CC5FBA" w:rsidRPr="00774092">
        <w:rPr>
          <w:rStyle w:val="Char0"/>
          <w:rFonts w:hint="eastAsia"/>
          <w:rtl/>
        </w:rPr>
        <w:t>بَلْ</w:t>
      </w:r>
      <w:r w:rsidR="00CC5FBA" w:rsidRPr="00774092">
        <w:rPr>
          <w:rStyle w:val="Char0"/>
          <w:rtl/>
        </w:rPr>
        <w:t xml:space="preserve"> </w:t>
      </w:r>
      <w:r w:rsidR="00CC5FBA" w:rsidRPr="00774092">
        <w:rPr>
          <w:rStyle w:val="Char0"/>
          <w:rFonts w:hint="eastAsia"/>
          <w:rtl/>
        </w:rPr>
        <w:t>وَاَللّهِ</w:t>
      </w:r>
      <w:r w:rsidR="00CC5FBA" w:rsidRPr="00774092">
        <w:rPr>
          <w:rStyle w:val="Char0"/>
          <w:rtl/>
        </w:rPr>
        <w:t xml:space="preserve"> </w:t>
      </w:r>
      <w:r w:rsidR="00CC5FBA" w:rsidRPr="00774092">
        <w:rPr>
          <w:rStyle w:val="Char0"/>
          <w:rFonts w:hint="eastAsia"/>
          <w:rtl/>
        </w:rPr>
        <w:t>إنّ</w:t>
      </w:r>
      <w:r w:rsidR="00CC5FBA" w:rsidRPr="00774092">
        <w:rPr>
          <w:rStyle w:val="Char0"/>
          <w:rtl/>
        </w:rPr>
        <w:t xml:space="preserve"> </w:t>
      </w:r>
      <w:r w:rsidR="00CC5FBA" w:rsidRPr="00774092">
        <w:rPr>
          <w:rStyle w:val="Char0"/>
          <w:rFonts w:hint="eastAsia"/>
          <w:rtl/>
        </w:rPr>
        <w:t>عَيْنِي</w:t>
      </w:r>
      <w:r w:rsidR="00CC5FBA" w:rsidRPr="00774092">
        <w:rPr>
          <w:rStyle w:val="Char0"/>
          <w:rtl/>
        </w:rPr>
        <w:t xml:space="preserve"> </w:t>
      </w:r>
      <w:r w:rsidR="00CC5FBA" w:rsidRPr="00774092">
        <w:rPr>
          <w:rStyle w:val="Char0"/>
          <w:rFonts w:hint="eastAsia"/>
          <w:rtl/>
        </w:rPr>
        <w:t>الصّحِيحَةَ</w:t>
      </w:r>
      <w:r w:rsidR="00CC5FBA" w:rsidRPr="00774092">
        <w:rPr>
          <w:rStyle w:val="Char0"/>
          <w:rtl/>
        </w:rPr>
        <w:t xml:space="preserve"> </w:t>
      </w:r>
      <w:r w:rsidR="00CC5FBA" w:rsidRPr="00774092">
        <w:rPr>
          <w:rStyle w:val="Char0"/>
          <w:rFonts w:hint="eastAsia"/>
          <w:rtl/>
        </w:rPr>
        <w:t>لَفَقِيرَةٌ</w:t>
      </w:r>
      <w:r w:rsidR="00CC5FBA" w:rsidRPr="00774092">
        <w:rPr>
          <w:rStyle w:val="Char0"/>
          <w:rtl/>
        </w:rPr>
        <w:t xml:space="preserve"> </w:t>
      </w:r>
      <w:r w:rsidR="00CC5FBA" w:rsidRPr="00774092">
        <w:rPr>
          <w:rStyle w:val="Char0"/>
          <w:rFonts w:hint="eastAsia"/>
          <w:rtl/>
        </w:rPr>
        <w:t>إلَى</w:t>
      </w:r>
      <w:r w:rsidR="00CC5FBA" w:rsidRPr="00774092">
        <w:rPr>
          <w:rStyle w:val="Char0"/>
          <w:rtl/>
        </w:rPr>
        <w:t xml:space="preserve"> </w:t>
      </w:r>
      <w:r w:rsidR="00CC5FBA" w:rsidRPr="00774092">
        <w:rPr>
          <w:rStyle w:val="Char0"/>
          <w:rFonts w:hint="eastAsia"/>
          <w:rtl/>
        </w:rPr>
        <w:t>مِثْلِ</w:t>
      </w:r>
      <w:r w:rsidR="00CC5FBA" w:rsidRPr="00774092">
        <w:rPr>
          <w:rStyle w:val="Char0"/>
          <w:rtl/>
        </w:rPr>
        <w:t xml:space="preserve"> </w:t>
      </w:r>
      <w:r w:rsidR="00CC5FBA" w:rsidRPr="00774092">
        <w:rPr>
          <w:rStyle w:val="Char0"/>
          <w:rFonts w:hint="eastAsia"/>
          <w:rtl/>
        </w:rPr>
        <w:t>مَا</w:t>
      </w:r>
      <w:r w:rsidR="00CC5FBA" w:rsidRPr="00774092">
        <w:rPr>
          <w:rStyle w:val="Char0"/>
          <w:rtl/>
        </w:rPr>
        <w:t xml:space="preserve"> </w:t>
      </w:r>
      <w:r w:rsidR="00CC5FBA" w:rsidRPr="00774092">
        <w:rPr>
          <w:rStyle w:val="Char0"/>
          <w:rFonts w:hint="eastAsia"/>
          <w:rtl/>
        </w:rPr>
        <w:t>أَصَابَ</w:t>
      </w:r>
      <w:r w:rsidR="00CC5FBA" w:rsidRPr="00774092">
        <w:rPr>
          <w:rStyle w:val="Char0"/>
          <w:rtl/>
        </w:rPr>
        <w:t xml:space="preserve"> </w:t>
      </w:r>
      <w:r w:rsidR="00CC5FBA" w:rsidRPr="00774092">
        <w:rPr>
          <w:rStyle w:val="Char0"/>
          <w:rFonts w:hint="eastAsia"/>
          <w:rtl/>
        </w:rPr>
        <w:t>أُخْتَهَا</w:t>
      </w:r>
      <w:r w:rsidR="00CC5FBA" w:rsidRPr="00774092">
        <w:rPr>
          <w:rStyle w:val="Char0"/>
          <w:rtl/>
        </w:rPr>
        <w:t xml:space="preserve"> </w:t>
      </w:r>
      <w:r w:rsidR="00CC5FBA" w:rsidRPr="00774092">
        <w:rPr>
          <w:rStyle w:val="Char0"/>
          <w:rFonts w:hint="eastAsia"/>
          <w:rtl/>
        </w:rPr>
        <w:t>فِي</w:t>
      </w:r>
      <w:r w:rsidR="00CC5FBA" w:rsidRPr="00774092">
        <w:rPr>
          <w:rStyle w:val="Char0"/>
          <w:rtl/>
        </w:rPr>
        <w:t xml:space="preserve"> </w:t>
      </w:r>
      <w:r w:rsidR="00CC5FBA" w:rsidRPr="00774092">
        <w:rPr>
          <w:rStyle w:val="Char0"/>
          <w:rFonts w:hint="eastAsia"/>
          <w:rtl/>
        </w:rPr>
        <w:t>اللّهِ</w:t>
      </w:r>
      <w:r w:rsidRPr="00774092">
        <w:rPr>
          <w:rStyle w:val="Char0"/>
          <w:rFonts w:hint="cs"/>
          <w:rtl/>
        </w:rPr>
        <w:t>»</w:t>
      </w:r>
      <w:r w:rsidRPr="00EB4951">
        <w:rPr>
          <w:rStyle w:val="Char3"/>
          <w:rFonts w:hint="cs"/>
          <w:rtl/>
        </w:rPr>
        <w:t>.</w:t>
      </w:r>
    </w:p>
    <w:p w:rsidR="009C7303" w:rsidRPr="00EB4951" w:rsidRDefault="009C7303" w:rsidP="00FD77E4">
      <w:pPr>
        <w:ind w:firstLine="284"/>
        <w:jc w:val="both"/>
        <w:rPr>
          <w:rStyle w:val="Char3"/>
          <w:rtl/>
        </w:rPr>
      </w:pPr>
      <w:r w:rsidRPr="00EB4951">
        <w:rPr>
          <w:rStyle w:val="Char3"/>
          <w:rFonts w:hint="cs"/>
          <w:rtl/>
        </w:rPr>
        <w:t>قسم به پروردگار چشم سالم من نیز آرزومند چیزی است که برای چشم از کار افتاده در راه خدا پیش آمده است.</w:t>
      </w:r>
    </w:p>
    <w:p w:rsidR="009B7CE9" w:rsidRPr="00EB4951" w:rsidRDefault="009B7CE9" w:rsidP="00FD77E4">
      <w:pPr>
        <w:ind w:firstLine="284"/>
        <w:jc w:val="both"/>
        <w:rPr>
          <w:rStyle w:val="Char3"/>
          <w:rtl/>
        </w:rPr>
      </w:pPr>
      <w:r w:rsidRPr="00EB4951">
        <w:rPr>
          <w:rStyle w:val="Char3"/>
          <w:rFonts w:hint="cs"/>
          <w:rtl/>
        </w:rPr>
        <w:t xml:space="preserve">و ای ابو عبد شمس! یقیناً من تحت حمایت ذاتی هستم که از تو خیلی باعزت‌تر و قادرتر می‌باشد </w:t>
      </w:r>
      <w:r>
        <w:rPr>
          <w:rFonts w:cs="Times New Roman" w:hint="cs"/>
          <w:rtl/>
          <w:lang w:bidi="fa-IR"/>
        </w:rPr>
        <w:t>–</w:t>
      </w:r>
      <w:r w:rsidRPr="00EB4951">
        <w:rPr>
          <w:rStyle w:val="Char3"/>
          <w:rFonts w:hint="cs"/>
          <w:rtl/>
        </w:rPr>
        <w:t xml:space="preserve"> ولید گفت: ای برادرزاد</w:t>
      </w:r>
      <w:r w:rsidR="00152672">
        <w:rPr>
          <w:rStyle w:val="Char3"/>
          <w:rFonts w:hint="cs"/>
          <w:rtl/>
        </w:rPr>
        <w:t>ۀ</w:t>
      </w:r>
      <w:r w:rsidRPr="00EB4951">
        <w:rPr>
          <w:rStyle w:val="Char3"/>
          <w:rFonts w:hint="cs"/>
          <w:rtl/>
        </w:rPr>
        <w:t xml:space="preserve"> من! بیا تا باز تحت الحمایه من باشی، حضرت عثمان فرمود: خیر.</w:t>
      </w:r>
    </w:p>
    <w:p w:rsidR="009B7CE9" w:rsidRPr="00EB4951" w:rsidRDefault="009B7CE9" w:rsidP="00FD77E4">
      <w:pPr>
        <w:ind w:firstLine="284"/>
        <w:jc w:val="both"/>
        <w:rPr>
          <w:rStyle w:val="Char3"/>
          <w:rtl/>
        </w:rPr>
      </w:pPr>
      <w:r w:rsidRPr="00EB4951">
        <w:rPr>
          <w:rStyle w:val="Char3"/>
          <w:rFonts w:hint="cs"/>
          <w:rtl/>
        </w:rPr>
        <w:t>نظر من این است که این روایت خیلی ایمان‌افروز است و در آن فوائد متعددی وجود دارد (که فشرده‌ای از آن درج ذیل است مترجم).</w:t>
      </w:r>
    </w:p>
    <w:p w:rsidR="0095060E" w:rsidRPr="00EB4951" w:rsidRDefault="0095060E" w:rsidP="00FD77E4">
      <w:pPr>
        <w:ind w:firstLine="284"/>
        <w:jc w:val="both"/>
        <w:rPr>
          <w:rStyle w:val="Char3"/>
          <w:rtl/>
        </w:rPr>
      </w:pPr>
      <w:r w:rsidRPr="00EB4951">
        <w:rPr>
          <w:rStyle w:val="Char3"/>
          <w:rFonts w:hint="cs"/>
          <w:rtl/>
        </w:rPr>
        <w:t>1- در قلوب صحابه کرام</w:t>
      </w:r>
      <w:r w:rsidR="00010ECC">
        <w:rPr>
          <w:rFonts w:cs="CTraditional Arabic" w:hint="cs"/>
          <w:rtl/>
          <w:lang w:bidi="fa-IR"/>
        </w:rPr>
        <w:t>ش</w:t>
      </w:r>
      <w:r w:rsidRPr="00EB4951">
        <w:rPr>
          <w:rStyle w:val="Char3"/>
          <w:rFonts w:hint="cs"/>
          <w:rtl/>
        </w:rPr>
        <w:t xml:space="preserve"> از اعمال این ابتلا و آزمایشات و از بلیات و مصیبت‌ها ذره‌ای خوف و هراس و اضطراب وجود نداشت، بلکه</w:t>
      </w:r>
      <w:r w:rsidR="001F5F81" w:rsidRPr="00EB4951">
        <w:rPr>
          <w:rStyle w:val="Char3"/>
          <w:rFonts w:hint="cs"/>
          <w:rtl/>
        </w:rPr>
        <w:t xml:space="preserve"> آن‌ها </w:t>
      </w:r>
      <w:r w:rsidRPr="00EB4951">
        <w:rPr>
          <w:rStyle w:val="Char3"/>
          <w:rFonts w:hint="cs"/>
          <w:rtl/>
        </w:rPr>
        <w:t>به سبب عشق صحیح و محبت صادقه‌ای که با خداوند متعال و رسولش داشتند بلأ و مصیبت را در رابطه با دین دوست داشتند و به آن محبت می‌ورزیدند، و از جان و دل در جستجو و تلاش آن بیرون می‌آمدند، الله اکبر! عشق بمثابه‌ای است که چون یک چشم به نام خدا معیوب و از کار می‌افتاد به جای این که بر آن اظهار تأسف و نگرانی شود، تمنا و آرزو می‌کند که باید چشم دوم نیز فی سبیل الله با همین صدمه و باهم چنین وضعی مواجه شود.</w:t>
      </w:r>
    </w:p>
    <w:p w:rsidR="0095060E" w:rsidRPr="00EB4951" w:rsidRDefault="007F1461" w:rsidP="00FD77E4">
      <w:pPr>
        <w:ind w:firstLine="284"/>
        <w:jc w:val="both"/>
        <w:rPr>
          <w:rStyle w:val="Char3"/>
          <w:rtl/>
        </w:rPr>
      </w:pPr>
      <w:r w:rsidRPr="00EB4951">
        <w:rPr>
          <w:rStyle w:val="Char3"/>
          <w:rFonts w:hint="cs"/>
          <w:rtl/>
        </w:rPr>
        <w:t>طالب راحت و نفع و مفاد و آسودگی، هوس و مکاری است، عشق نه تنها این است که در راه طلب وصال محبوب هرنوع مصیبت و بلا تحمل شود، حتی باید در آن راه مصیبت را راحت، بلا را رحمت دانسته در حین ابتلا و امتحان قلب سکون و راحت و لذت را احساس کند.</w:t>
      </w:r>
    </w:p>
    <w:p w:rsidR="007F1461" w:rsidRPr="00EB4951" w:rsidRDefault="007F1461" w:rsidP="00FD77E4">
      <w:pPr>
        <w:ind w:firstLine="284"/>
        <w:jc w:val="both"/>
        <w:rPr>
          <w:rStyle w:val="Char3"/>
          <w:rtl/>
        </w:rPr>
      </w:pPr>
      <w:r w:rsidRPr="00EB4951">
        <w:rPr>
          <w:rStyle w:val="Char3"/>
          <w:rFonts w:hint="cs"/>
          <w:rtl/>
        </w:rPr>
        <w:t xml:space="preserve">2- (باید توجه داشته باشیم </w:t>
      </w:r>
      <w:r>
        <w:rPr>
          <w:rFonts w:cs="Times New Roman" w:hint="cs"/>
          <w:rtl/>
          <w:lang w:bidi="fa-IR"/>
        </w:rPr>
        <w:t>–</w:t>
      </w:r>
      <w:r w:rsidRPr="00EB4951">
        <w:rPr>
          <w:rStyle w:val="Char3"/>
          <w:rFonts w:hint="cs"/>
          <w:rtl/>
        </w:rPr>
        <w:t xml:space="preserve"> مترجم) که اصحاب کرام</w:t>
      </w:r>
      <w:r w:rsidR="00010ECC">
        <w:rPr>
          <w:rFonts w:cs="CTraditional Arabic" w:hint="cs"/>
          <w:rtl/>
          <w:lang w:bidi="fa-IR"/>
        </w:rPr>
        <w:t>ش</w:t>
      </w:r>
      <w:r w:rsidRPr="00EB4951">
        <w:rPr>
          <w:rStyle w:val="Char3"/>
          <w:rFonts w:hint="cs"/>
          <w:rtl/>
        </w:rPr>
        <w:t xml:space="preserve"> بر ذات پاک خداوند متعال چنان اعتماد و توکل داشتند که با کمال فراخ دلی و گشاده روئی به استقبال مصائب جانگداز و آلام طاقت‌فرسا می‌رفتند، ولی خدا را رها کردن و به جوار و حمایت غیر خدا در آمدن و پناهندگی به غیر او</w:t>
      </w:r>
      <w:r w:rsidR="00BC2550" w:rsidRPr="00EB4951">
        <w:rPr>
          <w:rStyle w:val="Char3"/>
          <w:rFonts w:hint="cs"/>
          <w:rtl/>
        </w:rPr>
        <w:t xml:space="preserve"> را تحمل نکرده و آن کاری شایسته نمی‌دانستند.</w:t>
      </w:r>
    </w:p>
    <w:p w:rsidR="00BC2550" w:rsidRDefault="00BC2550" w:rsidP="00FD77E4">
      <w:pPr>
        <w:ind w:firstLine="284"/>
        <w:jc w:val="both"/>
        <w:rPr>
          <w:rStyle w:val="Char3"/>
          <w:rtl/>
        </w:rPr>
      </w:pPr>
      <w:r w:rsidRPr="00EB4951">
        <w:rPr>
          <w:rStyle w:val="Char3"/>
          <w:rFonts w:hint="cs"/>
          <w:rtl/>
        </w:rPr>
        <w:t>3- در قلوب</w:t>
      </w:r>
      <w:r w:rsidR="001F5F81" w:rsidRPr="00EB4951">
        <w:rPr>
          <w:rStyle w:val="Char3"/>
          <w:rFonts w:hint="cs"/>
          <w:rtl/>
        </w:rPr>
        <w:t xml:space="preserve"> آن‌ها </w:t>
      </w:r>
      <w:r w:rsidRPr="00EB4951">
        <w:rPr>
          <w:rStyle w:val="Char3"/>
          <w:rFonts w:hint="cs"/>
          <w:rtl/>
        </w:rPr>
        <w:t>اگر ترسی بود، فقط ترس خدا بود، خوف غیر خدا به دل‌های</w:t>
      </w:r>
      <w:r w:rsidR="001F5F81" w:rsidRPr="00EB4951">
        <w:rPr>
          <w:rStyle w:val="Char3"/>
          <w:rFonts w:hint="cs"/>
          <w:rtl/>
        </w:rPr>
        <w:t xml:space="preserve"> آن‌ها </w:t>
      </w:r>
      <w:r w:rsidRPr="00EB4951">
        <w:rPr>
          <w:rStyle w:val="Char3"/>
          <w:rFonts w:hint="cs"/>
          <w:rtl/>
        </w:rPr>
        <w:t>اصلاً خطور نمی‌کرد، اینک جلسه و کنفرانس اعدأ دین و دشمنان اسلام دایر است، مردم قریش همه اجتماع کرده</w:t>
      </w:r>
      <w:r w:rsidR="00633D83" w:rsidRPr="00EB4951">
        <w:rPr>
          <w:rStyle w:val="Char3"/>
          <w:rFonts w:hint="cs"/>
          <w:rtl/>
        </w:rPr>
        <w:t xml:space="preserve">‌اند </w:t>
      </w:r>
      <w:r w:rsidRPr="00EB4951">
        <w:rPr>
          <w:rStyle w:val="Char3"/>
          <w:rFonts w:hint="cs"/>
          <w:rtl/>
        </w:rPr>
        <w:t>و جلسه سراسر پر از مخالفان است، ولی بازهم یک بند</w:t>
      </w:r>
      <w:r w:rsidR="00152672">
        <w:rPr>
          <w:rStyle w:val="Char3"/>
          <w:rFonts w:hint="cs"/>
          <w:rtl/>
        </w:rPr>
        <w:t>ۀ</w:t>
      </w:r>
      <w:r w:rsidRPr="00EB4951">
        <w:rPr>
          <w:rStyle w:val="Char3"/>
          <w:rFonts w:hint="cs"/>
          <w:rtl/>
        </w:rPr>
        <w:t xml:space="preserve"> خدا به تنهائی بلند شده در اعلاء و اعلان کلم</w:t>
      </w:r>
      <w:r w:rsidR="00152672">
        <w:rPr>
          <w:rStyle w:val="Char3"/>
          <w:rFonts w:hint="cs"/>
          <w:rtl/>
        </w:rPr>
        <w:t>ۀ</w:t>
      </w:r>
      <w:r w:rsidRPr="00EB4951">
        <w:rPr>
          <w:rStyle w:val="Char3"/>
          <w:rFonts w:hint="cs"/>
          <w:rtl/>
        </w:rPr>
        <w:t xml:space="preserve"> حق ذره‌ای تأمل و تردید را به خود راه نمی‌دهد، و به بانگ دهل حرف غلط</w:t>
      </w:r>
      <w:r w:rsidR="001F5F81" w:rsidRPr="00EB4951">
        <w:rPr>
          <w:rStyle w:val="Char3"/>
          <w:rFonts w:hint="cs"/>
          <w:rtl/>
        </w:rPr>
        <w:t xml:space="preserve"> آن‌ها </w:t>
      </w:r>
      <w:r w:rsidRPr="00EB4951">
        <w:rPr>
          <w:rStyle w:val="Char3"/>
          <w:rFonts w:hint="cs"/>
          <w:rtl/>
        </w:rPr>
        <w:t>را رد می‌کند، و از این تصور که معلوم نیست در جمع شورید</w:t>
      </w:r>
      <w:r w:rsidR="00152672">
        <w:rPr>
          <w:rStyle w:val="Char3"/>
          <w:rFonts w:hint="cs"/>
          <w:rtl/>
        </w:rPr>
        <w:t>ۀ</w:t>
      </w:r>
      <w:r w:rsidRPr="00EB4951">
        <w:rPr>
          <w:rStyle w:val="Char3"/>
          <w:rFonts w:hint="cs"/>
          <w:rtl/>
        </w:rPr>
        <w:t xml:space="preserve"> کفار از سوی هم</w:t>
      </w:r>
      <w:r w:rsidR="00152672">
        <w:rPr>
          <w:rStyle w:val="Char3"/>
          <w:rFonts w:hint="cs"/>
          <w:rtl/>
        </w:rPr>
        <w:t>ۀ</w:t>
      </w:r>
      <w:r w:rsidR="001F5F81" w:rsidRPr="00EB4951">
        <w:rPr>
          <w:rStyle w:val="Char3"/>
          <w:rFonts w:hint="cs"/>
          <w:rtl/>
        </w:rPr>
        <w:t xml:space="preserve"> آن‌ها </w:t>
      </w:r>
      <w:r w:rsidRPr="00EB4951">
        <w:rPr>
          <w:rStyle w:val="Char3"/>
          <w:rFonts w:hint="cs"/>
          <w:rtl/>
        </w:rPr>
        <w:t xml:space="preserve">بر یک جان چه خواهد گذشت هیچ واهمه‌ای به ذهن خود راه نمی‌دهد و بازهم از آنچه در پاداش اعلا </w:t>
      </w:r>
      <w:r w:rsidRPr="00A37A47">
        <w:rPr>
          <w:rStyle w:val="Char3"/>
          <w:rFonts w:hint="cs"/>
          <w:rtl/>
        </w:rPr>
        <w:t>کلمة</w:t>
      </w:r>
      <w:r w:rsidRPr="00EB4951">
        <w:rPr>
          <w:rStyle w:val="Char3"/>
          <w:rFonts w:hint="cs"/>
          <w:rtl/>
        </w:rPr>
        <w:t xml:space="preserve"> الحق</w:t>
      </w:r>
      <w:r w:rsidR="00252FF2" w:rsidRPr="00EB4951">
        <w:rPr>
          <w:rStyle w:val="Char3"/>
          <w:rFonts w:hint="cs"/>
          <w:rtl/>
        </w:rPr>
        <w:t xml:space="preserve"> از جان حزینش می‌گذرد هیچ باکی ندارد، بلکه اگر آرزو و تمنائی ممکن است داشته باشد فقط این است که بر چشم دیگرش نیز باید همان مصیبت وارد آید که بر چشم اولی وارد آمده است، سبحان الله!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8F6E41" w:rsidTr="008F6E41">
        <w:tc>
          <w:tcPr>
            <w:tcW w:w="6452" w:type="dxa"/>
          </w:tcPr>
          <w:p w:rsidR="008F6E41" w:rsidRPr="008F6E41" w:rsidRDefault="008F6E41" w:rsidP="008F6E41">
            <w:pPr>
              <w:ind w:right="2552"/>
              <w:jc w:val="lowKashida"/>
              <w:rPr>
                <w:rStyle w:val="Char3"/>
                <w:sz w:val="2"/>
                <w:szCs w:val="2"/>
                <w:rtl/>
              </w:rPr>
            </w:pPr>
            <w:r w:rsidRPr="008F6E41">
              <w:rPr>
                <w:rStyle w:val="Char3"/>
                <w:rFonts w:hint="cs"/>
                <w:rtl/>
              </w:rPr>
              <w:t>چنان مزه داد بی‌قراری که به</w:t>
            </w:r>
            <w:r w:rsidRPr="008F6E41">
              <w:rPr>
                <w:rStyle w:val="Char3"/>
                <w:rFonts w:hint="eastAsia"/>
                <w:rtl/>
              </w:rPr>
              <w:t>‌</w:t>
            </w:r>
            <w:r w:rsidRPr="008F6E41">
              <w:rPr>
                <w:rStyle w:val="Char3"/>
                <w:rFonts w:hint="cs"/>
                <w:rtl/>
              </w:rPr>
              <w:t>دل تمنا کردم</w:t>
            </w:r>
            <w:r>
              <w:rPr>
                <w:rStyle w:val="Char3"/>
                <w:rtl/>
              </w:rPr>
              <w:br/>
            </w:r>
          </w:p>
        </w:tc>
      </w:tr>
      <w:tr w:rsidR="008F6E41" w:rsidTr="008F6E41">
        <w:tc>
          <w:tcPr>
            <w:tcW w:w="6452" w:type="dxa"/>
          </w:tcPr>
          <w:p w:rsidR="008F6E41" w:rsidRPr="008F6E41" w:rsidRDefault="008F6E41" w:rsidP="005E2255">
            <w:pPr>
              <w:ind w:left="2834"/>
              <w:jc w:val="lowKashida"/>
              <w:rPr>
                <w:rStyle w:val="Char3"/>
                <w:sz w:val="2"/>
                <w:szCs w:val="2"/>
                <w:rtl/>
              </w:rPr>
            </w:pPr>
            <w:r w:rsidRPr="008F6E41">
              <w:rPr>
                <w:rStyle w:val="Char3"/>
                <w:rFonts w:hint="cs"/>
                <w:rtl/>
              </w:rPr>
              <w:t>ای کاش در دو پهلو دل بی‌قراری بودی</w:t>
            </w:r>
            <w:r>
              <w:rPr>
                <w:rStyle w:val="Char3"/>
                <w:rtl/>
              </w:rPr>
              <w:br/>
            </w:r>
          </w:p>
        </w:tc>
      </w:tr>
    </w:tbl>
    <w:p w:rsidR="001F66A4" w:rsidRPr="00EB4951" w:rsidRDefault="00252FF2" w:rsidP="00FD77E4">
      <w:pPr>
        <w:ind w:firstLine="284"/>
        <w:jc w:val="both"/>
        <w:rPr>
          <w:rStyle w:val="Char3"/>
          <w:rtl/>
        </w:rPr>
      </w:pPr>
      <w:r w:rsidRPr="00EB4951">
        <w:rPr>
          <w:rStyle w:val="Char3"/>
          <w:rFonts w:hint="cs"/>
          <w:rtl/>
        </w:rPr>
        <w:t>این روایت ایمان‌افروز در سیره حلبیه، ابونعیم، البدایه و طبرانی نیز موجود است</w:t>
      </w:r>
      <w:r w:rsidRPr="004D0DE1">
        <w:rPr>
          <w:rStyle w:val="Char3"/>
          <w:rFonts w:hint="cs"/>
          <w:vertAlign w:val="superscript"/>
          <w:rtl/>
        </w:rPr>
        <w:t>(</w:t>
      </w:r>
      <w:r w:rsidRPr="004D0DE1">
        <w:rPr>
          <w:rStyle w:val="Char3"/>
          <w:vertAlign w:val="superscript"/>
          <w:rtl/>
        </w:rPr>
        <w:footnoteReference w:id="167"/>
      </w:r>
      <w:r w:rsidRPr="004D0DE1">
        <w:rPr>
          <w:rStyle w:val="Char3"/>
          <w:rFonts w:hint="cs"/>
          <w:vertAlign w:val="superscript"/>
          <w:rtl/>
        </w:rPr>
        <w:t>)</w:t>
      </w:r>
      <w:r w:rsidRPr="00EB4951">
        <w:rPr>
          <w:rStyle w:val="Char3"/>
          <w:rFonts w:hint="cs"/>
          <w:rtl/>
        </w:rPr>
        <w:t>.</w:t>
      </w:r>
    </w:p>
    <w:p w:rsidR="00252FF2" w:rsidRDefault="00F16DC3" w:rsidP="00F409CE">
      <w:pPr>
        <w:pStyle w:val="a1"/>
        <w:rPr>
          <w:rtl/>
        </w:rPr>
      </w:pPr>
      <w:bookmarkStart w:id="45" w:name="_Toc424209886"/>
      <w:r w:rsidRPr="007B35F6">
        <w:rPr>
          <w:rFonts w:hint="cs"/>
          <w:rtl/>
        </w:rPr>
        <w:t>داستان اسارت و زندانی صحابه کرام قدیم الاسلام</w:t>
      </w:r>
      <w:bookmarkEnd w:id="4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5E2255" w:rsidTr="004D0DE1">
        <w:tc>
          <w:tcPr>
            <w:tcW w:w="6452" w:type="dxa"/>
          </w:tcPr>
          <w:p w:rsidR="005E2255" w:rsidRPr="005E2255" w:rsidRDefault="005E2255" w:rsidP="005E2255">
            <w:pPr>
              <w:pStyle w:val="a3"/>
              <w:ind w:right="2552" w:firstLine="0"/>
              <w:jc w:val="lowKashida"/>
              <w:rPr>
                <w:sz w:val="2"/>
                <w:szCs w:val="2"/>
                <w:rtl/>
              </w:rPr>
            </w:pPr>
            <w:r w:rsidRPr="00EB4951">
              <w:rPr>
                <w:rStyle w:val="Char3"/>
                <w:rFonts w:hint="cs"/>
                <w:rtl/>
              </w:rPr>
              <w:t>شهپر زاغ و زغن در بند قید و صید نیست</w:t>
            </w:r>
            <w:r>
              <w:rPr>
                <w:rStyle w:val="Char3"/>
                <w:rtl/>
              </w:rPr>
              <w:br/>
            </w:r>
          </w:p>
        </w:tc>
      </w:tr>
      <w:tr w:rsidR="005E2255" w:rsidTr="004D0DE1">
        <w:tc>
          <w:tcPr>
            <w:tcW w:w="6452" w:type="dxa"/>
          </w:tcPr>
          <w:p w:rsidR="005E2255" w:rsidRPr="005E2255" w:rsidRDefault="005E2255" w:rsidP="005E2255">
            <w:pPr>
              <w:pStyle w:val="a3"/>
              <w:ind w:left="2692" w:firstLine="0"/>
              <w:jc w:val="lowKashida"/>
              <w:rPr>
                <w:sz w:val="2"/>
                <w:szCs w:val="2"/>
                <w:rtl/>
              </w:rPr>
            </w:pPr>
            <w:r w:rsidRPr="00EB4951">
              <w:rPr>
                <w:rStyle w:val="Char3"/>
                <w:rFonts w:hint="cs"/>
                <w:rtl/>
              </w:rPr>
              <w:t>این سعادت قسمت شهباز وشاهین کرده‌اند</w:t>
            </w:r>
            <w:r>
              <w:rPr>
                <w:rStyle w:val="Char3"/>
                <w:rtl/>
              </w:rPr>
              <w:br/>
            </w:r>
          </w:p>
        </w:tc>
      </w:tr>
    </w:tbl>
    <w:p w:rsidR="00033BED" w:rsidRPr="00EB4951" w:rsidRDefault="00033BED" w:rsidP="00FD77E4">
      <w:pPr>
        <w:ind w:firstLine="284"/>
        <w:jc w:val="both"/>
        <w:rPr>
          <w:rStyle w:val="Char3"/>
          <w:rtl/>
        </w:rPr>
      </w:pPr>
      <w:r w:rsidRPr="00EB4951">
        <w:rPr>
          <w:rStyle w:val="Char3"/>
          <w:rFonts w:hint="cs"/>
          <w:rtl/>
        </w:rPr>
        <w:t>ستمگران مکه برای سزادادن صحابه کرام</w:t>
      </w:r>
      <w:r w:rsidR="00010ECC">
        <w:rPr>
          <w:rFonts w:cs="CTraditional Arabic" w:hint="cs"/>
          <w:rtl/>
          <w:lang w:bidi="fa-IR"/>
        </w:rPr>
        <w:t>ش</w:t>
      </w:r>
      <w:r w:rsidRPr="00EB4951">
        <w:rPr>
          <w:rStyle w:val="Char3"/>
          <w:rFonts w:hint="cs"/>
          <w:rtl/>
        </w:rPr>
        <w:t xml:space="preserve"> قدیم الاسلام در قبال جرم مسلمان‌شدن‌شان از انواع ستم‌های موجود، آخرین پل</w:t>
      </w:r>
      <w:r w:rsidR="00152672">
        <w:rPr>
          <w:rStyle w:val="Char3"/>
          <w:rFonts w:hint="cs"/>
          <w:rtl/>
        </w:rPr>
        <w:t>ۀ</w:t>
      </w:r>
      <w:r w:rsidRPr="00EB4951">
        <w:rPr>
          <w:rStyle w:val="Char3"/>
          <w:rFonts w:hint="cs"/>
          <w:rtl/>
        </w:rPr>
        <w:t>، حبس بود.</w:t>
      </w:r>
    </w:p>
    <w:p w:rsidR="00033BED" w:rsidRPr="00EB4951" w:rsidRDefault="00033BED" w:rsidP="00FD77E4">
      <w:pPr>
        <w:ind w:firstLine="284"/>
        <w:jc w:val="both"/>
        <w:rPr>
          <w:rStyle w:val="Char3"/>
          <w:rtl/>
        </w:rPr>
      </w:pPr>
      <w:r w:rsidRPr="00EB4951">
        <w:rPr>
          <w:rStyle w:val="Char3"/>
          <w:rFonts w:hint="cs"/>
          <w:rtl/>
        </w:rPr>
        <w:t>کفار و مشرکان ده‌ها نفر بیگناه را از یاران رسول</w:t>
      </w:r>
      <w:r w:rsidR="00010ECC">
        <w:rPr>
          <w:rFonts w:cs="CTraditional Arabic" w:hint="cs"/>
          <w:rtl/>
          <w:lang w:bidi="fa-IR"/>
        </w:rPr>
        <w:t>ص</w:t>
      </w:r>
      <w:r w:rsidRPr="00EB4951">
        <w:rPr>
          <w:rStyle w:val="Char3"/>
          <w:rFonts w:hint="cs"/>
          <w:rtl/>
        </w:rPr>
        <w:t xml:space="preserve"> مظلومانه روان</w:t>
      </w:r>
      <w:r w:rsidR="00152672">
        <w:rPr>
          <w:rStyle w:val="Char3"/>
          <w:rFonts w:hint="cs"/>
          <w:rtl/>
        </w:rPr>
        <w:t>ۀ</w:t>
      </w:r>
      <w:r w:rsidRPr="00EB4951">
        <w:rPr>
          <w:rStyle w:val="Char3"/>
          <w:rFonts w:hint="cs"/>
          <w:rtl/>
        </w:rPr>
        <w:t xml:space="preserve"> زندان و پای‌بند سلاسل کردند، و آن جفاکشان اسلام و بلاچشان محبت قرآن سال‌ها صعوبت‌ها و مشقت‌های قید و بند را تحمل می‌فرمودند.</w:t>
      </w:r>
    </w:p>
    <w:p w:rsidR="00B84E95" w:rsidRDefault="001509D8" w:rsidP="00F409CE">
      <w:pPr>
        <w:pStyle w:val="a1"/>
        <w:rPr>
          <w:rtl/>
        </w:rPr>
      </w:pPr>
      <w:bookmarkStart w:id="46" w:name="_Toc424209887"/>
      <w:r>
        <w:rPr>
          <w:rFonts w:hint="cs"/>
          <w:rtl/>
        </w:rPr>
        <w:t>30- حضرت عیاش بن ابی ربیعه:</w:t>
      </w:r>
      <w:bookmarkEnd w:id="46"/>
    </w:p>
    <w:p w:rsidR="001509D8" w:rsidRPr="00EB4951" w:rsidRDefault="00545169" w:rsidP="00FD77E4">
      <w:pPr>
        <w:ind w:firstLine="284"/>
        <w:jc w:val="both"/>
        <w:rPr>
          <w:rStyle w:val="Char3"/>
          <w:rtl/>
        </w:rPr>
      </w:pPr>
      <w:r w:rsidRPr="00EB4951">
        <w:rPr>
          <w:rStyle w:val="Char3"/>
          <w:rFonts w:hint="cs"/>
          <w:rtl/>
        </w:rPr>
        <w:t>حضرت عیاش</w:t>
      </w:r>
      <w:r w:rsidR="00203A69" w:rsidRPr="00203A69">
        <w:rPr>
          <w:rFonts w:cs="CTraditional Arabic" w:hint="cs"/>
          <w:rtl/>
          <w:lang w:bidi="fa-IR"/>
        </w:rPr>
        <w:t xml:space="preserve">س </w:t>
      </w:r>
      <w:r w:rsidRPr="00EB4951">
        <w:rPr>
          <w:rStyle w:val="Char3"/>
          <w:rFonts w:hint="cs"/>
          <w:rtl/>
        </w:rPr>
        <w:t xml:space="preserve">از طرف مادر برادر ابوجهل و خیلی قدیم الاسلام است. به جرم مسلمانی، برادران مادری وی ابوجهل و حارث، فرزندان هشام او را با ریسمان بسته محبوس و مقید ساختند </w:t>
      </w:r>
      <w:r w:rsidRPr="00774092">
        <w:rPr>
          <w:rStyle w:val="Char2"/>
          <w:rFonts w:hint="cs"/>
          <w:rtl/>
        </w:rPr>
        <w:t>«</w:t>
      </w:r>
      <w:r w:rsidR="00EC5C55" w:rsidRPr="00774092">
        <w:rPr>
          <w:rStyle w:val="Char2"/>
          <w:rFonts w:hint="cs"/>
          <w:rtl/>
        </w:rPr>
        <w:t>فأوثقاه وحبساه</w:t>
      </w:r>
      <w:r w:rsidRPr="00774092">
        <w:rPr>
          <w:rStyle w:val="Char2"/>
          <w:rFonts w:hint="cs"/>
          <w:rtl/>
        </w:rPr>
        <w:t>»</w:t>
      </w:r>
      <w:r w:rsidRPr="004D0DE1">
        <w:rPr>
          <w:rStyle w:val="Char3"/>
          <w:rFonts w:hint="cs"/>
          <w:vertAlign w:val="superscript"/>
          <w:rtl/>
        </w:rPr>
        <w:t>(</w:t>
      </w:r>
      <w:r w:rsidRPr="004D0DE1">
        <w:rPr>
          <w:rStyle w:val="Char3"/>
          <w:vertAlign w:val="superscript"/>
          <w:rtl/>
        </w:rPr>
        <w:footnoteReference w:id="168"/>
      </w:r>
      <w:r w:rsidRPr="004D0DE1">
        <w:rPr>
          <w:rStyle w:val="Char3"/>
          <w:rFonts w:hint="cs"/>
          <w:vertAlign w:val="superscript"/>
          <w:rtl/>
        </w:rPr>
        <w:t>)</w:t>
      </w:r>
      <w:r w:rsidRPr="00EB4951">
        <w:rPr>
          <w:rStyle w:val="Char3"/>
          <w:rFonts w:hint="cs"/>
          <w:rtl/>
        </w:rPr>
        <w:t>.</w:t>
      </w:r>
    </w:p>
    <w:p w:rsidR="006B35FE" w:rsidRPr="00EB4951" w:rsidRDefault="006B35FE" w:rsidP="00FD77E4">
      <w:pPr>
        <w:ind w:firstLine="284"/>
        <w:jc w:val="both"/>
        <w:rPr>
          <w:rStyle w:val="Char3"/>
          <w:rtl/>
        </w:rPr>
      </w:pPr>
      <w:r w:rsidRPr="00EB4951">
        <w:rPr>
          <w:rStyle w:val="Char3"/>
          <w:rFonts w:hint="cs"/>
          <w:rtl/>
        </w:rPr>
        <w:t>شیخ الاسلام ابن حجر نقل می‌کند که حضرت عیاش بن ابی ربیعه</w:t>
      </w:r>
      <w:r w:rsidR="00203A69" w:rsidRPr="00203A69">
        <w:rPr>
          <w:rFonts w:cs="CTraditional Arabic" w:hint="cs"/>
          <w:rtl/>
          <w:lang w:bidi="fa-IR"/>
        </w:rPr>
        <w:t xml:space="preserve">س </w:t>
      </w:r>
      <w:r w:rsidRPr="00EB4951">
        <w:rPr>
          <w:rStyle w:val="Char3"/>
          <w:rFonts w:hint="cs"/>
          <w:rtl/>
        </w:rPr>
        <w:t>در هنگام هجرت حضرت عمر</w:t>
      </w:r>
      <w:r w:rsidR="00203A69" w:rsidRPr="00203A69">
        <w:rPr>
          <w:rFonts w:cs="CTraditional Arabic" w:hint="cs"/>
          <w:rtl/>
          <w:lang w:bidi="fa-IR"/>
        </w:rPr>
        <w:t xml:space="preserve">س </w:t>
      </w:r>
      <w:r w:rsidRPr="00EB4951">
        <w:rPr>
          <w:rStyle w:val="Char3"/>
          <w:rFonts w:hint="cs"/>
          <w:rtl/>
        </w:rPr>
        <w:t>به جانب مدینه هجرت کرد، آنگاه برادران مادری وی ابوجهل و حارث فرزندان هشام در مدینه نزد وی رفته و به وی گفتند که مادرت قسم یاد کرده است که:</w:t>
      </w:r>
    </w:p>
    <w:p w:rsidR="00B659F3" w:rsidRPr="00EB4951" w:rsidRDefault="006B35FE" w:rsidP="00FD77E4">
      <w:pPr>
        <w:ind w:firstLine="284"/>
        <w:jc w:val="both"/>
        <w:rPr>
          <w:rStyle w:val="Char3"/>
          <w:rtl/>
        </w:rPr>
      </w:pPr>
      <w:r w:rsidRPr="00774092">
        <w:rPr>
          <w:rStyle w:val="Char0"/>
          <w:rFonts w:hint="cs"/>
          <w:rtl/>
        </w:rPr>
        <w:t>«</w:t>
      </w:r>
      <w:r w:rsidR="009D5682" w:rsidRPr="00774092">
        <w:rPr>
          <w:rStyle w:val="Char0"/>
          <w:rFonts w:hint="cs"/>
          <w:rtl/>
        </w:rPr>
        <w:t>لا يدخل رأسها دهن ولا تستظل حتى تراها فرجع معهما فأوثقاه رباطاً وحبساه بمكة</w:t>
      </w:r>
      <w:r w:rsidRPr="00774092">
        <w:rPr>
          <w:rStyle w:val="Char0"/>
          <w:rFonts w:hint="cs"/>
          <w:rtl/>
        </w:rPr>
        <w:t>»</w:t>
      </w:r>
      <w:r w:rsidRPr="00EB4951">
        <w:rPr>
          <w:rStyle w:val="Char3"/>
          <w:rFonts w:hint="cs"/>
          <w:rtl/>
        </w:rPr>
        <w:t>.</w:t>
      </w:r>
    </w:p>
    <w:p w:rsidR="00B659F3" w:rsidRPr="00EB4951" w:rsidRDefault="006B35FE" w:rsidP="00FD77E4">
      <w:pPr>
        <w:ind w:firstLine="284"/>
        <w:jc w:val="both"/>
        <w:rPr>
          <w:rStyle w:val="Char3"/>
          <w:rtl/>
        </w:rPr>
      </w:pPr>
      <w:r w:rsidRPr="00EB4951">
        <w:rPr>
          <w:rStyle w:val="Char3"/>
          <w:rFonts w:hint="cs"/>
          <w:rtl/>
        </w:rPr>
        <w:t>تا</w:t>
      </w:r>
      <w:r w:rsidR="00BF3AA1" w:rsidRPr="00EB4951">
        <w:rPr>
          <w:rStyle w:val="Char3"/>
          <w:rFonts w:hint="cs"/>
          <w:rtl/>
        </w:rPr>
        <w:t xml:space="preserve"> تو را </w:t>
      </w:r>
      <w:r w:rsidRPr="00EB4951">
        <w:rPr>
          <w:rStyle w:val="Char3"/>
          <w:rFonts w:hint="cs"/>
          <w:rtl/>
        </w:rPr>
        <w:t>نبیند نه سرش را روغن می‌مالد و نه زیر سایه می‌نشیند، پس وی با</w:t>
      </w:r>
      <w:r w:rsidR="001F5F81" w:rsidRPr="00EB4951">
        <w:rPr>
          <w:rStyle w:val="Char3"/>
          <w:rFonts w:hint="cs"/>
          <w:rtl/>
        </w:rPr>
        <w:t xml:space="preserve"> آن‌ها </w:t>
      </w:r>
      <w:r w:rsidRPr="00EB4951">
        <w:rPr>
          <w:rStyle w:val="Char3"/>
          <w:rFonts w:hint="cs"/>
          <w:rtl/>
        </w:rPr>
        <w:t>مراجعت کرد آنگاه</w:t>
      </w:r>
      <w:r w:rsidR="001F5F81" w:rsidRPr="00EB4951">
        <w:rPr>
          <w:rStyle w:val="Char3"/>
          <w:rFonts w:hint="cs"/>
          <w:rtl/>
        </w:rPr>
        <w:t xml:space="preserve"> آن‌ها </w:t>
      </w:r>
      <w:r w:rsidRPr="00EB4951">
        <w:rPr>
          <w:rStyle w:val="Char3"/>
          <w:rFonts w:hint="cs"/>
          <w:rtl/>
        </w:rPr>
        <w:t>او را بستند در مکه زندانی و حبس کردند.</w:t>
      </w:r>
    </w:p>
    <w:p w:rsidR="006B35FE" w:rsidRPr="00EB4951" w:rsidRDefault="006B35FE" w:rsidP="00FD77E4">
      <w:pPr>
        <w:ind w:firstLine="284"/>
        <w:jc w:val="both"/>
        <w:rPr>
          <w:rStyle w:val="Char3"/>
          <w:rtl/>
        </w:rPr>
      </w:pPr>
      <w:r w:rsidRPr="00EB4951">
        <w:rPr>
          <w:rStyle w:val="Char3"/>
          <w:rFonts w:hint="cs"/>
          <w:rtl/>
        </w:rPr>
        <w:t>رسول الله</w:t>
      </w:r>
      <w:r w:rsidR="00E043C8" w:rsidRPr="00E043C8">
        <w:rPr>
          <w:rFonts w:cs="CTraditional Arabic" w:hint="cs"/>
          <w:rtl/>
          <w:lang w:bidi="fa-IR"/>
        </w:rPr>
        <w:t xml:space="preserve">ص </w:t>
      </w:r>
      <w:r w:rsidRPr="00EB4951">
        <w:rPr>
          <w:rStyle w:val="Char3"/>
          <w:rFonts w:hint="cs"/>
          <w:rtl/>
        </w:rPr>
        <w:t>برای رستگاری و نجاتش مرتباً دعا می‌فرمود</w:t>
      </w:r>
      <w:r w:rsidRPr="004D0DE1">
        <w:rPr>
          <w:rStyle w:val="Char3"/>
          <w:rFonts w:hint="cs"/>
          <w:vertAlign w:val="superscript"/>
          <w:rtl/>
        </w:rPr>
        <w:t>(</w:t>
      </w:r>
      <w:r w:rsidRPr="004D0DE1">
        <w:rPr>
          <w:rStyle w:val="Char3"/>
          <w:vertAlign w:val="superscript"/>
          <w:rtl/>
        </w:rPr>
        <w:footnoteReference w:id="169"/>
      </w:r>
      <w:r w:rsidRPr="004D0DE1">
        <w:rPr>
          <w:rStyle w:val="Char3"/>
          <w:rFonts w:hint="cs"/>
          <w:vertAlign w:val="superscript"/>
          <w:rtl/>
        </w:rPr>
        <w:t>)</w:t>
      </w:r>
      <w:r w:rsidRPr="00EB4951">
        <w:rPr>
          <w:rStyle w:val="Char3"/>
          <w:rFonts w:hint="cs"/>
          <w:rtl/>
        </w:rPr>
        <w:t>.</w:t>
      </w:r>
    </w:p>
    <w:p w:rsidR="00924826" w:rsidRDefault="00670725" w:rsidP="0067125B">
      <w:pPr>
        <w:pStyle w:val="a1"/>
        <w:rPr>
          <w:rtl/>
        </w:rPr>
      </w:pPr>
      <w:bookmarkStart w:id="47" w:name="_Toc424209888"/>
      <w:r>
        <w:rPr>
          <w:rFonts w:hint="cs"/>
          <w:rtl/>
        </w:rPr>
        <w:t>31- سلمه بن هشام</w:t>
      </w:r>
      <w:r w:rsidR="00045819" w:rsidRPr="005876CF">
        <w:rPr>
          <w:rFonts w:cs="CTraditional Arabic" w:hint="cs"/>
          <w:b/>
          <w:bCs w:val="0"/>
          <w:sz w:val="28"/>
          <w:szCs w:val="28"/>
          <w:rtl/>
        </w:rPr>
        <w:t>س</w:t>
      </w:r>
      <w:r>
        <w:rPr>
          <w:rFonts w:hint="cs"/>
          <w:rtl/>
        </w:rPr>
        <w:t>:</w:t>
      </w:r>
      <w:bookmarkEnd w:id="47"/>
    </w:p>
    <w:p w:rsidR="00670725" w:rsidRPr="00EB4951" w:rsidRDefault="003E222B" w:rsidP="00FD77E4">
      <w:pPr>
        <w:ind w:firstLine="284"/>
        <w:jc w:val="both"/>
        <w:rPr>
          <w:rStyle w:val="Char3"/>
          <w:rtl/>
        </w:rPr>
      </w:pPr>
      <w:r w:rsidRPr="00EB4951">
        <w:rPr>
          <w:rStyle w:val="Char3"/>
          <w:rFonts w:hint="cs"/>
          <w:rtl/>
        </w:rPr>
        <w:t>امام ابن سعد می‌نویسد که وی خیلی قدیم الاسلام بود، طبق روایتی که محمد بن اسحاق و محمد بن عمر نقل کرده</w:t>
      </w:r>
      <w:r w:rsidR="00633D83" w:rsidRPr="00EB4951">
        <w:rPr>
          <w:rStyle w:val="Char3"/>
          <w:rFonts w:hint="cs"/>
          <w:rtl/>
        </w:rPr>
        <w:t xml:space="preserve">‌اند </w:t>
      </w:r>
      <w:r w:rsidRPr="00EB4951">
        <w:rPr>
          <w:rStyle w:val="Char3"/>
          <w:rFonts w:hint="cs"/>
          <w:rtl/>
        </w:rPr>
        <w:t xml:space="preserve">او به سوی حبشه هجرت کرد، و چون به مکه باز آمد، </w:t>
      </w:r>
      <w:r w:rsidRPr="00774092">
        <w:rPr>
          <w:rStyle w:val="Char2"/>
          <w:rFonts w:hint="cs"/>
          <w:rtl/>
        </w:rPr>
        <w:t>«</w:t>
      </w:r>
      <w:r w:rsidR="009F2BD7" w:rsidRPr="00774092">
        <w:rPr>
          <w:rStyle w:val="Char2"/>
          <w:rFonts w:hint="eastAsia"/>
          <w:rtl/>
        </w:rPr>
        <w:t>فحبسه</w:t>
      </w:r>
      <w:r w:rsidR="009F2BD7" w:rsidRPr="00774092">
        <w:rPr>
          <w:rStyle w:val="Char2"/>
          <w:rtl/>
        </w:rPr>
        <w:t xml:space="preserve"> </w:t>
      </w:r>
      <w:r w:rsidR="009F2BD7" w:rsidRPr="00774092">
        <w:rPr>
          <w:rStyle w:val="Char2"/>
          <w:rFonts w:hint="eastAsia"/>
          <w:rtl/>
        </w:rPr>
        <w:t>أبو</w:t>
      </w:r>
      <w:r w:rsidR="009F2BD7" w:rsidRPr="00774092">
        <w:rPr>
          <w:rStyle w:val="Char2"/>
          <w:rtl/>
        </w:rPr>
        <w:t xml:space="preserve"> </w:t>
      </w:r>
      <w:r w:rsidR="009F2BD7" w:rsidRPr="00774092">
        <w:rPr>
          <w:rStyle w:val="Char2"/>
          <w:rFonts w:hint="eastAsia"/>
          <w:rtl/>
        </w:rPr>
        <w:t>جهل</w:t>
      </w:r>
      <w:r w:rsidR="009F2BD7" w:rsidRPr="00774092">
        <w:rPr>
          <w:rStyle w:val="Char2"/>
          <w:rtl/>
        </w:rPr>
        <w:t xml:space="preserve"> </w:t>
      </w:r>
      <w:r w:rsidR="009F2BD7" w:rsidRPr="00774092">
        <w:rPr>
          <w:rStyle w:val="Char2"/>
          <w:rFonts w:hint="eastAsia"/>
          <w:rtl/>
        </w:rPr>
        <w:t>وضربه</w:t>
      </w:r>
      <w:r w:rsidR="009F2BD7" w:rsidRPr="00774092">
        <w:rPr>
          <w:rStyle w:val="Char2"/>
          <w:rtl/>
        </w:rPr>
        <w:t xml:space="preserve"> </w:t>
      </w:r>
      <w:r w:rsidR="009F2BD7" w:rsidRPr="00774092">
        <w:rPr>
          <w:rStyle w:val="Char2"/>
          <w:rFonts w:hint="eastAsia"/>
          <w:rtl/>
        </w:rPr>
        <w:t>وأجاعه</w:t>
      </w:r>
      <w:r w:rsidR="009F2BD7" w:rsidRPr="00774092">
        <w:rPr>
          <w:rStyle w:val="Char2"/>
          <w:rtl/>
        </w:rPr>
        <w:t xml:space="preserve"> </w:t>
      </w:r>
      <w:r w:rsidR="009F2BD7" w:rsidRPr="00774092">
        <w:rPr>
          <w:rStyle w:val="Char2"/>
          <w:rFonts w:hint="eastAsia"/>
          <w:rtl/>
        </w:rPr>
        <w:t>وعطشه</w:t>
      </w:r>
      <w:r w:rsidRPr="00774092">
        <w:rPr>
          <w:rStyle w:val="Char2"/>
          <w:rFonts w:hint="cs"/>
          <w:rtl/>
        </w:rPr>
        <w:t>»</w:t>
      </w:r>
      <w:r w:rsidRPr="004D0DE1">
        <w:rPr>
          <w:rStyle w:val="Char3"/>
          <w:rFonts w:hint="cs"/>
          <w:vertAlign w:val="superscript"/>
          <w:rtl/>
        </w:rPr>
        <w:t>(</w:t>
      </w:r>
      <w:r w:rsidRPr="004D0DE1">
        <w:rPr>
          <w:rStyle w:val="Char3"/>
          <w:vertAlign w:val="superscript"/>
          <w:rtl/>
        </w:rPr>
        <w:footnoteReference w:id="170"/>
      </w:r>
      <w:r w:rsidRPr="004D0DE1">
        <w:rPr>
          <w:rStyle w:val="Char3"/>
          <w:rFonts w:hint="cs"/>
          <w:vertAlign w:val="superscript"/>
          <w:rtl/>
        </w:rPr>
        <w:t>)</w:t>
      </w:r>
      <w:r w:rsidRPr="00EB4951">
        <w:rPr>
          <w:rStyle w:val="Char3"/>
          <w:rFonts w:hint="cs"/>
          <w:rtl/>
        </w:rPr>
        <w:t>.</w:t>
      </w:r>
    </w:p>
    <w:p w:rsidR="003E222B" w:rsidRPr="00EB4951" w:rsidRDefault="003E222B" w:rsidP="00FD77E4">
      <w:pPr>
        <w:ind w:firstLine="284"/>
        <w:jc w:val="both"/>
        <w:rPr>
          <w:rStyle w:val="Char3"/>
          <w:rtl/>
        </w:rPr>
      </w:pPr>
      <w:r w:rsidRPr="00EB4951">
        <w:rPr>
          <w:rStyle w:val="Char3"/>
          <w:rFonts w:hint="cs"/>
          <w:rtl/>
        </w:rPr>
        <w:t>ابوجهل او را زندانی کرد، و کتکش زد و او را گرسنه و تشنه نگهداشت علامه ابن عبدالبر می‌نویسد که حضرت سلمه بن هشام از مهاجرین حبشه است.</w:t>
      </w:r>
    </w:p>
    <w:p w:rsidR="004210DD" w:rsidRPr="00EB4951" w:rsidRDefault="004210DD" w:rsidP="00FD77E4">
      <w:pPr>
        <w:ind w:firstLine="284"/>
        <w:jc w:val="both"/>
        <w:rPr>
          <w:rStyle w:val="Char3"/>
          <w:rtl/>
        </w:rPr>
      </w:pPr>
      <w:r w:rsidRPr="00774092">
        <w:rPr>
          <w:rStyle w:val="Char0"/>
          <w:rFonts w:hint="cs"/>
          <w:rtl/>
        </w:rPr>
        <w:t>«</w:t>
      </w:r>
      <w:r w:rsidR="00F35ED3" w:rsidRPr="00774092">
        <w:rPr>
          <w:rStyle w:val="Char0"/>
          <w:rFonts w:hint="cs"/>
          <w:rtl/>
        </w:rPr>
        <w:t>و</w:t>
      </w:r>
      <w:r w:rsidR="00DC04C9" w:rsidRPr="00774092">
        <w:rPr>
          <w:rStyle w:val="Char0"/>
          <w:rFonts w:hint="eastAsia"/>
          <w:rtl/>
        </w:rPr>
        <w:t>كان</w:t>
      </w:r>
      <w:r w:rsidR="00F35ED3" w:rsidRPr="00774092">
        <w:rPr>
          <w:rStyle w:val="Char0"/>
          <w:rFonts w:hint="cs"/>
          <w:rtl/>
        </w:rPr>
        <w:t xml:space="preserve"> رضي الله عنه</w:t>
      </w:r>
      <w:r w:rsidR="00DC04C9" w:rsidRPr="00774092">
        <w:rPr>
          <w:rStyle w:val="Char0"/>
          <w:rtl/>
        </w:rPr>
        <w:t xml:space="preserve"> </w:t>
      </w:r>
      <w:r w:rsidR="00DC04C9" w:rsidRPr="00774092">
        <w:rPr>
          <w:rStyle w:val="Char0"/>
          <w:rFonts w:hint="eastAsia"/>
          <w:rtl/>
        </w:rPr>
        <w:t>من</w:t>
      </w:r>
      <w:r w:rsidR="00DC04C9" w:rsidRPr="00774092">
        <w:rPr>
          <w:rStyle w:val="Char0"/>
          <w:rtl/>
        </w:rPr>
        <w:t xml:space="preserve"> </w:t>
      </w:r>
      <w:r w:rsidR="00DC04C9" w:rsidRPr="00774092">
        <w:rPr>
          <w:rStyle w:val="Char0"/>
          <w:rFonts w:hint="eastAsia"/>
          <w:rtl/>
        </w:rPr>
        <w:t>خيار</w:t>
      </w:r>
      <w:r w:rsidR="00DC04C9" w:rsidRPr="00774092">
        <w:rPr>
          <w:rStyle w:val="Char0"/>
          <w:rtl/>
        </w:rPr>
        <w:t xml:space="preserve"> </w:t>
      </w:r>
      <w:r w:rsidR="00DC04C9" w:rsidRPr="00774092">
        <w:rPr>
          <w:rStyle w:val="Char0"/>
          <w:rFonts w:hint="eastAsia"/>
          <w:rtl/>
        </w:rPr>
        <w:t>الصحابة</w:t>
      </w:r>
      <w:r w:rsidRPr="00774092">
        <w:rPr>
          <w:rStyle w:val="Char0"/>
          <w:rFonts w:hint="cs"/>
          <w:rtl/>
        </w:rPr>
        <w:t>»</w:t>
      </w:r>
      <w:r w:rsidRPr="00EB4951">
        <w:rPr>
          <w:rStyle w:val="Char3"/>
          <w:rFonts w:hint="cs"/>
          <w:rtl/>
        </w:rPr>
        <w:t>.</w:t>
      </w:r>
    </w:p>
    <w:p w:rsidR="004210DD" w:rsidRPr="00EB4951" w:rsidRDefault="004210DD" w:rsidP="00FD77E4">
      <w:pPr>
        <w:ind w:firstLine="284"/>
        <w:jc w:val="both"/>
        <w:rPr>
          <w:rStyle w:val="Char3"/>
          <w:rtl/>
        </w:rPr>
      </w:pPr>
      <w:r w:rsidRPr="00EB4951">
        <w:rPr>
          <w:rStyle w:val="Char3"/>
          <w:rFonts w:hint="cs"/>
          <w:rtl/>
        </w:rPr>
        <w:t>و ایشان از خیار صحابه</w:t>
      </w:r>
      <w:r w:rsidR="00010ECC">
        <w:rPr>
          <w:rFonts w:cs="CTraditional Arabic" w:hint="cs"/>
          <w:rtl/>
          <w:lang w:bidi="fa-IR"/>
        </w:rPr>
        <w:t>ش</w:t>
      </w:r>
      <w:r w:rsidRPr="00EB4951">
        <w:rPr>
          <w:rStyle w:val="Char3"/>
          <w:rFonts w:hint="cs"/>
          <w:rtl/>
        </w:rPr>
        <w:t xml:space="preserve"> و از فضلأشان بود.</w:t>
      </w:r>
    </w:p>
    <w:p w:rsidR="00CD5F4B" w:rsidRPr="00EB4951" w:rsidRDefault="00CD5F4B" w:rsidP="00FD77E4">
      <w:pPr>
        <w:ind w:firstLine="284"/>
        <w:jc w:val="both"/>
        <w:rPr>
          <w:rStyle w:val="Char3"/>
          <w:rtl/>
        </w:rPr>
      </w:pPr>
      <w:r w:rsidRPr="00EB4951">
        <w:rPr>
          <w:rStyle w:val="Char3"/>
          <w:rFonts w:hint="cs"/>
          <w:rtl/>
        </w:rPr>
        <w:t>آنان پنج برادر بودند، ابوجهل، عاص که هردو در بدر به حالت کفر کشته شدند، خالد</w:t>
      </w:r>
      <w:r w:rsidR="00203A69" w:rsidRPr="00203A69">
        <w:rPr>
          <w:rFonts w:cs="CTraditional Arabic" w:hint="cs"/>
          <w:rtl/>
          <w:lang w:bidi="fa-IR"/>
        </w:rPr>
        <w:t xml:space="preserve">س </w:t>
      </w:r>
      <w:r w:rsidRPr="00EB4951">
        <w:rPr>
          <w:rStyle w:val="Char3"/>
          <w:rFonts w:hint="cs"/>
          <w:rtl/>
        </w:rPr>
        <w:t>که در غزو</w:t>
      </w:r>
      <w:r w:rsidR="00152672">
        <w:rPr>
          <w:rStyle w:val="Char3"/>
          <w:rFonts w:hint="cs"/>
          <w:rtl/>
        </w:rPr>
        <w:t>ۀ</w:t>
      </w:r>
      <w:r w:rsidRPr="00EB4951">
        <w:rPr>
          <w:rStyle w:val="Char3"/>
          <w:rFonts w:hint="cs"/>
          <w:rtl/>
        </w:rPr>
        <w:t xml:space="preserve"> بدر اسیر شد و فدیه ادا کرده آزاد شد. </w:t>
      </w:r>
    </w:p>
    <w:p w:rsidR="00CD5F4B" w:rsidRPr="00EB4951" w:rsidRDefault="00CD5F4B" w:rsidP="00FD77E4">
      <w:pPr>
        <w:ind w:firstLine="284"/>
        <w:jc w:val="both"/>
        <w:rPr>
          <w:rStyle w:val="Char3"/>
          <w:rtl/>
        </w:rPr>
      </w:pPr>
      <w:r w:rsidRPr="00EB4951">
        <w:rPr>
          <w:rStyle w:val="Char3"/>
          <w:rFonts w:hint="cs"/>
          <w:rtl/>
        </w:rPr>
        <w:t>و به حالت کفر مرد، حارث و سلمه</w:t>
      </w:r>
      <w:r>
        <w:rPr>
          <w:rFonts w:cs="CTraditional Arabic" w:hint="cs"/>
          <w:rtl/>
          <w:lang w:bidi="fa-IR"/>
        </w:rPr>
        <w:t>ب</w:t>
      </w:r>
      <w:r w:rsidRPr="00EB4951">
        <w:rPr>
          <w:rStyle w:val="Char3"/>
          <w:rFonts w:hint="cs"/>
          <w:rtl/>
        </w:rPr>
        <w:t xml:space="preserve"> مسلمان شدند، و از برگزیدگان و خیار مسلمانان محسوب می‌شدند و به خصوص حضرت سلمه که قدیم الاسلام بود.</w:t>
      </w:r>
    </w:p>
    <w:p w:rsidR="00997248" w:rsidRPr="00EB4951" w:rsidRDefault="00997248" w:rsidP="00FD77E4">
      <w:pPr>
        <w:ind w:firstLine="284"/>
        <w:jc w:val="both"/>
        <w:rPr>
          <w:rStyle w:val="Char3"/>
          <w:rtl/>
        </w:rPr>
      </w:pPr>
      <w:r w:rsidRPr="00774092">
        <w:rPr>
          <w:rStyle w:val="Char0"/>
          <w:rFonts w:hint="cs"/>
          <w:rtl/>
        </w:rPr>
        <w:t>«</w:t>
      </w:r>
      <w:r w:rsidR="00EC4A14" w:rsidRPr="00774092">
        <w:rPr>
          <w:rStyle w:val="Char0"/>
          <w:rFonts w:hint="eastAsia"/>
          <w:rtl/>
        </w:rPr>
        <w:t>واحتبس</w:t>
      </w:r>
      <w:r w:rsidR="00EC4A14" w:rsidRPr="00774092">
        <w:rPr>
          <w:rStyle w:val="Char0"/>
          <w:rtl/>
        </w:rPr>
        <w:t xml:space="preserve"> </w:t>
      </w:r>
      <w:r w:rsidR="00EC4A14" w:rsidRPr="00774092">
        <w:rPr>
          <w:rStyle w:val="Char0"/>
          <w:rFonts w:hint="eastAsia"/>
          <w:rtl/>
        </w:rPr>
        <w:t>بمكة</w:t>
      </w:r>
      <w:r w:rsidR="00EC4A14" w:rsidRPr="00774092">
        <w:rPr>
          <w:rStyle w:val="Char0"/>
          <w:rtl/>
        </w:rPr>
        <w:t xml:space="preserve"> </w:t>
      </w:r>
      <w:r w:rsidR="00EC4A14" w:rsidRPr="00774092">
        <w:rPr>
          <w:rStyle w:val="Char0"/>
          <w:rFonts w:hint="eastAsia"/>
          <w:rtl/>
        </w:rPr>
        <w:t>وعذب</w:t>
      </w:r>
      <w:r w:rsidR="00EC4A14" w:rsidRPr="00774092">
        <w:rPr>
          <w:rStyle w:val="Char0"/>
          <w:rtl/>
        </w:rPr>
        <w:t xml:space="preserve"> </w:t>
      </w:r>
      <w:r w:rsidR="00EC4A14" w:rsidRPr="00774092">
        <w:rPr>
          <w:rStyle w:val="Char0"/>
          <w:rFonts w:hint="eastAsia"/>
          <w:rtl/>
        </w:rPr>
        <w:t>في</w:t>
      </w:r>
      <w:r w:rsidR="00EC4A14" w:rsidRPr="00774092">
        <w:rPr>
          <w:rStyle w:val="Char0"/>
          <w:rtl/>
        </w:rPr>
        <w:t xml:space="preserve"> </w:t>
      </w:r>
      <w:r w:rsidR="00EC4A14" w:rsidRPr="00774092">
        <w:rPr>
          <w:rStyle w:val="Char0"/>
          <w:rFonts w:hint="eastAsia"/>
          <w:rtl/>
        </w:rPr>
        <w:t>الله</w:t>
      </w:r>
      <w:r w:rsidR="00EC4A14" w:rsidRPr="00774092">
        <w:rPr>
          <w:rStyle w:val="Char0"/>
          <w:rtl/>
        </w:rPr>
        <w:t xml:space="preserve"> </w:t>
      </w:r>
      <w:r w:rsidR="00EC4A14" w:rsidRPr="00774092">
        <w:rPr>
          <w:rStyle w:val="Char0"/>
          <w:rFonts w:hint="eastAsia"/>
          <w:rtl/>
        </w:rPr>
        <w:t>عز</w:t>
      </w:r>
      <w:r w:rsidR="00EC4A14" w:rsidRPr="00774092">
        <w:rPr>
          <w:rStyle w:val="Char0"/>
          <w:rtl/>
        </w:rPr>
        <w:t xml:space="preserve"> </w:t>
      </w:r>
      <w:r w:rsidR="00EC4A14" w:rsidRPr="00774092">
        <w:rPr>
          <w:rStyle w:val="Char0"/>
          <w:rFonts w:hint="eastAsia"/>
          <w:rtl/>
        </w:rPr>
        <w:t>وجل</w:t>
      </w:r>
      <w:r w:rsidRPr="00774092">
        <w:rPr>
          <w:rStyle w:val="Char0"/>
          <w:rFonts w:hint="cs"/>
          <w:rtl/>
        </w:rPr>
        <w:t>»</w:t>
      </w:r>
      <w:r w:rsidRPr="00EB4951">
        <w:rPr>
          <w:rStyle w:val="Char3"/>
          <w:rFonts w:hint="cs"/>
          <w:rtl/>
        </w:rPr>
        <w:t>.</w:t>
      </w:r>
    </w:p>
    <w:p w:rsidR="00997248" w:rsidRPr="00EB4951" w:rsidRDefault="00997248" w:rsidP="00FD77E4">
      <w:pPr>
        <w:ind w:firstLine="284"/>
        <w:jc w:val="both"/>
        <w:rPr>
          <w:rStyle w:val="Char3"/>
          <w:rtl/>
        </w:rPr>
      </w:pPr>
      <w:r w:rsidRPr="00EB4951">
        <w:rPr>
          <w:rStyle w:val="Char3"/>
          <w:rFonts w:hint="cs"/>
          <w:rtl/>
        </w:rPr>
        <w:t>در مکه محبوس شد و در راه خداوند متعال با شکنجه و آزار روبرو شد.</w:t>
      </w:r>
    </w:p>
    <w:p w:rsidR="0048005D" w:rsidRPr="00EB4951" w:rsidRDefault="0048005D" w:rsidP="00FD77E4">
      <w:pPr>
        <w:ind w:firstLine="284"/>
        <w:jc w:val="both"/>
        <w:rPr>
          <w:rStyle w:val="Char3"/>
          <w:rtl/>
        </w:rPr>
      </w:pPr>
      <w:r w:rsidRPr="00EB4951">
        <w:rPr>
          <w:rStyle w:val="Char3"/>
          <w:rFonts w:hint="cs"/>
          <w:rtl/>
        </w:rPr>
        <w:t>رسول اکرم</w:t>
      </w:r>
      <w:r w:rsidR="00E043C8" w:rsidRPr="00E043C8">
        <w:rPr>
          <w:rFonts w:cs="CTraditional Arabic" w:hint="cs"/>
          <w:rtl/>
          <w:lang w:bidi="fa-IR"/>
        </w:rPr>
        <w:t xml:space="preserve">ص </w:t>
      </w:r>
      <w:r w:rsidRPr="00EB4951">
        <w:rPr>
          <w:rStyle w:val="Char3"/>
          <w:rFonts w:hint="cs"/>
          <w:rtl/>
        </w:rPr>
        <w:t>در حین نماز در دعا قنوت برای او و برای بقی</w:t>
      </w:r>
      <w:r w:rsidR="00152672">
        <w:rPr>
          <w:rStyle w:val="Char3"/>
          <w:rFonts w:hint="cs"/>
          <w:rtl/>
        </w:rPr>
        <w:t>ۀ</w:t>
      </w:r>
      <w:r w:rsidRPr="00EB4951">
        <w:rPr>
          <w:rStyle w:val="Char3"/>
          <w:rFonts w:hint="cs"/>
          <w:rtl/>
        </w:rPr>
        <w:t xml:space="preserve"> مستضعفین مکه دعا می‌فرمود</w:t>
      </w:r>
      <w:r w:rsidRPr="004D0DE1">
        <w:rPr>
          <w:rStyle w:val="Char3"/>
          <w:rFonts w:hint="cs"/>
          <w:vertAlign w:val="superscript"/>
          <w:rtl/>
        </w:rPr>
        <w:t>(</w:t>
      </w:r>
      <w:r w:rsidRPr="004D0DE1">
        <w:rPr>
          <w:rStyle w:val="Char3"/>
          <w:vertAlign w:val="superscript"/>
          <w:rtl/>
        </w:rPr>
        <w:footnoteReference w:id="171"/>
      </w:r>
      <w:r w:rsidRPr="004D0DE1">
        <w:rPr>
          <w:rStyle w:val="Char3"/>
          <w:rFonts w:hint="cs"/>
          <w:vertAlign w:val="superscript"/>
          <w:rtl/>
        </w:rPr>
        <w:t>)</w:t>
      </w:r>
      <w:r w:rsidRPr="00EB4951">
        <w:rPr>
          <w:rStyle w:val="Char3"/>
          <w:rFonts w:hint="cs"/>
          <w:rtl/>
        </w:rPr>
        <w:t>.</w:t>
      </w:r>
    </w:p>
    <w:p w:rsidR="009E1DFB" w:rsidRDefault="008627E2" w:rsidP="00F409CE">
      <w:pPr>
        <w:pStyle w:val="a1"/>
        <w:rPr>
          <w:rtl/>
        </w:rPr>
      </w:pPr>
      <w:bookmarkStart w:id="48" w:name="_Toc424209889"/>
      <w:r>
        <w:rPr>
          <w:rFonts w:hint="cs"/>
          <w:rtl/>
        </w:rPr>
        <w:t>32- حضرت ولید</w:t>
      </w:r>
      <w:r w:rsidR="00203A69" w:rsidRPr="005876CF">
        <w:rPr>
          <w:rFonts w:cs="CTraditional Arabic" w:hint="cs"/>
          <w:b/>
          <w:bCs w:val="0"/>
          <w:sz w:val="28"/>
          <w:szCs w:val="28"/>
          <w:rtl/>
        </w:rPr>
        <w:t>س</w:t>
      </w:r>
      <w:r w:rsidR="00203A69" w:rsidRPr="00203A69">
        <w:rPr>
          <w:rFonts w:cs="CTraditional Arabic" w:hint="cs"/>
          <w:rtl/>
        </w:rPr>
        <w:t xml:space="preserve"> </w:t>
      </w:r>
      <w:r>
        <w:rPr>
          <w:rFonts w:hint="cs"/>
          <w:rtl/>
        </w:rPr>
        <w:t>بن ولید بن مغیره:</w:t>
      </w:r>
      <w:bookmarkEnd w:id="48"/>
    </w:p>
    <w:p w:rsidR="008627E2" w:rsidRPr="00EB4951" w:rsidRDefault="002612A4" w:rsidP="00FD77E4">
      <w:pPr>
        <w:ind w:firstLine="284"/>
        <w:jc w:val="both"/>
        <w:rPr>
          <w:rStyle w:val="Char3"/>
          <w:rtl/>
        </w:rPr>
      </w:pPr>
      <w:r w:rsidRPr="00EB4951">
        <w:rPr>
          <w:rStyle w:val="Char3"/>
          <w:rFonts w:hint="cs"/>
          <w:rtl/>
        </w:rPr>
        <w:t>برادر حضرت خالد بن الولید است، در غزوه بدر در سپاه مشرکان بود</w:t>
      </w:r>
      <w:r w:rsidR="00C63B71" w:rsidRPr="00EB4951">
        <w:rPr>
          <w:rStyle w:val="Char3"/>
          <w:rFonts w:hint="cs"/>
          <w:rtl/>
        </w:rPr>
        <w:t>،</w:t>
      </w:r>
      <w:r w:rsidRPr="00EB4951">
        <w:rPr>
          <w:rStyle w:val="Char3"/>
          <w:rFonts w:hint="cs"/>
          <w:rtl/>
        </w:rPr>
        <w:t xml:space="preserve"> و به دست مسلمانان اسیر شد، و با دادن فدیه آزادی یافت</w:t>
      </w:r>
      <w:r w:rsidR="00C63B71" w:rsidRPr="00EB4951">
        <w:rPr>
          <w:rStyle w:val="Char3"/>
          <w:rFonts w:hint="cs"/>
          <w:rtl/>
        </w:rPr>
        <w:t>،</w:t>
      </w:r>
      <w:r w:rsidRPr="00EB4951">
        <w:rPr>
          <w:rStyle w:val="Char3"/>
          <w:rFonts w:hint="cs"/>
          <w:rtl/>
        </w:rPr>
        <w:t xml:space="preserve"> و مسلمان شده به مکه رفت.</w:t>
      </w:r>
    </w:p>
    <w:p w:rsidR="00452B6F" w:rsidRPr="00EB4951" w:rsidRDefault="00452B6F" w:rsidP="00FD77E4">
      <w:pPr>
        <w:ind w:firstLine="284"/>
        <w:jc w:val="both"/>
        <w:rPr>
          <w:rStyle w:val="Char3"/>
          <w:rtl/>
        </w:rPr>
      </w:pPr>
      <w:r w:rsidRPr="00774092">
        <w:rPr>
          <w:rStyle w:val="Char0"/>
          <w:rFonts w:hint="cs"/>
          <w:rtl/>
        </w:rPr>
        <w:t>«</w:t>
      </w:r>
      <w:r w:rsidR="002572B0" w:rsidRPr="00774092">
        <w:rPr>
          <w:rStyle w:val="Char0"/>
          <w:rFonts w:hint="cs"/>
          <w:rtl/>
        </w:rPr>
        <w:t>فوثب عليه قومه فحبسوه مع عياش ابن أبي ربيعه وسلمه بن هشام</w:t>
      </w:r>
      <w:r w:rsidRPr="00774092">
        <w:rPr>
          <w:rStyle w:val="Char0"/>
          <w:rFonts w:hint="cs"/>
          <w:rtl/>
        </w:rPr>
        <w:t>»</w:t>
      </w:r>
      <w:r w:rsidRPr="004D0DE1">
        <w:rPr>
          <w:rStyle w:val="Char3"/>
          <w:rFonts w:hint="cs"/>
          <w:vertAlign w:val="superscript"/>
          <w:rtl/>
        </w:rPr>
        <w:t>(</w:t>
      </w:r>
      <w:r w:rsidRPr="004D0DE1">
        <w:rPr>
          <w:rStyle w:val="Char3"/>
          <w:vertAlign w:val="superscript"/>
          <w:rtl/>
        </w:rPr>
        <w:footnoteReference w:id="172"/>
      </w:r>
      <w:r w:rsidRPr="004D0DE1">
        <w:rPr>
          <w:rStyle w:val="Char3"/>
          <w:rFonts w:hint="cs"/>
          <w:vertAlign w:val="superscript"/>
          <w:rtl/>
        </w:rPr>
        <w:t>)</w:t>
      </w:r>
      <w:r w:rsidRPr="00EB4951">
        <w:rPr>
          <w:rStyle w:val="Char3"/>
          <w:rFonts w:hint="cs"/>
          <w:rtl/>
        </w:rPr>
        <w:t>.</w:t>
      </w:r>
    </w:p>
    <w:p w:rsidR="00452B6F" w:rsidRPr="00EB4951" w:rsidRDefault="00452B6F" w:rsidP="00FD77E4">
      <w:pPr>
        <w:ind w:firstLine="284"/>
        <w:jc w:val="both"/>
        <w:rPr>
          <w:rStyle w:val="Char3"/>
          <w:rtl/>
        </w:rPr>
      </w:pPr>
      <w:r w:rsidRPr="00EB4951">
        <w:rPr>
          <w:rStyle w:val="Char3"/>
          <w:rFonts w:hint="cs"/>
          <w:rtl/>
        </w:rPr>
        <w:t>پس قوم او بر وی شورید و او را گرفته با عیاش ابن ابی ربیعه و سلمه</w:t>
      </w:r>
      <w:r w:rsidR="00073B17" w:rsidRPr="00EB4951">
        <w:rPr>
          <w:rStyle w:val="Char3"/>
          <w:rFonts w:hint="cs"/>
          <w:rtl/>
        </w:rPr>
        <w:t xml:space="preserve"> بن هشام یکجا زندان کردند.</w:t>
      </w:r>
    </w:p>
    <w:p w:rsidR="00073B17" w:rsidRPr="00EB4951" w:rsidRDefault="00073B17" w:rsidP="00FD77E4">
      <w:pPr>
        <w:ind w:firstLine="284"/>
        <w:jc w:val="both"/>
        <w:rPr>
          <w:rStyle w:val="Char3"/>
          <w:rtl/>
        </w:rPr>
      </w:pPr>
      <w:r w:rsidRPr="00EB4951">
        <w:rPr>
          <w:rStyle w:val="Char3"/>
          <w:rFonts w:hint="cs"/>
          <w:rtl/>
        </w:rPr>
        <w:t>از حضرت ابوهریره</w:t>
      </w:r>
      <w:r w:rsidR="00203A69" w:rsidRPr="00203A69">
        <w:rPr>
          <w:rFonts w:cs="CTraditional Arabic" w:hint="cs"/>
          <w:rtl/>
          <w:lang w:bidi="fa-IR"/>
        </w:rPr>
        <w:t xml:space="preserve">س </w:t>
      </w:r>
      <w:r w:rsidRPr="00EB4951">
        <w:rPr>
          <w:rStyle w:val="Char3"/>
          <w:rFonts w:hint="cs"/>
          <w:rtl/>
        </w:rPr>
        <w:t>روایت شده است که رسول اکرم</w:t>
      </w:r>
      <w:r w:rsidR="00E043C8" w:rsidRPr="00E043C8">
        <w:rPr>
          <w:rFonts w:cs="CTraditional Arabic" w:hint="cs"/>
          <w:rtl/>
          <w:lang w:bidi="fa-IR"/>
        </w:rPr>
        <w:t xml:space="preserve">ص </w:t>
      </w:r>
      <w:r w:rsidRPr="00EB4951">
        <w:rPr>
          <w:rStyle w:val="Char3"/>
          <w:rFonts w:hint="cs"/>
          <w:rtl/>
        </w:rPr>
        <w:t>بعد از هر نماز اینگونه دعا می‌فرمود: خداوندا! سلمه بن هشام و عیاش بن ربیعه و ولید بن ولید و مسلمانان مستضعفی را که استطاعت هجرت را ندارند (از جور و ستم مشرکین مکه) نجات عطا بفرما</w:t>
      </w:r>
      <w:r w:rsidRPr="004D0DE1">
        <w:rPr>
          <w:rStyle w:val="Char3"/>
          <w:rFonts w:hint="cs"/>
          <w:vertAlign w:val="superscript"/>
          <w:rtl/>
        </w:rPr>
        <w:t>(</w:t>
      </w:r>
      <w:r w:rsidRPr="004D0DE1">
        <w:rPr>
          <w:rStyle w:val="Char3"/>
          <w:vertAlign w:val="superscript"/>
          <w:rtl/>
        </w:rPr>
        <w:footnoteReference w:id="173"/>
      </w:r>
      <w:r w:rsidRPr="004D0DE1">
        <w:rPr>
          <w:rStyle w:val="Char3"/>
          <w:rFonts w:hint="cs"/>
          <w:vertAlign w:val="superscript"/>
          <w:rtl/>
        </w:rPr>
        <w:t>)</w:t>
      </w:r>
      <w:r w:rsidRPr="00EB4951">
        <w:rPr>
          <w:rStyle w:val="Char3"/>
          <w:rFonts w:hint="cs"/>
          <w:rtl/>
        </w:rPr>
        <w:t>.</w:t>
      </w:r>
    </w:p>
    <w:p w:rsidR="009F05C0" w:rsidRPr="00EB4951" w:rsidRDefault="009F05C0" w:rsidP="00FD77E4">
      <w:pPr>
        <w:ind w:firstLine="284"/>
        <w:jc w:val="both"/>
        <w:rPr>
          <w:rStyle w:val="Char3"/>
          <w:rtl/>
        </w:rPr>
      </w:pPr>
      <w:r w:rsidRPr="00EB4951">
        <w:rPr>
          <w:rStyle w:val="Char3"/>
          <w:rFonts w:hint="cs"/>
          <w:rtl/>
        </w:rPr>
        <w:t>بعد از غزوه بدر تا سه سال پیامبر گرامی</w:t>
      </w:r>
      <w:r w:rsidR="00E043C8" w:rsidRPr="00E043C8">
        <w:rPr>
          <w:rFonts w:cs="CTraditional Arabic" w:hint="cs"/>
          <w:rtl/>
          <w:lang w:bidi="fa-IR"/>
        </w:rPr>
        <w:t xml:space="preserve">ص </w:t>
      </w:r>
      <w:r w:rsidRPr="00EB4951">
        <w:rPr>
          <w:rStyle w:val="Char3"/>
          <w:rFonts w:hint="cs"/>
          <w:rtl/>
        </w:rPr>
        <w:t>برای این سه شخص دعا می‌فرمود</w:t>
      </w:r>
      <w:r w:rsidRPr="004D0DE1">
        <w:rPr>
          <w:rStyle w:val="Char3"/>
          <w:rFonts w:hint="cs"/>
          <w:vertAlign w:val="superscript"/>
          <w:rtl/>
        </w:rPr>
        <w:t>(</w:t>
      </w:r>
      <w:r w:rsidRPr="004D0DE1">
        <w:rPr>
          <w:rStyle w:val="Char3"/>
          <w:vertAlign w:val="superscript"/>
          <w:rtl/>
        </w:rPr>
        <w:footnoteReference w:id="174"/>
      </w:r>
      <w:r w:rsidRPr="004D0DE1">
        <w:rPr>
          <w:rStyle w:val="Char3"/>
          <w:rFonts w:hint="cs"/>
          <w:vertAlign w:val="superscript"/>
          <w:rtl/>
        </w:rPr>
        <w:t>)</w:t>
      </w:r>
      <w:r w:rsidRPr="00EB4951">
        <w:rPr>
          <w:rStyle w:val="Char3"/>
          <w:rFonts w:hint="cs"/>
          <w:rtl/>
        </w:rPr>
        <w:t>.</w:t>
      </w:r>
    </w:p>
    <w:p w:rsidR="001762E1" w:rsidRPr="00EB4951" w:rsidRDefault="001762E1" w:rsidP="00FD77E4">
      <w:pPr>
        <w:ind w:firstLine="284"/>
        <w:jc w:val="both"/>
        <w:rPr>
          <w:rStyle w:val="Char3"/>
          <w:rtl/>
        </w:rPr>
      </w:pPr>
      <w:r w:rsidRPr="00EB4951">
        <w:rPr>
          <w:rStyle w:val="Char3"/>
          <w:rFonts w:hint="cs"/>
          <w:rtl/>
        </w:rPr>
        <w:t xml:space="preserve">اما حضرت ولید بن ولید به نحوی از زندان فرار کرده خود را به مدینه رساند، رسول خدا </w:t>
      </w:r>
      <w:r w:rsidR="009A2B6B" w:rsidRPr="009A2B6B">
        <w:rPr>
          <w:rFonts w:cs="CTraditional Arabic" w:hint="cs"/>
          <w:rtl/>
          <w:lang w:bidi="fa-IR"/>
        </w:rPr>
        <w:t>ج</w:t>
      </w:r>
      <w:r w:rsidR="00ED683B">
        <w:rPr>
          <w:rStyle w:val="Char3"/>
          <w:rFonts w:hint="cs"/>
          <w:rtl/>
        </w:rPr>
        <w:t xml:space="preserve"> دربارۀ </w:t>
      </w:r>
      <w:r w:rsidRPr="00EB4951">
        <w:rPr>
          <w:rStyle w:val="Char3"/>
          <w:rFonts w:hint="cs"/>
          <w:rtl/>
        </w:rPr>
        <w:t>حضرت عیاش و حضرت سلمه</w:t>
      </w:r>
      <w:r>
        <w:rPr>
          <w:rFonts w:cs="CTraditional Arabic" w:hint="cs"/>
          <w:rtl/>
          <w:lang w:bidi="fa-IR"/>
        </w:rPr>
        <w:t>ب</w:t>
      </w:r>
      <w:r w:rsidRPr="00EB4951">
        <w:rPr>
          <w:rStyle w:val="Char3"/>
          <w:rFonts w:hint="cs"/>
          <w:rtl/>
        </w:rPr>
        <w:t xml:space="preserve"> از وی پرسید، گفت:</w:t>
      </w:r>
    </w:p>
    <w:p w:rsidR="001762E1" w:rsidRPr="00EB4951" w:rsidRDefault="001762E1" w:rsidP="00FD77E4">
      <w:pPr>
        <w:ind w:firstLine="284"/>
        <w:jc w:val="both"/>
        <w:rPr>
          <w:rStyle w:val="Char3"/>
          <w:rtl/>
        </w:rPr>
      </w:pPr>
      <w:r w:rsidRPr="00774092">
        <w:rPr>
          <w:rStyle w:val="Char0"/>
          <w:rFonts w:hint="cs"/>
          <w:rtl/>
        </w:rPr>
        <w:t>«</w:t>
      </w:r>
      <w:r w:rsidR="00A207BD" w:rsidRPr="00774092">
        <w:rPr>
          <w:rStyle w:val="Char0"/>
          <w:rFonts w:hint="cs"/>
          <w:rtl/>
        </w:rPr>
        <w:t>تركتها في ضيق وشدة وهما في وثاق، رجل أحدهما مع رجل صاحبه</w:t>
      </w:r>
      <w:r w:rsidRPr="00774092">
        <w:rPr>
          <w:rStyle w:val="Char0"/>
          <w:rFonts w:hint="cs"/>
          <w:rtl/>
        </w:rPr>
        <w:t>»</w:t>
      </w:r>
      <w:r w:rsidRPr="00EB4951">
        <w:rPr>
          <w:rStyle w:val="Char3"/>
          <w:rFonts w:hint="cs"/>
          <w:rtl/>
        </w:rPr>
        <w:t>.</w:t>
      </w:r>
    </w:p>
    <w:p w:rsidR="001762E1" w:rsidRPr="00EB4951" w:rsidRDefault="001762E1" w:rsidP="00FD77E4">
      <w:pPr>
        <w:ind w:firstLine="284"/>
        <w:jc w:val="both"/>
        <w:rPr>
          <w:rStyle w:val="Char3"/>
          <w:rtl/>
        </w:rPr>
      </w:pPr>
      <w:r w:rsidRPr="00EB4951">
        <w:rPr>
          <w:rStyle w:val="Char3"/>
          <w:rFonts w:hint="cs"/>
          <w:rtl/>
        </w:rPr>
        <w:t>من از آن هردو در حالی جدا شدم که</w:t>
      </w:r>
      <w:r w:rsidR="001F5F81" w:rsidRPr="00EB4951">
        <w:rPr>
          <w:rStyle w:val="Char3"/>
          <w:rFonts w:hint="cs"/>
          <w:rtl/>
        </w:rPr>
        <w:t xml:space="preserve"> آن‌ها </w:t>
      </w:r>
      <w:r w:rsidRPr="00EB4951">
        <w:rPr>
          <w:rStyle w:val="Char3"/>
          <w:rFonts w:hint="cs"/>
          <w:rtl/>
        </w:rPr>
        <w:t>در نهایت تنگنای و شدت بسر می‌بردند و پای‌های هردو باهم محکم بسته شده</w:t>
      </w:r>
      <w:r w:rsidR="001F5F81" w:rsidRPr="00EB4951">
        <w:rPr>
          <w:rStyle w:val="Char3"/>
          <w:rFonts w:hint="cs"/>
          <w:rtl/>
        </w:rPr>
        <w:t>‌اند.</w:t>
      </w:r>
    </w:p>
    <w:p w:rsidR="004D680B" w:rsidRPr="00EB4951" w:rsidRDefault="00625D10" w:rsidP="00FD77E4">
      <w:pPr>
        <w:ind w:firstLine="284"/>
        <w:jc w:val="both"/>
        <w:rPr>
          <w:rStyle w:val="Char3"/>
          <w:rtl/>
        </w:rPr>
      </w:pPr>
      <w:r w:rsidRPr="00EB4951">
        <w:rPr>
          <w:rStyle w:val="Char3"/>
          <w:rFonts w:hint="cs"/>
          <w:rtl/>
        </w:rPr>
        <w:t>رسول خدا</w:t>
      </w:r>
      <w:r>
        <w:rPr>
          <w:rFonts w:cs="CTraditional Arabic" w:hint="cs"/>
          <w:rtl/>
          <w:lang w:bidi="fa-IR"/>
        </w:rPr>
        <w:t>ص</w:t>
      </w:r>
      <w:r w:rsidR="004D680B" w:rsidRPr="00EB4951">
        <w:rPr>
          <w:rStyle w:val="Char3"/>
          <w:rFonts w:hint="cs"/>
          <w:rtl/>
        </w:rPr>
        <w:t xml:space="preserve"> به وی دستور داد که تو به مکه برو و به بطور مخفی در منزل فلان آهنگر که مسلمان شده است بمان، و مترصد فرصتی باش چون فرصتی به دست آمد به نحوی خود را به نزد عیاش و سلمه برسان و به آنان بگو که رسول الله</w:t>
      </w:r>
      <w:r w:rsidR="00E043C8" w:rsidRPr="00E043C8">
        <w:rPr>
          <w:rFonts w:cs="CTraditional Arabic" w:hint="cs"/>
          <w:rtl/>
          <w:lang w:bidi="fa-IR"/>
        </w:rPr>
        <w:t xml:space="preserve">ص </w:t>
      </w:r>
      <w:r w:rsidR="004D680B" w:rsidRPr="00EB4951">
        <w:rPr>
          <w:rStyle w:val="Char3"/>
          <w:rFonts w:hint="cs"/>
          <w:rtl/>
        </w:rPr>
        <w:t>به شما دستور داده است که به سوی مدینه حرکت کنید.</w:t>
      </w:r>
    </w:p>
    <w:p w:rsidR="004D680B" w:rsidRPr="00EB4951" w:rsidRDefault="004D680B" w:rsidP="00FD77E4">
      <w:pPr>
        <w:ind w:firstLine="284"/>
        <w:jc w:val="both"/>
        <w:rPr>
          <w:rStyle w:val="Char3"/>
          <w:rtl/>
        </w:rPr>
      </w:pPr>
      <w:r w:rsidRPr="00EB4951">
        <w:rPr>
          <w:rStyle w:val="Char3"/>
          <w:rFonts w:hint="cs"/>
          <w:rtl/>
        </w:rPr>
        <w:t>حضرت ولید</w:t>
      </w:r>
      <w:r w:rsidR="00203A69" w:rsidRPr="00203A69">
        <w:rPr>
          <w:rFonts w:cs="CTraditional Arabic" w:hint="cs"/>
          <w:rtl/>
          <w:lang w:bidi="fa-IR"/>
        </w:rPr>
        <w:t xml:space="preserve">س </w:t>
      </w:r>
      <w:r w:rsidRPr="00EB4951">
        <w:rPr>
          <w:rStyle w:val="Char3"/>
          <w:rFonts w:hint="cs"/>
          <w:rtl/>
        </w:rPr>
        <w:t>می‌گوید که من به همین نحو عمل کردم و آن هردو را با خود همراه کرده به سوی مدینه راه افتادم، و از ترس این که مبادا به دنبال ما کسی فرستاده شود با نهایت سرعت خود را به مدینه رساندیم</w:t>
      </w:r>
      <w:r w:rsidRPr="004D0DE1">
        <w:rPr>
          <w:rStyle w:val="Char3"/>
          <w:rFonts w:hint="cs"/>
          <w:vertAlign w:val="superscript"/>
          <w:rtl/>
        </w:rPr>
        <w:t>(</w:t>
      </w:r>
      <w:r w:rsidRPr="004D0DE1">
        <w:rPr>
          <w:rStyle w:val="Char3"/>
          <w:vertAlign w:val="superscript"/>
          <w:rtl/>
        </w:rPr>
        <w:footnoteReference w:id="175"/>
      </w:r>
      <w:r w:rsidRPr="004D0DE1">
        <w:rPr>
          <w:rStyle w:val="Char3"/>
          <w:rFonts w:hint="cs"/>
          <w:vertAlign w:val="superscript"/>
          <w:rtl/>
        </w:rPr>
        <w:t>)</w:t>
      </w:r>
      <w:r w:rsidRPr="00EB4951">
        <w:rPr>
          <w:rStyle w:val="Char3"/>
          <w:rFonts w:hint="cs"/>
          <w:rtl/>
        </w:rPr>
        <w:t>.</w:t>
      </w:r>
    </w:p>
    <w:p w:rsidR="00CC1B00" w:rsidRPr="00EB4951" w:rsidRDefault="00CC1B00" w:rsidP="00FD77E4">
      <w:pPr>
        <w:ind w:firstLine="284"/>
        <w:jc w:val="both"/>
        <w:rPr>
          <w:rStyle w:val="Char3"/>
          <w:rtl/>
        </w:rPr>
      </w:pPr>
      <w:r w:rsidRPr="00EB4951">
        <w:rPr>
          <w:rStyle w:val="Char3"/>
          <w:rFonts w:hint="cs"/>
          <w:rtl/>
        </w:rPr>
        <w:t>از حارث بن هشام روایت شده است که چون ولید بن ولید، عیاش بن ابی ربیعه و سلمه بن هشام</w:t>
      </w:r>
      <w:r>
        <w:rPr>
          <w:rFonts w:cs="CTraditional Arabic" w:hint="cs"/>
          <w:rtl/>
          <w:lang w:bidi="fa-IR"/>
        </w:rPr>
        <w:t>ب</w:t>
      </w:r>
      <w:r w:rsidRPr="00EB4951">
        <w:rPr>
          <w:rStyle w:val="Char3"/>
          <w:rFonts w:hint="cs"/>
          <w:rtl/>
        </w:rPr>
        <w:t xml:space="preserve"> را همراه خود کرده به سوی مدینه به راه افتاد مردان قریش از قضیه اطلاع یافتند، خالد بن ولید گروهی از قوم خود را با خود همراه و بسیج کرده به تعقیب</w:t>
      </w:r>
      <w:r w:rsidR="001F5F81" w:rsidRPr="00EB4951">
        <w:rPr>
          <w:rStyle w:val="Char3"/>
          <w:rFonts w:hint="cs"/>
          <w:rtl/>
        </w:rPr>
        <w:t xml:space="preserve"> آن‌ها </w:t>
      </w:r>
      <w:r w:rsidRPr="00EB4951">
        <w:rPr>
          <w:rStyle w:val="Char3"/>
          <w:rFonts w:hint="cs"/>
          <w:rtl/>
        </w:rPr>
        <w:t>پرداخت و تا عسفان رفته از آنان خبری نیافتند با نومیدی برگشتند، وقتی که حضرت ولید</w:t>
      </w:r>
      <w:r w:rsidR="00203A69" w:rsidRPr="00203A69">
        <w:rPr>
          <w:rFonts w:cs="CTraditional Arabic" w:hint="cs"/>
          <w:rtl/>
          <w:lang w:bidi="fa-IR"/>
        </w:rPr>
        <w:t xml:space="preserve">س </w:t>
      </w:r>
      <w:r w:rsidRPr="00EB4951">
        <w:rPr>
          <w:rStyle w:val="Char3"/>
          <w:rFonts w:hint="cs"/>
          <w:rtl/>
        </w:rPr>
        <w:t>و همراهانش به سرزمین سنگلاخ مدینه رسیدند حضرت ولید</w:t>
      </w:r>
      <w:r w:rsidR="00203A69" w:rsidRPr="00203A69">
        <w:rPr>
          <w:rFonts w:cs="CTraditional Arabic" w:hint="cs"/>
          <w:rtl/>
          <w:lang w:bidi="fa-IR"/>
        </w:rPr>
        <w:t xml:space="preserve">س </w:t>
      </w:r>
      <w:r w:rsidRPr="00EB4951">
        <w:rPr>
          <w:rStyle w:val="Char3"/>
          <w:rFonts w:hint="cs"/>
          <w:rtl/>
        </w:rPr>
        <w:t>به زمین افتاد</w:t>
      </w:r>
      <w:r w:rsidR="00B24F80" w:rsidRPr="00EB4951">
        <w:rPr>
          <w:rStyle w:val="Char3"/>
          <w:rFonts w:hint="cs"/>
          <w:rtl/>
        </w:rPr>
        <w:t xml:space="preserve"> و انگشتی از پایش شکست و خون از آن جاری شد حضرت ولید</w:t>
      </w:r>
      <w:r w:rsidR="00203A69" w:rsidRPr="00203A69">
        <w:rPr>
          <w:rFonts w:cs="CTraditional Arabic" w:hint="cs"/>
          <w:rtl/>
          <w:lang w:bidi="fa-IR"/>
        </w:rPr>
        <w:t xml:space="preserve">س </w:t>
      </w:r>
      <w:r w:rsidR="00B24F80" w:rsidRPr="00EB4951">
        <w:rPr>
          <w:rStyle w:val="Char3"/>
          <w:rFonts w:hint="cs"/>
          <w:rtl/>
        </w:rPr>
        <w:t>آن را بست و خطاب کرده گفت:</w:t>
      </w:r>
    </w:p>
    <w:p w:rsidR="00B24F80" w:rsidRPr="00EB4951" w:rsidRDefault="00B24F80" w:rsidP="00FD77E4">
      <w:pPr>
        <w:ind w:firstLine="284"/>
        <w:jc w:val="both"/>
        <w:rPr>
          <w:rStyle w:val="Char3"/>
          <w:rtl/>
        </w:rPr>
      </w:pPr>
      <w:r w:rsidRPr="00774092">
        <w:rPr>
          <w:rStyle w:val="Char0"/>
          <w:rFonts w:hint="cs"/>
          <w:rtl/>
        </w:rPr>
        <w:t>«</w:t>
      </w:r>
      <w:r w:rsidR="000E68E3" w:rsidRPr="00774092">
        <w:rPr>
          <w:rStyle w:val="Char0"/>
          <w:rFonts w:hint="eastAsia"/>
          <w:rtl/>
        </w:rPr>
        <w:t>هَلْ</w:t>
      </w:r>
      <w:r w:rsidR="000E68E3" w:rsidRPr="00774092">
        <w:rPr>
          <w:rStyle w:val="Char0"/>
          <w:rtl/>
        </w:rPr>
        <w:t xml:space="preserve"> </w:t>
      </w:r>
      <w:r w:rsidR="000E68E3" w:rsidRPr="00774092">
        <w:rPr>
          <w:rStyle w:val="Char0"/>
          <w:rFonts w:hint="eastAsia"/>
          <w:rtl/>
        </w:rPr>
        <w:t>أَنْتِ</w:t>
      </w:r>
      <w:r w:rsidR="000E68E3" w:rsidRPr="00774092">
        <w:rPr>
          <w:rStyle w:val="Char0"/>
          <w:rtl/>
        </w:rPr>
        <w:t xml:space="preserve"> </w:t>
      </w:r>
      <w:r w:rsidR="000E68E3" w:rsidRPr="00774092">
        <w:rPr>
          <w:rStyle w:val="Char0"/>
          <w:rFonts w:hint="eastAsia"/>
          <w:rtl/>
        </w:rPr>
        <w:t>إِلا</w:t>
      </w:r>
      <w:r w:rsidR="000E68E3" w:rsidRPr="00774092">
        <w:rPr>
          <w:rStyle w:val="Char0"/>
          <w:rtl/>
        </w:rPr>
        <w:t xml:space="preserve"> </w:t>
      </w:r>
      <w:r w:rsidR="000E68E3" w:rsidRPr="00774092">
        <w:rPr>
          <w:rStyle w:val="Char0"/>
          <w:rFonts w:hint="eastAsia"/>
          <w:rtl/>
        </w:rPr>
        <w:t>إِصْبَعٌ</w:t>
      </w:r>
      <w:r w:rsidR="000E68E3" w:rsidRPr="00774092">
        <w:rPr>
          <w:rStyle w:val="Char0"/>
          <w:rtl/>
        </w:rPr>
        <w:t xml:space="preserve"> </w:t>
      </w:r>
      <w:r w:rsidR="000E68E3" w:rsidRPr="00774092">
        <w:rPr>
          <w:rStyle w:val="Char0"/>
          <w:rFonts w:hint="eastAsia"/>
          <w:rtl/>
        </w:rPr>
        <w:t>دُمِيتِ</w:t>
      </w:r>
      <w:r w:rsidR="00604207" w:rsidRPr="00774092">
        <w:rPr>
          <w:rStyle w:val="Char0"/>
          <w:rFonts w:hint="cs"/>
          <w:rtl/>
        </w:rPr>
        <w:t>،</w:t>
      </w:r>
      <w:r w:rsidR="000E68E3" w:rsidRPr="00774092">
        <w:rPr>
          <w:rStyle w:val="Char0"/>
          <w:rtl/>
        </w:rPr>
        <w:t xml:space="preserve"> </w:t>
      </w:r>
      <w:r w:rsidR="000E68E3" w:rsidRPr="00774092">
        <w:rPr>
          <w:rStyle w:val="Char0"/>
          <w:rFonts w:hint="eastAsia"/>
          <w:rtl/>
        </w:rPr>
        <w:t>وَفِي</w:t>
      </w:r>
      <w:r w:rsidR="000E68E3" w:rsidRPr="00774092">
        <w:rPr>
          <w:rStyle w:val="Char0"/>
          <w:rtl/>
        </w:rPr>
        <w:t xml:space="preserve"> </w:t>
      </w:r>
      <w:r w:rsidR="000E68E3" w:rsidRPr="00774092">
        <w:rPr>
          <w:rStyle w:val="Char0"/>
          <w:rFonts w:hint="eastAsia"/>
          <w:rtl/>
        </w:rPr>
        <w:t>سَبِيلِ</w:t>
      </w:r>
      <w:r w:rsidR="000E68E3" w:rsidRPr="00774092">
        <w:rPr>
          <w:rStyle w:val="Char0"/>
          <w:rtl/>
        </w:rPr>
        <w:t xml:space="preserve"> </w:t>
      </w:r>
      <w:r w:rsidR="000E68E3" w:rsidRPr="00774092">
        <w:rPr>
          <w:rStyle w:val="Char0"/>
          <w:rFonts w:hint="eastAsia"/>
          <w:rtl/>
        </w:rPr>
        <w:t>اللَّهِ</w:t>
      </w:r>
      <w:r w:rsidR="000E68E3" w:rsidRPr="00774092">
        <w:rPr>
          <w:rStyle w:val="Char0"/>
          <w:rtl/>
        </w:rPr>
        <w:t xml:space="preserve"> </w:t>
      </w:r>
      <w:r w:rsidR="000E68E3" w:rsidRPr="00774092">
        <w:rPr>
          <w:rStyle w:val="Char0"/>
          <w:rFonts w:hint="eastAsia"/>
          <w:rtl/>
        </w:rPr>
        <w:t>مَا</w:t>
      </w:r>
      <w:r w:rsidR="000E68E3" w:rsidRPr="00774092">
        <w:rPr>
          <w:rStyle w:val="Char0"/>
          <w:rtl/>
        </w:rPr>
        <w:t xml:space="preserve"> </w:t>
      </w:r>
      <w:r w:rsidR="000E68E3" w:rsidRPr="00774092">
        <w:rPr>
          <w:rStyle w:val="Char0"/>
          <w:rFonts w:hint="eastAsia"/>
          <w:rtl/>
        </w:rPr>
        <w:t>لَقِيتِ</w:t>
      </w:r>
      <w:r w:rsidRPr="00774092">
        <w:rPr>
          <w:rStyle w:val="Char0"/>
          <w:rFonts w:hint="cs"/>
          <w:rtl/>
        </w:rPr>
        <w:t>»</w:t>
      </w:r>
      <w:r w:rsidRPr="00EB4951">
        <w:rPr>
          <w:rStyle w:val="Char3"/>
          <w:rFonts w:hint="cs"/>
          <w:rtl/>
        </w:rPr>
        <w:t>.</w:t>
      </w:r>
    </w:p>
    <w:p w:rsidR="00B24F80" w:rsidRPr="00EB4951" w:rsidRDefault="00B24F80" w:rsidP="00FD77E4">
      <w:pPr>
        <w:ind w:firstLine="284"/>
        <w:jc w:val="both"/>
        <w:rPr>
          <w:rStyle w:val="Char3"/>
          <w:rtl/>
        </w:rPr>
      </w:pPr>
      <w:r w:rsidRPr="00EB4951">
        <w:rPr>
          <w:rStyle w:val="Char3"/>
          <w:rFonts w:hint="cs"/>
          <w:rtl/>
        </w:rPr>
        <w:t>تو نیستی جز انگشتی که از آن خون جاری شده است، چیزی دیگر نیستی و آن چه بدان دچار شده‌ای در راه خدا پیش آمده است.</w:t>
      </w:r>
    </w:p>
    <w:p w:rsidR="00B47A19" w:rsidRPr="0052545F" w:rsidRDefault="00481D32" w:rsidP="00F409CE">
      <w:pPr>
        <w:pStyle w:val="a1"/>
        <w:rPr>
          <w:rtl/>
        </w:rPr>
      </w:pPr>
      <w:bookmarkStart w:id="49" w:name="_Toc424209890"/>
      <w:r w:rsidRPr="0052545F">
        <w:rPr>
          <w:rFonts w:hint="cs"/>
          <w:rtl/>
        </w:rPr>
        <w:t>تصمیم قریش در باره قتل آن هرسه حضرات</w:t>
      </w:r>
      <w:r w:rsidR="00625D10" w:rsidRPr="004D0DE1">
        <w:rPr>
          <w:rFonts w:cs="CTraditional Arabic" w:hint="cs"/>
          <w:b/>
          <w:bCs w:val="0"/>
          <w:sz w:val="28"/>
          <w:szCs w:val="28"/>
          <w:rtl/>
        </w:rPr>
        <w:t>ش</w:t>
      </w:r>
      <w:bookmarkEnd w:id="49"/>
    </w:p>
    <w:p w:rsidR="00912572" w:rsidRPr="00EB4951" w:rsidRDefault="00D11F9A" w:rsidP="00FD77E4">
      <w:pPr>
        <w:ind w:firstLine="284"/>
        <w:jc w:val="both"/>
        <w:rPr>
          <w:rStyle w:val="Char3"/>
          <w:rtl/>
        </w:rPr>
      </w:pPr>
      <w:r w:rsidRPr="00EB4951">
        <w:rPr>
          <w:rStyle w:val="Char3"/>
          <w:rFonts w:hint="cs"/>
          <w:rtl/>
        </w:rPr>
        <w:t>از سیره ابن هشام معلوم می‌شود که مردم قریش به جرم پذیرفتن اسلام تصمیم کشتن آن هرسه نفر، حضرت ولید بن ولید، حضرت عیاش، حضرت سلمه</w:t>
      </w:r>
      <w:r w:rsidR="00625D10">
        <w:rPr>
          <w:rFonts w:cs="CTraditional Arabic" w:hint="cs"/>
          <w:rtl/>
          <w:lang w:bidi="fa-IR"/>
        </w:rPr>
        <w:t>ش</w:t>
      </w:r>
      <w:r w:rsidRPr="00EB4951">
        <w:rPr>
          <w:rStyle w:val="Char3"/>
          <w:rFonts w:hint="cs"/>
          <w:rtl/>
        </w:rPr>
        <w:t xml:space="preserve"> را گرفته بودند </w:t>
      </w:r>
      <w:r>
        <w:rPr>
          <w:rFonts w:cs="Times New Roman" w:hint="cs"/>
          <w:rtl/>
          <w:lang w:bidi="fa-IR"/>
        </w:rPr>
        <w:t>–</w:t>
      </w:r>
      <w:r w:rsidRPr="00EB4951">
        <w:rPr>
          <w:rStyle w:val="Char3"/>
          <w:rFonts w:hint="cs"/>
          <w:rtl/>
        </w:rPr>
        <w:t xml:space="preserve"> ابن اسحاق</w:t>
      </w:r>
      <w:r w:rsidR="009A2B6B" w:rsidRPr="009A2B6B">
        <w:rPr>
          <w:rFonts w:cs="CTraditional Arabic" w:hint="cs"/>
          <w:rtl/>
          <w:lang w:bidi="fa-IR"/>
        </w:rPr>
        <w:t>/</w:t>
      </w:r>
      <w:r w:rsidRPr="00EB4951">
        <w:rPr>
          <w:rStyle w:val="Char3"/>
          <w:rFonts w:hint="cs"/>
          <w:rtl/>
        </w:rPr>
        <w:t xml:space="preserve"> روایت می‌کند که چون حضرت ولید بن ولید مسلمان شد چند تن از مردان بنو مخزوم به نزد برادر وی هشام بن ولید رفتند و</w:t>
      </w:r>
      <w:r w:rsidR="001F5F81" w:rsidRPr="00EB4951">
        <w:rPr>
          <w:rStyle w:val="Char3"/>
          <w:rFonts w:hint="cs"/>
          <w:rtl/>
        </w:rPr>
        <w:t xml:space="preserve"> آن‌ها </w:t>
      </w:r>
      <w:r w:rsidRPr="00EB4951">
        <w:rPr>
          <w:rStyle w:val="Char3"/>
          <w:rFonts w:hint="cs"/>
          <w:rtl/>
        </w:rPr>
        <w:t>متفقاً تصمیم گرفته بودند که این چند نفری که از میان جوانان بنی مخزوم مسلمان شده</w:t>
      </w:r>
      <w:r w:rsidR="001F5F81" w:rsidRPr="00EB4951">
        <w:rPr>
          <w:rStyle w:val="Char3"/>
          <w:rFonts w:hint="cs"/>
          <w:rtl/>
        </w:rPr>
        <w:t>‌اند،</w:t>
      </w:r>
      <w:r w:rsidRPr="00EB4951">
        <w:rPr>
          <w:rStyle w:val="Char3"/>
          <w:rFonts w:hint="cs"/>
          <w:rtl/>
        </w:rPr>
        <w:t xml:space="preserve"> یعنی: سلمه بن هشام و عیاش بن ابی ربیعه و ولید</w:t>
      </w:r>
      <w:r w:rsidR="001F5F81" w:rsidRPr="00EB4951">
        <w:rPr>
          <w:rStyle w:val="Char3"/>
          <w:rFonts w:hint="cs"/>
          <w:rtl/>
        </w:rPr>
        <w:t xml:space="preserve"> آن‌ها </w:t>
      </w:r>
      <w:r w:rsidRPr="00EB4951">
        <w:rPr>
          <w:rStyle w:val="Char3"/>
          <w:rFonts w:hint="cs"/>
          <w:rtl/>
        </w:rPr>
        <w:t>را بگیرند و به قتل برسانند، زیرا</w:t>
      </w:r>
      <w:r w:rsidR="001F5F81" w:rsidRPr="00EB4951">
        <w:rPr>
          <w:rStyle w:val="Char3"/>
          <w:rFonts w:hint="cs"/>
          <w:rtl/>
        </w:rPr>
        <w:t xml:space="preserve"> آن‌ها </w:t>
      </w:r>
      <w:r w:rsidRPr="00EB4951">
        <w:rPr>
          <w:rStyle w:val="Char3"/>
          <w:rFonts w:hint="cs"/>
          <w:rtl/>
        </w:rPr>
        <w:t>از ناحیه</w:t>
      </w:r>
      <w:r w:rsidR="004F2164" w:rsidRPr="00EB4951">
        <w:rPr>
          <w:rStyle w:val="Char3"/>
          <w:rFonts w:hint="cs"/>
          <w:rtl/>
        </w:rPr>
        <w:t xml:space="preserve"> ایشان ترس و بیم ایجاد فتنه و شر را داشتند (یعنی</w:t>
      </w:r>
      <w:r w:rsidR="001F5F81" w:rsidRPr="00EB4951">
        <w:rPr>
          <w:rStyle w:val="Char3"/>
          <w:rFonts w:hint="cs"/>
          <w:rtl/>
        </w:rPr>
        <w:t xml:space="preserve"> آن‌ها </w:t>
      </w:r>
      <w:r w:rsidR="004F2164" w:rsidRPr="00EB4951">
        <w:rPr>
          <w:rStyle w:val="Char3"/>
          <w:rFonts w:hint="cs"/>
          <w:rtl/>
        </w:rPr>
        <w:t>سایر جوانان را تبلیغ کرده به سوی دین اسلام می‌کشانند)، از این جهت نزد هشام بن ولید رفته مشورت کردند و گفتند که ما تصمیم گرفته ایم که این نوجوانانی که دین جدید را پذیرفته</w:t>
      </w:r>
      <w:r w:rsidR="00633D83" w:rsidRPr="00EB4951">
        <w:rPr>
          <w:rStyle w:val="Char3"/>
          <w:rFonts w:hint="cs"/>
          <w:rtl/>
        </w:rPr>
        <w:t xml:space="preserve">‌اند </w:t>
      </w:r>
      <w:r w:rsidR="001F5F81" w:rsidRPr="00EB4951">
        <w:rPr>
          <w:rStyle w:val="Char3"/>
          <w:rFonts w:hint="cs"/>
          <w:rtl/>
        </w:rPr>
        <w:t xml:space="preserve">آن‌ها </w:t>
      </w:r>
      <w:r w:rsidR="004F2164" w:rsidRPr="00EB4951">
        <w:rPr>
          <w:rStyle w:val="Char3"/>
          <w:rFonts w:hint="cs"/>
          <w:rtl/>
        </w:rPr>
        <w:t>را سرزنش کنیم، زیرا ما از این جریان بر دیگران احساس خطر می‌کنیم. هشام جواب داد که اشکالی ندارد، اما بر شما لازم است که تنها او را عتاب و سرزنش کنید و از این که به ذات وی خطر وارد کنید پرهیز کرده و مواظب این نکته باشید.</w:t>
      </w:r>
    </w:p>
    <w:p w:rsidR="004F2164" w:rsidRPr="00EB4951" w:rsidRDefault="004F2164" w:rsidP="00FD77E4">
      <w:pPr>
        <w:ind w:firstLine="284"/>
        <w:jc w:val="both"/>
        <w:rPr>
          <w:rStyle w:val="Char3"/>
          <w:rtl/>
        </w:rPr>
      </w:pPr>
      <w:r w:rsidRPr="00774092">
        <w:rPr>
          <w:rStyle w:val="Char0"/>
          <w:rFonts w:hint="cs"/>
          <w:rtl/>
        </w:rPr>
        <w:t>«</w:t>
      </w:r>
      <w:r w:rsidR="00912572" w:rsidRPr="00774092">
        <w:rPr>
          <w:rStyle w:val="Char0"/>
          <w:rFonts w:hint="eastAsia"/>
          <w:rtl/>
        </w:rPr>
        <w:t>أَلَا</w:t>
      </w:r>
      <w:r w:rsidR="00912572" w:rsidRPr="00774092">
        <w:rPr>
          <w:rStyle w:val="Char0"/>
          <w:rtl/>
        </w:rPr>
        <w:t xml:space="preserve"> </w:t>
      </w:r>
      <w:r w:rsidR="00912572" w:rsidRPr="00774092">
        <w:rPr>
          <w:rStyle w:val="Char0"/>
          <w:rFonts w:hint="eastAsia"/>
          <w:rtl/>
        </w:rPr>
        <w:t>لَا</w:t>
      </w:r>
      <w:r w:rsidR="00912572" w:rsidRPr="00774092">
        <w:rPr>
          <w:rStyle w:val="Char0"/>
          <w:rtl/>
        </w:rPr>
        <w:t xml:space="preserve"> </w:t>
      </w:r>
      <w:r w:rsidR="00912572" w:rsidRPr="00774092">
        <w:rPr>
          <w:rStyle w:val="Char0"/>
          <w:rFonts w:hint="eastAsia"/>
          <w:rtl/>
        </w:rPr>
        <w:t>يُقْتَلَنّ</w:t>
      </w:r>
      <w:r w:rsidR="00912572" w:rsidRPr="00774092">
        <w:rPr>
          <w:rStyle w:val="Char0"/>
          <w:rtl/>
        </w:rPr>
        <w:t xml:space="preserve"> </w:t>
      </w:r>
      <w:r w:rsidR="00912572" w:rsidRPr="00774092">
        <w:rPr>
          <w:rStyle w:val="Char0"/>
          <w:rFonts w:hint="eastAsia"/>
          <w:rtl/>
        </w:rPr>
        <w:t>أَخِي</w:t>
      </w:r>
      <w:r w:rsidR="00912572" w:rsidRPr="00774092">
        <w:rPr>
          <w:rStyle w:val="Char0"/>
          <w:rtl/>
        </w:rPr>
        <w:t xml:space="preserve"> </w:t>
      </w:r>
      <w:r w:rsidR="00912572" w:rsidRPr="00774092">
        <w:rPr>
          <w:rStyle w:val="Char0"/>
          <w:rFonts w:hint="eastAsia"/>
          <w:rtl/>
        </w:rPr>
        <w:t>عُيَيْس</w:t>
      </w:r>
      <w:r w:rsidR="00912572" w:rsidRPr="00774092">
        <w:rPr>
          <w:rStyle w:val="Char0"/>
          <w:rFonts w:hint="cs"/>
          <w:rtl/>
        </w:rPr>
        <w:t xml:space="preserve">ٌ، </w:t>
      </w:r>
      <w:r w:rsidR="00912572" w:rsidRPr="00774092">
        <w:rPr>
          <w:rStyle w:val="Char0"/>
          <w:rFonts w:hint="eastAsia"/>
          <w:rtl/>
        </w:rPr>
        <w:t>فَيَبْقَى</w:t>
      </w:r>
      <w:r w:rsidR="00912572" w:rsidRPr="00774092">
        <w:rPr>
          <w:rStyle w:val="Char0"/>
          <w:rtl/>
        </w:rPr>
        <w:t xml:space="preserve"> </w:t>
      </w:r>
      <w:r w:rsidR="00912572" w:rsidRPr="00774092">
        <w:rPr>
          <w:rStyle w:val="Char0"/>
          <w:rFonts w:hint="eastAsia"/>
          <w:rtl/>
        </w:rPr>
        <w:t>بَيْنَنَا</w:t>
      </w:r>
      <w:r w:rsidR="00912572" w:rsidRPr="00774092">
        <w:rPr>
          <w:rStyle w:val="Char0"/>
          <w:rtl/>
        </w:rPr>
        <w:t xml:space="preserve"> </w:t>
      </w:r>
      <w:r w:rsidR="00912572" w:rsidRPr="00774092">
        <w:rPr>
          <w:rStyle w:val="Char0"/>
          <w:rFonts w:hint="eastAsia"/>
          <w:rtl/>
        </w:rPr>
        <w:t>أَبَدًا</w:t>
      </w:r>
      <w:r w:rsidR="00912572" w:rsidRPr="00774092">
        <w:rPr>
          <w:rStyle w:val="Char0"/>
          <w:rtl/>
        </w:rPr>
        <w:t xml:space="preserve"> </w:t>
      </w:r>
      <w:r w:rsidR="00912572" w:rsidRPr="00774092">
        <w:rPr>
          <w:rStyle w:val="Char0"/>
          <w:rFonts w:hint="eastAsia"/>
          <w:rtl/>
        </w:rPr>
        <w:t>تَلَاحِي</w:t>
      </w:r>
      <w:r w:rsidRPr="00774092">
        <w:rPr>
          <w:rStyle w:val="Char0"/>
          <w:rFonts w:hint="cs"/>
          <w:rtl/>
        </w:rPr>
        <w:t>»</w:t>
      </w:r>
      <w:r w:rsidRPr="00EB4951">
        <w:rPr>
          <w:rStyle w:val="Char3"/>
          <w:rFonts w:hint="cs"/>
          <w:rtl/>
        </w:rPr>
        <w:t>.</w:t>
      </w:r>
    </w:p>
    <w:p w:rsidR="004F2164" w:rsidRPr="00EB4951" w:rsidRDefault="004F2164" w:rsidP="00FD77E4">
      <w:pPr>
        <w:ind w:firstLine="284"/>
        <w:jc w:val="both"/>
        <w:rPr>
          <w:rStyle w:val="Char3"/>
          <w:rtl/>
        </w:rPr>
      </w:pPr>
      <w:r w:rsidRPr="00EB4951">
        <w:rPr>
          <w:rStyle w:val="Char3"/>
          <w:rFonts w:hint="cs"/>
          <w:rtl/>
        </w:rPr>
        <w:t>که برادرم کشته نشود و الا بین ما و شما همیشه مخالفت و کینه و جنگ ادامه خواهد یافت.</w:t>
      </w:r>
    </w:p>
    <w:p w:rsidR="005A788C" w:rsidRPr="00EB4951" w:rsidRDefault="005A788C" w:rsidP="00FD77E4">
      <w:pPr>
        <w:ind w:firstLine="284"/>
        <w:jc w:val="both"/>
        <w:rPr>
          <w:rStyle w:val="Char3"/>
          <w:rtl/>
        </w:rPr>
      </w:pPr>
      <w:r w:rsidRPr="00EB4951">
        <w:rPr>
          <w:rStyle w:val="Char3"/>
          <w:rFonts w:hint="cs"/>
          <w:rtl/>
        </w:rPr>
        <w:t>من بنام خدا سوگند یاد می‌کنم که:</w:t>
      </w:r>
    </w:p>
    <w:p w:rsidR="005A788C" w:rsidRPr="00EB4951" w:rsidRDefault="005A788C" w:rsidP="00FD77E4">
      <w:pPr>
        <w:ind w:firstLine="284"/>
        <w:jc w:val="both"/>
        <w:rPr>
          <w:rStyle w:val="Char3"/>
          <w:rtl/>
        </w:rPr>
      </w:pPr>
      <w:r w:rsidRPr="00774092">
        <w:rPr>
          <w:rStyle w:val="Char0"/>
          <w:rFonts w:hint="cs"/>
          <w:rtl/>
        </w:rPr>
        <w:t>«</w:t>
      </w:r>
      <w:r w:rsidR="00CA7B33" w:rsidRPr="00774092">
        <w:rPr>
          <w:rStyle w:val="Char0"/>
          <w:rFonts w:hint="eastAsia"/>
          <w:rtl/>
        </w:rPr>
        <w:t>لَئِنْ</w:t>
      </w:r>
      <w:r w:rsidR="00CA7B33" w:rsidRPr="00774092">
        <w:rPr>
          <w:rStyle w:val="Char0"/>
          <w:rtl/>
        </w:rPr>
        <w:t xml:space="preserve"> </w:t>
      </w:r>
      <w:r w:rsidR="00CA7B33" w:rsidRPr="00774092">
        <w:rPr>
          <w:rStyle w:val="Char0"/>
          <w:rFonts w:hint="eastAsia"/>
          <w:rtl/>
        </w:rPr>
        <w:t>قَتَلْتُمُوهُ</w:t>
      </w:r>
      <w:r w:rsidR="00CA7B33" w:rsidRPr="00774092">
        <w:rPr>
          <w:rStyle w:val="Char0"/>
          <w:rtl/>
        </w:rPr>
        <w:t xml:space="preserve"> </w:t>
      </w:r>
      <w:r w:rsidR="00CA7B33" w:rsidRPr="00774092">
        <w:rPr>
          <w:rStyle w:val="Char0"/>
          <w:rFonts w:hint="eastAsia"/>
          <w:rtl/>
        </w:rPr>
        <w:t>لَأَقْتُلَنّ</w:t>
      </w:r>
      <w:r w:rsidR="00CA7B33" w:rsidRPr="00774092">
        <w:rPr>
          <w:rStyle w:val="Char0"/>
          <w:rtl/>
        </w:rPr>
        <w:t xml:space="preserve"> </w:t>
      </w:r>
      <w:r w:rsidR="00CA7B33" w:rsidRPr="00774092">
        <w:rPr>
          <w:rStyle w:val="Char0"/>
          <w:rFonts w:hint="eastAsia"/>
          <w:rtl/>
        </w:rPr>
        <w:t>أَشْرَفَكُمْ</w:t>
      </w:r>
      <w:r w:rsidR="00CA7B33" w:rsidRPr="00774092">
        <w:rPr>
          <w:rStyle w:val="Char0"/>
          <w:rtl/>
        </w:rPr>
        <w:t xml:space="preserve"> </w:t>
      </w:r>
      <w:r w:rsidR="00CA7B33" w:rsidRPr="00774092">
        <w:rPr>
          <w:rStyle w:val="Char0"/>
          <w:rFonts w:hint="eastAsia"/>
          <w:rtl/>
        </w:rPr>
        <w:t>رَجُلًا</w:t>
      </w:r>
      <w:r w:rsidRPr="00774092">
        <w:rPr>
          <w:rStyle w:val="Char0"/>
          <w:rFonts w:hint="cs"/>
          <w:rtl/>
        </w:rPr>
        <w:t>»</w:t>
      </w:r>
      <w:r w:rsidRPr="00EB4951">
        <w:rPr>
          <w:rStyle w:val="Char3"/>
          <w:rFonts w:hint="cs"/>
          <w:rtl/>
        </w:rPr>
        <w:t>.</w:t>
      </w:r>
    </w:p>
    <w:p w:rsidR="005A788C" w:rsidRPr="00EB4951" w:rsidRDefault="005A788C" w:rsidP="00FD77E4">
      <w:pPr>
        <w:ind w:firstLine="284"/>
        <w:jc w:val="both"/>
        <w:rPr>
          <w:rStyle w:val="Char3"/>
          <w:rtl/>
        </w:rPr>
      </w:pPr>
      <w:r w:rsidRPr="00EB4951">
        <w:rPr>
          <w:rStyle w:val="Char3"/>
          <w:rFonts w:hint="cs"/>
          <w:rtl/>
        </w:rPr>
        <w:t>اگر شما او را بکشید هرآینه من شریف‌ترین و معززترین فردی از شما را خواهم کشت.</w:t>
      </w:r>
    </w:p>
    <w:p w:rsidR="00975C1A" w:rsidRPr="00EB4951" w:rsidRDefault="00975C1A" w:rsidP="00FD77E4">
      <w:pPr>
        <w:ind w:firstLine="284"/>
        <w:jc w:val="both"/>
        <w:rPr>
          <w:rStyle w:val="Char3"/>
          <w:rtl/>
        </w:rPr>
      </w:pPr>
      <w:r w:rsidRPr="00EB4951">
        <w:rPr>
          <w:rStyle w:val="Char3"/>
          <w:rFonts w:hint="cs"/>
          <w:rtl/>
        </w:rPr>
        <w:t>آنگاه آنان گفتند: پروردگارا بر او لعنت کن که می‌تواند در عوض او جان خود را به مخاطره اندازند، به خدا سوگند اگر این مرد از دست ما کشته شود، در عوضش از میان ما مردی از همه بزرگتر و معززتر بقتل خواهد رسید.</w:t>
      </w:r>
    </w:p>
    <w:p w:rsidR="00975C1A" w:rsidRPr="00EB4951" w:rsidRDefault="00975C1A" w:rsidP="00FD77E4">
      <w:pPr>
        <w:ind w:firstLine="284"/>
        <w:jc w:val="both"/>
        <w:rPr>
          <w:rStyle w:val="Char3"/>
          <w:rtl/>
        </w:rPr>
      </w:pPr>
      <w:r w:rsidRPr="00EB4951">
        <w:rPr>
          <w:rStyle w:val="Char3"/>
          <w:rFonts w:hint="cs"/>
          <w:rtl/>
        </w:rPr>
        <w:t>و بدین نحو بنو مخزوم از حضرت ولید دست کشیدند، و خداوند متعال مکرو توطئه دشمنان را دفع فرمود</w:t>
      </w:r>
      <w:r w:rsidRPr="00E77C4D">
        <w:rPr>
          <w:rStyle w:val="Char3"/>
          <w:rFonts w:hint="cs"/>
          <w:vertAlign w:val="superscript"/>
          <w:rtl/>
        </w:rPr>
        <w:t>(</w:t>
      </w:r>
      <w:r w:rsidRPr="00E77C4D">
        <w:rPr>
          <w:rStyle w:val="Char3"/>
          <w:vertAlign w:val="superscript"/>
          <w:rtl/>
        </w:rPr>
        <w:footnoteReference w:id="176"/>
      </w:r>
      <w:r w:rsidRPr="00E77C4D">
        <w:rPr>
          <w:rStyle w:val="Char3"/>
          <w:rFonts w:hint="cs"/>
          <w:vertAlign w:val="superscript"/>
          <w:rtl/>
        </w:rPr>
        <w:t>)</w:t>
      </w:r>
      <w:r w:rsidRPr="00EB4951">
        <w:rPr>
          <w:rStyle w:val="Char3"/>
          <w:rFonts w:hint="cs"/>
          <w:rtl/>
        </w:rPr>
        <w:t>.</w:t>
      </w:r>
    </w:p>
    <w:p w:rsidR="0053549B" w:rsidRDefault="00C77300" w:rsidP="0067125B">
      <w:pPr>
        <w:pStyle w:val="a1"/>
        <w:rPr>
          <w:rtl/>
        </w:rPr>
      </w:pPr>
      <w:bookmarkStart w:id="50" w:name="_Toc424209891"/>
      <w:r>
        <w:rPr>
          <w:rFonts w:hint="cs"/>
          <w:rtl/>
        </w:rPr>
        <w:t>33- حضرت مصعب بن عمیر</w:t>
      </w:r>
      <w:r w:rsidR="00045819" w:rsidRPr="005876CF">
        <w:rPr>
          <w:rFonts w:cs="CTraditional Arabic" w:hint="cs"/>
          <w:b/>
          <w:bCs w:val="0"/>
          <w:sz w:val="28"/>
          <w:szCs w:val="28"/>
          <w:rtl/>
        </w:rPr>
        <w:t>س</w:t>
      </w:r>
      <w:r>
        <w:rPr>
          <w:rFonts w:hint="cs"/>
          <w:rtl/>
        </w:rPr>
        <w:t>:</w:t>
      </w:r>
      <w:bookmarkEnd w:id="50"/>
    </w:p>
    <w:p w:rsidR="00C77300" w:rsidRPr="00EB4951" w:rsidRDefault="00C357BD" w:rsidP="00FD77E4">
      <w:pPr>
        <w:ind w:firstLine="284"/>
        <w:jc w:val="both"/>
        <w:rPr>
          <w:rStyle w:val="Char3"/>
          <w:rtl/>
        </w:rPr>
      </w:pPr>
      <w:r w:rsidRPr="00EB4951">
        <w:rPr>
          <w:rStyle w:val="Char3"/>
          <w:rFonts w:hint="cs"/>
          <w:rtl/>
        </w:rPr>
        <w:t>وی از جمله کسانی است که در اوایل بعثت پیامبر</w:t>
      </w:r>
      <w:r w:rsidR="00625D10">
        <w:rPr>
          <w:rFonts w:cs="CTraditional Arabic" w:hint="cs"/>
          <w:rtl/>
          <w:lang w:bidi="fa-IR"/>
        </w:rPr>
        <w:t>ص</w:t>
      </w:r>
      <w:r w:rsidRPr="00EB4951">
        <w:rPr>
          <w:rStyle w:val="Char3"/>
          <w:rFonts w:hint="cs"/>
          <w:rtl/>
        </w:rPr>
        <w:t>، اسلام آورده است. امام ابن سعد می‌نویسد که مصعب بن عمیر در دار ارقم مسلمان شد، و از ترس مادر و قوم خود اسلام خود را پنهان کرد و مخفیانه با رسول الله</w:t>
      </w:r>
      <w:r w:rsidR="00E043C8" w:rsidRPr="00E043C8">
        <w:rPr>
          <w:rFonts w:cs="CTraditional Arabic" w:hint="cs"/>
          <w:rtl/>
          <w:lang w:bidi="fa-IR"/>
        </w:rPr>
        <w:t xml:space="preserve">ص </w:t>
      </w:r>
      <w:r w:rsidRPr="00EB4951">
        <w:rPr>
          <w:rStyle w:val="Char3"/>
          <w:rFonts w:hint="cs"/>
          <w:rtl/>
        </w:rPr>
        <w:t>ملاقات می‌کرد، روزی عثمان بن طلحه دید که او نماز می‌خواند، رفت مادرش و قومش را خبر داد.</w:t>
      </w:r>
    </w:p>
    <w:p w:rsidR="00D878FD" w:rsidRPr="00EB4951" w:rsidRDefault="00D878FD" w:rsidP="00FD77E4">
      <w:pPr>
        <w:ind w:firstLine="284"/>
        <w:jc w:val="both"/>
        <w:rPr>
          <w:rStyle w:val="Char3"/>
          <w:rtl/>
        </w:rPr>
      </w:pPr>
      <w:r w:rsidRPr="00774092">
        <w:rPr>
          <w:rStyle w:val="Char0"/>
          <w:rFonts w:hint="cs"/>
          <w:rtl/>
        </w:rPr>
        <w:t>«</w:t>
      </w:r>
      <w:r w:rsidR="00D9369C" w:rsidRPr="00774092">
        <w:rPr>
          <w:rStyle w:val="Char0"/>
          <w:rFonts w:hint="eastAsia"/>
          <w:rtl/>
        </w:rPr>
        <w:t>فأخذوه</w:t>
      </w:r>
      <w:r w:rsidR="00D9369C" w:rsidRPr="00774092">
        <w:rPr>
          <w:rStyle w:val="Char0"/>
          <w:rtl/>
        </w:rPr>
        <w:t xml:space="preserve"> </w:t>
      </w:r>
      <w:r w:rsidR="00D9369C" w:rsidRPr="00774092">
        <w:rPr>
          <w:rStyle w:val="Char0"/>
          <w:rFonts w:hint="eastAsia"/>
          <w:rtl/>
        </w:rPr>
        <w:t>فحبسوه</w:t>
      </w:r>
      <w:r w:rsidR="00D9369C" w:rsidRPr="00774092">
        <w:rPr>
          <w:rStyle w:val="Char0"/>
          <w:rtl/>
        </w:rPr>
        <w:t xml:space="preserve"> </w:t>
      </w:r>
      <w:r w:rsidR="00D9369C" w:rsidRPr="00774092">
        <w:rPr>
          <w:rStyle w:val="Char0"/>
          <w:rFonts w:hint="eastAsia"/>
          <w:rtl/>
        </w:rPr>
        <w:t>فلم</w:t>
      </w:r>
      <w:r w:rsidR="00D9369C" w:rsidRPr="00774092">
        <w:rPr>
          <w:rStyle w:val="Char0"/>
          <w:rtl/>
        </w:rPr>
        <w:t xml:space="preserve"> </w:t>
      </w:r>
      <w:r w:rsidR="00D9369C" w:rsidRPr="00774092">
        <w:rPr>
          <w:rStyle w:val="Char0"/>
          <w:rFonts w:hint="eastAsia"/>
          <w:rtl/>
        </w:rPr>
        <w:t>يزل</w:t>
      </w:r>
      <w:r w:rsidR="00D9369C" w:rsidRPr="00774092">
        <w:rPr>
          <w:rStyle w:val="Char0"/>
          <w:rtl/>
        </w:rPr>
        <w:t xml:space="preserve"> </w:t>
      </w:r>
      <w:r w:rsidR="00D9369C" w:rsidRPr="00774092">
        <w:rPr>
          <w:rStyle w:val="Char0"/>
          <w:rFonts w:hint="eastAsia"/>
          <w:rtl/>
        </w:rPr>
        <w:t>محبوساً</w:t>
      </w:r>
      <w:r w:rsidR="000C3FE9" w:rsidRPr="00774092">
        <w:rPr>
          <w:rStyle w:val="Char0"/>
          <w:rFonts w:hint="cs"/>
          <w:rtl/>
        </w:rPr>
        <w:t xml:space="preserve"> </w:t>
      </w:r>
      <w:r w:rsidR="00CD37B2" w:rsidRPr="00774092">
        <w:rPr>
          <w:rStyle w:val="Char0"/>
          <w:rFonts w:hint="eastAsia"/>
          <w:rtl/>
        </w:rPr>
        <w:t>حتى</w:t>
      </w:r>
      <w:r w:rsidR="00CD37B2" w:rsidRPr="00774092">
        <w:rPr>
          <w:rStyle w:val="Char0"/>
          <w:rtl/>
        </w:rPr>
        <w:t xml:space="preserve"> </w:t>
      </w:r>
      <w:r w:rsidR="00CD37B2" w:rsidRPr="00774092">
        <w:rPr>
          <w:rStyle w:val="Char0"/>
          <w:rFonts w:hint="eastAsia"/>
          <w:rtl/>
        </w:rPr>
        <w:t>خرج</w:t>
      </w:r>
      <w:r w:rsidR="00CD37B2" w:rsidRPr="00774092">
        <w:rPr>
          <w:rStyle w:val="Char0"/>
          <w:rtl/>
        </w:rPr>
        <w:t xml:space="preserve"> </w:t>
      </w:r>
      <w:r w:rsidR="00CD37B2" w:rsidRPr="00774092">
        <w:rPr>
          <w:rStyle w:val="Char0"/>
          <w:rFonts w:hint="eastAsia"/>
          <w:rtl/>
        </w:rPr>
        <w:t>إلى</w:t>
      </w:r>
      <w:r w:rsidR="00CD37B2" w:rsidRPr="00774092">
        <w:rPr>
          <w:rStyle w:val="Char0"/>
          <w:rtl/>
        </w:rPr>
        <w:t xml:space="preserve"> </w:t>
      </w:r>
      <w:r w:rsidR="00CD37B2" w:rsidRPr="00774092">
        <w:rPr>
          <w:rStyle w:val="Char0"/>
          <w:rFonts w:hint="eastAsia"/>
          <w:rtl/>
        </w:rPr>
        <w:t>أرض</w:t>
      </w:r>
      <w:r w:rsidR="00CD37B2" w:rsidRPr="00774092">
        <w:rPr>
          <w:rStyle w:val="Char0"/>
          <w:rtl/>
        </w:rPr>
        <w:t xml:space="preserve"> </w:t>
      </w:r>
      <w:r w:rsidR="00CD37B2" w:rsidRPr="00774092">
        <w:rPr>
          <w:rStyle w:val="Char0"/>
          <w:rFonts w:hint="eastAsia"/>
          <w:rtl/>
        </w:rPr>
        <w:t>الحبشة</w:t>
      </w:r>
      <w:r w:rsidRPr="00774092">
        <w:rPr>
          <w:rStyle w:val="Char0"/>
          <w:rFonts w:hint="cs"/>
          <w:rtl/>
        </w:rPr>
        <w:t>»</w:t>
      </w:r>
      <w:r w:rsidR="008F30A9" w:rsidRPr="00EB4951">
        <w:rPr>
          <w:rStyle w:val="Char3"/>
          <w:rFonts w:hint="cs"/>
          <w:rtl/>
        </w:rPr>
        <w:t>.</w:t>
      </w:r>
    </w:p>
    <w:p w:rsidR="00D878FD" w:rsidRPr="00EB4951" w:rsidRDefault="00D878FD" w:rsidP="00FD77E4">
      <w:pPr>
        <w:ind w:firstLine="284"/>
        <w:jc w:val="both"/>
        <w:rPr>
          <w:rStyle w:val="Char3"/>
          <w:rtl/>
        </w:rPr>
      </w:pPr>
      <w:r w:rsidRPr="00EB4951">
        <w:rPr>
          <w:rStyle w:val="Char3"/>
          <w:rFonts w:hint="cs"/>
          <w:rtl/>
        </w:rPr>
        <w:t>آنها او را دستگر کرده و به زندان سپردند، از آن پس در زندان به سر می‌برد، تا این که به سوی حبشه هجرت کرد</w:t>
      </w:r>
      <w:r w:rsidRPr="00E77C4D">
        <w:rPr>
          <w:rStyle w:val="Char3"/>
          <w:rFonts w:hint="cs"/>
          <w:vertAlign w:val="superscript"/>
          <w:rtl/>
        </w:rPr>
        <w:t>(</w:t>
      </w:r>
      <w:r w:rsidRPr="00E77C4D">
        <w:rPr>
          <w:rStyle w:val="Char3"/>
          <w:vertAlign w:val="superscript"/>
          <w:rtl/>
        </w:rPr>
        <w:footnoteReference w:id="177"/>
      </w:r>
      <w:r w:rsidRPr="00E77C4D">
        <w:rPr>
          <w:rStyle w:val="Char3"/>
          <w:rFonts w:hint="cs"/>
          <w:vertAlign w:val="superscript"/>
          <w:rtl/>
        </w:rPr>
        <w:t>)</w:t>
      </w:r>
      <w:r w:rsidRPr="00EB4951">
        <w:rPr>
          <w:rStyle w:val="Char3"/>
          <w:rFonts w:hint="cs"/>
          <w:rtl/>
        </w:rPr>
        <w:t>.</w:t>
      </w:r>
    </w:p>
    <w:p w:rsidR="003836F5" w:rsidRDefault="00E8292A" w:rsidP="0067125B">
      <w:pPr>
        <w:pStyle w:val="a1"/>
        <w:rPr>
          <w:rtl/>
        </w:rPr>
      </w:pPr>
      <w:bookmarkStart w:id="51" w:name="_Toc424209892"/>
      <w:r>
        <w:rPr>
          <w:rFonts w:hint="cs"/>
          <w:rtl/>
        </w:rPr>
        <w:t>34- حضرت هشام بن عاص</w:t>
      </w:r>
      <w:r w:rsidR="00045819" w:rsidRPr="005876CF">
        <w:rPr>
          <w:rFonts w:cs="CTraditional Arabic" w:hint="cs"/>
          <w:b/>
          <w:bCs w:val="0"/>
          <w:sz w:val="28"/>
          <w:szCs w:val="28"/>
          <w:rtl/>
        </w:rPr>
        <w:t>س</w:t>
      </w:r>
      <w:r>
        <w:rPr>
          <w:rFonts w:hint="cs"/>
          <w:rtl/>
        </w:rPr>
        <w:t>:</w:t>
      </w:r>
      <w:bookmarkEnd w:id="51"/>
    </w:p>
    <w:p w:rsidR="00E8292A" w:rsidRPr="00EB4951" w:rsidRDefault="00456304" w:rsidP="00FD77E4">
      <w:pPr>
        <w:ind w:firstLine="284"/>
        <w:jc w:val="both"/>
        <w:rPr>
          <w:rStyle w:val="Char3"/>
          <w:rtl/>
        </w:rPr>
      </w:pPr>
      <w:r w:rsidRPr="00EB4951">
        <w:rPr>
          <w:rStyle w:val="Char3"/>
          <w:rFonts w:hint="cs"/>
          <w:rtl/>
        </w:rPr>
        <w:t>برادر کوچک حضرت عمرو بن العاص، فاتح آفریقا است.</w:t>
      </w:r>
    </w:p>
    <w:p w:rsidR="00456304" w:rsidRPr="00EB4951" w:rsidRDefault="00456304" w:rsidP="00FD77E4">
      <w:pPr>
        <w:ind w:firstLine="284"/>
        <w:jc w:val="both"/>
        <w:rPr>
          <w:rStyle w:val="Char3"/>
          <w:rtl/>
        </w:rPr>
      </w:pPr>
      <w:r w:rsidRPr="00EB4951">
        <w:rPr>
          <w:rStyle w:val="Char3"/>
          <w:rFonts w:hint="cs"/>
          <w:rtl/>
        </w:rPr>
        <w:t>(الف) پس از قبول اسلام با کاروان مهاجران به حبشه رفت، بعد از چند روز خبر هجرت پیامبر اکرم</w:t>
      </w:r>
      <w:r w:rsidR="00E043C8" w:rsidRPr="00E043C8">
        <w:rPr>
          <w:rFonts w:cs="CTraditional Arabic" w:hint="cs"/>
          <w:rtl/>
          <w:lang w:bidi="fa-IR"/>
        </w:rPr>
        <w:t xml:space="preserve">ص </w:t>
      </w:r>
      <w:r w:rsidRPr="00EB4951">
        <w:rPr>
          <w:rStyle w:val="Char3"/>
          <w:rFonts w:hint="cs"/>
          <w:rtl/>
        </w:rPr>
        <w:t>قبیله</w:t>
      </w:r>
      <w:r w:rsidR="001F5F81" w:rsidRPr="00EB4951">
        <w:rPr>
          <w:rStyle w:val="Char3"/>
          <w:rFonts w:hint="cs"/>
          <w:rtl/>
        </w:rPr>
        <w:t xml:space="preserve">‌اش </w:t>
      </w:r>
      <w:r w:rsidRPr="00EB4951">
        <w:rPr>
          <w:rStyle w:val="Char3"/>
          <w:rFonts w:hint="cs"/>
          <w:rtl/>
        </w:rPr>
        <w:t>او را زندان و مقید ساختند، چند سال در زندان ماند، بعد از غزو</w:t>
      </w:r>
      <w:r w:rsidR="00152672">
        <w:rPr>
          <w:rStyle w:val="Char3"/>
          <w:rFonts w:hint="cs"/>
          <w:rtl/>
        </w:rPr>
        <w:t>ۀ</w:t>
      </w:r>
      <w:r w:rsidRPr="00EB4951">
        <w:rPr>
          <w:rStyle w:val="Char3"/>
          <w:rFonts w:hint="cs"/>
          <w:rtl/>
        </w:rPr>
        <w:t xml:space="preserve"> خندق [که در سال پنجم هجری رخ داد] </w:t>
      </w:r>
      <w:r>
        <w:rPr>
          <w:rFonts w:cs="Times New Roman" w:hint="cs"/>
          <w:rtl/>
          <w:lang w:bidi="fa-IR"/>
        </w:rPr>
        <w:t>–</w:t>
      </w:r>
      <w:r w:rsidRPr="00EB4951">
        <w:rPr>
          <w:rStyle w:val="Char3"/>
          <w:rFonts w:hint="cs"/>
          <w:rtl/>
        </w:rPr>
        <w:t xml:space="preserve"> فرصت به دست آورده به مدینه رفت</w:t>
      </w:r>
      <w:r w:rsidRPr="00E77C4D">
        <w:rPr>
          <w:rStyle w:val="Char3"/>
          <w:rFonts w:hint="cs"/>
          <w:vertAlign w:val="superscript"/>
          <w:rtl/>
        </w:rPr>
        <w:t>(</w:t>
      </w:r>
      <w:r w:rsidRPr="00E77C4D">
        <w:rPr>
          <w:rStyle w:val="Char3"/>
          <w:vertAlign w:val="superscript"/>
          <w:rtl/>
        </w:rPr>
        <w:footnoteReference w:id="178"/>
      </w:r>
      <w:r w:rsidRPr="00E77C4D">
        <w:rPr>
          <w:rStyle w:val="Char3"/>
          <w:rFonts w:hint="cs"/>
          <w:vertAlign w:val="superscript"/>
          <w:rtl/>
        </w:rPr>
        <w:t>)</w:t>
      </w:r>
      <w:r w:rsidRPr="00EB4951">
        <w:rPr>
          <w:rStyle w:val="Char3"/>
          <w:rFonts w:hint="cs"/>
          <w:rtl/>
        </w:rPr>
        <w:t>.</w:t>
      </w:r>
    </w:p>
    <w:p w:rsidR="007D6683" w:rsidRPr="00EB4951" w:rsidRDefault="007D6683" w:rsidP="00FD77E4">
      <w:pPr>
        <w:ind w:firstLine="284"/>
        <w:jc w:val="both"/>
        <w:rPr>
          <w:rStyle w:val="Char3"/>
          <w:rtl/>
        </w:rPr>
      </w:pPr>
      <w:r w:rsidRPr="00EB4951">
        <w:rPr>
          <w:rStyle w:val="Char3"/>
          <w:rFonts w:hint="cs"/>
          <w:rtl/>
        </w:rPr>
        <w:t>(ب) شیخ الاسلام</w:t>
      </w:r>
      <w:r>
        <w:rPr>
          <w:rFonts w:cs="CTraditional Arabic" w:hint="cs"/>
          <w:rtl/>
          <w:lang w:bidi="fa-IR"/>
        </w:rPr>
        <w:t>/</w:t>
      </w:r>
      <w:r w:rsidRPr="00EB4951">
        <w:rPr>
          <w:rStyle w:val="Char3"/>
          <w:rFonts w:hint="cs"/>
          <w:rtl/>
        </w:rPr>
        <w:t xml:space="preserve"> می‌نویسد که قدیم الاسلام است، به ملک حبشه مهاجرت کرد، ابن السکن به سند صحیح از حضرت عمر</w:t>
      </w:r>
      <w:r w:rsidR="008A1761" w:rsidRPr="00EB4951">
        <w:rPr>
          <w:rStyle w:val="Char3"/>
          <w:rFonts w:hint="cs"/>
          <w:rtl/>
        </w:rPr>
        <w:t xml:space="preserve"> روایت می‌کند که فرمود: من و عیاش بن ابی ربیعه و هشام بن عاص وقتی که آماد</w:t>
      </w:r>
      <w:r w:rsidR="00152672">
        <w:rPr>
          <w:rStyle w:val="Char3"/>
          <w:rFonts w:hint="cs"/>
          <w:rtl/>
        </w:rPr>
        <w:t>ۀ</w:t>
      </w:r>
      <w:r w:rsidR="008A1761" w:rsidRPr="00EB4951">
        <w:rPr>
          <w:rStyle w:val="Char3"/>
          <w:rFonts w:hint="cs"/>
          <w:rtl/>
        </w:rPr>
        <w:t xml:space="preserve"> هجرت شدیم من و عیاش صبح زود براه افتادیم.</w:t>
      </w:r>
    </w:p>
    <w:p w:rsidR="008A1761" w:rsidRPr="00EB4951" w:rsidRDefault="008A1761" w:rsidP="00FD77E4">
      <w:pPr>
        <w:ind w:firstLine="284"/>
        <w:jc w:val="both"/>
        <w:rPr>
          <w:rStyle w:val="Char3"/>
          <w:rtl/>
        </w:rPr>
      </w:pPr>
      <w:r w:rsidRPr="00774092">
        <w:rPr>
          <w:rStyle w:val="Char0"/>
          <w:rFonts w:hint="cs"/>
          <w:rtl/>
        </w:rPr>
        <w:t>«</w:t>
      </w:r>
      <w:r w:rsidR="007629DA" w:rsidRPr="00774092">
        <w:rPr>
          <w:rStyle w:val="Char0"/>
          <w:rFonts w:hint="eastAsia"/>
          <w:rtl/>
        </w:rPr>
        <w:t>وحبس</w:t>
      </w:r>
      <w:r w:rsidR="007629DA" w:rsidRPr="00774092">
        <w:rPr>
          <w:rStyle w:val="Char0"/>
          <w:rtl/>
        </w:rPr>
        <w:t xml:space="preserve"> </w:t>
      </w:r>
      <w:r w:rsidR="007629DA" w:rsidRPr="00774092">
        <w:rPr>
          <w:rStyle w:val="Char0"/>
          <w:rFonts w:hint="eastAsia"/>
          <w:rtl/>
        </w:rPr>
        <w:t>هشام</w:t>
      </w:r>
      <w:r w:rsidR="007629DA" w:rsidRPr="00774092">
        <w:rPr>
          <w:rStyle w:val="Char0"/>
          <w:rtl/>
        </w:rPr>
        <w:t xml:space="preserve"> </w:t>
      </w:r>
      <w:r w:rsidR="007629DA" w:rsidRPr="00774092">
        <w:rPr>
          <w:rStyle w:val="Char0"/>
          <w:rFonts w:hint="eastAsia"/>
          <w:rtl/>
        </w:rPr>
        <w:t>وفتن</w:t>
      </w:r>
      <w:r w:rsidR="007629DA" w:rsidRPr="00774092">
        <w:rPr>
          <w:rStyle w:val="Char0"/>
          <w:rtl/>
        </w:rPr>
        <w:t xml:space="preserve"> </w:t>
      </w:r>
      <w:r w:rsidR="007629DA" w:rsidRPr="00774092">
        <w:rPr>
          <w:rStyle w:val="Char0"/>
          <w:rFonts w:hint="eastAsia"/>
          <w:rtl/>
        </w:rPr>
        <w:t>فافتتن</w:t>
      </w:r>
      <w:r w:rsidRPr="00774092">
        <w:rPr>
          <w:rStyle w:val="Char0"/>
          <w:rFonts w:hint="cs"/>
          <w:rtl/>
        </w:rPr>
        <w:t>»</w:t>
      </w:r>
      <w:r w:rsidRPr="00E77C4D">
        <w:rPr>
          <w:rStyle w:val="Char3"/>
          <w:rFonts w:hint="cs"/>
          <w:vertAlign w:val="superscript"/>
          <w:rtl/>
        </w:rPr>
        <w:t>(</w:t>
      </w:r>
      <w:r w:rsidRPr="00E77C4D">
        <w:rPr>
          <w:rStyle w:val="Char3"/>
          <w:vertAlign w:val="superscript"/>
          <w:rtl/>
        </w:rPr>
        <w:footnoteReference w:id="179"/>
      </w:r>
      <w:r w:rsidRPr="00E77C4D">
        <w:rPr>
          <w:rStyle w:val="Char3"/>
          <w:rFonts w:hint="cs"/>
          <w:vertAlign w:val="superscript"/>
          <w:rtl/>
        </w:rPr>
        <w:t>)</w:t>
      </w:r>
      <w:r w:rsidRPr="00EB4951">
        <w:rPr>
          <w:rStyle w:val="Char3"/>
          <w:rFonts w:hint="cs"/>
          <w:rtl/>
        </w:rPr>
        <w:t>.</w:t>
      </w:r>
    </w:p>
    <w:p w:rsidR="008A1761" w:rsidRPr="00EB4951" w:rsidRDefault="008A1761" w:rsidP="00FD77E4">
      <w:pPr>
        <w:ind w:firstLine="284"/>
        <w:jc w:val="both"/>
        <w:rPr>
          <w:rStyle w:val="Char3"/>
          <w:rtl/>
        </w:rPr>
      </w:pPr>
      <w:r w:rsidRPr="00EB4951">
        <w:rPr>
          <w:rStyle w:val="Char3"/>
          <w:rFonts w:hint="cs"/>
          <w:rtl/>
        </w:rPr>
        <w:t>و هشام به زندان سپرده شد و مبتلای امتحان شدیدی قرار داده شد.</w:t>
      </w:r>
    </w:p>
    <w:p w:rsidR="00587584" w:rsidRPr="00EB4951" w:rsidRDefault="00587584" w:rsidP="00FD77E4">
      <w:pPr>
        <w:ind w:firstLine="284"/>
        <w:jc w:val="both"/>
        <w:rPr>
          <w:rStyle w:val="Char3"/>
          <w:rtl/>
        </w:rPr>
      </w:pPr>
      <w:r w:rsidRPr="00EB4951">
        <w:rPr>
          <w:rStyle w:val="Char3"/>
          <w:rFonts w:hint="cs"/>
          <w:rtl/>
        </w:rPr>
        <w:t>(ج) علامه ابن عبدالبر می‌نویسد که حضرت هشام بن عاص از مسلمانان نخستین است، در مکه مشرف به اسلام شده و به سوی حبشه هجرت فرمود، هنگامی که خبر هجرت رسول اکرم</w:t>
      </w:r>
      <w:r w:rsidR="00E043C8" w:rsidRPr="00E043C8">
        <w:rPr>
          <w:rFonts w:cs="CTraditional Arabic" w:hint="cs"/>
          <w:rtl/>
          <w:lang w:bidi="fa-IR"/>
        </w:rPr>
        <w:t xml:space="preserve">ص </w:t>
      </w:r>
      <w:r w:rsidRPr="00EB4951">
        <w:rPr>
          <w:rStyle w:val="Char3"/>
          <w:rFonts w:hint="cs"/>
          <w:rtl/>
        </w:rPr>
        <w:t>به گوش وی رسید، از حبشه به مکه باز گشت.</w:t>
      </w:r>
    </w:p>
    <w:p w:rsidR="00587584" w:rsidRPr="00EB4951" w:rsidRDefault="00587584" w:rsidP="00FD77E4">
      <w:pPr>
        <w:ind w:firstLine="284"/>
        <w:jc w:val="both"/>
        <w:rPr>
          <w:rStyle w:val="Char3"/>
          <w:rtl/>
        </w:rPr>
      </w:pPr>
      <w:r w:rsidRPr="00774092">
        <w:rPr>
          <w:rStyle w:val="Char0"/>
          <w:rFonts w:hint="cs"/>
          <w:rtl/>
        </w:rPr>
        <w:t>«</w:t>
      </w:r>
      <w:r w:rsidR="00AA2812" w:rsidRPr="00774092">
        <w:rPr>
          <w:rStyle w:val="Char0"/>
          <w:rFonts w:hint="eastAsia"/>
          <w:rtl/>
        </w:rPr>
        <w:t>فحبسه</w:t>
      </w:r>
      <w:r w:rsidR="00AA2812" w:rsidRPr="00774092">
        <w:rPr>
          <w:rStyle w:val="Char0"/>
          <w:rtl/>
        </w:rPr>
        <w:t xml:space="preserve"> </w:t>
      </w:r>
      <w:r w:rsidR="00AA2812" w:rsidRPr="00774092">
        <w:rPr>
          <w:rStyle w:val="Char0"/>
          <w:rFonts w:hint="eastAsia"/>
          <w:rtl/>
        </w:rPr>
        <w:t>أبوه</w:t>
      </w:r>
      <w:r w:rsidR="00AA2812" w:rsidRPr="00774092">
        <w:rPr>
          <w:rStyle w:val="Char0"/>
          <w:rtl/>
        </w:rPr>
        <w:t xml:space="preserve"> </w:t>
      </w:r>
      <w:r w:rsidR="00AA2812" w:rsidRPr="00774092">
        <w:rPr>
          <w:rStyle w:val="Char0"/>
          <w:rFonts w:hint="eastAsia"/>
          <w:rtl/>
        </w:rPr>
        <w:t>وقومه</w:t>
      </w:r>
      <w:r w:rsidR="00AA2812" w:rsidRPr="00774092">
        <w:rPr>
          <w:rStyle w:val="Char0"/>
          <w:rtl/>
        </w:rPr>
        <w:t xml:space="preserve"> </w:t>
      </w:r>
      <w:r w:rsidR="00AA2812" w:rsidRPr="00774092">
        <w:rPr>
          <w:rStyle w:val="Char0"/>
          <w:rFonts w:hint="eastAsia"/>
          <w:rtl/>
        </w:rPr>
        <w:t>بمكة</w:t>
      </w:r>
      <w:r w:rsidR="00AA2812" w:rsidRPr="00774092">
        <w:rPr>
          <w:rStyle w:val="Char0"/>
          <w:rtl/>
        </w:rPr>
        <w:t xml:space="preserve"> </w:t>
      </w:r>
      <w:r w:rsidR="00AA2812" w:rsidRPr="00774092">
        <w:rPr>
          <w:rStyle w:val="Char0"/>
          <w:rFonts w:hint="eastAsia"/>
          <w:rtl/>
        </w:rPr>
        <w:t>حتى</w:t>
      </w:r>
      <w:r w:rsidR="00AA2812" w:rsidRPr="00774092">
        <w:rPr>
          <w:rStyle w:val="Char0"/>
          <w:rtl/>
        </w:rPr>
        <w:t xml:space="preserve"> </w:t>
      </w:r>
      <w:r w:rsidR="00AA2812" w:rsidRPr="00774092">
        <w:rPr>
          <w:rStyle w:val="Char0"/>
          <w:rFonts w:hint="eastAsia"/>
          <w:rtl/>
        </w:rPr>
        <w:t>قدم</w:t>
      </w:r>
      <w:r w:rsidR="00AA2812" w:rsidRPr="00774092">
        <w:rPr>
          <w:rStyle w:val="Char0"/>
          <w:rtl/>
        </w:rPr>
        <w:t xml:space="preserve"> </w:t>
      </w:r>
      <w:r w:rsidR="00AA2812" w:rsidRPr="00774092">
        <w:rPr>
          <w:rStyle w:val="Char0"/>
          <w:rFonts w:hint="eastAsia"/>
          <w:rtl/>
        </w:rPr>
        <w:t>بعد</w:t>
      </w:r>
      <w:r w:rsidR="00AA2812" w:rsidRPr="00774092">
        <w:rPr>
          <w:rStyle w:val="Char0"/>
          <w:rtl/>
        </w:rPr>
        <w:t xml:space="preserve"> </w:t>
      </w:r>
      <w:r w:rsidR="00AA2812" w:rsidRPr="00774092">
        <w:rPr>
          <w:rStyle w:val="Char0"/>
          <w:rFonts w:hint="eastAsia"/>
          <w:rtl/>
        </w:rPr>
        <w:t>الخندق</w:t>
      </w:r>
      <w:r w:rsidR="00AA2812" w:rsidRPr="00774092">
        <w:rPr>
          <w:rStyle w:val="Char0"/>
          <w:rtl/>
        </w:rPr>
        <w:t xml:space="preserve"> </w:t>
      </w:r>
      <w:r w:rsidR="00AA2812" w:rsidRPr="00774092">
        <w:rPr>
          <w:rStyle w:val="Char0"/>
          <w:rFonts w:hint="eastAsia"/>
          <w:rtl/>
        </w:rPr>
        <w:t>على</w:t>
      </w:r>
      <w:r w:rsidR="00AA2812" w:rsidRPr="00774092">
        <w:rPr>
          <w:rStyle w:val="Char0"/>
          <w:rtl/>
        </w:rPr>
        <w:t xml:space="preserve"> </w:t>
      </w:r>
      <w:r w:rsidR="00AA2812" w:rsidRPr="00774092">
        <w:rPr>
          <w:rStyle w:val="Char0"/>
          <w:rFonts w:hint="eastAsia"/>
          <w:rtl/>
        </w:rPr>
        <w:t>النبي</w:t>
      </w:r>
      <w:r w:rsidR="00AA2812" w:rsidRPr="00774092">
        <w:rPr>
          <w:rStyle w:val="Char0"/>
          <w:rtl/>
        </w:rPr>
        <w:t xml:space="preserve"> </w:t>
      </w:r>
      <w:r w:rsidR="00AA2812" w:rsidRPr="00774092">
        <w:rPr>
          <w:rStyle w:val="Char0"/>
          <w:rFonts w:hint="eastAsia"/>
          <w:rtl/>
        </w:rPr>
        <w:t>صلى</w:t>
      </w:r>
      <w:r w:rsidR="00AA2812" w:rsidRPr="00774092">
        <w:rPr>
          <w:rStyle w:val="Char0"/>
          <w:rtl/>
        </w:rPr>
        <w:t xml:space="preserve"> </w:t>
      </w:r>
      <w:r w:rsidR="00AA2812" w:rsidRPr="00774092">
        <w:rPr>
          <w:rStyle w:val="Char0"/>
          <w:rFonts w:hint="eastAsia"/>
          <w:rtl/>
        </w:rPr>
        <w:t>الله</w:t>
      </w:r>
      <w:r w:rsidR="00AA2812" w:rsidRPr="00774092">
        <w:rPr>
          <w:rStyle w:val="Char0"/>
          <w:rtl/>
        </w:rPr>
        <w:t xml:space="preserve"> </w:t>
      </w:r>
      <w:r w:rsidR="00AA2812" w:rsidRPr="00774092">
        <w:rPr>
          <w:rStyle w:val="Char0"/>
          <w:rFonts w:hint="eastAsia"/>
          <w:rtl/>
        </w:rPr>
        <w:t>عليه</w:t>
      </w:r>
      <w:r w:rsidR="00AA2812" w:rsidRPr="00774092">
        <w:rPr>
          <w:rStyle w:val="Char0"/>
          <w:rtl/>
        </w:rPr>
        <w:t xml:space="preserve"> </w:t>
      </w:r>
      <w:r w:rsidR="00AA2812" w:rsidRPr="00774092">
        <w:rPr>
          <w:rStyle w:val="Char0"/>
          <w:rFonts w:hint="eastAsia"/>
          <w:rtl/>
        </w:rPr>
        <w:t>وسلم</w:t>
      </w:r>
      <w:r w:rsidRPr="00774092">
        <w:rPr>
          <w:rStyle w:val="Char0"/>
          <w:rFonts w:hint="cs"/>
          <w:rtl/>
        </w:rPr>
        <w:t>»</w:t>
      </w:r>
      <w:r w:rsidRPr="00E77C4D">
        <w:rPr>
          <w:rStyle w:val="Char3"/>
          <w:rFonts w:hint="cs"/>
          <w:vertAlign w:val="superscript"/>
          <w:rtl/>
        </w:rPr>
        <w:t>(</w:t>
      </w:r>
      <w:r w:rsidRPr="00E77C4D">
        <w:rPr>
          <w:rStyle w:val="Char3"/>
          <w:vertAlign w:val="superscript"/>
          <w:rtl/>
        </w:rPr>
        <w:footnoteReference w:id="180"/>
      </w:r>
      <w:r w:rsidRPr="00E77C4D">
        <w:rPr>
          <w:rStyle w:val="Char3"/>
          <w:rFonts w:hint="cs"/>
          <w:vertAlign w:val="superscript"/>
          <w:rtl/>
        </w:rPr>
        <w:t>)</w:t>
      </w:r>
      <w:r w:rsidRPr="00EB4951">
        <w:rPr>
          <w:rStyle w:val="Char3"/>
          <w:rFonts w:hint="cs"/>
          <w:rtl/>
        </w:rPr>
        <w:t>.</w:t>
      </w:r>
    </w:p>
    <w:p w:rsidR="00587584" w:rsidRPr="00EB4951" w:rsidRDefault="00AC6B79" w:rsidP="00FD77E4">
      <w:pPr>
        <w:ind w:firstLine="284"/>
        <w:jc w:val="both"/>
        <w:rPr>
          <w:rStyle w:val="Char3"/>
          <w:rtl/>
        </w:rPr>
      </w:pPr>
      <w:r w:rsidRPr="00EB4951">
        <w:rPr>
          <w:rStyle w:val="Char3"/>
          <w:rFonts w:hint="cs"/>
          <w:rtl/>
        </w:rPr>
        <w:t>«</w:t>
      </w:r>
      <w:r w:rsidR="00587584" w:rsidRPr="00EB4951">
        <w:rPr>
          <w:rStyle w:val="Char3"/>
          <w:rFonts w:hint="cs"/>
          <w:rtl/>
        </w:rPr>
        <w:t>پس پدر و افراد قبیل</w:t>
      </w:r>
      <w:r w:rsidR="00152672">
        <w:rPr>
          <w:rStyle w:val="Char3"/>
          <w:rFonts w:hint="cs"/>
          <w:rtl/>
        </w:rPr>
        <w:t>ۀ</w:t>
      </w:r>
      <w:r w:rsidR="00587584" w:rsidRPr="00EB4951">
        <w:rPr>
          <w:rStyle w:val="Char3"/>
          <w:rFonts w:hint="cs"/>
          <w:rtl/>
        </w:rPr>
        <w:t xml:space="preserve"> وی او را در مکه زندان کردند تا جنگ خندق در زندان به سر برد و پس از جنگ خندق به خدمت رسول خدا</w:t>
      </w:r>
      <w:r w:rsidR="00E043C8" w:rsidRPr="00E043C8">
        <w:rPr>
          <w:rFonts w:cs="CTraditional Arabic" w:hint="cs"/>
          <w:rtl/>
          <w:lang w:bidi="fa-IR"/>
        </w:rPr>
        <w:t xml:space="preserve">ص </w:t>
      </w:r>
      <w:r w:rsidR="00587584" w:rsidRPr="00EB4951">
        <w:rPr>
          <w:rStyle w:val="Char3"/>
          <w:rFonts w:hint="cs"/>
          <w:rtl/>
        </w:rPr>
        <w:t>در مدینه حاضر گردید</w:t>
      </w:r>
      <w:r w:rsidRPr="00EB4951">
        <w:rPr>
          <w:rStyle w:val="Char3"/>
          <w:rFonts w:hint="cs"/>
          <w:rtl/>
        </w:rPr>
        <w:t>»</w:t>
      </w:r>
      <w:r w:rsidR="00587584" w:rsidRPr="00EB4951">
        <w:rPr>
          <w:rStyle w:val="Char3"/>
          <w:rFonts w:hint="cs"/>
          <w:rtl/>
        </w:rPr>
        <w:t>.</w:t>
      </w:r>
    </w:p>
    <w:p w:rsidR="00B240C3" w:rsidRPr="0063184A" w:rsidRDefault="00E84F17" w:rsidP="00F409CE">
      <w:pPr>
        <w:pStyle w:val="a1"/>
        <w:rPr>
          <w:rtl/>
        </w:rPr>
      </w:pPr>
      <w:bookmarkStart w:id="52" w:name="_Toc424209893"/>
      <w:r w:rsidRPr="0063184A">
        <w:rPr>
          <w:rFonts w:hint="cs"/>
          <w:rtl/>
        </w:rPr>
        <w:t>یک واقعه‌ای ایمان‌افروز و آموزنده</w:t>
      </w:r>
      <w:bookmarkEnd w:id="52"/>
    </w:p>
    <w:p w:rsidR="00E84F17" w:rsidRPr="00EB4951" w:rsidRDefault="009A677D" w:rsidP="00FD77E4">
      <w:pPr>
        <w:ind w:firstLine="284"/>
        <w:jc w:val="both"/>
        <w:rPr>
          <w:rStyle w:val="Char3"/>
          <w:rtl/>
        </w:rPr>
      </w:pPr>
      <w:r w:rsidRPr="00EB4951">
        <w:rPr>
          <w:rStyle w:val="Char3"/>
          <w:rFonts w:hint="cs"/>
          <w:rtl/>
        </w:rPr>
        <w:t>شیخ الاسلام و حضرت علامه ابن عبدالبر رحمهما الله تعالی در ضمن بیان شهادت ایشان واقعه ایمان</w:t>
      </w:r>
      <w:r w:rsidRPr="00EB4951">
        <w:rPr>
          <w:rStyle w:val="Char3"/>
          <w:rFonts w:hint="eastAsia"/>
          <w:rtl/>
        </w:rPr>
        <w:t>‌</w:t>
      </w:r>
      <w:r w:rsidRPr="00EB4951">
        <w:rPr>
          <w:rStyle w:val="Char3"/>
          <w:rFonts w:hint="cs"/>
          <w:rtl/>
        </w:rPr>
        <w:t>افروزی نقل کرده</w:t>
      </w:r>
      <w:r w:rsidR="001F5F81" w:rsidRPr="00EB4951">
        <w:rPr>
          <w:rStyle w:val="Char3"/>
          <w:rFonts w:hint="cs"/>
          <w:rtl/>
        </w:rPr>
        <w:t>‌اند.</w:t>
      </w:r>
    </w:p>
    <w:p w:rsidR="003C1E69" w:rsidRPr="00EB4951" w:rsidRDefault="003C1E69" w:rsidP="00FD77E4">
      <w:pPr>
        <w:ind w:firstLine="284"/>
        <w:jc w:val="both"/>
        <w:rPr>
          <w:rStyle w:val="Char3"/>
          <w:rtl/>
        </w:rPr>
      </w:pPr>
      <w:r w:rsidRPr="00EB4951">
        <w:rPr>
          <w:rStyle w:val="Char3"/>
          <w:rFonts w:hint="cs"/>
          <w:rtl/>
        </w:rPr>
        <w:t>در روز جنگ اجنادین (که در زمان خلافت حضرت ابوبکر صدیق</w:t>
      </w:r>
      <w:r w:rsidR="00203A69" w:rsidRPr="00203A69">
        <w:rPr>
          <w:rFonts w:cs="CTraditional Arabic" w:hint="cs"/>
          <w:rtl/>
          <w:lang w:bidi="fa-IR"/>
        </w:rPr>
        <w:t xml:space="preserve">س </w:t>
      </w:r>
      <w:r w:rsidRPr="00EB4951">
        <w:rPr>
          <w:rStyle w:val="Char3"/>
          <w:rFonts w:hint="cs"/>
          <w:rtl/>
        </w:rPr>
        <w:t xml:space="preserve">در سال سیزدهم هجری بین مسلمانان و رومیان به فرماندهی خالد بن ولید رخ داد </w:t>
      </w:r>
      <w:r>
        <w:rPr>
          <w:rFonts w:cs="Times New Roman" w:hint="cs"/>
          <w:rtl/>
          <w:lang w:bidi="fa-IR"/>
        </w:rPr>
        <w:t>–</w:t>
      </w:r>
      <w:r w:rsidRPr="00EB4951">
        <w:rPr>
          <w:rStyle w:val="Char3"/>
          <w:rFonts w:hint="cs"/>
          <w:rtl/>
        </w:rPr>
        <w:t xml:space="preserve"> مترجم) چون لشکر رومیان شکست خورده، عقب‌نشینی کرد آنگاه در موضعی گرد آمدند که راهش خیلی تنگ و باریک بود و به جز یک نفر نمی‌توانست کسی دیگر از آنجا گذر نماید، و رومیان در همان جا به جنگ ادامه دادند، در همان نقطه تنها حضرت هشام بن عاص</w:t>
      </w:r>
      <w:r w:rsidR="00203A69" w:rsidRPr="00203A69">
        <w:rPr>
          <w:rFonts w:cs="CTraditional Arabic" w:hint="cs"/>
          <w:rtl/>
          <w:lang w:bidi="fa-IR"/>
        </w:rPr>
        <w:t xml:space="preserve">س </w:t>
      </w:r>
      <w:r w:rsidRPr="00EB4951">
        <w:rPr>
          <w:rStyle w:val="Char3"/>
          <w:rFonts w:hint="cs"/>
          <w:rtl/>
        </w:rPr>
        <w:t>پیش روی کرد و به جنگ با رومیان ادامه داد تا به شهادت رسید، و جسدش در وسط همان در</w:t>
      </w:r>
      <w:r w:rsidR="00152672">
        <w:rPr>
          <w:rStyle w:val="Char3"/>
          <w:rFonts w:hint="cs"/>
          <w:rtl/>
        </w:rPr>
        <w:t>ۀ</w:t>
      </w:r>
      <w:r w:rsidRPr="00EB4951">
        <w:rPr>
          <w:rStyle w:val="Char3"/>
          <w:rFonts w:hint="cs"/>
          <w:rtl/>
        </w:rPr>
        <w:t xml:space="preserve"> باریک و تنگه افتاد، و راه را به روی سایر مجاهدان اسلام مسدود کرد، وقتی که مجاهدان به آنجا رسیدند جز با گذشتن از روی جسد او و پایمال‌کردنش چاره‌ای دیگر نبود، انگاه مجاهدان اسلام از این که با سُم اسب‌ها جناز</w:t>
      </w:r>
      <w:r w:rsidR="00152672">
        <w:rPr>
          <w:rStyle w:val="Char3"/>
          <w:rFonts w:hint="cs"/>
          <w:rtl/>
        </w:rPr>
        <w:t>ۀ</w:t>
      </w:r>
      <w:r w:rsidRPr="00EB4951">
        <w:rPr>
          <w:rStyle w:val="Char3"/>
          <w:rFonts w:hint="cs"/>
          <w:rtl/>
        </w:rPr>
        <w:t xml:space="preserve"> این شهید را پایمال کرده از روی آن به طرف دشمن گذر نمایند تحاشی و اجتناب کردند، (برادر بزرگ حضرت هشام) حضرت عمرو بن العاص به مردم خطاب کرده چنین فرمود:</w:t>
      </w:r>
    </w:p>
    <w:p w:rsidR="00453B1C" w:rsidRPr="00EB4951" w:rsidRDefault="003C1E69" w:rsidP="00FD77E4">
      <w:pPr>
        <w:ind w:firstLine="284"/>
        <w:jc w:val="both"/>
        <w:rPr>
          <w:rStyle w:val="Char3"/>
          <w:rtl/>
        </w:rPr>
      </w:pPr>
      <w:r w:rsidRPr="00774092">
        <w:rPr>
          <w:rStyle w:val="Char0"/>
          <w:rFonts w:hint="cs"/>
          <w:rtl/>
        </w:rPr>
        <w:t>«</w:t>
      </w:r>
      <w:r w:rsidR="00CB48B4" w:rsidRPr="00774092">
        <w:rPr>
          <w:rStyle w:val="Char0"/>
          <w:rFonts w:hint="eastAsia"/>
          <w:rtl/>
        </w:rPr>
        <w:t>أيها</w:t>
      </w:r>
      <w:r w:rsidR="00CB48B4" w:rsidRPr="00774092">
        <w:rPr>
          <w:rStyle w:val="Char0"/>
          <w:rtl/>
        </w:rPr>
        <w:t xml:space="preserve"> </w:t>
      </w:r>
      <w:r w:rsidR="00CB48B4" w:rsidRPr="00774092">
        <w:rPr>
          <w:rStyle w:val="Char0"/>
          <w:rFonts w:hint="eastAsia"/>
          <w:rtl/>
        </w:rPr>
        <w:t>الناس</w:t>
      </w:r>
      <w:r w:rsidR="00ED5FCC" w:rsidRPr="00774092">
        <w:rPr>
          <w:rStyle w:val="Char0"/>
          <w:rFonts w:hint="cs"/>
          <w:rtl/>
        </w:rPr>
        <w:t>!</w:t>
      </w:r>
      <w:r w:rsidR="00CB48B4" w:rsidRPr="00774092">
        <w:rPr>
          <w:rStyle w:val="Char0"/>
          <w:rtl/>
        </w:rPr>
        <w:t xml:space="preserve"> </w:t>
      </w:r>
      <w:r w:rsidR="00CB48B4" w:rsidRPr="00774092">
        <w:rPr>
          <w:rStyle w:val="Char0"/>
          <w:rFonts w:hint="eastAsia"/>
          <w:rtl/>
        </w:rPr>
        <w:t>إن</w:t>
      </w:r>
      <w:r w:rsidR="00CB48B4" w:rsidRPr="00774092">
        <w:rPr>
          <w:rStyle w:val="Char0"/>
          <w:rtl/>
        </w:rPr>
        <w:t xml:space="preserve"> </w:t>
      </w:r>
      <w:r w:rsidR="00CB48B4" w:rsidRPr="00774092">
        <w:rPr>
          <w:rStyle w:val="Char0"/>
          <w:rFonts w:hint="eastAsia"/>
          <w:rtl/>
        </w:rPr>
        <w:t>الله</w:t>
      </w:r>
      <w:r w:rsidR="00CB48B4" w:rsidRPr="00774092">
        <w:rPr>
          <w:rStyle w:val="Char0"/>
          <w:rtl/>
        </w:rPr>
        <w:t xml:space="preserve"> </w:t>
      </w:r>
      <w:r w:rsidR="00CB48B4" w:rsidRPr="00774092">
        <w:rPr>
          <w:rStyle w:val="Char0"/>
          <w:rFonts w:hint="eastAsia"/>
          <w:rtl/>
        </w:rPr>
        <w:t>قد</w:t>
      </w:r>
      <w:r w:rsidR="00CB48B4" w:rsidRPr="00774092">
        <w:rPr>
          <w:rStyle w:val="Char0"/>
          <w:rtl/>
        </w:rPr>
        <w:t xml:space="preserve"> </w:t>
      </w:r>
      <w:r w:rsidR="00774092">
        <w:rPr>
          <w:rStyle w:val="Char0"/>
          <w:rFonts w:hint="cs"/>
          <w:rtl/>
        </w:rPr>
        <w:t>أ</w:t>
      </w:r>
      <w:r w:rsidR="00CB48B4" w:rsidRPr="00774092">
        <w:rPr>
          <w:rStyle w:val="Char0"/>
          <w:rFonts w:hint="eastAsia"/>
          <w:rtl/>
        </w:rPr>
        <w:t>ستشهده</w:t>
      </w:r>
      <w:r w:rsidR="00CB48B4" w:rsidRPr="00774092">
        <w:rPr>
          <w:rStyle w:val="Char0"/>
          <w:rtl/>
        </w:rPr>
        <w:t xml:space="preserve"> </w:t>
      </w:r>
      <w:r w:rsidR="00CB48B4" w:rsidRPr="00774092">
        <w:rPr>
          <w:rStyle w:val="Char0"/>
          <w:rFonts w:hint="eastAsia"/>
          <w:rtl/>
        </w:rPr>
        <w:t>ورفع</w:t>
      </w:r>
      <w:r w:rsidR="00CB48B4" w:rsidRPr="00774092">
        <w:rPr>
          <w:rStyle w:val="Char0"/>
          <w:rtl/>
        </w:rPr>
        <w:t xml:space="preserve"> </w:t>
      </w:r>
      <w:r w:rsidR="00CB48B4" w:rsidRPr="00774092">
        <w:rPr>
          <w:rStyle w:val="Char0"/>
          <w:rFonts w:hint="eastAsia"/>
          <w:rtl/>
        </w:rPr>
        <w:t>روحه</w:t>
      </w:r>
      <w:r w:rsidR="00CB48B4" w:rsidRPr="00774092">
        <w:rPr>
          <w:rStyle w:val="Char0"/>
          <w:rtl/>
        </w:rPr>
        <w:t xml:space="preserve"> </w:t>
      </w:r>
      <w:r w:rsidR="00CB48B4" w:rsidRPr="00774092">
        <w:rPr>
          <w:rStyle w:val="Char0"/>
          <w:rFonts w:hint="eastAsia"/>
          <w:rtl/>
        </w:rPr>
        <w:t>وإنما</w:t>
      </w:r>
      <w:r w:rsidR="00CB48B4" w:rsidRPr="00774092">
        <w:rPr>
          <w:rStyle w:val="Char0"/>
          <w:rtl/>
        </w:rPr>
        <w:t xml:space="preserve"> </w:t>
      </w:r>
      <w:r w:rsidR="00CB48B4" w:rsidRPr="00774092">
        <w:rPr>
          <w:rStyle w:val="Char0"/>
          <w:rFonts w:hint="eastAsia"/>
          <w:rtl/>
        </w:rPr>
        <w:t>هي</w:t>
      </w:r>
      <w:r w:rsidR="00CB48B4" w:rsidRPr="00774092">
        <w:rPr>
          <w:rStyle w:val="Char0"/>
          <w:rtl/>
        </w:rPr>
        <w:t xml:space="preserve"> </w:t>
      </w:r>
      <w:r w:rsidR="00CB48B4" w:rsidRPr="00774092">
        <w:rPr>
          <w:rStyle w:val="Char0"/>
          <w:rFonts w:hint="eastAsia"/>
          <w:rtl/>
        </w:rPr>
        <w:t>جثة</w:t>
      </w:r>
      <w:r w:rsidR="00CB48B4" w:rsidRPr="00774092">
        <w:rPr>
          <w:rStyle w:val="Char0"/>
          <w:rtl/>
        </w:rPr>
        <w:t xml:space="preserve"> </w:t>
      </w:r>
      <w:r w:rsidR="00CB48B4" w:rsidRPr="00774092">
        <w:rPr>
          <w:rStyle w:val="Char0"/>
          <w:rFonts w:hint="eastAsia"/>
          <w:rtl/>
        </w:rPr>
        <w:t>فأوطئوه</w:t>
      </w:r>
      <w:r w:rsidR="00CB48B4" w:rsidRPr="00774092">
        <w:rPr>
          <w:rStyle w:val="Char0"/>
          <w:rtl/>
        </w:rPr>
        <w:t xml:space="preserve"> </w:t>
      </w:r>
      <w:r w:rsidR="00CB48B4" w:rsidRPr="00774092">
        <w:rPr>
          <w:rStyle w:val="Char0"/>
          <w:rFonts w:hint="eastAsia"/>
          <w:rtl/>
        </w:rPr>
        <w:t>الخيل</w:t>
      </w:r>
      <w:r w:rsidR="00CB48B4" w:rsidRPr="00774092">
        <w:rPr>
          <w:rStyle w:val="Char0"/>
          <w:rtl/>
        </w:rPr>
        <w:t xml:space="preserve"> </w:t>
      </w:r>
      <w:r w:rsidR="00CB48B4" w:rsidRPr="00774092">
        <w:rPr>
          <w:rStyle w:val="Char0"/>
          <w:rFonts w:hint="eastAsia"/>
          <w:rtl/>
        </w:rPr>
        <w:t>ثم</w:t>
      </w:r>
      <w:r w:rsidR="00CB48B4" w:rsidRPr="00774092">
        <w:rPr>
          <w:rStyle w:val="Char0"/>
          <w:rtl/>
        </w:rPr>
        <w:t xml:space="preserve"> </w:t>
      </w:r>
      <w:r w:rsidR="00CB48B4" w:rsidRPr="00774092">
        <w:rPr>
          <w:rStyle w:val="Char0"/>
          <w:rFonts w:hint="eastAsia"/>
          <w:rtl/>
        </w:rPr>
        <w:t>أوطأه</w:t>
      </w:r>
      <w:r w:rsidR="00CB48B4" w:rsidRPr="00774092">
        <w:rPr>
          <w:rStyle w:val="Char0"/>
          <w:rtl/>
        </w:rPr>
        <w:t xml:space="preserve"> </w:t>
      </w:r>
      <w:r w:rsidR="00CB48B4" w:rsidRPr="00774092">
        <w:rPr>
          <w:rStyle w:val="Char0"/>
          <w:rFonts w:hint="eastAsia"/>
          <w:rtl/>
        </w:rPr>
        <w:t>هو</w:t>
      </w:r>
      <w:r w:rsidR="00CB48B4" w:rsidRPr="00774092">
        <w:rPr>
          <w:rStyle w:val="Char0"/>
          <w:rtl/>
        </w:rPr>
        <w:t xml:space="preserve"> </w:t>
      </w:r>
      <w:r w:rsidR="00CB48B4" w:rsidRPr="00774092">
        <w:rPr>
          <w:rStyle w:val="Char0"/>
          <w:rFonts w:hint="eastAsia"/>
          <w:rtl/>
        </w:rPr>
        <w:t>ثم</w:t>
      </w:r>
      <w:r w:rsidR="00CB48B4" w:rsidRPr="00774092">
        <w:rPr>
          <w:rStyle w:val="Char0"/>
          <w:rtl/>
        </w:rPr>
        <w:t xml:space="preserve"> </w:t>
      </w:r>
      <w:r w:rsidR="00CB48B4" w:rsidRPr="00774092">
        <w:rPr>
          <w:rStyle w:val="Char0"/>
          <w:rFonts w:hint="eastAsia"/>
          <w:rtl/>
        </w:rPr>
        <w:t>تبعه</w:t>
      </w:r>
      <w:r w:rsidR="00CB48B4" w:rsidRPr="00774092">
        <w:rPr>
          <w:rStyle w:val="Char0"/>
          <w:rtl/>
        </w:rPr>
        <w:t xml:space="preserve"> </w:t>
      </w:r>
      <w:r w:rsidR="00CB48B4" w:rsidRPr="00774092">
        <w:rPr>
          <w:rStyle w:val="Char0"/>
          <w:rFonts w:hint="eastAsia"/>
          <w:rtl/>
        </w:rPr>
        <w:t>الناس</w:t>
      </w:r>
      <w:r w:rsidR="00CB48B4" w:rsidRPr="00774092">
        <w:rPr>
          <w:rStyle w:val="Char0"/>
          <w:rtl/>
        </w:rPr>
        <w:t xml:space="preserve"> </w:t>
      </w:r>
      <w:r w:rsidR="00CB48B4" w:rsidRPr="00774092">
        <w:rPr>
          <w:rStyle w:val="Char0"/>
          <w:rFonts w:hint="eastAsia"/>
          <w:rtl/>
        </w:rPr>
        <w:t>حتى</w:t>
      </w:r>
      <w:r w:rsidR="00CB48B4" w:rsidRPr="00774092">
        <w:rPr>
          <w:rStyle w:val="Char0"/>
          <w:rtl/>
        </w:rPr>
        <w:t xml:space="preserve"> </w:t>
      </w:r>
      <w:r w:rsidR="00CB48B4" w:rsidRPr="00774092">
        <w:rPr>
          <w:rStyle w:val="Char0"/>
          <w:rFonts w:hint="eastAsia"/>
          <w:rtl/>
        </w:rPr>
        <w:t>قطعوه</w:t>
      </w:r>
      <w:r w:rsidR="00CB48B4" w:rsidRPr="00774092">
        <w:rPr>
          <w:rStyle w:val="Char0"/>
          <w:rtl/>
        </w:rPr>
        <w:t xml:space="preserve"> </w:t>
      </w:r>
      <w:r w:rsidR="00CB48B4" w:rsidRPr="00774092">
        <w:rPr>
          <w:rStyle w:val="Char0"/>
          <w:rFonts w:hint="eastAsia"/>
          <w:rtl/>
        </w:rPr>
        <w:t>فلما</w:t>
      </w:r>
      <w:r w:rsidR="00CB48B4" w:rsidRPr="00774092">
        <w:rPr>
          <w:rStyle w:val="Char0"/>
          <w:rtl/>
        </w:rPr>
        <w:t xml:space="preserve"> </w:t>
      </w:r>
      <w:r w:rsidR="00CB48B4" w:rsidRPr="00774092">
        <w:rPr>
          <w:rStyle w:val="Char0"/>
          <w:rFonts w:hint="eastAsia"/>
          <w:rtl/>
        </w:rPr>
        <w:t>انتهت</w:t>
      </w:r>
      <w:r w:rsidR="00CB48B4" w:rsidRPr="00774092">
        <w:rPr>
          <w:rStyle w:val="Char0"/>
          <w:rtl/>
        </w:rPr>
        <w:t xml:space="preserve"> </w:t>
      </w:r>
      <w:r w:rsidR="00CB48B4" w:rsidRPr="00774092">
        <w:rPr>
          <w:rStyle w:val="Char0"/>
          <w:rFonts w:hint="eastAsia"/>
          <w:rtl/>
        </w:rPr>
        <w:t>الهزيمة</w:t>
      </w:r>
      <w:r w:rsidR="00CB48B4" w:rsidRPr="00774092">
        <w:rPr>
          <w:rStyle w:val="Char0"/>
          <w:rtl/>
        </w:rPr>
        <w:t xml:space="preserve"> </w:t>
      </w:r>
      <w:r w:rsidR="00CB48B4" w:rsidRPr="00774092">
        <w:rPr>
          <w:rStyle w:val="Char0"/>
          <w:rFonts w:hint="eastAsia"/>
          <w:rtl/>
        </w:rPr>
        <w:t>ورجع</w:t>
      </w:r>
      <w:r w:rsidR="00CB48B4" w:rsidRPr="00774092">
        <w:rPr>
          <w:rStyle w:val="Char0"/>
          <w:rtl/>
        </w:rPr>
        <w:t xml:space="preserve"> </w:t>
      </w:r>
      <w:r w:rsidR="00CB48B4" w:rsidRPr="00774092">
        <w:rPr>
          <w:rStyle w:val="Char0"/>
          <w:rFonts w:hint="eastAsia"/>
          <w:rtl/>
        </w:rPr>
        <w:t>المسلمون</w:t>
      </w:r>
      <w:r w:rsidR="00CB48B4" w:rsidRPr="00774092">
        <w:rPr>
          <w:rStyle w:val="Char0"/>
          <w:rtl/>
        </w:rPr>
        <w:t xml:space="preserve"> </w:t>
      </w:r>
      <w:r w:rsidR="00CB48B4" w:rsidRPr="00774092">
        <w:rPr>
          <w:rStyle w:val="Char0"/>
          <w:rFonts w:hint="eastAsia"/>
          <w:rtl/>
        </w:rPr>
        <w:t>إلى</w:t>
      </w:r>
      <w:r w:rsidR="00CB48B4" w:rsidRPr="00774092">
        <w:rPr>
          <w:rStyle w:val="Char0"/>
          <w:rtl/>
        </w:rPr>
        <w:t xml:space="preserve"> </w:t>
      </w:r>
      <w:r w:rsidR="00CB48B4" w:rsidRPr="00774092">
        <w:rPr>
          <w:rStyle w:val="Char0"/>
          <w:rFonts w:hint="eastAsia"/>
          <w:rtl/>
        </w:rPr>
        <w:t>العسكر</w:t>
      </w:r>
      <w:r w:rsidR="00CB48B4" w:rsidRPr="00774092">
        <w:rPr>
          <w:rStyle w:val="Char0"/>
          <w:rtl/>
        </w:rPr>
        <w:t xml:space="preserve"> </w:t>
      </w:r>
      <w:r w:rsidR="00CB48B4" w:rsidRPr="00774092">
        <w:rPr>
          <w:rStyle w:val="Char0"/>
          <w:rFonts w:hint="eastAsia"/>
          <w:rtl/>
        </w:rPr>
        <w:t>كر</w:t>
      </w:r>
      <w:r w:rsidR="00CB48B4" w:rsidRPr="00774092">
        <w:rPr>
          <w:rStyle w:val="Char0"/>
          <w:rtl/>
        </w:rPr>
        <w:t xml:space="preserve"> </w:t>
      </w:r>
      <w:r w:rsidR="00CB48B4" w:rsidRPr="00774092">
        <w:rPr>
          <w:rStyle w:val="Char0"/>
          <w:rFonts w:hint="eastAsia"/>
          <w:rtl/>
        </w:rPr>
        <w:t>إليه</w:t>
      </w:r>
      <w:r w:rsidR="00CB48B4" w:rsidRPr="00774092">
        <w:rPr>
          <w:rStyle w:val="Char0"/>
          <w:rtl/>
        </w:rPr>
        <w:t xml:space="preserve"> </w:t>
      </w:r>
      <w:r w:rsidR="00CB48B4" w:rsidRPr="00774092">
        <w:rPr>
          <w:rStyle w:val="Char0"/>
          <w:rFonts w:hint="eastAsia"/>
          <w:rtl/>
        </w:rPr>
        <w:t>عمرو</w:t>
      </w:r>
      <w:r w:rsidR="00CB48B4" w:rsidRPr="00774092">
        <w:rPr>
          <w:rStyle w:val="Char0"/>
          <w:rtl/>
        </w:rPr>
        <w:t xml:space="preserve"> </w:t>
      </w:r>
      <w:r w:rsidR="00CB48B4" w:rsidRPr="00774092">
        <w:rPr>
          <w:rStyle w:val="Char0"/>
          <w:rFonts w:hint="eastAsia"/>
          <w:rtl/>
        </w:rPr>
        <w:t>فجعل</w:t>
      </w:r>
      <w:r w:rsidR="00CB48B4" w:rsidRPr="00774092">
        <w:rPr>
          <w:rStyle w:val="Char0"/>
          <w:rtl/>
        </w:rPr>
        <w:t xml:space="preserve"> </w:t>
      </w:r>
      <w:r w:rsidR="00CB48B4" w:rsidRPr="00774092">
        <w:rPr>
          <w:rStyle w:val="Char0"/>
          <w:rFonts w:hint="eastAsia"/>
          <w:rtl/>
        </w:rPr>
        <w:t>يجمع</w:t>
      </w:r>
      <w:r w:rsidR="00CB48B4" w:rsidRPr="00774092">
        <w:rPr>
          <w:rStyle w:val="Char0"/>
          <w:rtl/>
        </w:rPr>
        <w:t xml:space="preserve"> </w:t>
      </w:r>
      <w:r w:rsidR="00CB48B4" w:rsidRPr="00774092">
        <w:rPr>
          <w:rStyle w:val="Char0"/>
          <w:rFonts w:hint="eastAsia"/>
          <w:rtl/>
        </w:rPr>
        <w:t>لحمه</w:t>
      </w:r>
      <w:r w:rsidR="00CB48B4" w:rsidRPr="00774092">
        <w:rPr>
          <w:rStyle w:val="Char0"/>
          <w:rtl/>
        </w:rPr>
        <w:t xml:space="preserve"> </w:t>
      </w:r>
      <w:r w:rsidR="00CB48B4" w:rsidRPr="00774092">
        <w:rPr>
          <w:rStyle w:val="Char0"/>
          <w:rFonts w:hint="eastAsia"/>
          <w:rtl/>
        </w:rPr>
        <w:t>وأعضاؤه</w:t>
      </w:r>
      <w:r w:rsidR="00CB48B4" w:rsidRPr="00774092">
        <w:rPr>
          <w:rStyle w:val="Char0"/>
          <w:rtl/>
        </w:rPr>
        <w:t xml:space="preserve"> </w:t>
      </w:r>
      <w:r w:rsidR="00CB48B4" w:rsidRPr="00774092">
        <w:rPr>
          <w:rStyle w:val="Char0"/>
          <w:rFonts w:hint="eastAsia"/>
          <w:rtl/>
        </w:rPr>
        <w:t>وعظامه</w:t>
      </w:r>
      <w:r w:rsidR="00CB48B4" w:rsidRPr="00774092">
        <w:rPr>
          <w:rStyle w:val="Char0"/>
          <w:rtl/>
        </w:rPr>
        <w:t xml:space="preserve"> </w:t>
      </w:r>
      <w:r w:rsidR="00CB48B4" w:rsidRPr="00774092">
        <w:rPr>
          <w:rStyle w:val="Char0"/>
          <w:rFonts w:hint="eastAsia"/>
          <w:rtl/>
        </w:rPr>
        <w:t>ثم</w:t>
      </w:r>
      <w:r w:rsidR="00CB48B4" w:rsidRPr="00774092">
        <w:rPr>
          <w:rStyle w:val="Char0"/>
          <w:rtl/>
        </w:rPr>
        <w:t xml:space="preserve"> </w:t>
      </w:r>
      <w:r w:rsidR="00CB48B4" w:rsidRPr="00774092">
        <w:rPr>
          <w:rStyle w:val="Char0"/>
          <w:rFonts w:hint="eastAsia"/>
          <w:rtl/>
        </w:rPr>
        <w:t>حمله</w:t>
      </w:r>
      <w:r w:rsidR="00CB48B4" w:rsidRPr="00774092">
        <w:rPr>
          <w:rStyle w:val="Char0"/>
          <w:rtl/>
        </w:rPr>
        <w:t xml:space="preserve"> </w:t>
      </w:r>
      <w:r w:rsidR="00CB48B4" w:rsidRPr="00774092">
        <w:rPr>
          <w:rStyle w:val="Char0"/>
          <w:rFonts w:hint="eastAsia"/>
          <w:rtl/>
        </w:rPr>
        <w:t>في</w:t>
      </w:r>
      <w:r w:rsidR="00CB48B4" w:rsidRPr="00774092">
        <w:rPr>
          <w:rStyle w:val="Char0"/>
          <w:rtl/>
        </w:rPr>
        <w:t xml:space="preserve"> </w:t>
      </w:r>
      <w:r w:rsidR="00CB48B4" w:rsidRPr="00774092">
        <w:rPr>
          <w:rStyle w:val="Char0"/>
          <w:rFonts w:hint="eastAsia"/>
          <w:rtl/>
        </w:rPr>
        <w:t>نطع</w:t>
      </w:r>
      <w:r w:rsidR="00CB48B4" w:rsidRPr="00774092">
        <w:rPr>
          <w:rStyle w:val="Char0"/>
          <w:rtl/>
        </w:rPr>
        <w:t xml:space="preserve"> </w:t>
      </w:r>
      <w:r w:rsidR="00CB48B4" w:rsidRPr="00774092">
        <w:rPr>
          <w:rStyle w:val="Char0"/>
          <w:rFonts w:hint="eastAsia"/>
          <w:rtl/>
        </w:rPr>
        <w:t>فواراه</w:t>
      </w:r>
      <w:r w:rsidRPr="00774092">
        <w:rPr>
          <w:rStyle w:val="Char0"/>
          <w:rFonts w:hint="cs"/>
          <w:rtl/>
        </w:rPr>
        <w:t>»</w:t>
      </w:r>
      <w:r w:rsidRPr="00C62D0B">
        <w:rPr>
          <w:rStyle w:val="Char3"/>
          <w:rFonts w:hint="cs"/>
          <w:vertAlign w:val="superscript"/>
          <w:rtl/>
        </w:rPr>
        <w:t>(</w:t>
      </w:r>
      <w:r w:rsidRPr="00C62D0B">
        <w:rPr>
          <w:rStyle w:val="Char3"/>
          <w:vertAlign w:val="superscript"/>
          <w:rtl/>
        </w:rPr>
        <w:footnoteReference w:id="181"/>
      </w:r>
      <w:r w:rsidRPr="00C62D0B">
        <w:rPr>
          <w:rStyle w:val="Char3"/>
          <w:rFonts w:hint="cs"/>
          <w:vertAlign w:val="superscript"/>
          <w:rtl/>
        </w:rPr>
        <w:t>)</w:t>
      </w:r>
      <w:r w:rsidRPr="00EB4951">
        <w:rPr>
          <w:rStyle w:val="Char3"/>
          <w:rFonts w:hint="cs"/>
          <w:rtl/>
        </w:rPr>
        <w:t>.</w:t>
      </w:r>
    </w:p>
    <w:p w:rsidR="003C1E69" w:rsidRPr="00EB4951" w:rsidRDefault="003C1E69" w:rsidP="00FD77E4">
      <w:pPr>
        <w:ind w:firstLine="284"/>
        <w:jc w:val="both"/>
        <w:rPr>
          <w:rStyle w:val="Char3"/>
          <w:rtl/>
        </w:rPr>
      </w:pPr>
      <w:r w:rsidRPr="00EB4951">
        <w:rPr>
          <w:rStyle w:val="Char3"/>
          <w:rFonts w:hint="cs"/>
          <w:rtl/>
        </w:rPr>
        <w:t>ای مردم! همانا خداوند به وی شهادت ارزانی داشت و روحش را (بملأ اعلی برد) و آنچه اینجا افتاده است جثه‌ای بیش نیست، لذا شما آن را پایمال کرده، و از روی وی اسب‌ها را به جلو بتازید، سپس خودش از همه جلوتر جسد برادر را پایمال کرده از آنجا گذر نمود و پس از وی سایر مسلمانان به دنبالش حرکت کردند و از روی جسد حضرت هشام با اسب‌ها گذر نمودند تا این که جسدش تکه تکه شد، پس چون کافران کاملاً شکست خوردند و مسلمانان به لشکرگاه قبلی برگشتند حضرت عمرو</w:t>
      </w:r>
      <w:r w:rsidR="00203A69" w:rsidRPr="00203A69">
        <w:rPr>
          <w:rFonts w:cs="CTraditional Arabic" w:hint="cs"/>
          <w:rtl/>
          <w:lang w:bidi="fa-IR"/>
        </w:rPr>
        <w:t xml:space="preserve">س </w:t>
      </w:r>
      <w:r w:rsidRPr="00EB4951">
        <w:rPr>
          <w:rStyle w:val="Char3"/>
          <w:rFonts w:hint="cs"/>
          <w:rtl/>
        </w:rPr>
        <w:t>به سوی جسد برادرش شتافت و به جمع‌کردن تکه‌های گوشت بدن و اعضأ</w:t>
      </w:r>
      <w:r w:rsidR="00A95FE9" w:rsidRPr="00EB4951">
        <w:rPr>
          <w:rStyle w:val="Char3"/>
          <w:rFonts w:hint="cs"/>
          <w:rtl/>
        </w:rPr>
        <w:t xml:space="preserve"> از هم جدا شده و استخوان‌های منتشر شده</w:t>
      </w:r>
      <w:r w:rsidR="001F5F81" w:rsidRPr="00EB4951">
        <w:rPr>
          <w:rStyle w:val="Char3"/>
          <w:rFonts w:hint="cs"/>
          <w:rtl/>
        </w:rPr>
        <w:t xml:space="preserve">‌اش </w:t>
      </w:r>
      <w:r w:rsidR="00A95FE9" w:rsidRPr="00EB4951">
        <w:rPr>
          <w:rStyle w:val="Char3"/>
          <w:rFonts w:hint="cs"/>
          <w:rtl/>
        </w:rPr>
        <w:t>پرداخت و سپس هم</w:t>
      </w:r>
      <w:r w:rsidR="00152672">
        <w:rPr>
          <w:rStyle w:val="Char3"/>
          <w:rFonts w:hint="cs"/>
          <w:rtl/>
        </w:rPr>
        <w:t>ۀ</w:t>
      </w:r>
      <w:r w:rsidR="001F5F81" w:rsidRPr="00EB4951">
        <w:rPr>
          <w:rStyle w:val="Char3"/>
          <w:rFonts w:hint="cs"/>
          <w:rtl/>
        </w:rPr>
        <w:t xml:space="preserve"> آن‌ها </w:t>
      </w:r>
      <w:r w:rsidR="00A95FE9" w:rsidRPr="00EB4951">
        <w:rPr>
          <w:rStyle w:val="Char3"/>
          <w:rFonts w:hint="cs"/>
          <w:rtl/>
        </w:rPr>
        <w:t>را در پوستینه‌ای پیچیده مدفون ساخت.</w:t>
      </w:r>
    </w:p>
    <w:p w:rsidR="00A95FE9" w:rsidRPr="00EB4951" w:rsidRDefault="00A95FE9" w:rsidP="00FD77E4">
      <w:pPr>
        <w:ind w:firstLine="284"/>
        <w:jc w:val="both"/>
        <w:rPr>
          <w:rStyle w:val="Char3"/>
          <w:rtl/>
        </w:rPr>
      </w:pPr>
      <w:r w:rsidRPr="00EB4951">
        <w:rPr>
          <w:rStyle w:val="Char3"/>
          <w:rFonts w:hint="cs"/>
          <w:rtl/>
        </w:rPr>
        <w:t>الله، الله، چقدر منظره‌ای دردناک و صبر آزماست که برادر کوچک شهید شده است و لاش</w:t>
      </w:r>
      <w:r w:rsidR="00152672">
        <w:rPr>
          <w:rStyle w:val="Char3"/>
          <w:rFonts w:hint="cs"/>
          <w:rtl/>
        </w:rPr>
        <w:t>ۀ</w:t>
      </w:r>
      <w:r w:rsidRPr="00EB4951">
        <w:rPr>
          <w:rStyle w:val="Char3"/>
          <w:rFonts w:hint="cs"/>
          <w:rtl/>
        </w:rPr>
        <w:t xml:space="preserve"> مجروحش در خاک و خون غلطیده در برابر چشمانش افتاده است، ولی از زبان برادر بزرگ نه آه و فغان و نه ناله و شیون بیرون می‌آید!</w:t>
      </w:r>
    </w:p>
    <w:p w:rsidR="00A95FE9" w:rsidRPr="00EB4951" w:rsidRDefault="00A95FE9" w:rsidP="00FD77E4">
      <w:pPr>
        <w:ind w:firstLine="284"/>
        <w:jc w:val="both"/>
        <w:rPr>
          <w:rStyle w:val="Char3"/>
        </w:rPr>
      </w:pPr>
      <w:r w:rsidRPr="00EB4951">
        <w:rPr>
          <w:rStyle w:val="Char3"/>
          <w:rFonts w:hint="cs"/>
          <w:rtl/>
        </w:rPr>
        <w:t>تا لشکر اسلام، لاش</w:t>
      </w:r>
      <w:r w:rsidR="00152672">
        <w:rPr>
          <w:rStyle w:val="Char3"/>
          <w:rFonts w:hint="cs"/>
          <w:rtl/>
        </w:rPr>
        <w:t>ۀ</w:t>
      </w:r>
      <w:r w:rsidRPr="00EB4951">
        <w:rPr>
          <w:rStyle w:val="Char3"/>
          <w:rFonts w:hint="cs"/>
          <w:rtl/>
        </w:rPr>
        <w:t xml:space="preserve"> این شهید را پایمال نکند و با سُم اسب‌های لشکر جسد شهید پاره پاره نگردد و هر مفصل از بدنش جدا و هر عضوی از اعضا جسمش منقطع نشود، و گوشت و پوست او ریزه ریزه نگردند و قلب و جگر وی ذره ذره نشود، فتح اسلام بر کفر میسر نمی‌شود و غلب</w:t>
      </w:r>
      <w:r w:rsidR="00152672">
        <w:rPr>
          <w:rStyle w:val="Char3"/>
          <w:rFonts w:hint="cs"/>
          <w:rtl/>
        </w:rPr>
        <w:t>ۀ</w:t>
      </w:r>
      <w:r w:rsidRPr="00EB4951">
        <w:rPr>
          <w:rStyle w:val="Char3"/>
          <w:rFonts w:hint="cs"/>
          <w:rtl/>
        </w:rPr>
        <w:t xml:space="preserve"> اسلام متصور نیست و در غیر این صورت آئین حیات‌بخش قرآن و نظام راستین اسلام نمی‌تواند کار آید و مقصد تنزیل قرآن و بعثت رسول الله</w:t>
      </w:r>
      <w:r w:rsidR="00E043C8" w:rsidRPr="00E043C8">
        <w:rPr>
          <w:rFonts w:cs="CTraditional Arabic" w:hint="cs"/>
          <w:rtl/>
          <w:lang w:bidi="fa-IR"/>
        </w:rPr>
        <w:t xml:space="preserve">ص </w:t>
      </w:r>
      <w:r w:rsidRPr="00EB4951">
        <w:rPr>
          <w:rStyle w:val="Char3"/>
          <w:rFonts w:hint="cs"/>
          <w:rtl/>
        </w:rPr>
        <w:t>امکان ندارد که حاصل شود.</w:t>
      </w:r>
    </w:p>
    <w:p w:rsidR="00386E84" w:rsidRPr="00DF6144" w:rsidRDefault="00325F61" w:rsidP="00F409CE">
      <w:pPr>
        <w:pStyle w:val="a1"/>
        <w:rPr>
          <w:rtl/>
        </w:rPr>
      </w:pPr>
      <w:bookmarkStart w:id="53" w:name="_Toc424209894"/>
      <w:r w:rsidRPr="00DF6144">
        <w:rPr>
          <w:rFonts w:hint="cs"/>
          <w:rtl/>
        </w:rPr>
        <w:t>روشن‌ترین کردار نمونه در تاریخ</w:t>
      </w:r>
      <w:bookmarkEnd w:id="53"/>
    </w:p>
    <w:p w:rsidR="00325F61" w:rsidRPr="00EB4951" w:rsidRDefault="00DF6144" w:rsidP="00FD77E4">
      <w:pPr>
        <w:ind w:firstLine="284"/>
        <w:jc w:val="both"/>
        <w:rPr>
          <w:rStyle w:val="Char3"/>
          <w:rtl/>
        </w:rPr>
      </w:pPr>
      <w:r w:rsidRPr="00EB4951">
        <w:rPr>
          <w:rStyle w:val="Char3"/>
          <w:rFonts w:hint="cs"/>
          <w:rtl/>
        </w:rPr>
        <w:t>در چنین موقعیت کردار و عملکرد روشن، تابنده، و تابناک و درخشنده یک مرد مسلمان، مجاهد عظیم و صحابی جلیل رسول</w:t>
      </w:r>
      <w:r w:rsidR="00E043C8" w:rsidRPr="00E043C8">
        <w:rPr>
          <w:rFonts w:cs="CTraditional Arabic" w:hint="cs"/>
          <w:rtl/>
          <w:lang w:bidi="fa-IR"/>
        </w:rPr>
        <w:t xml:space="preserve">ص </w:t>
      </w:r>
      <w:r w:rsidRPr="00EB4951">
        <w:rPr>
          <w:rStyle w:val="Char3"/>
          <w:rFonts w:hint="cs"/>
          <w:rtl/>
        </w:rPr>
        <w:t xml:space="preserve">را ملاحظه فرمائید </w:t>
      </w:r>
      <w:r>
        <w:rPr>
          <w:rFonts w:cs="Times New Roman" w:hint="cs"/>
          <w:rtl/>
          <w:lang w:bidi="fa-IR"/>
        </w:rPr>
        <w:t>–</w:t>
      </w:r>
      <w:r w:rsidRPr="00EB4951">
        <w:rPr>
          <w:rStyle w:val="Char3"/>
          <w:rFonts w:hint="cs"/>
          <w:rtl/>
        </w:rPr>
        <w:t xml:space="preserve"> تمام لشکر</w:t>
      </w:r>
      <w:r w:rsidR="00ED683B">
        <w:rPr>
          <w:rStyle w:val="Char3"/>
          <w:rFonts w:hint="cs"/>
          <w:rtl/>
        </w:rPr>
        <w:t xml:space="preserve"> دربارۀ </w:t>
      </w:r>
      <w:r w:rsidRPr="00EB4951">
        <w:rPr>
          <w:rStyle w:val="Char3"/>
          <w:rFonts w:hint="cs"/>
          <w:rtl/>
        </w:rPr>
        <w:t>پایمال‌کردن جسم اطهر یک شهید فی سبیل الله را در زیر سُم اسب‌های جهاد به تأمل و تردد افتاده و حیران است که برای پیش روی به سوی دشمن چه تدبیری اتخاذ نماید تا حرمت این جسد مطهر نیز رعایت شود.</w:t>
      </w:r>
    </w:p>
    <w:p w:rsidR="001659A8" w:rsidRPr="00EB4951" w:rsidRDefault="001659A8" w:rsidP="00FD77E4">
      <w:pPr>
        <w:ind w:firstLine="284"/>
        <w:jc w:val="both"/>
        <w:rPr>
          <w:rStyle w:val="Char3"/>
          <w:rtl/>
        </w:rPr>
      </w:pPr>
      <w:r w:rsidRPr="00EB4951">
        <w:rPr>
          <w:rStyle w:val="Char3"/>
          <w:rFonts w:hint="cs"/>
          <w:rtl/>
        </w:rPr>
        <w:t>ولی برادر بزرگ حضرت هشام شهید، حضرت عمرو بن العاص</w:t>
      </w:r>
      <w:r>
        <w:rPr>
          <w:rFonts w:cs="CTraditional Arabic" w:hint="cs"/>
          <w:rtl/>
          <w:lang w:bidi="fa-IR"/>
        </w:rPr>
        <w:t>ب</w:t>
      </w:r>
      <w:r w:rsidRPr="00EB4951">
        <w:rPr>
          <w:rStyle w:val="Char3"/>
          <w:rFonts w:hint="cs"/>
          <w:rtl/>
        </w:rPr>
        <w:t xml:space="preserve"> برای یک ثانیه هم تردد و تأمل را به قلب خود راه نمی‌دهد و بلافاصله کنار لاش</w:t>
      </w:r>
      <w:r w:rsidR="00152672">
        <w:rPr>
          <w:rStyle w:val="Char3"/>
          <w:rFonts w:hint="cs"/>
          <w:rtl/>
        </w:rPr>
        <w:t>ۀ</w:t>
      </w:r>
      <w:r w:rsidRPr="00EB4951">
        <w:rPr>
          <w:rStyle w:val="Char3"/>
          <w:rFonts w:hint="cs"/>
          <w:rtl/>
        </w:rPr>
        <w:t xml:space="preserve"> مجروح و شهیدشد</w:t>
      </w:r>
      <w:r w:rsidR="00152672">
        <w:rPr>
          <w:rStyle w:val="Char3"/>
          <w:rFonts w:hint="cs"/>
          <w:rtl/>
        </w:rPr>
        <w:t>ۀ</w:t>
      </w:r>
      <w:r w:rsidRPr="00EB4951">
        <w:rPr>
          <w:rStyle w:val="Char3"/>
          <w:rFonts w:hint="cs"/>
          <w:rtl/>
        </w:rPr>
        <w:t xml:space="preserve"> برادر کوچک خود ایستاده، تمام لشکر زیر فرماندهی خود را دستور داده خطاب می‌کند:</w:t>
      </w:r>
    </w:p>
    <w:p w:rsidR="001659A8" w:rsidRPr="00EB4951" w:rsidRDefault="001659A8" w:rsidP="00FD77E4">
      <w:pPr>
        <w:ind w:firstLine="284"/>
        <w:jc w:val="both"/>
        <w:rPr>
          <w:rStyle w:val="Char3"/>
          <w:rtl/>
        </w:rPr>
      </w:pPr>
      <w:r w:rsidRPr="00EB4951">
        <w:rPr>
          <w:rStyle w:val="Char3"/>
          <w:rFonts w:hint="cs"/>
          <w:rtl/>
        </w:rPr>
        <w:t>روح برادر شهید به اعلی علیین پرواز کرده است، این جثه و لاشه‌ای بیش نیست، لذا ای دلاوران اسلام! با پاهای اسبان خود او را لگدمال کرده حرکت و پیشروی نموده، بر دشمنان دین حمله کرده و آنان را نابود کنید. و از آن پس جلوتر از همه خودش اسب خود را نهیب داده به پیش می‌تازد و با سُم‌های اسب خود</w:t>
      </w:r>
      <w:r w:rsidR="00045819" w:rsidRPr="00EB4951">
        <w:rPr>
          <w:rStyle w:val="Char3"/>
          <w:rFonts w:hint="cs"/>
          <w:rtl/>
        </w:rPr>
        <w:t xml:space="preserve"> </w:t>
      </w:r>
      <w:r w:rsidRPr="00EB4951">
        <w:rPr>
          <w:rStyle w:val="Char3"/>
          <w:rFonts w:hint="cs"/>
          <w:rtl/>
        </w:rPr>
        <w:t>لاش</w:t>
      </w:r>
      <w:r w:rsidR="00152672">
        <w:rPr>
          <w:rStyle w:val="Char3"/>
          <w:rFonts w:hint="cs"/>
          <w:rtl/>
        </w:rPr>
        <w:t>ۀ</w:t>
      </w:r>
      <w:r w:rsidRPr="00EB4951">
        <w:rPr>
          <w:rStyle w:val="Char3"/>
          <w:rFonts w:hint="cs"/>
          <w:rtl/>
        </w:rPr>
        <w:t xml:space="preserve"> برادر عزیز و کوچک و شهید خود را پایمال کنان پیش روی می‌کند، و سپس تمام افراد لشکر از فرمانده شیر دل و بهادر خود اطاعت نموده بر روی جسد آن شهید نازنین پا گذاشته به جلو حرکت می‌کنند و در یک لحظه جسد پاک شهید فی سبیل الله تکه تکه می‌شود.</w:t>
      </w:r>
    </w:p>
    <w:p w:rsidR="001659A8" w:rsidRDefault="001659A8" w:rsidP="00FD77E4">
      <w:pPr>
        <w:ind w:firstLine="284"/>
        <w:jc w:val="both"/>
        <w:rPr>
          <w:rStyle w:val="Char3"/>
          <w:rtl/>
        </w:rPr>
      </w:pPr>
      <w:r w:rsidRPr="00EB4951">
        <w:rPr>
          <w:rStyle w:val="Char3"/>
          <w:rFonts w:hint="cs"/>
          <w:rtl/>
        </w:rPr>
        <w:t>چون کافران از سپاه اسلام شکست فاحش و سنگینی خوردند و سپاه اسلام با پیروزی کامل باز گشت، مرد غازی مجاهد اکبر، حضرت عمرو بن العاص</w:t>
      </w:r>
      <w:r w:rsidR="00203A69" w:rsidRPr="00203A69">
        <w:rPr>
          <w:rFonts w:cs="CTraditional Arabic" w:hint="cs"/>
          <w:rtl/>
          <w:lang w:bidi="fa-IR"/>
        </w:rPr>
        <w:t xml:space="preserve">س </w:t>
      </w:r>
      <w:r w:rsidRPr="00EB4951">
        <w:rPr>
          <w:rStyle w:val="Char3"/>
          <w:rFonts w:hint="cs"/>
          <w:rtl/>
        </w:rPr>
        <w:t>جسد و استخوان‌های و اعضای از هم‌پاشید</w:t>
      </w:r>
      <w:r w:rsidR="00152672">
        <w:rPr>
          <w:rStyle w:val="Char3"/>
          <w:rFonts w:hint="cs"/>
          <w:rtl/>
        </w:rPr>
        <w:t>ۀ</w:t>
      </w:r>
      <w:r w:rsidRPr="00EB4951">
        <w:rPr>
          <w:rStyle w:val="Char3"/>
          <w:rFonts w:hint="cs"/>
          <w:rtl/>
        </w:rPr>
        <w:t xml:space="preserve"> برادر کوچک خود را جمع کرده و در چادری قرار داده برآن گره زده به خاک سپرد.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C62D0B" w:rsidTr="00C62D0B">
        <w:tc>
          <w:tcPr>
            <w:tcW w:w="6452" w:type="dxa"/>
          </w:tcPr>
          <w:p w:rsidR="00C62D0B" w:rsidRPr="00C62D0B" w:rsidRDefault="00C62D0B" w:rsidP="00C62D0B">
            <w:pPr>
              <w:ind w:right="2268"/>
              <w:jc w:val="lowKashida"/>
              <w:rPr>
                <w:rStyle w:val="Char3"/>
                <w:sz w:val="2"/>
                <w:szCs w:val="2"/>
                <w:rtl/>
              </w:rPr>
            </w:pPr>
            <w:r w:rsidRPr="00EB4951">
              <w:rPr>
                <w:rStyle w:val="Char3"/>
                <w:rFonts w:hint="cs"/>
                <w:rtl/>
              </w:rPr>
              <w:t>بنا کردند خوش‌رسمی، بخاک وخون غلیطیدند</w:t>
            </w:r>
            <w:r>
              <w:rPr>
                <w:rStyle w:val="Char3"/>
                <w:rtl/>
              </w:rPr>
              <w:br/>
            </w:r>
          </w:p>
        </w:tc>
      </w:tr>
      <w:tr w:rsidR="00C62D0B" w:rsidTr="00C62D0B">
        <w:tc>
          <w:tcPr>
            <w:tcW w:w="6452" w:type="dxa"/>
          </w:tcPr>
          <w:p w:rsidR="00C62D0B" w:rsidRPr="00C62D0B" w:rsidRDefault="00C62D0B" w:rsidP="005876CF">
            <w:pPr>
              <w:ind w:left="2408"/>
              <w:jc w:val="lowKashida"/>
              <w:rPr>
                <w:rStyle w:val="Char3"/>
                <w:sz w:val="2"/>
                <w:szCs w:val="2"/>
                <w:rtl/>
              </w:rPr>
            </w:pPr>
            <w:r w:rsidRPr="00EB4951">
              <w:rPr>
                <w:rStyle w:val="Char3"/>
                <w:rFonts w:hint="cs"/>
                <w:rtl/>
              </w:rPr>
              <w:t>خدا رحمت کند این عاشقان پاک طینت را</w:t>
            </w:r>
            <w:r>
              <w:rPr>
                <w:rStyle w:val="Char3"/>
                <w:rtl/>
              </w:rPr>
              <w:br/>
            </w:r>
          </w:p>
        </w:tc>
      </w:tr>
    </w:tbl>
    <w:p w:rsidR="001659A8" w:rsidRDefault="001659A8" w:rsidP="00FD77E4">
      <w:pPr>
        <w:ind w:firstLine="284"/>
        <w:jc w:val="both"/>
        <w:rPr>
          <w:rStyle w:val="Char3"/>
          <w:rtl/>
        </w:rPr>
      </w:pPr>
      <w:r w:rsidRPr="00EB4951">
        <w:rPr>
          <w:rStyle w:val="Char3"/>
          <w:rFonts w:hint="cs"/>
          <w:rtl/>
        </w:rPr>
        <w:t>واقعیت این است که هرگاه اسلام برای آدمی محبوب باشد و مصالح اسلام و مسلمانان مورد نظر و ملحوظ و مطلوب باشد ظاهر است که انسان زیرک برای تحصیل و تکمیل چنین مقصد ارفع و اعلائی، و برای رسیدن به چنین هدفی والا مصالح ذاتی و اغراض شخصی خود را</w:t>
      </w:r>
      <w:r w:rsidR="00590D23" w:rsidRPr="00EB4951">
        <w:rPr>
          <w:rStyle w:val="Char3"/>
          <w:rFonts w:hint="cs"/>
          <w:rtl/>
        </w:rPr>
        <w:t xml:space="preserve"> بیدریغ قربانی می‌سازد</w:t>
      </w:r>
      <w:r w:rsidR="00FF0A07" w:rsidRPr="00EB4951">
        <w:rPr>
          <w:rStyle w:val="Char3"/>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DE7912" w:rsidTr="00DE7912">
        <w:tc>
          <w:tcPr>
            <w:tcW w:w="6452" w:type="dxa"/>
          </w:tcPr>
          <w:p w:rsidR="00DE7912" w:rsidRPr="00DE7912" w:rsidRDefault="00DE7912" w:rsidP="00DE7912">
            <w:pPr>
              <w:ind w:right="2127"/>
              <w:jc w:val="lowKashida"/>
              <w:rPr>
                <w:rStyle w:val="Char3"/>
                <w:sz w:val="2"/>
                <w:szCs w:val="2"/>
                <w:rtl/>
              </w:rPr>
            </w:pPr>
            <w:r w:rsidRPr="00EB4951">
              <w:rPr>
                <w:rStyle w:val="Char3"/>
                <w:rFonts w:hint="cs"/>
                <w:rtl/>
              </w:rPr>
              <w:t>چون آن</w:t>
            </w:r>
            <w:r w:rsidRPr="00EB4951">
              <w:rPr>
                <w:rStyle w:val="Char3"/>
                <w:rFonts w:hint="eastAsia"/>
                <w:rtl/>
              </w:rPr>
              <w:t>‌</w:t>
            </w:r>
            <w:r w:rsidRPr="00EB4951">
              <w:rPr>
                <w:rStyle w:val="Char3"/>
                <w:rFonts w:hint="cs"/>
                <w:rtl/>
              </w:rPr>
              <w:t>روح عقابی می‌شود بیدار درقلب شباب ما</w:t>
            </w:r>
            <w:r>
              <w:rPr>
                <w:rStyle w:val="Char3"/>
                <w:rtl/>
              </w:rPr>
              <w:br/>
            </w:r>
          </w:p>
        </w:tc>
      </w:tr>
      <w:tr w:rsidR="00DE7912" w:rsidTr="00DE7912">
        <w:tc>
          <w:tcPr>
            <w:tcW w:w="6452" w:type="dxa"/>
          </w:tcPr>
          <w:p w:rsidR="00DE7912" w:rsidRPr="00DE7912" w:rsidRDefault="00DE7912" w:rsidP="00DE7912">
            <w:pPr>
              <w:ind w:left="2267"/>
              <w:jc w:val="lowKashida"/>
              <w:rPr>
                <w:rStyle w:val="Char3"/>
                <w:sz w:val="2"/>
                <w:szCs w:val="2"/>
                <w:rtl/>
              </w:rPr>
            </w:pPr>
            <w:r w:rsidRPr="00EB4951">
              <w:rPr>
                <w:rStyle w:val="Char3"/>
                <w:rFonts w:hint="cs"/>
                <w:rtl/>
              </w:rPr>
              <w:t>نظر می‌آیدش منزلگه خود برتر از جمله سموات</w:t>
            </w:r>
            <w:r w:rsidRPr="00EB4951">
              <w:rPr>
                <w:rStyle w:val="Char3"/>
                <w:rtl/>
              </w:rPr>
              <w:br/>
            </w:r>
          </w:p>
        </w:tc>
      </w:tr>
    </w:tbl>
    <w:p w:rsidR="00242D39" w:rsidRDefault="00242D39" w:rsidP="00FD77E4">
      <w:pPr>
        <w:ind w:firstLine="284"/>
        <w:jc w:val="both"/>
        <w:rPr>
          <w:rStyle w:val="Char3"/>
          <w:rtl/>
        </w:rPr>
      </w:pPr>
      <w:r w:rsidRPr="00EB4951">
        <w:rPr>
          <w:rStyle w:val="Char3"/>
          <w:rFonts w:hint="cs"/>
          <w:rtl/>
        </w:rPr>
        <w:t>تا زمانی که جوان، اغراض ذاتی و منافع نفسانی را فدای مصالح و منافع اعلای دین و ملت نسازد به منازل بلند و بالای آسمان مانند دست نخواهد یافت، پس تا هنگامی که او بت اغراض ذاتی را پرستش می‌کند و در بند هوا و هوس است نمی‌تواند برای دین و ملت اسلامی خدمت شایسته‌ای انجام دهد، این همان مبارزان دین و مجاهدان نستوه بودند که توانستند دین و ملت را زنده، غالب و سرافراز نگهدارند و بت منافع شخصی خود را ریزه ریزه کرده به یک سو انداختند.</w:t>
      </w:r>
      <w:r w:rsidR="005E535A" w:rsidRPr="00EB4951">
        <w:rPr>
          <w:rStyle w:val="Char3"/>
          <w:rFonts w:hint="cs"/>
          <w:rtl/>
        </w:rPr>
        <w:t xml:space="preserve"> مجاهدان اسلام به خصوص صحابه کرام</w:t>
      </w:r>
      <w:r w:rsidR="00625D10">
        <w:rPr>
          <w:rFonts w:cs="CTraditional Arabic" w:hint="cs"/>
          <w:rtl/>
          <w:lang w:bidi="fa-IR"/>
        </w:rPr>
        <w:t>ش</w:t>
      </w:r>
      <w:r w:rsidR="005E535A" w:rsidRPr="00EB4951">
        <w:rPr>
          <w:rStyle w:val="Char3"/>
          <w:rFonts w:hint="cs"/>
          <w:rtl/>
        </w:rPr>
        <w:t xml:space="preserve"> منافع شخصی خود را نثار منافع ملی نمودند، اعزه و اقارب اهل و عیال، اموال و املاک، ملک و وطن همه را رها کرده، حتی از جان خود در راه خدا نیز گذشتند آنگاه اسلام در دنیا غالب و چیره گردید در وهل</w:t>
      </w:r>
      <w:r w:rsidR="00152672">
        <w:rPr>
          <w:rStyle w:val="Char3"/>
          <w:rFonts w:hint="cs"/>
          <w:rtl/>
        </w:rPr>
        <w:t>ۀ</w:t>
      </w:r>
      <w:r w:rsidR="005E535A" w:rsidRPr="00EB4951">
        <w:rPr>
          <w:rStyle w:val="Char3"/>
          <w:rFonts w:hint="cs"/>
          <w:rtl/>
        </w:rPr>
        <w:t xml:space="preserve"> اول افراد فی سبیل الله شهید و قربانی شدند آنگاه قوم و ملت کامیاب و سرخ‌رو گردید.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810D4B" w:rsidTr="00A43F8E">
        <w:tc>
          <w:tcPr>
            <w:tcW w:w="6452" w:type="dxa"/>
          </w:tcPr>
          <w:p w:rsidR="00810D4B" w:rsidRPr="00810D4B" w:rsidRDefault="00810D4B" w:rsidP="00810D4B">
            <w:pPr>
              <w:ind w:right="2552"/>
              <w:jc w:val="lowKashida"/>
              <w:rPr>
                <w:rStyle w:val="Char3"/>
                <w:sz w:val="2"/>
                <w:szCs w:val="2"/>
                <w:rtl/>
              </w:rPr>
            </w:pPr>
            <w:r w:rsidRPr="00EB4951">
              <w:rPr>
                <w:rStyle w:val="Char3"/>
                <w:rFonts w:hint="cs"/>
                <w:rtl/>
              </w:rPr>
              <w:t>مجازی</w:t>
            </w:r>
            <w:r w:rsidRPr="00EB4951">
              <w:rPr>
                <w:rStyle w:val="Char3"/>
                <w:rFonts w:hint="eastAsia"/>
                <w:rtl/>
              </w:rPr>
              <w:t>‌</w:t>
            </w:r>
            <w:r w:rsidRPr="00EB4951">
              <w:rPr>
                <w:rStyle w:val="Char3"/>
                <w:rFonts w:hint="cs"/>
                <w:rtl/>
              </w:rPr>
              <w:t>دان وجود فرد حقیقی‌دان وجود قوم</w:t>
            </w:r>
            <w:r>
              <w:rPr>
                <w:rStyle w:val="Char3"/>
                <w:rtl/>
              </w:rPr>
              <w:br/>
            </w:r>
          </w:p>
        </w:tc>
      </w:tr>
      <w:tr w:rsidR="00810D4B" w:rsidTr="00A43F8E">
        <w:tc>
          <w:tcPr>
            <w:tcW w:w="6452" w:type="dxa"/>
          </w:tcPr>
          <w:p w:rsidR="00810D4B" w:rsidRPr="00810D4B" w:rsidRDefault="00810D4B" w:rsidP="00810D4B">
            <w:pPr>
              <w:ind w:left="2692"/>
              <w:jc w:val="lowKashida"/>
              <w:rPr>
                <w:rStyle w:val="Char3"/>
                <w:sz w:val="2"/>
                <w:szCs w:val="2"/>
                <w:rtl/>
              </w:rPr>
            </w:pPr>
            <w:r w:rsidRPr="00EB4951">
              <w:rPr>
                <w:rStyle w:val="Char3"/>
                <w:rFonts w:hint="cs"/>
                <w:rtl/>
              </w:rPr>
              <w:t>فدا تو بهر ملت شو، بسوزان این مجازی بت</w:t>
            </w:r>
            <w:r>
              <w:rPr>
                <w:rStyle w:val="Char3"/>
                <w:rtl/>
              </w:rPr>
              <w:br/>
            </w:r>
          </w:p>
        </w:tc>
      </w:tr>
    </w:tbl>
    <w:p w:rsidR="005E535A" w:rsidRPr="00EB4951" w:rsidRDefault="005E535A" w:rsidP="00FD77E4">
      <w:pPr>
        <w:ind w:firstLine="284"/>
        <w:jc w:val="both"/>
        <w:rPr>
          <w:rStyle w:val="Char3"/>
          <w:rtl/>
        </w:rPr>
      </w:pPr>
      <w:r w:rsidRPr="00EB4951">
        <w:rPr>
          <w:rStyle w:val="Char3"/>
          <w:rFonts w:hint="cs"/>
          <w:rtl/>
        </w:rPr>
        <w:t>پس این عمل تابِنده و درخشند</w:t>
      </w:r>
      <w:r w:rsidR="00152672">
        <w:rPr>
          <w:rStyle w:val="Char3"/>
          <w:rFonts w:hint="cs"/>
          <w:rtl/>
        </w:rPr>
        <w:t>ۀ</w:t>
      </w:r>
      <w:r w:rsidRPr="00EB4951">
        <w:rPr>
          <w:rStyle w:val="Char3"/>
          <w:rFonts w:hint="cs"/>
          <w:rtl/>
        </w:rPr>
        <w:t xml:space="preserve"> فاتح مصر، حضرت عمرو بن عاص</w:t>
      </w:r>
      <w:r w:rsidR="00203A69" w:rsidRPr="00203A69">
        <w:rPr>
          <w:rFonts w:cs="CTraditional Arabic" w:hint="cs"/>
          <w:rtl/>
          <w:lang w:bidi="fa-IR"/>
        </w:rPr>
        <w:t xml:space="preserve">س </w:t>
      </w:r>
      <w:r w:rsidRPr="00EB4951">
        <w:rPr>
          <w:rStyle w:val="Char3"/>
          <w:rFonts w:hint="cs"/>
          <w:rtl/>
        </w:rPr>
        <w:t>یک گونه «آتش‌زنی بت مجازی» است و حلقه‌ای است از زنجیره دراز فداکاری افراد برای منافع قوم و ملت، و سلسله‌ای طلائی و زرینی است.</w:t>
      </w:r>
    </w:p>
    <w:p w:rsidR="00B30EFE" w:rsidRPr="00EB4951" w:rsidRDefault="00B30EFE" w:rsidP="00FD77E4">
      <w:pPr>
        <w:ind w:firstLine="284"/>
        <w:jc w:val="both"/>
        <w:rPr>
          <w:rStyle w:val="Char3"/>
          <w:rtl/>
        </w:rPr>
      </w:pPr>
      <w:r w:rsidRPr="00EB4951">
        <w:rPr>
          <w:rStyle w:val="Char3"/>
          <w:rFonts w:hint="cs"/>
          <w:rtl/>
        </w:rPr>
        <w:t>این نوعی فداکاری عجیب و شگفت‌انگیز و جان‌نثاری بسیار عظیمی است که از بیان و تصورش هم انسان لرزه بر اندام می‌شود.</w:t>
      </w:r>
    </w:p>
    <w:p w:rsidR="00B30EFE" w:rsidRPr="00EB4951" w:rsidRDefault="00B30EFE" w:rsidP="00FD77E4">
      <w:pPr>
        <w:ind w:firstLine="284"/>
        <w:jc w:val="both"/>
        <w:rPr>
          <w:rStyle w:val="Char3"/>
          <w:rtl/>
        </w:rPr>
      </w:pPr>
      <w:r w:rsidRPr="00EB4951">
        <w:rPr>
          <w:rStyle w:val="Char3"/>
          <w:rFonts w:hint="cs"/>
          <w:rtl/>
        </w:rPr>
        <w:t>و در واقع اسلام عزیز بعد از پرداخت عزامت این چنینی و با صدها فداکاری لرزه بر اندام کننده، بر کفر چیره شده، تاریخ را دگرگون ساخته و مسیرش را تغییر داد.</w:t>
      </w:r>
    </w:p>
    <w:p w:rsidR="00B30EFE" w:rsidRPr="00EB4951" w:rsidRDefault="00B30EFE" w:rsidP="00FD77E4">
      <w:pPr>
        <w:ind w:firstLine="284"/>
        <w:jc w:val="both"/>
        <w:rPr>
          <w:rStyle w:val="Char3"/>
          <w:rtl/>
        </w:rPr>
      </w:pPr>
      <w:r w:rsidRPr="00EB4951">
        <w:rPr>
          <w:rStyle w:val="Char3"/>
          <w:rFonts w:hint="cs"/>
          <w:rtl/>
        </w:rPr>
        <w:t>بالعکس کسانی که از این مقصد ارفع بطور کلی بیگانه و ناآشنا هستند و هنوز از پرستش بت‌های منافع شخصی و اغراض پست ذاتی خود فارغ و رها نشده</w:t>
      </w:r>
      <w:r w:rsidR="00633D83" w:rsidRPr="00EB4951">
        <w:rPr>
          <w:rStyle w:val="Char3"/>
          <w:rFonts w:hint="cs"/>
          <w:rtl/>
        </w:rPr>
        <w:t xml:space="preserve">‌اند </w:t>
      </w:r>
      <w:r w:rsidRPr="00EB4951">
        <w:rPr>
          <w:rStyle w:val="Char3"/>
          <w:rFonts w:hint="cs"/>
          <w:rtl/>
        </w:rPr>
        <w:t>نمی‌توانند برای دین و قوم و ملت فداکاری کنند، حتی نمی‌توانند به فداکاری و جان‌نثاری‌های جانبازان و جان‌نثاران دین در صدر اسلام ارج نهاده و</w:t>
      </w:r>
      <w:r w:rsidR="001F5F81" w:rsidRPr="00EB4951">
        <w:rPr>
          <w:rStyle w:val="Char3"/>
          <w:rFonts w:hint="cs"/>
          <w:rtl/>
        </w:rPr>
        <w:t xml:space="preserve"> آن‌ها </w:t>
      </w:r>
      <w:r w:rsidRPr="00EB4951">
        <w:rPr>
          <w:rStyle w:val="Char3"/>
          <w:rFonts w:hint="cs"/>
          <w:rtl/>
        </w:rPr>
        <w:t xml:space="preserve">را با نگاه عظمت و قدردانی نظر کنند، و عوض این که از آن قطرات خون شهدا فی سبیل الله که با کمال شهامت و مردانگی و جرأت و شجاعت و بهادری، بمنظور حفاظت و حمایت و پشتیبانی حق، و سرکوبی باطل درس و سبق فداکاری و جان‌نثاری و شهادت را بیاموزند مأتم و سینه‌زنی کرده و مجالس عزا بر گزار می‌نمایند </w:t>
      </w:r>
      <w:r>
        <w:rPr>
          <w:rFonts w:cs="Times New Roman" w:hint="cs"/>
          <w:rtl/>
          <w:lang w:bidi="fa-IR"/>
        </w:rPr>
        <w:t>–</w:t>
      </w:r>
      <w:r w:rsidRPr="00EB4951">
        <w:rPr>
          <w:rStyle w:val="Char3"/>
          <w:rFonts w:hint="cs"/>
          <w:rtl/>
        </w:rPr>
        <w:t xml:space="preserve"> فالی الله المشتکی.</w:t>
      </w:r>
    </w:p>
    <w:p w:rsidR="00B30EFE" w:rsidRDefault="00015880" w:rsidP="00F409CE">
      <w:pPr>
        <w:pStyle w:val="a1"/>
        <w:rPr>
          <w:rtl/>
        </w:rPr>
      </w:pPr>
      <w:bookmarkStart w:id="54" w:name="_Toc424209895"/>
      <w:r>
        <w:rPr>
          <w:rFonts w:hint="cs"/>
          <w:rtl/>
        </w:rPr>
        <w:t xml:space="preserve">35- 36- </w:t>
      </w:r>
      <w:r w:rsidR="00B14C29">
        <w:rPr>
          <w:rFonts w:hint="cs"/>
          <w:rtl/>
        </w:rPr>
        <w:t>حضرت عبدالله بن سهیل و حضرت ابو</w:t>
      </w:r>
      <w:r>
        <w:rPr>
          <w:rFonts w:hint="cs"/>
          <w:rtl/>
        </w:rPr>
        <w:t>جندل بن سهیل</w:t>
      </w:r>
      <w:r w:rsidR="003268F0" w:rsidRPr="005876CF">
        <w:rPr>
          <w:rFonts w:cs="CTraditional Arabic" w:hint="cs"/>
          <w:b/>
          <w:bCs w:val="0"/>
          <w:sz w:val="28"/>
          <w:szCs w:val="28"/>
          <w:rtl/>
        </w:rPr>
        <w:t>ش</w:t>
      </w:r>
      <w:r>
        <w:rPr>
          <w:rFonts w:hint="cs"/>
          <w:rtl/>
        </w:rPr>
        <w:t>:</w:t>
      </w:r>
      <w:bookmarkEnd w:id="54"/>
    </w:p>
    <w:p w:rsidR="007C3568" w:rsidRPr="00EB4951" w:rsidRDefault="007C3568" w:rsidP="00FD77E4">
      <w:pPr>
        <w:ind w:firstLine="284"/>
        <w:jc w:val="both"/>
        <w:rPr>
          <w:rStyle w:val="Char3"/>
          <w:rtl/>
        </w:rPr>
      </w:pPr>
      <w:r w:rsidRPr="00EB4951">
        <w:rPr>
          <w:rStyle w:val="Char3"/>
          <w:rFonts w:hint="cs"/>
          <w:rtl/>
        </w:rPr>
        <w:t>(الف) مؤلف فاضل و دانشمند سیر الصحابه می‌نویسد که سهیل از رؤسای قریش بود به همین جهت همانند سایر رؤسای قریش از شدیدترین دشمنان اسلام و از دشمنان بانی اسلامی علیه السلام بود؛ ولی کرشمه‌سازی قدرت الهی را باید دید که در خان</w:t>
      </w:r>
      <w:r w:rsidR="00152672">
        <w:rPr>
          <w:rStyle w:val="Char3"/>
          <w:rFonts w:hint="cs"/>
          <w:rtl/>
        </w:rPr>
        <w:t>ۀ</w:t>
      </w:r>
      <w:r w:rsidRPr="00EB4951">
        <w:rPr>
          <w:rStyle w:val="Char3"/>
          <w:rFonts w:hint="cs"/>
          <w:rtl/>
        </w:rPr>
        <w:t xml:space="preserve"> همین دشمن سرسخت اسلام، جان</w:t>
      </w:r>
      <w:r w:rsidR="00A60C03" w:rsidRPr="00EB4951">
        <w:rPr>
          <w:rStyle w:val="Char3"/>
          <w:rFonts w:hint="eastAsia"/>
          <w:rtl/>
        </w:rPr>
        <w:t>‌نثارانی برای اسلام مانند: حضرت عبدالله بن سهیل و حضرت ابو جندل بن سهیل</w:t>
      </w:r>
      <w:r w:rsidR="003268F0">
        <w:rPr>
          <w:rFonts w:cs="CTraditional Arabic" w:hint="cs"/>
          <w:rtl/>
          <w:lang w:bidi="fa-IR"/>
        </w:rPr>
        <w:t>ش</w:t>
      </w:r>
      <w:r w:rsidR="00A60C03" w:rsidRPr="00EB4951">
        <w:rPr>
          <w:rStyle w:val="Char3"/>
          <w:rFonts w:hint="eastAsia"/>
          <w:rtl/>
        </w:rPr>
        <w:t xml:space="preserve"> به وجود آمدند، این هردو در آغاز دعوت اسلام مشرف به اسلام شدند؛ و به جرم مسلمان‌بودن از دست پدر خود دشواری‌های گوناگونی را متحمل شدند، عبدالله</w:t>
      </w:r>
      <w:r w:rsidR="00203A69" w:rsidRPr="00203A69">
        <w:rPr>
          <w:rFonts w:cs="CTraditional Arabic" w:hint="cs"/>
          <w:rtl/>
          <w:lang w:bidi="fa-IR"/>
        </w:rPr>
        <w:t xml:space="preserve">س </w:t>
      </w:r>
      <w:r w:rsidR="00A60C03" w:rsidRPr="00EB4951">
        <w:rPr>
          <w:rStyle w:val="Char3"/>
          <w:rFonts w:hint="eastAsia"/>
          <w:rtl/>
        </w:rPr>
        <w:t>فرصت به دست آورده به سوی حبشه هجرت نمود، ولی در هنگام بازگشت از آنجا دوباره در پنج</w:t>
      </w:r>
      <w:r w:rsidR="00152672">
        <w:rPr>
          <w:rStyle w:val="Char3"/>
          <w:rFonts w:hint="eastAsia"/>
          <w:rtl/>
        </w:rPr>
        <w:t>ۀ</w:t>
      </w:r>
      <w:r w:rsidR="00A60C03" w:rsidRPr="00EB4951">
        <w:rPr>
          <w:rStyle w:val="Char3"/>
          <w:rFonts w:hint="eastAsia"/>
          <w:rtl/>
        </w:rPr>
        <w:t xml:space="preserve"> ظلم پدر ظالم اسیر شد، و در مواقع جنگ بدر رهائی یافت </w:t>
      </w:r>
      <w:r w:rsidR="00A60C03">
        <w:rPr>
          <w:rFonts w:cs="Times New Roman" w:hint="cs"/>
          <w:rtl/>
          <w:lang w:bidi="fa-IR"/>
        </w:rPr>
        <w:t>–</w:t>
      </w:r>
      <w:r w:rsidR="00A60C03" w:rsidRPr="00EB4951">
        <w:rPr>
          <w:rStyle w:val="Char3"/>
          <w:rFonts w:hint="eastAsia"/>
          <w:rtl/>
        </w:rPr>
        <w:t xml:space="preserve"> و </w:t>
      </w:r>
      <w:r w:rsidR="00A60C03" w:rsidRPr="00EB4951">
        <w:rPr>
          <w:rStyle w:val="Char3"/>
          <w:rFonts w:hint="cs"/>
          <w:rtl/>
        </w:rPr>
        <w:t>برادر دیگر یعنی ابو جندل</w:t>
      </w:r>
      <w:r w:rsidR="00203A69" w:rsidRPr="00203A69">
        <w:rPr>
          <w:rFonts w:cs="CTraditional Arabic" w:hint="cs"/>
          <w:rtl/>
          <w:lang w:bidi="fa-IR"/>
        </w:rPr>
        <w:t xml:space="preserve">س </w:t>
      </w:r>
      <w:r w:rsidR="00A60C03" w:rsidRPr="00EB4951">
        <w:rPr>
          <w:rStyle w:val="Char3"/>
          <w:rFonts w:hint="cs"/>
          <w:rtl/>
        </w:rPr>
        <w:t>تا هنگام صلح حدیبیه تحت ظلم و ستم قرار گرفت در موقع صلح حدیبیه، نمایندگی نوشتن قرار داد مصالحت از طرف قریش با سهیل بود یکی از جمله شرایطی که سهیل پیشنهاد کرد این بود که اگر شخصی از قریش ولو این که مسلمان باشد فرار کرده به نزد مسلمانان پناهنده شود، مسلمانان موظفند که او را به سوی قریش باز گردانند، مسلمانان گفتند: ما هرگز چنین شرطی را نمی‌توانیم بپذیریم که مسلمانی به دست مشرکان تحویل داده شود، هنوز این گفتگو جریان داشت که ابو جندل فرزند سهیل که به نزد پدر اسیر بود به نحوی موفق به فرار شده و خود را به اردوگاه مسلمانان رساند، و زنجیرها تا به حال در پاهایش بسته بود.</w:t>
      </w:r>
    </w:p>
    <w:p w:rsidR="00A60C03" w:rsidRPr="00EB4951" w:rsidRDefault="00A60C03" w:rsidP="00FD77E4">
      <w:pPr>
        <w:ind w:firstLine="284"/>
        <w:jc w:val="both"/>
        <w:rPr>
          <w:rStyle w:val="Char3"/>
          <w:rtl/>
        </w:rPr>
      </w:pPr>
      <w:r w:rsidRPr="00EB4951">
        <w:rPr>
          <w:rStyle w:val="Char3"/>
          <w:rFonts w:hint="cs"/>
          <w:rtl/>
        </w:rPr>
        <w:t>چو</w:t>
      </w:r>
      <w:r w:rsidR="003268F0" w:rsidRPr="00EB4951">
        <w:rPr>
          <w:rStyle w:val="Char3"/>
          <w:rFonts w:hint="cs"/>
          <w:rtl/>
        </w:rPr>
        <w:t>ن سهیل او را دید به پیامبر اکرم</w:t>
      </w:r>
      <w:r w:rsidR="003268F0">
        <w:rPr>
          <w:rFonts w:cs="CTraditional Arabic" w:hint="cs"/>
          <w:rtl/>
          <w:lang w:bidi="fa-IR"/>
        </w:rPr>
        <w:t>ص</w:t>
      </w:r>
      <w:r w:rsidRPr="00EB4951">
        <w:rPr>
          <w:rStyle w:val="Char3"/>
          <w:rFonts w:hint="cs"/>
          <w:rtl/>
        </w:rPr>
        <w:t xml:space="preserve"> گفت: ای محمد! این اولین مرحل</w:t>
      </w:r>
      <w:r w:rsidR="00152672">
        <w:rPr>
          <w:rStyle w:val="Char3"/>
          <w:rFonts w:hint="cs"/>
          <w:rtl/>
        </w:rPr>
        <w:t>ۀ</w:t>
      </w:r>
      <w:r w:rsidRPr="00EB4951">
        <w:rPr>
          <w:rStyle w:val="Char3"/>
          <w:rFonts w:hint="cs"/>
          <w:rtl/>
        </w:rPr>
        <w:t xml:space="preserve"> عمل‌کردن بر این شرایط است، پیامبر اسلام</w:t>
      </w:r>
      <w:r w:rsidR="00E043C8" w:rsidRPr="00E043C8">
        <w:rPr>
          <w:rFonts w:cs="CTraditional Arabic" w:hint="cs"/>
          <w:rtl/>
          <w:lang w:bidi="fa-IR"/>
        </w:rPr>
        <w:t xml:space="preserve">ص </w:t>
      </w:r>
      <w:r w:rsidRPr="00EB4951">
        <w:rPr>
          <w:rStyle w:val="Char3"/>
          <w:rFonts w:hint="cs"/>
          <w:rtl/>
        </w:rPr>
        <w:t>فرمودند که تا به حال این فقره از قرارداد به تصویب نرسیده است و ما آن را هنوز قبول نکرده</w:t>
      </w:r>
      <w:r w:rsidR="00633D83" w:rsidRPr="00EB4951">
        <w:rPr>
          <w:rStyle w:val="Char3"/>
          <w:rFonts w:hint="cs"/>
          <w:rtl/>
        </w:rPr>
        <w:t>‌ایم،</w:t>
      </w:r>
      <w:r w:rsidRPr="00EB4951">
        <w:rPr>
          <w:rStyle w:val="Char3"/>
          <w:rFonts w:hint="cs"/>
          <w:rtl/>
        </w:rPr>
        <w:t xml:space="preserve"> سهیل گفت: اگر شما ابو جندل را به ما تحویل نمی‌دهید ما با هیچ شرطی صلح نخواهیم کرد، پیامبر خدا</w:t>
      </w:r>
      <w:r w:rsidR="003268F0">
        <w:rPr>
          <w:rFonts w:cs="CTraditional Arabic" w:hint="cs"/>
          <w:rtl/>
          <w:lang w:bidi="fa-IR"/>
        </w:rPr>
        <w:t>ص</w:t>
      </w:r>
      <w:r w:rsidRPr="00EB4951">
        <w:rPr>
          <w:rStyle w:val="Char3"/>
          <w:rFonts w:hint="cs"/>
          <w:rtl/>
        </w:rPr>
        <w:t xml:space="preserve"> خیلی اصرار فرمود، اما سهیل به هیچ عنوان حاضر نشد بپذیرد، و اصحاب کرام نیز در مورد بازگرداندن و به کفار تحویل‌دادن ابو جندل بسیار مخالفت کردند، ولی چون این صلح در واقع به منزل</w:t>
      </w:r>
      <w:r w:rsidR="00152672">
        <w:rPr>
          <w:rStyle w:val="Char3"/>
          <w:rFonts w:hint="cs"/>
          <w:rtl/>
        </w:rPr>
        <w:t>ۀ</w:t>
      </w:r>
      <w:r w:rsidRPr="00EB4951">
        <w:rPr>
          <w:rStyle w:val="Char3"/>
          <w:rFonts w:hint="cs"/>
          <w:rtl/>
        </w:rPr>
        <w:t xml:space="preserve"> مقدمه‌ای بود برای موفقیت‌ها و کامیابی‌های آیند</w:t>
      </w:r>
      <w:r w:rsidR="00152672">
        <w:rPr>
          <w:rStyle w:val="Char3"/>
          <w:rFonts w:hint="cs"/>
          <w:rtl/>
        </w:rPr>
        <w:t>ۀ</w:t>
      </w:r>
      <w:r w:rsidRPr="00EB4951">
        <w:rPr>
          <w:rStyle w:val="Char3"/>
          <w:rFonts w:hint="cs"/>
          <w:rtl/>
        </w:rPr>
        <w:t xml:space="preserve"> اسلام و مسلمانان، از این جهت رسول اکرم</w:t>
      </w:r>
      <w:r w:rsidR="003268F0">
        <w:rPr>
          <w:rFonts w:cs="CTraditional Arabic" w:hint="cs"/>
          <w:rtl/>
          <w:lang w:bidi="fa-IR"/>
        </w:rPr>
        <w:t>ص</w:t>
      </w:r>
      <w:r w:rsidRPr="00EB4951">
        <w:rPr>
          <w:rStyle w:val="Char3"/>
          <w:rFonts w:hint="cs"/>
          <w:rtl/>
        </w:rPr>
        <w:t xml:space="preserve"> شرط سهیل را قبول کرد و ابو جندل دوباره پا به زنجیر باز فرستاده شد و پیمان صلح به امضاء رسید</w:t>
      </w:r>
      <w:r w:rsidRPr="00A43F8E">
        <w:rPr>
          <w:rStyle w:val="Char3"/>
          <w:rFonts w:hint="cs"/>
          <w:vertAlign w:val="superscript"/>
          <w:rtl/>
        </w:rPr>
        <w:t>(</w:t>
      </w:r>
      <w:r w:rsidRPr="00A43F8E">
        <w:rPr>
          <w:rStyle w:val="Char3"/>
          <w:vertAlign w:val="superscript"/>
          <w:rtl/>
        </w:rPr>
        <w:footnoteReference w:id="182"/>
      </w:r>
      <w:r w:rsidRPr="00A43F8E">
        <w:rPr>
          <w:rStyle w:val="Char3"/>
          <w:rFonts w:hint="cs"/>
          <w:vertAlign w:val="superscript"/>
          <w:rtl/>
        </w:rPr>
        <w:t>)</w:t>
      </w:r>
      <w:r w:rsidRPr="00EB4951">
        <w:rPr>
          <w:rStyle w:val="Char3"/>
          <w:rFonts w:hint="cs"/>
          <w:rtl/>
        </w:rPr>
        <w:t>.</w:t>
      </w:r>
    </w:p>
    <w:p w:rsidR="00FA7E6C" w:rsidRPr="00EB4951" w:rsidRDefault="00FA7E6C" w:rsidP="006903CB">
      <w:pPr>
        <w:ind w:firstLine="284"/>
        <w:jc w:val="both"/>
        <w:rPr>
          <w:rStyle w:val="Char3"/>
          <w:rtl/>
        </w:rPr>
      </w:pPr>
      <w:r w:rsidRPr="00EB4951">
        <w:rPr>
          <w:rStyle w:val="Char3"/>
          <w:rFonts w:hint="cs"/>
          <w:rtl/>
        </w:rPr>
        <w:t>(ب) علامه شبلی نعمانی مرقوم می‌فرماید که در عین زمانی که صلح‌نامه در حال نوشته‌شدن بود، پسر سهیل حضرت ابو جندل که مسلمان شده بود، و کفار وی را در مکه مقید ساخته بودند و انواع اذیت و آزار به وی می‌رسانیدند به نحوی فرار کرده پا به زنجیر به خدمت پیامبر اکرم</w:t>
      </w:r>
      <w:r w:rsidR="00E043C8" w:rsidRPr="00E043C8">
        <w:rPr>
          <w:rFonts w:cs="CTraditional Arabic" w:hint="cs"/>
          <w:rtl/>
          <w:lang w:bidi="fa-IR"/>
        </w:rPr>
        <w:t xml:space="preserve">ص </w:t>
      </w:r>
      <w:r w:rsidRPr="00EB4951">
        <w:rPr>
          <w:rStyle w:val="Char3"/>
          <w:rFonts w:hint="cs"/>
          <w:rtl/>
        </w:rPr>
        <w:t>و مسلمانان آمد و در جلو همه افتاد هسیل گفت: ای محمد! این اولین لحظه‌ای است که باید به مفاد و بندهای معاهده صلح عمل شود، لذا طبق شرایط صلح او را به من تحویل دهید. پیامبر بزرگوار</w:t>
      </w:r>
      <w:r w:rsidR="006903CB">
        <w:rPr>
          <w:rStyle w:val="Char3"/>
          <w:rFonts w:cs="CTraditional Arabic" w:hint="cs"/>
          <w:rtl/>
        </w:rPr>
        <w:t>ص</w:t>
      </w:r>
      <w:r w:rsidRPr="00EB4951">
        <w:rPr>
          <w:rStyle w:val="Char3"/>
          <w:rFonts w:hint="cs"/>
          <w:rtl/>
        </w:rPr>
        <w:t>: هنوز صلح‌نامه نوشته و امضاء نشده است، سهیل گفت: پس ما به این ترتیب صلح را قبول نداریم، پیامبر</w:t>
      </w:r>
      <w:r w:rsidR="003268F0">
        <w:rPr>
          <w:rFonts w:cs="CTraditional Arabic" w:hint="cs"/>
          <w:rtl/>
          <w:lang w:bidi="fa-IR"/>
        </w:rPr>
        <w:t>ص</w:t>
      </w:r>
      <w:r w:rsidRPr="00EB4951">
        <w:rPr>
          <w:rStyle w:val="Char3"/>
          <w:rFonts w:hint="cs"/>
          <w:rtl/>
        </w:rPr>
        <w:t xml:space="preserve"> چندین مرتبه اصرار کرد، ولی سهیل اصلاً رضایت نداد، رسول اکرم</w:t>
      </w:r>
      <w:r w:rsidR="00E043C8" w:rsidRPr="00E043C8">
        <w:rPr>
          <w:rFonts w:cs="CTraditional Arabic" w:hint="cs"/>
          <w:rtl/>
          <w:lang w:bidi="fa-IR"/>
        </w:rPr>
        <w:t xml:space="preserve">ص </w:t>
      </w:r>
      <w:r w:rsidRPr="00EB4951">
        <w:rPr>
          <w:rStyle w:val="Char3"/>
          <w:rFonts w:hint="cs"/>
          <w:rtl/>
        </w:rPr>
        <w:t>مجبوراً و با دل ناخواسته آن را قبول فرمود.</w:t>
      </w:r>
    </w:p>
    <w:p w:rsidR="00052F2E" w:rsidRPr="00EB4951" w:rsidRDefault="00052F2E" w:rsidP="00FD77E4">
      <w:pPr>
        <w:ind w:firstLine="284"/>
        <w:jc w:val="both"/>
        <w:rPr>
          <w:rStyle w:val="Char3"/>
          <w:rtl/>
        </w:rPr>
      </w:pPr>
      <w:r w:rsidRPr="00EB4951">
        <w:rPr>
          <w:rStyle w:val="Char3"/>
          <w:rFonts w:hint="cs"/>
          <w:rtl/>
        </w:rPr>
        <w:t>کافران ابو جندل</w:t>
      </w:r>
      <w:r w:rsidR="00203A69" w:rsidRPr="00203A69">
        <w:rPr>
          <w:rFonts w:cs="CTraditional Arabic" w:hint="cs"/>
          <w:rtl/>
          <w:lang w:bidi="fa-IR"/>
        </w:rPr>
        <w:t xml:space="preserve">س </w:t>
      </w:r>
      <w:r w:rsidRPr="00EB4951">
        <w:rPr>
          <w:rStyle w:val="Char3"/>
          <w:rFonts w:hint="cs"/>
          <w:rtl/>
        </w:rPr>
        <w:t>را به اندازه‌ای زده بودند که آثار ضرب بر روی جسمش تا هنوز باقی بود، او در میان جمع مسلمانان زخم‌های خود را ظاهر کرده به آنان نشان داد، و گفت: ای برادران مسلمان! آیا بازهم دوست دارید مرا در چنین وضعی قرار دهید، من مسلمان شده‌ام آیا دوباره مرا به دست کفار می‌سپارید؟ از این سخن‌های وی تمام مسلمانان به هیجان درآمدند، رسول اکرم</w:t>
      </w:r>
      <w:r w:rsidR="003268F0">
        <w:rPr>
          <w:rFonts w:cs="CTraditional Arabic" w:hint="cs"/>
          <w:rtl/>
          <w:lang w:bidi="fa-IR"/>
        </w:rPr>
        <w:t>ص</w:t>
      </w:r>
      <w:r w:rsidRPr="00EB4951">
        <w:rPr>
          <w:rStyle w:val="Char3"/>
          <w:rFonts w:hint="cs"/>
          <w:rtl/>
        </w:rPr>
        <w:t xml:space="preserve"> به سوی ابو جندل نگاه کرد و به وی چنین گفت:</w:t>
      </w:r>
    </w:p>
    <w:p w:rsidR="00052F2E" w:rsidRPr="00EB4951" w:rsidRDefault="007868BF" w:rsidP="00FD77E4">
      <w:pPr>
        <w:ind w:firstLine="284"/>
        <w:jc w:val="both"/>
        <w:rPr>
          <w:rStyle w:val="Char3"/>
          <w:rtl/>
        </w:rPr>
      </w:pPr>
      <w:r w:rsidRPr="00774092">
        <w:rPr>
          <w:rStyle w:val="Char0"/>
          <w:rFonts w:hint="cs"/>
          <w:rtl/>
        </w:rPr>
        <w:t>«</w:t>
      </w:r>
      <w:r w:rsidR="00135A45" w:rsidRPr="00774092">
        <w:rPr>
          <w:rStyle w:val="Char0"/>
          <w:rFonts w:hint="eastAsia"/>
          <w:rtl/>
        </w:rPr>
        <w:t>يَا</w:t>
      </w:r>
      <w:r w:rsidR="00135A45" w:rsidRPr="00774092">
        <w:rPr>
          <w:rStyle w:val="Char0"/>
          <w:rtl/>
        </w:rPr>
        <w:t xml:space="preserve"> </w:t>
      </w:r>
      <w:r w:rsidR="00135A45" w:rsidRPr="00774092">
        <w:rPr>
          <w:rStyle w:val="Char0"/>
          <w:rFonts w:hint="eastAsia"/>
          <w:rtl/>
        </w:rPr>
        <w:t>أَبَا</w:t>
      </w:r>
      <w:r w:rsidR="00135A45" w:rsidRPr="00774092">
        <w:rPr>
          <w:rStyle w:val="Char0"/>
          <w:rtl/>
        </w:rPr>
        <w:t xml:space="preserve"> </w:t>
      </w:r>
      <w:r w:rsidR="00135A45" w:rsidRPr="00774092">
        <w:rPr>
          <w:rStyle w:val="Char0"/>
          <w:rFonts w:hint="eastAsia"/>
          <w:rtl/>
        </w:rPr>
        <w:t>جَنْدَلٍ</w:t>
      </w:r>
      <w:r w:rsidR="00135A45" w:rsidRPr="00774092">
        <w:rPr>
          <w:rStyle w:val="Char0"/>
          <w:rtl/>
        </w:rPr>
        <w:t xml:space="preserve"> </w:t>
      </w:r>
      <w:r w:rsidR="00135A45" w:rsidRPr="00774092">
        <w:rPr>
          <w:rStyle w:val="Char0"/>
          <w:rFonts w:hint="eastAsia"/>
          <w:rtl/>
        </w:rPr>
        <w:t>اصْبِرْ</w:t>
      </w:r>
      <w:r w:rsidR="00135A45" w:rsidRPr="00774092">
        <w:rPr>
          <w:rStyle w:val="Char0"/>
          <w:rtl/>
        </w:rPr>
        <w:t xml:space="preserve"> </w:t>
      </w:r>
      <w:r w:rsidR="00135A45" w:rsidRPr="00774092">
        <w:rPr>
          <w:rStyle w:val="Char0"/>
          <w:rFonts w:hint="eastAsia"/>
          <w:rtl/>
        </w:rPr>
        <w:t>وَاحْتَسِبْ</w:t>
      </w:r>
      <w:r w:rsidR="00135A45" w:rsidRPr="00774092">
        <w:rPr>
          <w:rStyle w:val="Char0"/>
          <w:rtl/>
        </w:rPr>
        <w:t xml:space="preserve"> </w:t>
      </w:r>
      <w:r w:rsidR="00135A45" w:rsidRPr="00774092">
        <w:rPr>
          <w:rStyle w:val="Char0"/>
          <w:rFonts w:hint="eastAsia"/>
          <w:rtl/>
        </w:rPr>
        <w:t>فَإِنَّ</w:t>
      </w:r>
      <w:r w:rsidR="00135A45" w:rsidRPr="00774092">
        <w:rPr>
          <w:rStyle w:val="Char0"/>
          <w:rtl/>
        </w:rPr>
        <w:t xml:space="preserve"> </w:t>
      </w:r>
      <w:r w:rsidR="00135A45" w:rsidRPr="00774092">
        <w:rPr>
          <w:rStyle w:val="Char0"/>
          <w:rFonts w:hint="eastAsia"/>
          <w:rtl/>
        </w:rPr>
        <w:t>اللَّهَ</w:t>
      </w:r>
      <w:r w:rsidR="00135A45" w:rsidRPr="00774092">
        <w:rPr>
          <w:rStyle w:val="Char0"/>
          <w:rtl/>
        </w:rPr>
        <w:t xml:space="preserve"> </w:t>
      </w:r>
      <w:r w:rsidR="00135A45" w:rsidRPr="00774092">
        <w:rPr>
          <w:rStyle w:val="Char0"/>
          <w:rFonts w:hint="eastAsia"/>
          <w:rtl/>
        </w:rPr>
        <w:t>عَزَّ</w:t>
      </w:r>
      <w:r w:rsidR="00135A45" w:rsidRPr="00774092">
        <w:rPr>
          <w:rStyle w:val="Char0"/>
          <w:rtl/>
        </w:rPr>
        <w:t xml:space="preserve"> </w:t>
      </w:r>
      <w:r w:rsidR="00135A45" w:rsidRPr="00774092">
        <w:rPr>
          <w:rStyle w:val="Char0"/>
          <w:rFonts w:hint="eastAsia"/>
          <w:rtl/>
        </w:rPr>
        <w:t>وَجَلَّ</w:t>
      </w:r>
      <w:r w:rsidR="00135A45" w:rsidRPr="00774092">
        <w:rPr>
          <w:rStyle w:val="Char0"/>
          <w:rtl/>
        </w:rPr>
        <w:t xml:space="preserve"> </w:t>
      </w:r>
      <w:r w:rsidR="00135A45" w:rsidRPr="00774092">
        <w:rPr>
          <w:rStyle w:val="Char0"/>
          <w:rFonts w:hint="eastAsia"/>
          <w:rtl/>
        </w:rPr>
        <w:t>جَاعِلٌ</w:t>
      </w:r>
      <w:r w:rsidR="00135A45" w:rsidRPr="00774092">
        <w:rPr>
          <w:rStyle w:val="Char0"/>
          <w:rtl/>
        </w:rPr>
        <w:t xml:space="preserve"> </w:t>
      </w:r>
      <w:r w:rsidR="00135A45" w:rsidRPr="00774092">
        <w:rPr>
          <w:rStyle w:val="Char0"/>
          <w:rFonts w:hint="eastAsia"/>
          <w:rtl/>
        </w:rPr>
        <w:t>لَكَ</w:t>
      </w:r>
      <w:r w:rsidR="00135A45" w:rsidRPr="00774092">
        <w:rPr>
          <w:rStyle w:val="Char0"/>
          <w:rtl/>
        </w:rPr>
        <w:t xml:space="preserve"> </w:t>
      </w:r>
      <w:r w:rsidR="00135A45" w:rsidRPr="00774092">
        <w:rPr>
          <w:rStyle w:val="Char0"/>
          <w:rFonts w:hint="eastAsia"/>
          <w:rtl/>
        </w:rPr>
        <w:t>وَلِمَنْ</w:t>
      </w:r>
      <w:r w:rsidR="00135A45" w:rsidRPr="00774092">
        <w:rPr>
          <w:rStyle w:val="Char0"/>
          <w:rtl/>
        </w:rPr>
        <w:t xml:space="preserve"> </w:t>
      </w:r>
      <w:r w:rsidR="00135A45" w:rsidRPr="00774092">
        <w:rPr>
          <w:rStyle w:val="Char0"/>
          <w:rFonts w:hint="eastAsia"/>
          <w:rtl/>
        </w:rPr>
        <w:t>مَعَكَ</w:t>
      </w:r>
      <w:r w:rsidR="00135A45" w:rsidRPr="00774092">
        <w:rPr>
          <w:rStyle w:val="Char0"/>
          <w:rtl/>
        </w:rPr>
        <w:t xml:space="preserve"> </w:t>
      </w:r>
      <w:r w:rsidR="00135A45" w:rsidRPr="00774092">
        <w:rPr>
          <w:rStyle w:val="Char0"/>
          <w:rFonts w:hint="eastAsia"/>
          <w:rtl/>
        </w:rPr>
        <w:t>مِنَ</w:t>
      </w:r>
      <w:r w:rsidR="00135A45" w:rsidRPr="00774092">
        <w:rPr>
          <w:rStyle w:val="Char0"/>
          <w:rtl/>
        </w:rPr>
        <w:t xml:space="preserve"> </w:t>
      </w:r>
      <w:r w:rsidR="00135A45" w:rsidRPr="00774092">
        <w:rPr>
          <w:rStyle w:val="Char0"/>
          <w:rFonts w:hint="eastAsia"/>
          <w:rtl/>
        </w:rPr>
        <w:t>الْمُسْتَضْعَفِينَ</w:t>
      </w:r>
      <w:r w:rsidR="00135A45" w:rsidRPr="00774092">
        <w:rPr>
          <w:rStyle w:val="Char0"/>
          <w:rtl/>
        </w:rPr>
        <w:t xml:space="preserve"> </w:t>
      </w:r>
      <w:r w:rsidR="00135A45" w:rsidRPr="00774092">
        <w:rPr>
          <w:rStyle w:val="Char0"/>
          <w:rFonts w:hint="eastAsia"/>
          <w:rtl/>
        </w:rPr>
        <w:t>فَرَجاً</w:t>
      </w:r>
      <w:r w:rsidR="00135A45" w:rsidRPr="00774092">
        <w:rPr>
          <w:rStyle w:val="Char0"/>
          <w:rtl/>
        </w:rPr>
        <w:t xml:space="preserve"> </w:t>
      </w:r>
      <w:r w:rsidR="00135A45" w:rsidRPr="00774092">
        <w:rPr>
          <w:rStyle w:val="Char0"/>
          <w:rFonts w:hint="eastAsia"/>
          <w:rtl/>
        </w:rPr>
        <w:t>وَمَخْرَجاً</w:t>
      </w:r>
      <w:r w:rsidRPr="00774092">
        <w:rPr>
          <w:rStyle w:val="Char0"/>
          <w:rFonts w:hint="cs"/>
          <w:rtl/>
        </w:rPr>
        <w:t>»</w:t>
      </w:r>
      <w:r w:rsidRPr="00EB4951">
        <w:rPr>
          <w:rStyle w:val="Char3"/>
          <w:rFonts w:hint="cs"/>
          <w:rtl/>
        </w:rPr>
        <w:t xml:space="preserve"> «ای ابو جندل صبر کن و منتظر اجر و ثواب باش، همانا خداوند برای تو و برای سایر مظلومان چاره و راه نجاتی پیدا خواهد کرد</w:t>
      </w:r>
      <w:r w:rsidR="00822AD0" w:rsidRPr="00EB4951">
        <w:rPr>
          <w:rStyle w:val="Char3"/>
          <w:rFonts w:hint="cs"/>
          <w:rtl/>
        </w:rPr>
        <w:t>»</w:t>
      </w:r>
      <w:r w:rsidRPr="00EB4951">
        <w:rPr>
          <w:rStyle w:val="Char3"/>
          <w:rFonts w:hint="cs"/>
          <w:rtl/>
        </w:rPr>
        <w:t>.</w:t>
      </w:r>
    </w:p>
    <w:p w:rsidR="00652E8A" w:rsidRPr="00EB4951" w:rsidRDefault="00652E8A" w:rsidP="00FD77E4">
      <w:pPr>
        <w:ind w:firstLine="284"/>
        <w:jc w:val="both"/>
        <w:rPr>
          <w:rStyle w:val="Char3"/>
          <w:rtl/>
        </w:rPr>
      </w:pPr>
      <w:r w:rsidRPr="00EB4951">
        <w:rPr>
          <w:rStyle w:val="Char3"/>
          <w:rFonts w:hint="cs"/>
          <w:rtl/>
        </w:rPr>
        <w:t>خلاصه حضرت ابو جندل</w:t>
      </w:r>
      <w:r w:rsidR="00203A69" w:rsidRPr="00203A69">
        <w:rPr>
          <w:rFonts w:cs="CTraditional Arabic" w:hint="cs"/>
          <w:rtl/>
          <w:lang w:bidi="fa-IR"/>
        </w:rPr>
        <w:t xml:space="preserve">س </w:t>
      </w:r>
      <w:r w:rsidRPr="00EB4951">
        <w:rPr>
          <w:rStyle w:val="Char3"/>
          <w:rFonts w:hint="cs"/>
          <w:rtl/>
        </w:rPr>
        <w:t>ناچار شد که دوباره پا به زنجیر برگردد</w:t>
      </w:r>
      <w:r w:rsidRPr="00A43F8E">
        <w:rPr>
          <w:rStyle w:val="Char3"/>
          <w:rFonts w:hint="cs"/>
          <w:vertAlign w:val="superscript"/>
          <w:rtl/>
        </w:rPr>
        <w:t>(</w:t>
      </w:r>
      <w:r w:rsidRPr="00A43F8E">
        <w:rPr>
          <w:rStyle w:val="Char3"/>
          <w:vertAlign w:val="superscript"/>
          <w:rtl/>
        </w:rPr>
        <w:footnoteReference w:id="183"/>
      </w:r>
      <w:r w:rsidRPr="00A43F8E">
        <w:rPr>
          <w:rStyle w:val="Char3"/>
          <w:rFonts w:hint="cs"/>
          <w:vertAlign w:val="superscript"/>
          <w:rtl/>
        </w:rPr>
        <w:t>)</w:t>
      </w:r>
      <w:r w:rsidRPr="00EB4951">
        <w:rPr>
          <w:rStyle w:val="Char3"/>
          <w:rFonts w:hint="cs"/>
          <w:rtl/>
        </w:rPr>
        <w:t>.</w:t>
      </w:r>
    </w:p>
    <w:p w:rsidR="006642D8" w:rsidRPr="00EB4951" w:rsidRDefault="006642D8" w:rsidP="00FD77E4">
      <w:pPr>
        <w:ind w:firstLine="284"/>
        <w:jc w:val="both"/>
        <w:rPr>
          <w:rStyle w:val="Char3"/>
          <w:rtl/>
        </w:rPr>
      </w:pPr>
      <w:r w:rsidRPr="00EB4951">
        <w:rPr>
          <w:rStyle w:val="Char3"/>
          <w:rFonts w:hint="cs"/>
          <w:rtl/>
        </w:rPr>
        <w:t>(ج) در صحیح بخاری چنین ذکر شده است که حضرت ابو جندل خطاب به مسلمانان گفت:</w:t>
      </w:r>
    </w:p>
    <w:p w:rsidR="006642D8" w:rsidRPr="00EB4951" w:rsidRDefault="006642D8" w:rsidP="00FD77E4">
      <w:pPr>
        <w:ind w:firstLine="284"/>
        <w:jc w:val="both"/>
        <w:rPr>
          <w:rStyle w:val="Char3"/>
          <w:rtl/>
        </w:rPr>
      </w:pPr>
      <w:r w:rsidRPr="00774092">
        <w:rPr>
          <w:rStyle w:val="Char0"/>
          <w:rFonts w:hint="cs"/>
          <w:rtl/>
        </w:rPr>
        <w:t>«</w:t>
      </w:r>
      <w:r w:rsidR="00523A22" w:rsidRPr="00774092">
        <w:rPr>
          <w:rStyle w:val="Char0"/>
          <w:rFonts w:hint="eastAsia"/>
          <w:rtl/>
        </w:rPr>
        <w:t>أَ</w:t>
      </w:r>
      <w:r w:rsidR="00774092">
        <w:rPr>
          <w:rStyle w:val="Char0"/>
          <w:rFonts w:hint="cs"/>
          <w:rtl/>
        </w:rPr>
        <w:t>ي</w:t>
      </w:r>
      <w:r w:rsidR="00523A22" w:rsidRPr="00774092">
        <w:rPr>
          <w:rStyle w:val="Char0"/>
          <w:rFonts w:hint="eastAsia"/>
          <w:rtl/>
        </w:rPr>
        <w:t>ْ</w:t>
      </w:r>
      <w:r w:rsidR="00523A22" w:rsidRPr="00774092">
        <w:rPr>
          <w:rStyle w:val="Char0"/>
          <w:rtl/>
        </w:rPr>
        <w:t xml:space="preserve"> </w:t>
      </w:r>
      <w:r w:rsidR="00523A22" w:rsidRPr="00774092">
        <w:rPr>
          <w:rStyle w:val="Char0"/>
          <w:rFonts w:hint="eastAsia"/>
          <w:rtl/>
        </w:rPr>
        <w:t>مَعْشَرَ</w:t>
      </w:r>
      <w:r w:rsidR="00523A22" w:rsidRPr="00774092">
        <w:rPr>
          <w:rStyle w:val="Char0"/>
          <w:rtl/>
        </w:rPr>
        <w:t xml:space="preserve"> </w:t>
      </w:r>
      <w:r w:rsidR="00523A22" w:rsidRPr="00774092">
        <w:rPr>
          <w:rStyle w:val="Char0"/>
          <w:rFonts w:hint="eastAsia"/>
          <w:rtl/>
        </w:rPr>
        <w:t>الْمُسْلِمِينَ،</w:t>
      </w:r>
      <w:r w:rsidR="00523A22" w:rsidRPr="00774092">
        <w:rPr>
          <w:rStyle w:val="Char0"/>
          <w:rtl/>
        </w:rPr>
        <w:t xml:space="preserve"> </w:t>
      </w:r>
      <w:r w:rsidR="00523A22" w:rsidRPr="00774092">
        <w:rPr>
          <w:rStyle w:val="Char0"/>
          <w:rFonts w:hint="eastAsia"/>
          <w:rtl/>
        </w:rPr>
        <w:t>أُرَدُّ</w:t>
      </w:r>
      <w:r w:rsidR="00523A22" w:rsidRPr="00774092">
        <w:rPr>
          <w:rStyle w:val="Char0"/>
          <w:rtl/>
        </w:rPr>
        <w:t xml:space="preserve"> </w:t>
      </w:r>
      <w:r w:rsidR="00523A22" w:rsidRPr="00774092">
        <w:rPr>
          <w:rStyle w:val="Char0"/>
          <w:rFonts w:hint="eastAsia"/>
          <w:rtl/>
        </w:rPr>
        <w:t>إِلَى</w:t>
      </w:r>
      <w:r w:rsidR="00523A22" w:rsidRPr="00774092">
        <w:rPr>
          <w:rStyle w:val="Char0"/>
          <w:rtl/>
        </w:rPr>
        <w:t xml:space="preserve"> </w:t>
      </w:r>
      <w:r w:rsidR="00523A22" w:rsidRPr="00774092">
        <w:rPr>
          <w:rStyle w:val="Char0"/>
          <w:rFonts w:hint="eastAsia"/>
          <w:rtl/>
        </w:rPr>
        <w:t>الْمُشْرِكِينَ</w:t>
      </w:r>
      <w:r w:rsidR="00523A22" w:rsidRPr="00774092">
        <w:rPr>
          <w:rStyle w:val="Char0"/>
          <w:rtl/>
        </w:rPr>
        <w:t xml:space="preserve"> </w:t>
      </w:r>
      <w:r w:rsidR="00523A22" w:rsidRPr="00774092">
        <w:rPr>
          <w:rStyle w:val="Char0"/>
          <w:rFonts w:hint="eastAsia"/>
          <w:rtl/>
        </w:rPr>
        <w:t>وَقَدْ</w:t>
      </w:r>
      <w:r w:rsidR="00523A22" w:rsidRPr="00774092">
        <w:rPr>
          <w:rStyle w:val="Char0"/>
          <w:rtl/>
        </w:rPr>
        <w:t xml:space="preserve"> </w:t>
      </w:r>
      <w:r w:rsidR="00523A22" w:rsidRPr="00774092">
        <w:rPr>
          <w:rStyle w:val="Char0"/>
          <w:rFonts w:hint="eastAsia"/>
          <w:rtl/>
        </w:rPr>
        <w:t>جِئْتُ</w:t>
      </w:r>
      <w:r w:rsidR="00523A22" w:rsidRPr="00774092">
        <w:rPr>
          <w:rStyle w:val="Char0"/>
          <w:rtl/>
        </w:rPr>
        <w:t xml:space="preserve"> </w:t>
      </w:r>
      <w:r w:rsidR="00523A22" w:rsidRPr="00774092">
        <w:rPr>
          <w:rStyle w:val="Char0"/>
          <w:rFonts w:hint="eastAsia"/>
          <w:rtl/>
        </w:rPr>
        <w:t>مُسْلِمًا</w:t>
      </w:r>
      <w:r w:rsidR="00523A22" w:rsidRPr="00774092">
        <w:rPr>
          <w:rStyle w:val="Char0"/>
          <w:rtl/>
        </w:rPr>
        <w:t xml:space="preserve"> </w:t>
      </w:r>
      <w:r w:rsidR="00523A22" w:rsidRPr="00774092">
        <w:rPr>
          <w:rStyle w:val="Char0"/>
          <w:rFonts w:hint="eastAsia"/>
          <w:rtl/>
        </w:rPr>
        <w:t>أَلاَ</w:t>
      </w:r>
      <w:r w:rsidR="00523A22" w:rsidRPr="00774092">
        <w:rPr>
          <w:rStyle w:val="Char0"/>
          <w:rtl/>
        </w:rPr>
        <w:t xml:space="preserve"> </w:t>
      </w:r>
      <w:r w:rsidR="00523A22" w:rsidRPr="00774092">
        <w:rPr>
          <w:rStyle w:val="Char0"/>
          <w:rFonts w:hint="eastAsia"/>
          <w:rtl/>
        </w:rPr>
        <w:t>تَرَوْنَ</w:t>
      </w:r>
      <w:r w:rsidR="00523A22" w:rsidRPr="00774092">
        <w:rPr>
          <w:rStyle w:val="Char0"/>
          <w:rtl/>
        </w:rPr>
        <w:t xml:space="preserve"> </w:t>
      </w:r>
      <w:r w:rsidR="00523A22" w:rsidRPr="00774092">
        <w:rPr>
          <w:rStyle w:val="Char0"/>
          <w:rFonts w:hint="eastAsia"/>
          <w:rtl/>
        </w:rPr>
        <w:t>مَا</w:t>
      </w:r>
      <w:r w:rsidR="00523A22" w:rsidRPr="00774092">
        <w:rPr>
          <w:rStyle w:val="Char0"/>
          <w:rtl/>
        </w:rPr>
        <w:t xml:space="preserve"> </w:t>
      </w:r>
      <w:r w:rsidR="00523A22" w:rsidRPr="00774092">
        <w:rPr>
          <w:rStyle w:val="Char0"/>
          <w:rFonts w:hint="eastAsia"/>
          <w:rtl/>
        </w:rPr>
        <w:t>قَدْ</w:t>
      </w:r>
      <w:r w:rsidR="00523A22" w:rsidRPr="00774092">
        <w:rPr>
          <w:rStyle w:val="Char0"/>
          <w:rtl/>
        </w:rPr>
        <w:t xml:space="preserve"> </w:t>
      </w:r>
      <w:r w:rsidR="00523A22" w:rsidRPr="00774092">
        <w:rPr>
          <w:rStyle w:val="Char0"/>
          <w:rFonts w:hint="eastAsia"/>
          <w:rtl/>
        </w:rPr>
        <w:t>لَقِيتُ</w:t>
      </w:r>
      <w:r w:rsidR="00523A22" w:rsidRPr="00774092">
        <w:rPr>
          <w:rStyle w:val="Char0"/>
          <w:rtl/>
        </w:rPr>
        <w:t xml:space="preserve"> </w:t>
      </w:r>
      <w:r w:rsidR="00523A22" w:rsidRPr="00774092">
        <w:rPr>
          <w:rStyle w:val="Char0"/>
          <w:rFonts w:hint="eastAsia"/>
          <w:rtl/>
        </w:rPr>
        <w:t>وَكَانَ</w:t>
      </w:r>
      <w:r w:rsidR="00523A22" w:rsidRPr="00774092">
        <w:rPr>
          <w:rStyle w:val="Char0"/>
          <w:rtl/>
        </w:rPr>
        <w:t xml:space="preserve"> </w:t>
      </w:r>
      <w:r w:rsidR="00523A22" w:rsidRPr="00774092">
        <w:rPr>
          <w:rStyle w:val="Char0"/>
          <w:rFonts w:hint="eastAsia"/>
          <w:rtl/>
        </w:rPr>
        <w:t>قَدْ</w:t>
      </w:r>
      <w:r w:rsidR="00523A22" w:rsidRPr="00774092">
        <w:rPr>
          <w:rStyle w:val="Char0"/>
          <w:rtl/>
        </w:rPr>
        <w:t xml:space="preserve"> </w:t>
      </w:r>
      <w:r w:rsidR="00523A22" w:rsidRPr="00774092">
        <w:rPr>
          <w:rStyle w:val="Char0"/>
          <w:rFonts w:hint="eastAsia"/>
          <w:rtl/>
        </w:rPr>
        <w:t>عُذِّبَ</w:t>
      </w:r>
      <w:r w:rsidR="00523A22" w:rsidRPr="00774092">
        <w:rPr>
          <w:rStyle w:val="Char0"/>
          <w:rtl/>
        </w:rPr>
        <w:t xml:space="preserve"> </w:t>
      </w:r>
      <w:r w:rsidR="00523A22" w:rsidRPr="00774092">
        <w:rPr>
          <w:rStyle w:val="Char0"/>
          <w:rFonts w:hint="eastAsia"/>
          <w:rtl/>
        </w:rPr>
        <w:t>عَذَابًا</w:t>
      </w:r>
      <w:r w:rsidR="00523A22" w:rsidRPr="00774092">
        <w:rPr>
          <w:rStyle w:val="Char0"/>
          <w:rtl/>
        </w:rPr>
        <w:t xml:space="preserve"> </w:t>
      </w:r>
      <w:r w:rsidR="00523A22" w:rsidRPr="00774092">
        <w:rPr>
          <w:rStyle w:val="Char0"/>
          <w:rFonts w:hint="eastAsia"/>
          <w:rtl/>
        </w:rPr>
        <w:t>شَدِيدًا</w:t>
      </w:r>
      <w:r w:rsidR="00523A22" w:rsidRPr="00774092">
        <w:rPr>
          <w:rStyle w:val="Char0"/>
          <w:rtl/>
        </w:rPr>
        <w:t xml:space="preserve"> </w:t>
      </w:r>
      <w:r w:rsidR="00523A22" w:rsidRPr="00774092">
        <w:rPr>
          <w:rStyle w:val="Char0"/>
          <w:rFonts w:hint="eastAsia"/>
          <w:rtl/>
        </w:rPr>
        <w:t>فِ</w:t>
      </w:r>
      <w:r w:rsidR="00774092">
        <w:rPr>
          <w:rStyle w:val="Char0"/>
          <w:rFonts w:hint="cs"/>
          <w:rtl/>
        </w:rPr>
        <w:t>ي</w:t>
      </w:r>
      <w:r w:rsidR="00523A22" w:rsidRPr="00774092">
        <w:rPr>
          <w:rStyle w:val="Char0"/>
          <w:rtl/>
        </w:rPr>
        <w:t xml:space="preserve"> </w:t>
      </w:r>
      <w:r w:rsidR="00523A22" w:rsidRPr="00774092">
        <w:rPr>
          <w:rStyle w:val="Char0"/>
          <w:rFonts w:hint="eastAsia"/>
          <w:rtl/>
        </w:rPr>
        <w:t>اللَّهِ</w:t>
      </w:r>
      <w:r w:rsidRPr="00774092">
        <w:rPr>
          <w:rStyle w:val="Char0"/>
          <w:rFonts w:hint="cs"/>
          <w:rtl/>
        </w:rPr>
        <w:t>»</w:t>
      </w:r>
      <w:r w:rsidRPr="00A43F8E">
        <w:rPr>
          <w:rStyle w:val="Char3"/>
          <w:rFonts w:hint="cs"/>
          <w:vertAlign w:val="superscript"/>
          <w:rtl/>
        </w:rPr>
        <w:t>(</w:t>
      </w:r>
      <w:r w:rsidRPr="00A43F8E">
        <w:rPr>
          <w:rStyle w:val="Char3"/>
          <w:vertAlign w:val="superscript"/>
          <w:rtl/>
        </w:rPr>
        <w:footnoteReference w:id="184"/>
      </w:r>
      <w:r w:rsidRPr="00A43F8E">
        <w:rPr>
          <w:rStyle w:val="Char3"/>
          <w:rFonts w:hint="cs"/>
          <w:vertAlign w:val="superscript"/>
          <w:rtl/>
        </w:rPr>
        <w:t>)</w:t>
      </w:r>
      <w:r w:rsidRPr="00EB4951">
        <w:rPr>
          <w:rStyle w:val="Char3"/>
          <w:rFonts w:hint="cs"/>
          <w:rtl/>
        </w:rPr>
        <w:t>.</w:t>
      </w:r>
    </w:p>
    <w:p w:rsidR="006642D8" w:rsidRPr="00EB4951" w:rsidRDefault="006642D8" w:rsidP="00FD77E4">
      <w:pPr>
        <w:ind w:firstLine="284"/>
        <w:jc w:val="both"/>
        <w:rPr>
          <w:rStyle w:val="Char3"/>
          <w:rtl/>
        </w:rPr>
      </w:pPr>
      <w:r w:rsidRPr="00EB4951">
        <w:rPr>
          <w:rStyle w:val="Char3"/>
          <w:rFonts w:hint="cs"/>
          <w:rtl/>
        </w:rPr>
        <w:t>ای جماعت مسلمان! آیا پس از این که مسلمان شده به نزد شما آمده‌ام دوباره به سوی مشرکان برگردانده خواهم شد؟ مگر شما آثار اذیت‌هائی را که من از دست</w:t>
      </w:r>
      <w:r w:rsidR="001F5F81" w:rsidRPr="00EB4951">
        <w:rPr>
          <w:rStyle w:val="Char3"/>
          <w:rFonts w:hint="cs"/>
          <w:rtl/>
        </w:rPr>
        <w:t xml:space="preserve"> آن‌ها </w:t>
      </w:r>
      <w:r w:rsidRPr="00EB4951">
        <w:rPr>
          <w:rStyle w:val="Char3"/>
          <w:rFonts w:hint="cs"/>
          <w:rtl/>
        </w:rPr>
        <w:t>چشیده‌ام نمی‌بینید؟ و به وی در راه خدا عذاب شدیدی رسیده بود.</w:t>
      </w:r>
    </w:p>
    <w:p w:rsidR="007615A5" w:rsidRPr="00EB4951" w:rsidRDefault="007615A5" w:rsidP="00FD77E4">
      <w:pPr>
        <w:ind w:firstLine="284"/>
        <w:jc w:val="both"/>
        <w:rPr>
          <w:rStyle w:val="Char3"/>
          <w:rtl/>
        </w:rPr>
      </w:pPr>
      <w:r w:rsidRPr="00EB4951">
        <w:rPr>
          <w:rStyle w:val="Char3"/>
          <w:rFonts w:hint="cs"/>
          <w:rtl/>
        </w:rPr>
        <w:t>(د) و در سیرت ابن هشام چنین آمده است:</w:t>
      </w:r>
    </w:p>
    <w:p w:rsidR="007615A5" w:rsidRPr="00EB4951" w:rsidRDefault="007615A5" w:rsidP="00FD77E4">
      <w:pPr>
        <w:ind w:firstLine="284"/>
        <w:jc w:val="both"/>
        <w:rPr>
          <w:rStyle w:val="Char3"/>
          <w:rtl/>
        </w:rPr>
      </w:pPr>
      <w:r w:rsidRPr="00EB4951">
        <w:rPr>
          <w:rStyle w:val="Char3"/>
          <w:rFonts w:hint="cs"/>
          <w:rtl/>
        </w:rPr>
        <w:t>ابو جندل</w:t>
      </w:r>
      <w:r w:rsidR="00203A69" w:rsidRPr="00203A69">
        <w:rPr>
          <w:rFonts w:cs="CTraditional Arabic" w:hint="cs"/>
          <w:rtl/>
          <w:lang w:bidi="fa-IR"/>
        </w:rPr>
        <w:t xml:space="preserve">س </w:t>
      </w:r>
      <w:r w:rsidRPr="00EB4951">
        <w:rPr>
          <w:rStyle w:val="Char3"/>
          <w:rFonts w:hint="cs"/>
          <w:rtl/>
        </w:rPr>
        <w:t>در حالی که زنجیر آهنین در پا داشت آمد و رسید چون سهیل او را دید از جای برخاست و گریبان او را گرفته و به صورت و دهان وی می‌زد، گری</w:t>
      </w:r>
      <w:r w:rsidR="00A964E0" w:rsidRPr="00EB4951">
        <w:rPr>
          <w:rStyle w:val="Char3"/>
          <w:rFonts w:hint="cs"/>
          <w:rtl/>
        </w:rPr>
        <w:t>ب</w:t>
      </w:r>
      <w:r w:rsidRPr="00EB4951">
        <w:rPr>
          <w:rStyle w:val="Char3"/>
          <w:rFonts w:hint="cs"/>
          <w:rtl/>
        </w:rPr>
        <w:t>انش را با نهایت سختی گرفته و با زور و قوت می‌کشید تا او را باز گرداند.</w:t>
      </w:r>
    </w:p>
    <w:p w:rsidR="00074EEC" w:rsidRPr="00EB4951" w:rsidRDefault="00074EEC" w:rsidP="00FD77E4">
      <w:pPr>
        <w:ind w:firstLine="284"/>
        <w:jc w:val="both"/>
        <w:rPr>
          <w:rStyle w:val="Char3"/>
          <w:rtl/>
        </w:rPr>
      </w:pPr>
      <w:r w:rsidRPr="00774092">
        <w:rPr>
          <w:rStyle w:val="Char0"/>
          <w:rFonts w:hint="cs"/>
          <w:rtl/>
        </w:rPr>
        <w:t>«</w:t>
      </w:r>
      <w:r w:rsidR="00E55D00" w:rsidRPr="00774092">
        <w:rPr>
          <w:rStyle w:val="Char0"/>
          <w:rFonts w:hint="eastAsia"/>
          <w:rtl/>
        </w:rPr>
        <w:t>وَجَعَلَ</w:t>
      </w:r>
      <w:r w:rsidR="00E55D00" w:rsidRPr="00774092">
        <w:rPr>
          <w:rStyle w:val="Char0"/>
          <w:rtl/>
        </w:rPr>
        <w:t xml:space="preserve"> </w:t>
      </w:r>
      <w:r w:rsidR="00E55D00" w:rsidRPr="00774092">
        <w:rPr>
          <w:rStyle w:val="Char0"/>
          <w:rFonts w:hint="eastAsia"/>
          <w:rtl/>
        </w:rPr>
        <w:t>أَبُو</w:t>
      </w:r>
      <w:r w:rsidR="00E55D00" w:rsidRPr="00774092">
        <w:rPr>
          <w:rStyle w:val="Char0"/>
          <w:rtl/>
        </w:rPr>
        <w:t xml:space="preserve"> </w:t>
      </w:r>
      <w:r w:rsidR="00E55D00" w:rsidRPr="00774092">
        <w:rPr>
          <w:rStyle w:val="Char0"/>
          <w:rFonts w:hint="eastAsia"/>
          <w:rtl/>
        </w:rPr>
        <w:t>جَنْدَلٍ</w:t>
      </w:r>
      <w:r w:rsidR="00E55D00" w:rsidRPr="00774092">
        <w:rPr>
          <w:rStyle w:val="Char0"/>
          <w:rtl/>
        </w:rPr>
        <w:t xml:space="preserve"> </w:t>
      </w:r>
      <w:r w:rsidR="00E55D00" w:rsidRPr="00774092">
        <w:rPr>
          <w:rStyle w:val="Char0"/>
          <w:rFonts w:hint="eastAsia"/>
          <w:rtl/>
        </w:rPr>
        <w:t>يَصْرُخُ</w:t>
      </w:r>
      <w:r w:rsidR="00E55D00" w:rsidRPr="00774092">
        <w:rPr>
          <w:rStyle w:val="Char0"/>
          <w:rtl/>
        </w:rPr>
        <w:t xml:space="preserve"> </w:t>
      </w:r>
      <w:r w:rsidR="00E55D00" w:rsidRPr="00774092">
        <w:rPr>
          <w:rStyle w:val="Char0"/>
          <w:rFonts w:hint="eastAsia"/>
          <w:rtl/>
        </w:rPr>
        <w:t>بِأَعْلَى</w:t>
      </w:r>
      <w:r w:rsidR="00E55D00" w:rsidRPr="00774092">
        <w:rPr>
          <w:rStyle w:val="Char0"/>
          <w:rtl/>
        </w:rPr>
        <w:t xml:space="preserve"> </w:t>
      </w:r>
      <w:r w:rsidR="00E55D00" w:rsidRPr="00774092">
        <w:rPr>
          <w:rStyle w:val="Char0"/>
          <w:rFonts w:hint="eastAsia"/>
          <w:rtl/>
        </w:rPr>
        <w:t>صَوْتِهِ</w:t>
      </w:r>
      <w:r w:rsidR="00E55D00" w:rsidRPr="00774092">
        <w:rPr>
          <w:rStyle w:val="Char0"/>
          <w:rtl/>
        </w:rPr>
        <w:t xml:space="preserve"> </w:t>
      </w:r>
      <w:r w:rsidR="00E55D00" w:rsidRPr="00774092">
        <w:rPr>
          <w:rStyle w:val="Char0"/>
          <w:rFonts w:hint="eastAsia"/>
          <w:rtl/>
        </w:rPr>
        <w:t>يَا</w:t>
      </w:r>
      <w:r w:rsidR="00E55D00" w:rsidRPr="00774092">
        <w:rPr>
          <w:rStyle w:val="Char0"/>
          <w:rtl/>
        </w:rPr>
        <w:t xml:space="preserve"> </w:t>
      </w:r>
      <w:r w:rsidR="00E55D00" w:rsidRPr="00774092">
        <w:rPr>
          <w:rStyle w:val="Char0"/>
          <w:rFonts w:hint="eastAsia"/>
          <w:rtl/>
        </w:rPr>
        <w:t>مَعْشَرَ</w:t>
      </w:r>
      <w:r w:rsidR="00E55D00" w:rsidRPr="00774092">
        <w:rPr>
          <w:rStyle w:val="Char0"/>
          <w:rtl/>
        </w:rPr>
        <w:t xml:space="preserve"> </w:t>
      </w:r>
      <w:r w:rsidR="00E55D00" w:rsidRPr="00774092">
        <w:rPr>
          <w:rStyle w:val="Char0"/>
          <w:rFonts w:hint="eastAsia"/>
          <w:rtl/>
        </w:rPr>
        <w:t>الْمُسْلِمِينَ</w:t>
      </w:r>
      <w:r w:rsidR="00E55D00" w:rsidRPr="00774092">
        <w:rPr>
          <w:rStyle w:val="Char0"/>
          <w:rtl/>
        </w:rPr>
        <w:t xml:space="preserve"> </w:t>
      </w:r>
      <w:r w:rsidR="00E55D00" w:rsidRPr="00774092">
        <w:rPr>
          <w:rStyle w:val="Char0"/>
          <w:rFonts w:hint="eastAsia"/>
          <w:rtl/>
        </w:rPr>
        <w:t>أَأُرَدّ</w:t>
      </w:r>
      <w:r w:rsidR="00E55D00" w:rsidRPr="00774092">
        <w:rPr>
          <w:rStyle w:val="Char0"/>
          <w:rtl/>
        </w:rPr>
        <w:t xml:space="preserve"> </w:t>
      </w:r>
      <w:r w:rsidR="00E55D00" w:rsidRPr="00774092">
        <w:rPr>
          <w:rStyle w:val="Char0"/>
          <w:rFonts w:hint="eastAsia"/>
          <w:rtl/>
        </w:rPr>
        <w:t>إلَى</w:t>
      </w:r>
      <w:r w:rsidR="00E55D00" w:rsidRPr="00774092">
        <w:rPr>
          <w:rStyle w:val="Char0"/>
          <w:rtl/>
        </w:rPr>
        <w:t xml:space="preserve"> </w:t>
      </w:r>
      <w:r w:rsidR="00E55D00" w:rsidRPr="00774092">
        <w:rPr>
          <w:rStyle w:val="Char0"/>
          <w:rFonts w:hint="eastAsia"/>
          <w:rtl/>
        </w:rPr>
        <w:t>الْمُشْرِكِينَ</w:t>
      </w:r>
      <w:r w:rsidR="00E55D00" w:rsidRPr="00774092">
        <w:rPr>
          <w:rStyle w:val="Char0"/>
          <w:rtl/>
        </w:rPr>
        <w:t xml:space="preserve"> </w:t>
      </w:r>
      <w:r w:rsidR="00E55D00" w:rsidRPr="00774092">
        <w:rPr>
          <w:rStyle w:val="Char0"/>
          <w:rFonts w:hint="eastAsia"/>
          <w:rtl/>
        </w:rPr>
        <w:t>يَفْتِنُونِي</w:t>
      </w:r>
      <w:r w:rsidR="00E55D00" w:rsidRPr="00774092">
        <w:rPr>
          <w:rStyle w:val="Char0"/>
          <w:rtl/>
        </w:rPr>
        <w:t xml:space="preserve"> </w:t>
      </w:r>
      <w:r w:rsidR="00E55D00" w:rsidRPr="00774092">
        <w:rPr>
          <w:rStyle w:val="Char0"/>
          <w:rFonts w:hint="eastAsia"/>
          <w:rtl/>
        </w:rPr>
        <w:t>فِي</w:t>
      </w:r>
      <w:r w:rsidR="00E55D00" w:rsidRPr="00774092">
        <w:rPr>
          <w:rStyle w:val="Char0"/>
          <w:rtl/>
        </w:rPr>
        <w:t xml:space="preserve"> </w:t>
      </w:r>
      <w:r w:rsidR="00E55D00" w:rsidRPr="00774092">
        <w:rPr>
          <w:rStyle w:val="Char0"/>
          <w:rFonts w:hint="eastAsia"/>
          <w:rtl/>
        </w:rPr>
        <w:t>دِينِي</w:t>
      </w:r>
      <w:r w:rsidRPr="00774092">
        <w:rPr>
          <w:rStyle w:val="Char0"/>
          <w:rFonts w:hint="cs"/>
          <w:rtl/>
        </w:rPr>
        <w:t>»</w:t>
      </w:r>
      <w:r w:rsidRPr="00A43F8E">
        <w:rPr>
          <w:rStyle w:val="Char3"/>
          <w:rFonts w:hint="cs"/>
          <w:vertAlign w:val="superscript"/>
          <w:rtl/>
        </w:rPr>
        <w:t>(</w:t>
      </w:r>
      <w:r w:rsidRPr="00A43F8E">
        <w:rPr>
          <w:rStyle w:val="Char3"/>
          <w:vertAlign w:val="superscript"/>
          <w:rtl/>
        </w:rPr>
        <w:footnoteReference w:id="185"/>
      </w:r>
      <w:r w:rsidRPr="00A43F8E">
        <w:rPr>
          <w:rStyle w:val="Char3"/>
          <w:rFonts w:hint="cs"/>
          <w:vertAlign w:val="superscript"/>
          <w:rtl/>
        </w:rPr>
        <w:t>)</w:t>
      </w:r>
      <w:r w:rsidRPr="00EB4951">
        <w:rPr>
          <w:rStyle w:val="Char3"/>
          <w:rFonts w:hint="cs"/>
          <w:rtl/>
        </w:rPr>
        <w:t>.</w:t>
      </w:r>
    </w:p>
    <w:p w:rsidR="00074EEC" w:rsidRPr="00EB4951" w:rsidRDefault="00074EEC" w:rsidP="00FD77E4">
      <w:pPr>
        <w:ind w:firstLine="284"/>
        <w:jc w:val="both"/>
        <w:rPr>
          <w:rStyle w:val="Char3"/>
          <w:rtl/>
        </w:rPr>
      </w:pPr>
      <w:r w:rsidRPr="00EB4951">
        <w:rPr>
          <w:rStyle w:val="Char3"/>
          <w:rFonts w:hint="cs"/>
          <w:rtl/>
        </w:rPr>
        <w:t>و حضرت ابو جندل</w:t>
      </w:r>
      <w:r w:rsidR="00203A69" w:rsidRPr="00203A69">
        <w:rPr>
          <w:rFonts w:cs="CTraditional Arabic" w:hint="cs"/>
          <w:rtl/>
          <w:lang w:bidi="fa-IR"/>
        </w:rPr>
        <w:t xml:space="preserve">س </w:t>
      </w:r>
      <w:r w:rsidRPr="00EB4951">
        <w:rPr>
          <w:rStyle w:val="Char3"/>
          <w:rFonts w:hint="cs"/>
          <w:rtl/>
        </w:rPr>
        <w:t>با آواز بلند فریاد برمی‌آورد که ای گروه مسلمانان، آیا من باز به سوی مشرکان برگردانده شوم تا در مورد دین، مرا به فتنه وادارند؟</w:t>
      </w:r>
    </w:p>
    <w:p w:rsidR="00E77917" w:rsidRPr="00EB4951" w:rsidRDefault="00E77917" w:rsidP="00FD77E4">
      <w:pPr>
        <w:ind w:firstLine="284"/>
        <w:jc w:val="both"/>
        <w:rPr>
          <w:rStyle w:val="Char3"/>
          <w:rtl/>
        </w:rPr>
      </w:pPr>
      <w:r w:rsidRPr="00EB4951">
        <w:rPr>
          <w:rStyle w:val="Char3"/>
          <w:rFonts w:hint="cs"/>
          <w:rtl/>
        </w:rPr>
        <w:t>(هـ) امام ابن سعد چنین می‌نویسد: طبق روایت محمد بن اسحاق، و محمد بن عمر حضرت عبدالله بن سهیل به سوی کشور حبشه (در هجرت دوم) هجرت کرد، و چون از آنجا به مکه باز آمد:</w:t>
      </w:r>
    </w:p>
    <w:p w:rsidR="00E77917" w:rsidRPr="00EB4951" w:rsidRDefault="00E77917" w:rsidP="00FD77E4">
      <w:pPr>
        <w:ind w:firstLine="284"/>
        <w:jc w:val="both"/>
        <w:rPr>
          <w:rStyle w:val="Char3"/>
          <w:rtl/>
        </w:rPr>
      </w:pPr>
      <w:r w:rsidRPr="00774092">
        <w:rPr>
          <w:rStyle w:val="Char0"/>
          <w:rFonts w:hint="cs"/>
          <w:rtl/>
        </w:rPr>
        <w:t>«</w:t>
      </w:r>
      <w:r w:rsidR="00F435F6" w:rsidRPr="00774092">
        <w:rPr>
          <w:rStyle w:val="Char0"/>
          <w:rFonts w:hint="cs"/>
          <w:rtl/>
        </w:rPr>
        <w:t>فأخذه أبوه فأوثقه عنده وفتنة في دينه</w:t>
      </w:r>
      <w:r w:rsidRPr="00774092">
        <w:rPr>
          <w:rStyle w:val="Char0"/>
          <w:rFonts w:hint="cs"/>
          <w:rtl/>
        </w:rPr>
        <w:t>»</w:t>
      </w:r>
      <w:r w:rsidRPr="00A43F8E">
        <w:rPr>
          <w:rStyle w:val="Char3"/>
          <w:rFonts w:hint="cs"/>
          <w:vertAlign w:val="superscript"/>
          <w:rtl/>
        </w:rPr>
        <w:t>(</w:t>
      </w:r>
      <w:r w:rsidRPr="00A43F8E">
        <w:rPr>
          <w:rStyle w:val="Char3"/>
          <w:vertAlign w:val="superscript"/>
          <w:rtl/>
        </w:rPr>
        <w:footnoteReference w:id="186"/>
      </w:r>
      <w:r w:rsidRPr="00A43F8E">
        <w:rPr>
          <w:rStyle w:val="Char3"/>
          <w:rFonts w:hint="cs"/>
          <w:vertAlign w:val="superscript"/>
          <w:rtl/>
        </w:rPr>
        <w:t>)</w:t>
      </w:r>
      <w:r w:rsidRPr="00EB4951">
        <w:rPr>
          <w:rStyle w:val="Char3"/>
          <w:rFonts w:hint="cs"/>
          <w:rtl/>
        </w:rPr>
        <w:t>.</w:t>
      </w:r>
    </w:p>
    <w:p w:rsidR="00E77917" w:rsidRPr="00EB4951" w:rsidRDefault="00E77917" w:rsidP="00FD77E4">
      <w:pPr>
        <w:ind w:firstLine="284"/>
        <w:jc w:val="both"/>
        <w:rPr>
          <w:rStyle w:val="Char3"/>
          <w:rtl/>
        </w:rPr>
      </w:pPr>
      <w:r w:rsidRPr="00EB4951">
        <w:rPr>
          <w:rStyle w:val="Char3"/>
          <w:rFonts w:hint="cs"/>
          <w:rtl/>
        </w:rPr>
        <w:t>پدرش (سهیل) او را گرفتار ساخت و او را بسته نزد خود اسیر نمود و</w:t>
      </w:r>
      <w:r w:rsidR="00ED683B">
        <w:rPr>
          <w:rStyle w:val="Char3"/>
          <w:rFonts w:hint="cs"/>
          <w:rtl/>
        </w:rPr>
        <w:t xml:space="preserve"> دربارۀ </w:t>
      </w:r>
      <w:r w:rsidRPr="00EB4951">
        <w:rPr>
          <w:rStyle w:val="Char3"/>
          <w:rFonts w:hint="cs"/>
          <w:rtl/>
        </w:rPr>
        <w:t>دین او را به ابتلا و آزمایش شدید مبتلا ساخت.</w:t>
      </w:r>
    </w:p>
    <w:p w:rsidR="002A35A6" w:rsidRDefault="001A43A7" w:rsidP="0067125B">
      <w:pPr>
        <w:pStyle w:val="a1"/>
        <w:rPr>
          <w:rtl/>
        </w:rPr>
      </w:pPr>
      <w:bookmarkStart w:id="55" w:name="_Toc424209896"/>
      <w:r>
        <w:rPr>
          <w:rFonts w:hint="cs"/>
          <w:rtl/>
        </w:rPr>
        <w:t>37-</w:t>
      </w:r>
      <w:r w:rsidR="00B14C29">
        <w:rPr>
          <w:rFonts w:hint="cs"/>
          <w:rtl/>
        </w:rPr>
        <w:t xml:space="preserve"> حضرت ابو </w:t>
      </w:r>
      <w:r>
        <w:rPr>
          <w:rFonts w:hint="cs"/>
          <w:rtl/>
        </w:rPr>
        <w:t>بصیر</w:t>
      </w:r>
      <w:r w:rsidR="00045819" w:rsidRPr="005876CF">
        <w:rPr>
          <w:rFonts w:cs="CTraditional Arabic" w:hint="cs"/>
          <w:b/>
          <w:bCs w:val="0"/>
          <w:sz w:val="28"/>
          <w:szCs w:val="28"/>
          <w:rtl/>
        </w:rPr>
        <w:t>س</w:t>
      </w:r>
      <w:r w:rsidRPr="00A964E0">
        <w:rPr>
          <w:rFonts w:hint="cs"/>
          <w:rtl/>
        </w:rPr>
        <w:t>:</w:t>
      </w:r>
      <w:bookmarkEnd w:id="55"/>
    </w:p>
    <w:p w:rsidR="001A43A7" w:rsidRPr="00EB4951" w:rsidRDefault="00515222" w:rsidP="00FD77E4">
      <w:pPr>
        <w:ind w:firstLine="284"/>
        <w:jc w:val="both"/>
        <w:rPr>
          <w:rStyle w:val="Char3"/>
          <w:rtl/>
        </w:rPr>
      </w:pPr>
      <w:r w:rsidRPr="00EB4951">
        <w:rPr>
          <w:rStyle w:val="Char3"/>
          <w:rFonts w:hint="cs"/>
          <w:rtl/>
        </w:rPr>
        <w:t>نامش عتبه بن اسید است، از شخصیت‌های معروف اسلام است، امام بخاری در کتاب صحیح خود از وی سخن به میان آورده است، و امام ابن اسحاق، در مورد ایشان واقعه‌ای بسیار طویل و عجیب بیان کرده است، به خاطر قبول اسلام با شدائد و</w:t>
      </w:r>
      <w:r w:rsidR="00BF3AA1" w:rsidRPr="00EB4951">
        <w:rPr>
          <w:rStyle w:val="Char3"/>
          <w:rFonts w:hint="cs"/>
          <w:rtl/>
        </w:rPr>
        <w:t xml:space="preserve"> سختی‌ها</w:t>
      </w:r>
      <w:r w:rsidRPr="00EB4951">
        <w:rPr>
          <w:rStyle w:val="Char3"/>
          <w:rFonts w:hint="cs"/>
          <w:rtl/>
        </w:rPr>
        <w:t>ی قید و بند و اسارت روبرو شد، امام ابن اسحاق می‌گوید:</w:t>
      </w:r>
    </w:p>
    <w:p w:rsidR="00515222" w:rsidRPr="00EB4951" w:rsidRDefault="00515222" w:rsidP="00FD77E4">
      <w:pPr>
        <w:ind w:firstLine="284"/>
        <w:jc w:val="both"/>
        <w:rPr>
          <w:rStyle w:val="Char3"/>
          <w:rtl/>
        </w:rPr>
      </w:pPr>
      <w:r w:rsidRPr="00774092">
        <w:rPr>
          <w:rStyle w:val="Char0"/>
          <w:rFonts w:hint="cs"/>
          <w:rtl/>
        </w:rPr>
        <w:t>«</w:t>
      </w:r>
      <w:r w:rsidR="009224FB" w:rsidRPr="00774092">
        <w:rPr>
          <w:rStyle w:val="Char0"/>
          <w:rFonts w:hint="eastAsia"/>
          <w:rtl/>
        </w:rPr>
        <w:t>كَانَ</w:t>
      </w:r>
      <w:r w:rsidR="009224FB" w:rsidRPr="00774092">
        <w:rPr>
          <w:rStyle w:val="Char0"/>
          <w:rtl/>
        </w:rPr>
        <w:t xml:space="preserve"> </w:t>
      </w:r>
      <w:r w:rsidR="009224FB" w:rsidRPr="00774092">
        <w:rPr>
          <w:rStyle w:val="Char0"/>
          <w:rFonts w:hint="eastAsia"/>
          <w:rtl/>
        </w:rPr>
        <w:t>مِمّنْ</w:t>
      </w:r>
      <w:r w:rsidR="009224FB" w:rsidRPr="00774092">
        <w:rPr>
          <w:rStyle w:val="Char0"/>
          <w:rtl/>
        </w:rPr>
        <w:t xml:space="preserve"> </w:t>
      </w:r>
      <w:r w:rsidR="009224FB" w:rsidRPr="00774092">
        <w:rPr>
          <w:rStyle w:val="Char0"/>
          <w:rFonts w:hint="eastAsia"/>
          <w:rtl/>
        </w:rPr>
        <w:t>حُبِسَ</w:t>
      </w:r>
      <w:r w:rsidR="009224FB" w:rsidRPr="00774092">
        <w:rPr>
          <w:rStyle w:val="Char0"/>
          <w:rtl/>
        </w:rPr>
        <w:t xml:space="preserve"> </w:t>
      </w:r>
      <w:r w:rsidR="009224FB" w:rsidRPr="00774092">
        <w:rPr>
          <w:rStyle w:val="Char0"/>
          <w:rFonts w:hint="eastAsia"/>
          <w:rtl/>
        </w:rPr>
        <w:t>بِمَكّةَ</w:t>
      </w:r>
      <w:r w:rsidRPr="00774092">
        <w:rPr>
          <w:rStyle w:val="Char0"/>
          <w:rFonts w:hint="cs"/>
          <w:rtl/>
        </w:rPr>
        <w:t>»</w:t>
      </w:r>
      <w:r w:rsidRPr="00A43F8E">
        <w:rPr>
          <w:rStyle w:val="Char3"/>
          <w:rFonts w:hint="cs"/>
          <w:vertAlign w:val="superscript"/>
          <w:rtl/>
        </w:rPr>
        <w:t>(</w:t>
      </w:r>
      <w:r w:rsidRPr="00A43F8E">
        <w:rPr>
          <w:rStyle w:val="Char3"/>
          <w:vertAlign w:val="superscript"/>
          <w:rtl/>
        </w:rPr>
        <w:footnoteReference w:id="187"/>
      </w:r>
      <w:r w:rsidRPr="00A43F8E">
        <w:rPr>
          <w:rStyle w:val="Char3"/>
          <w:rFonts w:hint="cs"/>
          <w:vertAlign w:val="superscript"/>
          <w:rtl/>
        </w:rPr>
        <w:t>)</w:t>
      </w:r>
      <w:r w:rsidRPr="00EB4951">
        <w:rPr>
          <w:rStyle w:val="Char3"/>
          <w:rFonts w:hint="cs"/>
          <w:rtl/>
        </w:rPr>
        <w:t xml:space="preserve"> از جمله کسانی بود که در مکه زندانی شدند. (37 تا 106 حکایت بیش از هفتاد نفر صحابی).</w:t>
      </w:r>
    </w:p>
    <w:p w:rsidR="00830367" w:rsidRPr="00EB4951" w:rsidRDefault="00830367" w:rsidP="00FD77E4">
      <w:pPr>
        <w:ind w:firstLine="284"/>
        <w:jc w:val="both"/>
        <w:rPr>
          <w:rStyle w:val="Char3"/>
          <w:rtl/>
        </w:rPr>
      </w:pPr>
      <w:r w:rsidRPr="00EB4951">
        <w:rPr>
          <w:rStyle w:val="Char3"/>
          <w:rFonts w:hint="cs"/>
          <w:rtl/>
        </w:rPr>
        <w:t>از نوشت</w:t>
      </w:r>
      <w:r w:rsidR="00152672">
        <w:rPr>
          <w:rStyle w:val="Char3"/>
          <w:rFonts w:hint="cs"/>
          <w:rtl/>
        </w:rPr>
        <w:t>ۀ</w:t>
      </w:r>
      <w:r w:rsidRPr="00EB4951">
        <w:rPr>
          <w:rStyle w:val="Char3"/>
          <w:rFonts w:hint="cs"/>
          <w:rtl/>
        </w:rPr>
        <w:t xml:space="preserve"> امام ابن اسحاق روشن می‌شود که تعداد صحاب</w:t>
      </w:r>
      <w:r w:rsidR="00152672">
        <w:rPr>
          <w:rStyle w:val="Char3"/>
          <w:rFonts w:hint="cs"/>
          <w:rtl/>
        </w:rPr>
        <w:t>ۀ</w:t>
      </w:r>
      <w:r w:rsidRPr="00EB4951">
        <w:rPr>
          <w:rStyle w:val="Char3"/>
          <w:rFonts w:hint="cs"/>
          <w:rtl/>
        </w:rPr>
        <w:t xml:space="preserve"> مظلوم</w:t>
      </w:r>
      <w:r w:rsidR="00A964E0">
        <w:rPr>
          <w:rFonts w:cs="CTraditional Arabic" w:hint="cs"/>
          <w:rtl/>
          <w:lang w:bidi="fa-IR"/>
        </w:rPr>
        <w:t>ش</w:t>
      </w:r>
      <w:r w:rsidRPr="00EB4951">
        <w:rPr>
          <w:rStyle w:val="Char3"/>
          <w:rFonts w:hint="cs"/>
          <w:rtl/>
        </w:rPr>
        <w:t xml:space="preserve"> و ستمدیده‌ای که در اسارت مشرکان مکه به سر می‌بردند بیش از هفتاد تن بودند، و وی چنین نوشته است:</w:t>
      </w:r>
    </w:p>
    <w:p w:rsidR="00830367" w:rsidRPr="00EB4951" w:rsidRDefault="00830367" w:rsidP="00FD77E4">
      <w:pPr>
        <w:ind w:firstLine="284"/>
        <w:jc w:val="both"/>
        <w:rPr>
          <w:rStyle w:val="Char3"/>
          <w:rtl/>
        </w:rPr>
      </w:pPr>
      <w:r w:rsidRPr="00EB4951">
        <w:rPr>
          <w:rStyle w:val="Char3"/>
          <w:rFonts w:hint="cs"/>
          <w:rtl/>
        </w:rPr>
        <w:t>«از میان مسلمانان زندانی در مکه حدود هفتاد نفر موفق شدند از زندان بگریزند، و نزد ابو بصیر گرد آیند»</w:t>
      </w:r>
      <w:r w:rsidRPr="00A43F8E">
        <w:rPr>
          <w:rStyle w:val="Char3"/>
          <w:rFonts w:hint="cs"/>
          <w:vertAlign w:val="superscript"/>
          <w:rtl/>
        </w:rPr>
        <w:t>(</w:t>
      </w:r>
      <w:r w:rsidRPr="00A43F8E">
        <w:rPr>
          <w:rStyle w:val="Char3"/>
          <w:vertAlign w:val="superscript"/>
          <w:rtl/>
        </w:rPr>
        <w:footnoteReference w:id="188"/>
      </w:r>
      <w:r w:rsidRPr="00A43F8E">
        <w:rPr>
          <w:rStyle w:val="Char3"/>
          <w:rFonts w:hint="cs"/>
          <w:vertAlign w:val="superscript"/>
          <w:rtl/>
        </w:rPr>
        <w:t>)</w:t>
      </w:r>
      <w:r w:rsidRPr="00EB4951">
        <w:rPr>
          <w:rStyle w:val="Char3"/>
          <w:rFonts w:hint="cs"/>
          <w:rtl/>
        </w:rPr>
        <w:t>.</w:t>
      </w:r>
    </w:p>
    <w:p w:rsidR="003E090F" w:rsidRPr="00EB4951" w:rsidRDefault="003E090F" w:rsidP="00FD77E4">
      <w:pPr>
        <w:ind w:firstLine="284"/>
        <w:jc w:val="both"/>
        <w:rPr>
          <w:rStyle w:val="Char3"/>
          <w:rtl/>
        </w:rPr>
      </w:pPr>
      <w:r w:rsidRPr="00EB4951">
        <w:rPr>
          <w:rStyle w:val="Char3"/>
          <w:rFonts w:hint="cs"/>
          <w:rtl/>
        </w:rPr>
        <w:t>هرگاه از میان محبوسان و اسیران حدود هفتاد نفر به نحوی موفق به فرار شده به نزد حضرت ابو بصیر</w:t>
      </w:r>
      <w:r w:rsidR="00203A69" w:rsidRPr="00203A69">
        <w:rPr>
          <w:rFonts w:cs="CTraditional Arabic" w:hint="cs"/>
          <w:rtl/>
          <w:lang w:bidi="fa-IR"/>
        </w:rPr>
        <w:t xml:space="preserve">س </w:t>
      </w:r>
      <w:r w:rsidRPr="00EB4951">
        <w:rPr>
          <w:rStyle w:val="Char3"/>
          <w:rFonts w:hint="cs"/>
          <w:rtl/>
        </w:rPr>
        <w:t>گرد آمدند: معلوم شد که جمع کل تعداد اسیران بیشتر از هفتاد نفر بوده است.</w:t>
      </w:r>
    </w:p>
    <w:p w:rsidR="00A778BE" w:rsidRDefault="00BF2053" w:rsidP="00F409CE">
      <w:pPr>
        <w:pStyle w:val="a1"/>
        <w:rPr>
          <w:rtl/>
        </w:rPr>
      </w:pPr>
      <w:bookmarkStart w:id="56" w:name="_Toc424209897"/>
      <w:r>
        <w:rPr>
          <w:rFonts w:hint="cs"/>
          <w:rtl/>
        </w:rPr>
        <w:t>107- حضرت طلیب بن عمیر:</w:t>
      </w:r>
      <w:bookmarkEnd w:id="56"/>
    </w:p>
    <w:p w:rsidR="00BF2053" w:rsidRPr="00EB4951" w:rsidRDefault="000674DC" w:rsidP="00FD77E4">
      <w:pPr>
        <w:ind w:firstLine="284"/>
        <w:jc w:val="both"/>
        <w:rPr>
          <w:rStyle w:val="Char3"/>
          <w:rtl/>
        </w:rPr>
      </w:pPr>
      <w:r w:rsidRPr="00EB4951">
        <w:rPr>
          <w:rStyle w:val="Char3"/>
          <w:rFonts w:hint="cs"/>
          <w:rtl/>
        </w:rPr>
        <w:t>ایشان از جمله کسانی</w:t>
      </w:r>
      <w:r w:rsidR="00633D83" w:rsidRPr="00EB4951">
        <w:rPr>
          <w:rStyle w:val="Char3"/>
          <w:rFonts w:hint="cs"/>
          <w:rtl/>
        </w:rPr>
        <w:t xml:space="preserve">‌اند </w:t>
      </w:r>
      <w:r w:rsidRPr="00EB4951">
        <w:rPr>
          <w:rStyle w:val="Char3"/>
          <w:rFonts w:hint="cs"/>
          <w:rtl/>
        </w:rPr>
        <w:t>که در آغاز بعثت اسلام آوردند و طبق روایت حاکم در دار ارقم مسلمان شده ابولهب دائی وی بود</w:t>
      </w:r>
      <w:r w:rsidRPr="00A43F8E">
        <w:rPr>
          <w:rStyle w:val="Char3"/>
          <w:rFonts w:hint="cs"/>
          <w:vertAlign w:val="superscript"/>
          <w:rtl/>
        </w:rPr>
        <w:t>(</w:t>
      </w:r>
      <w:r w:rsidRPr="00A43F8E">
        <w:rPr>
          <w:rStyle w:val="Char3"/>
          <w:vertAlign w:val="superscript"/>
          <w:rtl/>
        </w:rPr>
        <w:footnoteReference w:id="189"/>
      </w:r>
      <w:r w:rsidRPr="00A43F8E">
        <w:rPr>
          <w:rStyle w:val="Char3"/>
          <w:rFonts w:hint="cs"/>
          <w:vertAlign w:val="superscript"/>
          <w:rtl/>
        </w:rPr>
        <w:t>)</w:t>
      </w:r>
      <w:r w:rsidRPr="00EB4951">
        <w:rPr>
          <w:rStyle w:val="Char3"/>
          <w:rFonts w:hint="cs"/>
          <w:rtl/>
        </w:rPr>
        <w:t>.</w:t>
      </w:r>
      <w:r w:rsidR="00ED5FCC" w:rsidRPr="00EB4951">
        <w:rPr>
          <w:rStyle w:val="Char3"/>
          <w:rFonts w:hint="cs"/>
          <w:rtl/>
        </w:rPr>
        <w:t xml:space="preserve"> ولی مع الوصف طبق نوشته بلا</w:t>
      </w:r>
      <w:r w:rsidR="0076484C" w:rsidRPr="00EB4951">
        <w:rPr>
          <w:rStyle w:val="Char3"/>
          <w:rFonts w:hint="cs"/>
          <w:rtl/>
        </w:rPr>
        <w:t>ذری چون مشرکان، مسلمانان را در شعب ابی طالب محصور کردند، حضرت طلیب</w:t>
      </w:r>
      <w:r w:rsidR="00203A69" w:rsidRPr="00203A69">
        <w:rPr>
          <w:rFonts w:cs="CTraditional Arabic" w:hint="cs"/>
          <w:rtl/>
          <w:lang w:bidi="fa-IR"/>
        </w:rPr>
        <w:t xml:space="preserve">س </w:t>
      </w:r>
      <w:r w:rsidR="0076484C" w:rsidRPr="00EB4951">
        <w:rPr>
          <w:rStyle w:val="Char3"/>
          <w:rFonts w:hint="cs"/>
          <w:rtl/>
        </w:rPr>
        <w:t>(دائی خود) ابو لهب را زد و مجروح کرد.</w:t>
      </w:r>
    </w:p>
    <w:p w:rsidR="0007516B" w:rsidRPr="00EB4951" w:rsidRDefault="0007516B" w:rsidP="00FD77E4">
      <w:pPr>
        <w:ind w:firstLine="284"/>
        <w:jc w:val="both"/>
        <w:rPr>
          <w:rStyle w:val="Char3"/>
          <w:rtl/>
        </w:rPr>
      </w:pPr>
      <w:r w:rsidRPr="0080429E">
        <w:rPr>
          <w:rStyle w:val="Char0"/>
          <w:rFonts w:hint="cs"/>
          <w:rtl/>
        </w:rPr>
        <w:t>«</w:t>
      </w:r>
      <w:r w:rsidR="00240107" w:rsidRPr="0080429E">
        <w:rPr>
          <w:rStyle w:val="Char0"/>
          <w:rFonts w:hint="eastAsia"/>
          <w:rtl/>
        </w:rPr>
        <w:t>فأخذوا</w:t>
      </w:r>
      <w:r w:rsidR="00240107" w:rsidRPr="0080429E">
        <w:rPr>
          <w:rStyle w:val="Char0"/>
          <w:rtl/>
        </w:rPr>
        <w:t xml:space="preserve"> </w:t>
      </w:r>
      <w:r w:rsidR="00240107" w:rsidRPr="0080429E">
        <w:rPr>
          <w:rStyle w:val="Char0"/>
          <w:rFonts w:hint="eastAsia"/>
          <w:rtl/>
        </w:rPr>
        <w:t>طليباً</w:t>
      </w:r>
      <w:r w:rsidR="00240107" w:rsidRPr="0080429E">
        <w:rPr>
          <w:rStyle w:val="Char0"/>
          <w:rtl/>
        </w:rPr>
        <w:t xml:space="preserve"> </w:t>
      </w:r>
      <w:r w:rsidR="00240107" w:rsidRPr="0080429E">
        <w:rPr>
          <w:rStyle w:val="Char0"/>
          <w:rFonts w:hint="eastAsia"/>
          <w:rtl/>
        </w:rPr>
        <w:t>فأوثقوه</w:t>
      </w:r>
      <w:r w:rsidRPr="0080429E">
        <w:rPr>
          <w:rStyle w:val="Char0"/>
          <w:rFonts w:hint="cs"/>
          <w:rtl/>
        </w:rPr>
        <w:t>»</w:t>
      </w:r>
      <w:r w:rsidRPr="00A43F8E">
        <w:rPr>
          <w:rStyle w:val="Char3"/>
          <w:rFonts w:hint="cs"/>
          <w:vertAlign w:val="superscript"/>
          <w:rtl/>
        </w:rPr>
        <w:t>(</w:t>
      </w:r>
      <w:r w:rsidRPr="00A43F8E">
        <w:rPr>
          <w:rStyle w:val="Char3"/>
          <w:vertAlign w:val="superscript"/>
          <w:rtl/>
        </w:rPr>
        <w:footnoteReference w:id="190"/>
      </w:r>
      <w:r w:rsidRPr="00A43F8E">
        <w:rPr>
          <w:rStyle w:val="Char3"/>
          <w:rFonts w:hint="cs"/>
          <w:vertAlign w:val="superscript"/>
          <w:rtl/>
        </w:rPr>
        <w:t>)</w:t>
      </w:r>
      <w:r w:rsidRPr="00EB4951">
        <w:rPr>
          <w:rStyle w:val="Char3"/>
          <w:rFonts w:hint="cs"/>
          <w:rtl/>
        </w:rPr>
        <w:t>.</w:t>
      </w:r>
    </w:p>
    <w:p w:rsidR="0007516B" w:rsidRPr="00EB4951" w:rsidRDefault="0007516B" w:rsidP="00FD77E4">
      <w:pPr>
        <w:ind w:firstLine="284"/>
        <w:jc w:val="both"/>
        <w:rPr>
          <w:rStyle w:val="Char3"/>
          <w:rtl/>
        </w:rPr>
      </w:pPr>
      <w:r w:rsidRPr="00EB4951">
        <w:rPr>
          <w:rStyle w:val="Char3"/>
          <w:rFonts w:hint="cs"/>
          <w:rtl/>
        </w:rPr>
        <w:t>آنگاه مشرکان طلیب را گرفته و محکم بستند.</w:t>
      </w:r>
    </w:p>
    <w:p w:rsidR="00054DA4" w:rsidRPr="00EB4951" w:rsidRDefault="00054DA4" w:rsidP="00FD77E4">
      <w:pPr>
        <w:ind w:firstLine="284"/>
        <w:jc w:val="both"/>
        <w:rPr>
          <w:rStyle w:val="Char3"/>
          <w:rtl/>
        </w:rPr>
      </w:pPr>
      <w:r w:rsidRPr="00EB4951">
        <w:rPr>
          <w:rStyle w:val="Char3"/>
          <w:rFonts w:hint="cs"/>
          <w:rtl/>
        </w:rPr>
        <w:t xml:space="preserve">این بود داستان (پردرد) اسارت اسیران جفاکش اسلام، ولی خیلی ناتمام و مختصر، زیرا این اثر مختصر، گنجایش بعثت این داستان‌های مفصل را ندارد. مصرع: تو خود حدیث مفصل بخوان ازین مجمل </w:t>
      </w:r>
      <w:r>
        <w:rPr>
          <w:rFonts w:cs="Times New Roman" w:hint="cs"/>
          <w:rtl/>
          <w:lang w:bidi="fa-IR"/>
        </w:rPr>
        <w:t>–</w:t>
      </w:r>
    </w:p>
    <w:p w:rsidR="00054DA4" w:rsidRPr="00EB4951" w:rsidRDefault="002C253A" w:rsidP="00FD77E4">
      <w:pPr>
        <w:ind w:firstLine="284"/>
        <w:jc w:val="both"/>
        <w:rPr>
          <w:rStyle w:val="Char3"/>
          <w:rtl/>
        </w:rPr>
      </w:pPr>
      <w:r w:rsidRPr="0080429E">
        <w:rPr>
          <w:rStyle w:val="Char2"/>
          <w:rFonts w:hint="cs"/>
          <w:rtl/>
        </w:rPr>
        <w:t>رضي الله تعالى عنهم أجمعين وعنا بفضله وكرمه المبين آمين</w:t>
      </w:r>
      <w:r w:rsidR="00054DA4" w:rsidRPr="00EB4951">
        <w:rPr>
          <w:rStyle w:val="Char3"/>
          <w:rFonts w:hint="cs"/>
          <w:rtl/>
        </w:rPr>
        <w:t xml:space="preserve"> (نقل از مترجم).</w:t>
      </w:r>
    </w:p>
    <w:p w:rsidR="00EF3AD9" w:rsidRPr="00C34F98" w:rsidRDefault="00A64887" w:rsidP="00F409CE">
      <w:pPr>
        <w:pStyle w:val="a1"/>
        <w:rPr>
          <w:rtl/>
        </w:rPr>
      </w:pPr>
      <w:bookmarkStart w:id="57" w:name="_Toc424209898"/>
      <w:r w:rsidRPr="00C34F98">
        <w:rPr>
          <w:rFonts w:hint="cs"/>
          <w:rtl/>
        </w:rPr>
        <w:t>عریانی و تشنگی صحابه</w:t>
      </w:r>
      <w:r w:rsidR="00A964E0" w:rsidRPr="005876CF">
        <w:rPr>
          <w:rFonts w:cs="CTraditional Arabic" w:hint="cs"/>
          <w:b/>
          <w:bCs w:val="0"/>
          <w:sz w:val="28"/>
          <w:szCs w:val="28"/>
          <w:rtl/>
        </w:rPr>
        <w:t>ش</w:t>
      </w:r>
      <w:r w:rsidRPr="00C34F98">
        <w:rPr>
          <w:rFonts w:hint="cs"/>
          <w:rtl/>
        </w:rPr>
        <w:t xml:space="preserve"> به خاطر اسلام</w:t>
      </w:r>
      <w:bookmarkEnd w:id="57"/>
    </w:p>
    <w:p w:rsidR="00A64887" w:rsidRPr="00EB4951" w:rsidRDefault="000E6D77" w:rsidP="00FD77E4">
      <w:pPr>
        <w:ind w:firstLine="284"/>
        <w:jc w:val="both"/>
        <w:rPr>
          <w:rStyle w:val="Char3"/>
        </w:rPr>
      </w:pPr>
      <w:r w:rsidRPr="00EB4951">
        <w:rPr>
          <w:rStyle w:val="Char3"/>
          <w:rFonts w:hint="cs"/>
          <w:rtl/>
        </w:rPr>
        <w:t>تحت این عنوان واقعاتی را ملاحظه خواهید فرمود که چگونه صحاب</w:t>
      </w:r>
      <w:r w:rsidR="00152672">
        <w:rPr>
          <w:rStyle w:val="Char3"/>
          <w:rFonts w:hint="cs"/>
          <w:rtl/>
        </w:rPr>
        <w:t>ۀ</w:t>
      </w:r>
      <w:r w:rsidRPr="00EB4951">
        <w:rPr>
          <w:rStyle w:val="Char3"/>
          <w:rFonts w:hint="cs"/>
          <w:rtl/>
        </w:rPr>
        <w:t xml:space="preserve"> کرام</w:t>
      </w:r>
      <w:r w:rsidR="00A964E0">
        <w:rPr>
          <w:rFonts w:cs="CTraditional Arabic" w:hint="cs"/>
          <w:rtl/>
          <w:lang w:bidi="fa-IR"/>
        </w:rPr>
        <w:t>ش</w:t>
      </w:r>
      <w:r w:rsidRPr="00EB4951">
        <w:rPr>
          <w:rStyle w:val="Char3"/>
          <w:rFonts w:hint="cs"/>
          <w:rtl/>
        </w:rPr>
        <w:t>، سزای عریانی و تشنگی را به خاطر اسلام با جان و دل می‌خریدند.</w:t>
      </w:r>
    </w:p>
    <w:p w:rsidR="002D5DC9" w:rsidRDefault="00917AF9" w:rsidP="0067125B">
      <w:pPr>
        <w:pStyle w:val="a1"/>
        <w:rPr>
          <w:rtl/>
        </w:rPr>
      </w:pPr>
      <w:bookmarkStart w:id="58" w:name="_Toc424209899"/>
      <w:r>
        <w:rPr>
          <w:rFonts w:hint="cs"/>
          <w:rtl/>
        </w:rPr>
        <w:t>108- حضرت عبدالله ذوالبجادین</w:t>
      </w:r>
      <w:r w:rsidR="00045819" w:rsidRPr="005876CF">
        <w:rPr>
          <w:rFonts w:cs="CTraditional Arabic" w:hint="cs"/>
          <w:b/>
          <w:bCs w:val="0"/>
          <w:sz w:val="28"/>
          <w:szCs w:val="28"/>
          <w:rtl/>
        </w:rPr>
        <w:t>س</w:t>
      </w:r>
      <w:r>
        <w:rPr>
          <w:rFonts w:hint="cs"/>
          <w:rtl/>
        </w:rPr>
        <w:t>:</w:t>
      </w:r>
      <w:bookmarkEnd w:id="58"/>
    </w:p>
    <w:p w:rsidR="00917AF9" w:rsidRPr="00EB4951" w:rsidRDefault="00CB13F5" w:rsidP="00FD77E4">
      <w:pPr>
        <w:ind w:firstLine="284"/>
        <w:jc w:val="both"/>
        <w:rPr>
          <w:rStyle w:val="Char3"/>
          <w:rtl/>
        </w:rPr>
      </w:pPr>
      <w:r w:rsidRPr="00EB4951">
        <w:rPr>
          <w:rStyle w:val="Char3"/>
          <w:rFonts w:hint="cs"/>
          <w:rtl/>
        </w:rPr>
        <w:t>شیخ الاسلام امام ابن حجر</w:t>
      </w:r>
      <w:r w:rsidR="009A2B6B" w:rsidRPr="009A2B6B">
        <w:rPr>
          <w:rFonts w:cs="CTraditional Arabic" w:hint="cs"/>
          <w:rtl/>
          <w:lang w:bidi="fa-IR"/>
        </w:rPr>
        <w:t>/</w:t>
      </w:r>
      <w:r w:rsidRPr="00EB4951">
        <w:rPr>
          <w:rStyle w:val="Char3"/>
          <w:rFonts w:hint="cs"/>
          <w:rtl/>
        </w:rPr>
        <w:t xml:space="preserve"> از ابن اسحاق روایت می‌کند که عبدالله مزنی یتیمی بود که در آغوش عموی خود پرورش یافت و عمویش نسبت به وی کمال لطف و کرم را داشت، ولی چون متوجه شد که وی مسلمان شده است.</w:t>
      </w:r>
    </w:p>
    <w:p w:rsidR="003A43F9" w:rsidRPr="00EB4951" w:rsidRDefault="003A43F9" w:rsidP="00FD77E4">
      <w:pPr>
        <w:ind w:firstLine="284"/>
        <w:jc w:val="both"/>
        <w:rPr>
          <w:rStyle w:val="Char3"/>
          <w:rtl/>
        </w:rPr>
      </w:pPr>
      <w:r w:rsidRPr="0080429E">
        <w:rPr>
          <w:rStyle w:val="Char0"/>
          <w:rFonts w:hint="cs"/>
          <w:rtl/>
        </w:rPr>
        <w:t>«</w:t>
      </w:r>
      <w:r w:rsidR="00D42AE9" w:rsidRPr="0080429E">
        <w:rPr>
          <w:rStyle w:val="Char0"/>
          <w:rFonts w:hint="eastAsia"/>
          <w:rtl/>
        </w:rPr>
        <w:t>فنزع</w:t>
      </w:r>
      <w:r w:rsidR="00D42AE9" w:rsidRPr="0080429E">
        <w:rPr>
          <w:rStyle w:val="Char0"/>
          <w:rtl/>
        </w:rPr>
        <w:t xml:space="preserve"> </w:t>
      </w:r>
      <w:r w:rsidR="00D42AE9" w:rsidRPr="0080429E">
        <w:rPr>
          <w:rStyle w:val="Char0"/>
          <w:rFonts w:hint="eastAsia"/>
          <w:rtl/>
        </w:rPr>
        <w:t>منه</w:t>
      </w:r>
      <w:r w:rsidR="00D42AE9" w:rsidRPr="0080429E">
        <w:rPr>
          <w:rStyle w:val="Char0"/>
          <w:rtl/>
        </w:rPr>
        <w:t xml:space="preserve"> </w:t>
      </w:r>
      <w:r w:rsidR="00D42AE9" w:rsidRPr="0080429E">
        <w:rPr>
          <w:rStyle w:val="Char0"/>
          <w:rFonts w:hint="eastAsia"/>
          <w:rtl/>
        </w:rPr>
        <w:t>كل</w:t>
      </w:r>
      <w:r w:rsidR="00D42AE9" w:rsidRPr="0080429E">
        <w:rPr>
          <w:rStyle w:val="Char0"/>
          <w:rtl/>
        </w:rPr>
        <w:t xml:space="preserve"> </w:t>
      </w:r>
      <w:r w:rsidR="00D42AE9" w:rsidRPr="0080429E">
        <w:rPr>
          <w:rStyle w:val="Char0"/>
          <w:rFonts w:hint="eastAsia"/>
          <w:rtl/>
        </w:rPr>
        <w:t>شيء</w:t>
      </w:r>
      <w:r w:rsidR="00D42AE9" w:rsidRPr="0080429E">
        <w:rPr>
          <w:rStyle w:val="Char0"/>
          <w:rtl/>
        </w:rPr>
        <w:t xml:space="preserve"> </w:t>
      </w:r>
      <w:r w:rsidR="00D42AE9" w:rsidRPr="0080429E">
        <w:rPr>
          <w:rStyle w:val="Char0"/>
          <w:rFonts w:hint="eastAsia"/>
          <w:rtl/>
        </w:rPr>
        <w:t>أعطاه</w:t>
      </w:r>
      <w:r w:rsidR="00D42AE9" w:rsidRPr="0080429E">
        <w:rPr>
          <w:rStyle w:val="Char0"/>
          <w:rtl/>
        </w:rPr>
        <w:t xml:space="preserve"> </w:t>
      </w:r>
      <w:r w:rsidR="00D42AE9" w:rsidRPr="0080429E">
        <w:rPr>
          <w:rStyle w:val="Char0"/>
          <w:rFonts w:hint="eastAsia"/>
          <w:rtl/>
        </w:rPr>
        <w:t>حتى</w:t>
      </w:r>
      <w:r w:rsidR="00D42AE9" w:rsidRPr="0080429E">
        <w:rPr>
          <w:rStyle w:val="Char0"/>
          <w:rtl/>
        </w:rPr>
        <w:t xml:space="preserve"> </w:t>
      </w:r>
      <w:r w:rsidR="00D42AE9" w:rsidRPr="0080429E">
        <w:rPr>
          <w:rStyle w:val="Char0"/>
          <w:rFonts w:hint="eastAsia"/>
          <w:rtl/>
        </w:rPr>
        <w:t>جرده</w:t>
      </w:r>
      <w:r w:rsidR="00D42AE9" w:rsidRPr="0080429E">
        <w:rPr>
          <w:rStyle w:val="Char0"/>
          <w:rtl/>
        </w:rPr>
        <w:t xml:space="preserve"> </w:t>
      </w:r>
      <w:r w:rsidR="00D42AE9" w:rsidRPr="0080429E">
        <w:rPr>
          <w:rStyle w:val="Char0"/>
          <w:rFonts w:hint="eastAsia"/>
          <w:rtl/>
        </w:rPr>
        <w:t>من</w:t>
      </w:r>
      <w:r w:rsidR="00D42AE9" w:rsidRPr="0080429E">
        <w:rPr>
          <w:rStyle w:val="Char0"/>
          <w:rtl/>
        </w:rPr>
        <w:t xml:space="preserve"> </w:t>
      </w:r>
      <w:r w:rsidR="00D42AE9" w:rsidRPr="0080429E">
        <w:rPr>
          <w:rStyle w:val="Char0"/>
          <w:rFonts w:hint="eastAsia"/>
          <w:rtl/>
        </w:rPr>
        <w:t>ثوبه</w:t>
      </w:r>
      <w:r w:rsidRPr="0080429E">
        <w:rPr>
          <w:rStyle w:val="Char0"/>
          <w:rFonts w:hint="cs"/>
          <w:rtl/>
        </w:rPr>
        <w:t>»</w:t>
      </w:r>
      <w:r w:rsidRPr="00EB4951">
        <w:rPr>
          <w:rStyle w:val="Char3"/>
          <w:rFonts w:hint="cs"/>
          <w:rtl/>
        </w:rPr>
        <w:t>.</w:t>
      </w:r>
    </w:p>
    <w:p w:rsidR="003A43F9" w:rsidRPr="00EB4951" w:rsidRDefault="003A43F9" w:rsidP="00FD77E4">
      <w:pPr>
        <w:ind w:firstLine="284"/>
        <w:jc w:val="both"/>
        <w:rPr>
          <w:rStyle w:val="Char3"/>
          <w:rtl/>
        </w:rPr>
      </w:pPr>
      <w:r w:rsidRPr="00EB4951">
        <w:rPr>
          <w:rStyle w:val="Char3"/>
          <w:rFonts w:hint="cs"/>
          <w:rtl/>
        </w:rPr>
        <w:t xml:space="preserve">هرچیزی را که به وی داده بود باز پس گرفت حتی لباس‌هایش را نیز از تن درآورد </w:t>
      </w:r>
      <w:r>
        <w:rPr>
          <w:rFonts w:cs="Times New Roman" w:hint="cs"/>
          <w:rtl/>
          <w:lang w:bidi="fa-IR"/>
        </w:rPr>
        <w:t>–</w:t>
      </w:r>
      <w:r w:rsidRPr="00EB4951">
        <w:rPr>
          <w:rStyle w:val="Char3"/>
          <w:rFonts w:hint="cs"/>
          <w:rtl/>
        </w:rPr>
        <w:t xml:space="preserve"> بعد از آن به نزد مادر خود آمد مادرش چادری داشت آن را دو تکه کرده به حضرت عبدالله داد وی یک تکه</w:t>
      </w:r>
      <w:r w:rsidR="001F5F81" w:rsidRPr="00EB4951">
        <w:rPr>
          <w:rStyle w:val="Char3"/>
          <w:rFonts w:hint="cs"/>
          <w:rtl/>
        </w:rPr>
        <w:t xml:space="preserve">‌اش </w:t>
      </w:r>
      <w:r w:rsidRPr="00EB4951">
        <w:rPr>
          <w:rStyle w:val="Char3"/>
          <w:rFonts w:hint="cs"/>
          <w:rtl/>
        </w:rPr>
        <w:t xml:space="preserve">را ازار و تکه دیگر را ردأ کرده به تن خود پوشید و صبح زود به خدمت حضرت رسول اکرم </w:t>
      </w:r>
      <w:r w:rsidR="00A964E0">
        <w:rPr>
          <w:rFonts w:cs="CTraditional Arabic" w:hint="cs"/>
          <w:rtl/>
          <w:lang w:bidi="fa-IR"/>
        </w:rPr>
        <w:t>ص</w:t>
      </w:r>
      <w:r w:rsidR="00A964E0" w:rsidRPr="00EB4951">
        <w:rPr>
          <w:rStyle w:val="Char3"/>
          <w:rFonts w:hint="cs"/>
          <w:rtl/>
        </w:rPr>
        <w:t>حاضر شد، آن حضرت</w:t>
      </w:r>
      <w:r w:rsidR="00A964E0">
        <w:rPr>
          <w:rFonts w:cs="CTraditional Arabic" w:hint="cs"/>
          <w:rtl/>
          <w:lang w:bidi="fa-IR"/>
        </w:rPr>
        <w:t>ص</w:t>
      </w:r>
      <w:r w:rsidRPr="00EB4951">
        <w:rPr>
          <w:rStyle w:val="Char3"/>
          <w:rFonts w:hint="cs"/>
          <w:rtl/>
        </w:rPr>
        <w:t xml:space="preserve"> </w:t>
      </w:r>
      <w:r w:rsidR="00944413" w:rsidRPr="00EB4951">
        <w:rPr>
          <w:rStyle w:val="Char3"/>
          <w:rFonts w:hint="cs"/>
          <w:rtl/>
        </w:rPr>
        <w:t>فرمود: تو عبدالله ذوالبجادین (صاحب دو چادر) هستی، تو بر</w:t>
      </w:r>
      <w:r w:rsidR="00A964E0" w:rsidRPr="00EB4951">
        <w:rPr>
          <w:rStyle w:val="Char3"/>
          <w:rFonts w:hint="cs"/>
          <w:rtl/>
        </w:rPr>
        <w:t xml:space="preserve"> </w:t>
      </w:r>
      <w:r w:rsidR="00944413" w:rsidRPr="00EB4951">
        <w:rPr>
          <w:rStyle w:val="Char3"/>
          <w:rFonts w:hint="cs"/>
          <w:rtl/>
        </w:rPr>
        <w:t>د</w:t>
      </w:r>
      <w:r w:rsidR="00A964E0" w:rsidRPr="00EB4951">
        <w:rPr>
          <w:rStyle w:val="Char3"/>
          <w:rFonts w:hint="cs"/>
          <w:rtl/>
        </w:rPr>
        <w:t>َ</w:t>
      </w:r>
      <w:r w:rsidR="00944413" w:rsidRPr="00EB4951">
        <w:rPr>
          <w:rStyle w:val="Char3"/>
          <w:rFonts w:hint="cs"/>
          <w:rtl/>
        </w:rPr>
        <w:t>م دوواز</w:t>
      </w:r>
      <w:r w:rsidR="00152672">
        <w:rPr>
          <w:rStyle w:val="Char3"/>
          <w:rFonts w:hint="cs"/>
          <w:rtl/>
        </w:rPr>
        <w:t>ۀ</w:t>
      </w:r>
      <w:r w:rsidR="00944413" w:rsidRPr="00EB4951">
        <w:rPr>
          <w:rStyle w:val="Char3"/>
          <w:rFonts w:hint="cs"/>
          <w:rtl/>
        </w:rPr>
        <w:t xml:space="preserve"> من باش </w:t>
      </w:r>
      <w:r w:rsidR="00944413">
        <w:rPr>
          <w:rFonts w:cs="Times New Roman" w:hint="cs"/>
          <w:rtl/>
          <w:lang w:bidi="fa-IR"/>
        </w:rPr>
        <w:t>–</w:t>
      </w:r>
      <w:r w:rsidR="00944413" w:rsidRPr="00EB4951">
        <w:rPr>
          <w:rStyle w:val="Char3"/>
          <w:rFonts w:hint="cs"/>
          <w:rtl/>
        </w:rPr>
        <w:t xml:space="preserve"> از آن پس حضرت عبدالله</w:t>
      </w:r>
      <w:r w:rsidR="00203A69" w:rsidRPr="00203A69">
        <w:rPr>
          <w:rFonts w:cs="CTraditional Arabic" w:hint="cs"/>
          <w:rtl/>
          <w:lang w:bidi="fa-IR"/>
        </w:rPr>
        <w:t xml:space="preserve">س </w:t>
      </w:r>
      <w:r w:rsidR="00944413" w:rsidRPr="00EB4951">
        <w:rPr>
          <w:rStyle w:val="Char3"/>
          <w:rFonts w:hint="cs"/>
          <w:rtl/>
        </w:rPr>
        <w:t>بر باب نبوی اقامت گزید.</w:t>
      </w:r>
    </w:p>
    <w:p w:rsidR="00944413" w:rsidRPr="00EB4951" w:rsidRDefault="00944413" w:rsidP="00FD77E4">
      <w:pPr>
        <w:ind w:firstLine="284"/>
        <w:jc w:val="both"/>
        <w:rPr>
          <w:rStyle w:val="Char3"/>
          <w:rtl/>
        </w:rPr>
      </w:pPr>
      <w:r w:rsidRPr="00EB4951">
        <w:rPr>
          <w:rStyle w:val="Char3"/>
          <w:rFonts w:hint="cs"/>
          <w:rtl/>
        </w:rPr>
        <w:t>روایت این موضوع را علامه ابن جوزی به نقل از ابن سعد</w:t>
      </w:r>
      <w:r w:rsidR="00D65F12" w:rsidRPr="00EB4951">
        <w:rPr>
          <w:rStyle w:val="Char3"/>
          <w:rFonts w:hint="cs"/>
          <w:rtl/>
        </w:rPr>
        <w:t>،</w:t>
      </w:r>
      <w:r w:rsidRPr="00EB4951">
        <w:rPr>
          <w:rStyle w:val="Char3"/>
          <w:rFonts w:hint="cs"/>
          <w:rtl/>
        </w:rPr>
        <w:t xml:space="preserve"> و علامه ابن عبدالبر به نقل از ابن هشام، و شاه معین الدین ندوی به نقل از</w:t>
      </w:r>
      <w:r w:rsidR="00D8269D">
        <w:rPr>
          <w:rStyle w:val="Char3"/>
          <w:rFonts w:hint="cs"/>
          <w:rtl/>
        </w:rPr>
        <w:t xml:space="preserve"> اسدالغابه نیز در کتب خود آورده</w:t>
      </w:r>
      <w:r w:rsidR="00D8269D">
        <w:rPr>
          <w:rStyle w:val="Char3"/>
          <w:rFonts w:hint="eastAsia"/>
          <w:rtl/>
        </w:rPr>
        <w:t>‌</w:t>
      </w:r>
      <w:r w:rsidRPr="00EB4951">
        <w:rPr>
          <w:rStyle w:val="Char3"/>
          <w:rFonts w:hint="cs"/>
          <w:rtl/>
        </w:rPr>
        <w:t>اند</w:t>
      </w:r>
      <w:r w:rsidRPr="00D8269D">
        <w:rPr>
          <w:rStyle w:val="Char3"/>
          <w:rFonts w:hint="cs"/>
          <w:vertAlign w:val="superscript"/>
          <w:rtl/>
        </w:rPr>
        <w:t>(</w:t>
      </w:r>
      <w:r w:rsidRPr="00D8269D">
        <w:rPr>
          <w:rStyle w:val="Char3"/>
          <w:vertAlign w:val="superscript"/>
          <w:rtl/>
        </w:rPr>
        <w:footnoteReference w:id="191"/>
      </w:r>
      <w:r w:rsidRPr="00D8269D">
        <w:rPr>
          <w:rStyle w:val="Char3"/>
          <w:rFonts w:hint="cs"/>
          <w:vertAlign w:val="superscript"/>
          <w:rtl/>
        </w:rPr>
        <w:t>)</w:t>
      </w:r>
      <w:r w:rsidRPr="00EB4951">
        <w:rPr>
          <w:rStyle w:val="Char3"/>
          <w:rFonts w:hint="cs"/>
          <w:rtl/>
        </w:rPr>
        <w:t>.</w:t>
      </w:r>
    </w:p>
    <w:p w:rsidR="00F833F7" w:rsidRDefault="002B1D35" w:rsidP="0067125B">
      <w:pPr>
        <w:pStyle w:val="a1"/>
        <w:rPr>
          <w:rtl/>
        </w:rPr>
      </w:pPr>
      <w:bookmarkStart w:id="59" w:name="_Toc424209900"/>
      <w:r>
        <w:rPr>
          <w:rFonts w:hint="cs"/>
          <w:rtl/>
        </w:rPr>
        <w:t>109- حضرت ابوامامه باهلی</w:t>
      </w:r>
      <w:r w:rsidR="00045819" w:rsidRPr="005876CF">
        <w:rPr>
          <w:rFonts w:cs="CTraditional Arabic" w:hint="cs"/>
          <w:b/>
          <w:bCs w:val="0"/>
          <w:sz w:val="28"/>
          <w:szCs w:val="28"/>
          <w:rtl/>
        </w:rPr>
        <w:t>س</w:t>
      </w:r>
      <w:r>
        <w:rPr>
          <w:rFonts w:hint="cs"/>
          <w:rtl/>
        </w:rPr>
        <w:t>:</w:t>
      </w:r>
      <w:bookmarkEnd w:id="59"/>
    </w:p>
    <w:p w:rsidR="002B1D35" w:rsidRPr="00EB4951" w:rsidRDefault="00C06942" w:rsidP="00FD77E4">
      <w:pPr>
        <w:ind w:firstLine="284"/>
        <w:jc w:val="both"/>
        <w:rPr>
          <w:rStyle w:val="Char3"/>
          <w:rtl/>
        </w:rPr>
      </w:pPr>
      <w:r w:rsidRPr="00EB4951">
        <w:rPr>
          <w:rStyle w:val="Char3"/>
          <w:rFonts w:hint="cs"/>
          <w:rtl/>
        </w:rPr>
        <w:t>نام نامی‌اش صدی بن عجلان است، پس از قبول اسلام، پیامبر خدا</w:t>
      </w:r>
      <w:r w:rsidR="00E043C8" w:rsidRPr="00E043C8">
        <w:rPr>
          <w:rFonts w:cs="CTraditional Arabic" w:hint="cs"/>
          <w:rtl/>
          <w:lang w:bidi="fa-IR"/>
        </w:rPr>
        <w:t xml:space="preserve">ص </w:t>
      </w:r>
      <w:r w:rsidRPr="00EB4951">
        <w:rPr>
          <w:rStyle w:val="Char3"/>
          <w:rFonts w:hint="cs"/>
          <w:rtl/>
        </w:rPr>
        <w:t>او را برای تبلیغ دین و دعوت به اسلام نزد قبیل</w:t>
      </w:r>
      <w:r w:rsidR="00152672">
        <w:rPr>
          <w:rStyle w:val="Char3"/>
          <w:rFonts w:hint="cs"/>
          <w:rtl/>
        </w:rPr>
        <w:t>ۀ</w:t>
      </w:r>
      <w:r w:rsidRPr="00EB4951">
        <w:rPr>
          <w:rStyle w:val="Char3"/>
          <w:rFonts w:hint="cs"/>
          <w:rtl/>
        </w:rPr>
        <w:t xml:space="preserve"> خودش فرستاد، وی به نزد مردم قبیل</w:t>
      </w:r>
      <w:r w:rsidR="00152672">
        <w:rPr>
          <w:rStyle w:val="Char3"/>
          <w:rFonts w:hint="cs"/>
          <w:rtl/>
        </w:rPr>
        <w:t>ۀ</w:t>
      </w:r>
      <w:r w:rsidRPr="00EB4951">
        <w:rPr>
          <w:rStyle w:val="Char3"/>
          <w:rFonts w:hint="cs"/>
          <w:rtl/>
        </w:rPr>
        <w:t xml:space="preserve"> خود زمانی رسید که آنان پس از آب‌دادن شتران خود مشغول دوشیدن و نوشیدن شیر</w:t>
      </w:r>
      <w:r w:rsidR="001F5F81" w:rsidRPr="00EB4951">
        <w:rPr>
          <w:rStyle w:val="Char3"/>
          <w:rFonts w:hint="cs"/>
          <w:rtl/>
        </w:rPr>
        <w:t xml:space="preserve"> آن‌ها </w:t>
      </w:r>
      <w:r w:rsidRPr="00EB4951">
        <w:rPr>
          <w:rStyle w:val="Char3"/>
          <w:rFonts w:hint="cs"/>
          <w:rtl/>
        </w:rPr>
        <w:t xml:space="preserve">بودند، چون او را دیدند گفتند: «مرحبا بالصدی بن عجلان» یعنی خدمت تو خیر مقدم عرض می‌کنیم ای صدی بن عجلان، و به استقبال وی درآمدند و پس از انجام مراسم استقبال اولین سؤالی که از وی کردند این بود که طبق اطلاع واصله تو هم با آن مرد (رسول خدا </w:t>
      </w:r>
      <w:r w:rsidR="00A964E0">
        <w:rPr>
          <w:rFonts w:cs="CTraditional Arabic" w:hint="cs"/>
          <w:rtl/>
          <w:lang w:bidi="fa-IR"/>
        </w:rPr>
        <w:t>ص</w:t>
      </w:r>
      <w:r w:rsidRPr="00EB4951">
        <w:rPr>
          <w:rStyle w:val="Char3"/>
          <w:rFonts w:hint="cs"/>
          <w:rtl/>
        </w:rPr>
        <w:t>) بی‌دین شده‌ای؟</w:t>
      </w:r>
    </w:p>
    <w:p w:rsidR="004543A8" w:rsidRPr="00EB4951" w:rsidRDefault="004543A8" w:rsidP="00FD77E4">
      <w:pPr>
        <w:ind w:firstLine="284"/>
        <w:jc w:val="both"/>
        <w:rPr>
          <w:rStyle w:val="Char3"/>
          <w:rtl/>
        </w:rPr>
      </w:pPr>
      <w:r w:rsidRPr="00EB4951">
        <w:rPr>
          <w:rStyle w:val="Char3"/>
          <w:rFonts w:hint="cs"/>
          <w:rtl/>
        </w:rPr>
        <w:t>ابوامامه</w:t>
      </w:r>
      <w:r w:rsidR="00203A69" w:rsidRPr="00203A69">
        <w:rPr>
          <w:rFonts w:cs="CTraditional Arabic" w:hint="cs"/>
          <w:rtl/>
          <w:lang w:bidi="fa-IR"/>
        </w:rPr>
        <w:t xml:space="preserve">س </w:t>
      </w:r>
      <w:r w:rsidRPr="00EB4951">
        <w:rPr>
          <w:rStyle w:val="Char3"/>
          <w:rFonts w:hint="cs"/>
          <w:rtl/>
        </w:rPr>
        <w:t>در پاسخ گفت: خیر! بی‌دین نشده‌ام، البته به خدا و رسول او ایمان آورده‌ام، و رسول الله</w:t>
      </w:r>
      <w:r w:rsidR="00E043C8" w:rsidRPr="00E043C8">
        <w:rPr>
          <w:rFonts w:cs="CTraditional Arabic" w:hint="cs"/>
          <w:rtl/>
          <w:lang w:bidi="fa-IR"/>
        </w:rPr>
        <w:t xml:space="preserve">ص </w:t>
      </w:r>
      <w:r w:rsidRPr="00EB4951">
        <w:rPr>
          <w:rStyle w:val="Char3"/>
          <w:rFonts w:hint="cs"/>
          <w:rtl/>
        </w:rPr>
        <w:t>مرا ماموریت داده به نزد شما فرستاده است تا شما را به اسلام دعوت کنم، و سپس تبلیغ را آغاز کرد و از طرف قوم خود با جواب منفی روبرو شد و</w:t>
      </w:r>
      <w:r w:rsidR="001F5F81" w:rsidRPr="00EB4951">
        <w:rPr>
          <w:rStyle w:val="Char3"/>
          <w:rFonts w:hint="cs"/>
          <w:rtl/>
        </w:rPr>
        <w:t xml:space="preserve"> آن‌ها </w:t>
      </w:r>
      <w:r w:rsidRPr="00EB4951">
        <w:rPr>
          <w:rStyle w:val="Char3"/>
          <w:rFonts w:hint="cs"/>
          <w:rtl/>
        </w:rPr>
        <w:t>انکار کردند، در اثنای سخن، ابوامامه احساس تشنگی کرده از</w:t>
      </w:r>
      <w:r w:rsidR="001F5F81" w:rsidRPr="00EB4951">
        <w:rPr>
          <w:rStyle w:val="Char3"/>
          <w:rFonts w:hint="cs"/>
          <w:rtl/>
        </w:rPr>
        <w:t xml:space="preserve"> آن‌ها </w:t>
      </w:r>
      <w:r w:rsidRPr="00EB4951">
        <w:rPr>
          <w:rStyle w:val="Char3"/>
          <w:rFonts w:hint="cs"/>
          <w:rtl/>
        </w:rPr>
        <w:t>چند جرعه آب خواست، ولی چون تمام افراد قبیله به سبب مسلمانی وی با او دشمن شده بودند به وی یک جرعه آب هم ندادند، و همان اشخاصی که چند لحظه قبل به وی خیر مقدم و مرحبا گفته با احترام به استقبالش رفته بودند در موقع تقاضای آب‌خوردن به وی گفتند که با لب خشک و تشنه بمیر، ما یک قطره آب به تو نخواهیم داد، این جواب مایوس‌کننده را شنیده حضرت ابوامامه بر روی ریگ‌های پرتپش و گرم دراز کشید و چون خواب رفت در عالم رؤیا به امر الهی سیراب شد. چون بیدار شد دید که مردم قبیله بر بداخلاقی خود همدیگر را دارند مذمت و ملامت می‌کنند و می‌گویند که سرداری از سرداران شما به نزد شما آمد، شما حتی شیر و خرما به وی تعارف ننمودید، بعد از ندامت و انفعال مقداری خرما و شیر به نزد وی آوردند، ولی حضرت امامه</w:t>
      </w:r>
      <w:r w:rsidR="00203A69" w:rsidRPr="00203A69">
        <w:rPr>
          <w:rFonts w:cs="CTraditional Arabic" w:hint="cs"/>
          <w:rtl/>
          <w:lang w:bidi="fa-IR"/>
        </w:rPr>
        <w:t xml:space="preserve">س </w:t>
      </w:r>
      <w:r w:rsidRPr="00EB4951">
        <w:rPr>
          <w:rStyle w:val="Char3"/>
          <w:rFonts w:hint="cs"/>
          <w:rtl/>
        </w:rPr>
        <w:t>از قبول‌کردنش سرباز زده انکار کرد، و گفت خداوند مرا سیراب فرمود</w:t>
      </w:r>
      <w:r w:rsidRPr="00A83351">
        <w:rPr>
          <w:rStyle w:val="Char3"/>
          <w:rFonts w:hint="cs"/>
          <w:vertAlign w:val="superscript"/>
          <w:rtl/>
        </w:rPr>
        <w:t>(</w:t>
      </w:r>
      <w:r w:rsidRPr="00A83351">
        <w:rPr>
          <w:rStyle w:val="Char3"/>
          <w:vertAlign w:val="superscript"/>
          <w:rtl/>
        </w:rPr>
        <w:footnoteReference w:id="192"/>
      </w:r>
      <w:r w:rsidRPr="00A83351">
        <w:rPr>
          <w:rStyle w:val="Char3"/>
          <w:rFonts w:hint="cs"/>
          <w:vertAlign w:val="superscript"/>
          <w:rtl/>
        </w:rPr>
        <w:t>)</w:t>
      </w:r>
      <w:r w:rsidRPr="00EB4951">
        <w:rPr>
          <w:rStyle w:val="Char3"/>
          <w:rFonts w:hint="cs"/>
          <w:rtl/>
        </w:rPr>
        <w:t>.</w:t>
      </w:r>
    </w:p>
    <w:p w:rsidR="00462D9D" w:rsidRPr="00EB4951" w:rsidRDefault="00462D9D" w:rsidP="00FD77E4">
      <w:pPr>
        <w:ind w:firstLine="284"/>
        <w:jc w:val="both"/>
        <w:rPr>
          <w:rStyle w:val="Char3"/>
          <w:rtl/>
        </w:rPr>
      </w:pPr>
      <w:r w:rsidRPr="00EB4951">
        <w:rPr>
          <w:rStyle w:val="Char3"/>
          <w:rFonts w:hint="cs"/>
          <w:rtl/>
        </w:rPr>
        <w:t>الحمدلله که سرمستان باد</w:t>
      </w:r>
      <w:r w:rsidR="00152672">
        <w:rPr>
          <w:rStyle w:val="Char3"/>
          <w:rFonts w:hint="cs"/>
          <w:rtl/>
        </w:rPr>
        <w:t>ۀ</w:t>
      </w:r>
      <w:r w:rsidRPr="00EB4951">
        <w:rPr>
          <w:rStyle w:val="Char3"/>
          <w:rFonts w:hint="cs"/>
          <w:rtl/>
        </w:rPr>
        <w:t xml:space="preserve"> توحید در ردیف اذیت و آزارهای دیگر آزار عریانی و گرسنگی و تشنگی را نیز تحمل فرمودند، و در ردیف انواع فداکاری‌های دیگر لباس و پوشاک و خورد و نوش را نیز فدای راه خدا کردند، رضی الله تعالی عنهم اجمعین.</w:t>
      </w:r>
    </w:p>
    <w:p w:rsidR="003A2AF7" w:rsidRDefault="00EB3E73" w:rsidP="0067125B">
      <w:pPr>
        <w:pStyle w:val="a1"/>
        <w:rPr>
          <w:rtl/>
        </w:rPr>
      </w:pPr>
      <w:bookmarkStart w:id="60" w:name="_Toc424209901"/>
      <w:r>
        <w:rPr>
          <w:rFonts w:hint="cs"/>
          <w:rtl/>
        </w:rPr>
        <w:t>110- حضرت ابو رافع</w:t>
      </w:r>
      <w:r w:rsidR="00045819" w:rsidRPr="005876CF">
        <w:rPr>
          <w:rFonts w:cs="CTraditional Arabic" w:hint="cs"/>
          <w:b/>
          <w:bCs w:val="0"/>
          <w:sz w:val="28"/>
          <w:szCs w:val="28"/>
          <w:rtl/>
        </w:rPr>
        <w:t>س</w:t>
      </w:r>
      <w:r>
        <w:rPr>
          <w:rFonts w:hint="cs"/>
          <w:rtl/>
        </w:rPr>
        <w:t>:</w:t>
      </w:r>
      <w:bookmarkEnd w:id="60"/>
    </w:p>
    <w:p w:rsidR="00EB3E73" w:rsidRPr="00EB4951" w:rsidRDefault="00A964E0" w:rsidP="00FD77E4">
      <w:pPr>
        <w:ind w:firstLine="284"/>
        <w:jc w:val="both"/>
        <w:rPr>
          <w:rStyle w:val="Char3"/>
          <w:rtl/>
        </w:rPr>
      </w:pPr>
      <w:r w:rsidRPr="00EB4951">
        <w:rPr>
          <w:rStyle w:val="Char3"/>
          <w:rFonts w:hint="cs"/>
          <w:rtl/>
        </w:rPr>
        <w:t>وی غلام حضرت رسول اکرم</w:t>
      </w:r>
      <w:r>
        <w:rPr>
          <w:rFonts w:cs="CTraditional Arabic" w:hint="cs"/>
          <w:rtl/>
          <w:lang w:bidi="fa-IR"/>
        </w:rPr>
        <w:t>ص</w:t>
      </w:r>
      <w:r w:rsidR="00EA5FC9" w:rsidRPr="00EB4951">
        <w:rPr>
          <w:rStyle w:val="Char3"/>
          <w:rFonts w:hint="cs"/>
          <w:rtl/>
        </w:rPr>
        <w:t xml:space="preserve"> بود، ولی بدین جهت در ردیف غلامان مظلوم تذکره</w:t>
      </w:r>
      <w:r w:rsidR="001F5F81" w:rsidRPr="00EB4951">
        <w:rPr>
          <w:rStyle w:val="Char3"/>
          <w:rFonts w:hint="cs"/>
          <w:rtl/>
        </w:rPr>
        <w:t xml:space="preserve">‌اش </w:t>
      </w:r>
      <w:r w:rsidR="00EA5FC9" w:rsidRPr="00EB4951">
        <w:rPr>
          <w:rStyle w:val="Char3"/>
          <w:rFonts w:hint="cs"/>
          <w:rtl/>
        </w:rPr>
        <w:t>قبلاً بیان نشد که وی داخل گروه سابقش اولین از بردگانی که هدف تعذیب قرار داده شدند نیست، ابن سعد</w:t>
      </w:r>
      <w:r w:rsidR="009F2FE7" w:rsidRPr="00EB4951">
        <w:rPr>
          <w:rStyle w:val="Char3"/>
          <w:rFonts w:hint="cs"/>
          <w:rtl/>
        </w:rPr>
        <w:t xml:space="preserve"> می‌نویسد: قبلاً وی غلام حضر</w:t>
      </w:r>
      <w:r w:rsidRPr="00EB4951">
        <w:rPr>
          <w:rStyle w:val="Char3"/>
          <w:rFonts w:hint="cs"/>
          <w:rtl/>
        </w:rPr>
        <w:t>ت عباس بود و آن را به رسول اکرم</w:t>
      </w:r>
      <w:r>
        <w:rPr>
          <w:rFonts w:cs="CTraditional Arabic" w:hint="cs"/>
          <w:rtl/>
          <w:lang w:bidi="fa-IR"/>
        </w:rPr>
        <w:t>ص</w:t>
      </w:r>
      <w:r w:rsidR="009F2FE7" w:rsidRPr="00EB4951">
        <w:rPr>
          <w:rStyle w:val="Char3"/>
          <w:rFonts w:hint="cs"/>
          <w:rtl/>
        </w:rPr>
        <w:t xml:space="preserve"> به طور هبه داده بود، وقتی حضرت عباس مسلمان شد پیامبر اکرم</w:t>
      </w:r>
      <w:r w:rsidR="00E043C8" w:rsidRPr="00E043C8">
        <w:rPr>
          <w:rFonts w:cs="CTraditional Arabic" w:hint="cs"/>
          <w:rtl/>
          <w:lang w:bidi="fa-IR"/>
        </w:rPr>
        <w:t xml:space="preserve">ص </w:t>
      </w:r>
      <w:r w:rsidR="009F2FE7" w:rsidRPr="00EB4951">
        <w:rPr>
          <w:rStyle w:val="Char3"/>
          <w:rFonts w:hint="cs"/>
          <w:rtl/>
        </w:rPr>
        <w:t>به مناسبت این خوشحالی او را آزاد کرد</w:t>
      </w:r>
      <w:r w:rsidR="009F2FE7" w:rsidRPr="00A83351">
        <w:rPr>
          <w:rStyle w:val="Char3"/>
          <w:rFonts w:hint="cs"/>
          <w:vertAlign w:val="superscript"/>
          <w:rtl/>
        </w:rPr>
        <w:t>(</w:t>
      </w:r>
      <w:r w:rsidR="009F2FE7" w:rsidRPr="00A83351">
        <w:rPr>
          <w:rStyle w:val="Char3"/>
          <w:vertAlign w:val="superscript"/>
          <w:rtl/>
        </w:rPr>
        <w:footnoteReference w:id="193"/>
      </w:r>
      <w:r w:rsidR="009F2FE7" w:rsidRPr="00A83351">
        <w:rPr>
          <w:rStyle w:val="Char3"/>
          <w:rFonts w:hint="cs"/>
          <w:vertAlign w:val="superscript"/>
          <w:rtl/>
        </w:rPr>
        <w:t>)</w:t>
      </w:r>
      <w:r w:rsidR="009F2FE7" w:rsidRPr="00EB4951">
        <w:rPr>
          <w:rStyle w:val="Char3"/>
          <w:rFonts w:hint="cs"/>
          <w:rtl/>
        </w:rPr>
        <w:t>.</w:t>
      </w:r>
    </w:p>
    <w:p w:rsidR="008A00CC" w:rsidRPr="00EB4951" w:rsidRDefault="008A00CC" w:rsidP="00FD77E4">
      <w:pPr>
        <w:ind w:firstLine="284"/>
        <w:jc w:val="both"/>
        <w:rPr>
          <w:rStyle w:val="Char3"/>
          <w:rtl/>
        </w:rPr>
      </w:pPr>
      <w:r w:rsidRPr="00EB4951">
        <w:rPr>
          <w:rStyle w:val="Char3"/>
          <w:rFonts w:hint="cs"/>
          <w:rtl/>
        </w:rPr>
        <w:t>امام ابن سعد از او روایت می‌کند که گفت:</w:t>
      </w:r>
    </w:p>
    <w:p w:rsidR="008A00CC" w:rsidRPr="00EB4951" w:rsidRDefault="008A00CC" w:rsidP="00FD77E4">
      <w:pPr>
        <w:ind w:firstLine="284"/>
        <w:jc w:val="both"/>
        <w:rPr>
          <w:rStyle w:val="Char3"/>
          <w:rtl/>
        </w:rPr>
      </w:pPr>
      <w:r w:rsidRPr="00EB4951">
        <w:rPr>
          <w:rStyle w:val="Char3"/>
          <w:rFonts w:hint="cs"/>
          <w:rtl/>
        </w:rPr>
        <w:t>من آدم ناتوانی بودم کنار چاه زمزم نشسته تیر می‌ساختم، روزی در همانجا مشغول ساختن تیر بودم، ابولهب و ابوسفیان بن حارث آمدند، ابولهب بر چهر</w:t>
      </w:r>
      <w:r w:rsidR="00152672">
        <w:rPr>
          <w:rStyle w:val="Char3"/>
          <w:rFonts w:hint="cs"/>
          <w:rtl/>
        </w:rPr>
        <w:t>ۀ</w:t>
      </w:r>
      <w:r w:rsidRPr="00EB4951">
        <w:rPr>
          <w:rStyle w:val="Char3"/>
          <w:rFonts w:hint="cs"/>
          <w:rtl/>
        </w:rPr>
        <w:t xml:space="preserve"> من با دست خود شدیداً زد، من به سبب آن خشم شدم و چون ضعیف و ناتوان بودم ابولهب مرا بر زمین انداخت و بر بالای سین</w:t>
      </w:r>
      <w:r w:rsidR="00152672">
        <w:rPr>
          <w:rStyle w:val="Char3"/>
          <w:rFonts w:hint="cs"/>
          <w:rtl/>
        </w:rPr>
        <w:t>ۀ</w:t>
      </w:r>
      <w:r w:rsidRPr="00EB4951">
        <w:rPr>
          <w:rStyle w:val="Char3"/>
          <w:rFonts w:hint="cs"/>
          <w:rtl/>
        </w:rPr>
        <w:t xml:space="preserve"> من نشسته مرا مورد ضرب قرار داد</w:t>
      </w:r>
      <w:r w:rsidRPr="00A83351">
        <w:rPr>
          <w:rStyle w:val="Char3"/>
          <w:rFonts w:hint="cs"/>
          <w:vertAlign w:val="superscript"/>
          <w:rtl/>
        </w:rPr>
        <w:t>(</w:t>
      </w:r>
      <w:r w:rsidRPr="00A83351">
        <w:rPr>
          <w:rStyle w:val="Char3"/>
          <w:vertAlign w:val="superscript"/>
          <w:rtl/>
        </w:rPr>
        <w:footnoteReference w:id="194"/>
      </w:r>
      <w:r w:rsidRPr="00A83351">
        <w:rPr>
          <w:rStyle w:val="Char3"/>
          <w:rFonts w:hint="cs"/>
          <w:vertAlign w:val="superscript"/>
          <w:rtl/>
        </w:rPr>
        <w:t>)</w:t>
      </w:r>
      <w:r w:rsidRPr="00EB4951">
        <w:rPr>
          <w:rStyle w:val="Char3"/>
          <w:rFonts w:hint="cs"/>
          <w:rtl/>
        </w:rPr>
        <w:t>.</w:t>
      </w:r>
    </w:p>
    <w:p w:rsidR="00DC3E6A" w:rsidRPr="00D74197" w:rsidRDefault="00A72FFA" w:rsidP="00F409CE">
      <w:pPr>
        <w:pStyle w:val="a1"/>
        <w:rPr>
          <w:rtl/>
        </w:rPr>
      </w:pPr>
      <w:bookmarkStart w:id="61" w:name="_Toc424209902"/>
      <w:r w:rsidRPr="00D74197">
        <w:rPr>
          <w:rFonts w:hint="cs"/>
          <w:rtl/>
        </w:rPr>
        <w:t>داستان ناتمام</w:t>
      </w:r>
      <w:bookmarkEnd w:id="61"/>
    </w:p>
    <w:p w:rsidR="00EC493C" w:rsidRPr="00EB4951" w:rsidRDefault="00CA43A3" w:rsidP="00FD77E4">
      <w:pPr>
        <w:ind w:firstLine="284"/>
        <w:jc w:val="both"/>
        <w:rPr>
          <w:rStyle w:val="Char3"/>
          <w:rtl/>
        </w:rPr>
      </w:pPr>
      <w:r w:rsidRPr="00EB4951">
        <w:rPr>
          <w:rStyle w:val="Char3"/>
          <w:rFonts w:hint="cs"/>
          <w:rtl/>
        </w:rPr>
        <w:t>این بود داستان غم پروانگان شمع رسالت محمدی</w:t>
      </w:r>
      <w:r w:rsidR="00A964E0">
        <w:rPr>
          <w:rFonts w:cs="CTraditional Arabic" w:hint="cs"/>
          <w:rtl/>
          <w:lang w:bidi="fa-IR"/>
        </w:rPr>
        <w:t>ص</w:t>
      </w:r>
      <w:r w:rsidRPr="00EB4951">
        <w:rPr>
          <w:rStyle w:val="Char3"/>
          <w:rFonts w:hint="cs"/>
          <w:rtl/>
        </w:rPr>
        <w:t xml:space="preserve"> و رویداد بلای‌شان، اما این داستان ابتلد هنوز ناتمام است، زیرا واقعات جانکاهی و دلسوزی یاران رسول و در خاک و خون‌غلطیدن و در آتش سوختن اصحاب نبی</w:t>
      </w:r>
      <w:r w:rsidR="00A964E0">
        <w:rPr>
          <w:rFonts w:cs="CTraditional Arabic" w:hint="cs"/>
          <w:rtl/>
          <w:lang w:bidi="fa-IR"/>
        </w:rPr>
        <w:t>ش</w:t>
      </w:r>
      <w:r w:rsidRPr="00EB4951">
        <w:rPr>
          <w:rStyle w:val="Char3"/>
          <w:rFonts w:hint="cs"/>
          <w:rtl/>
        </w:rPr>
        <w:t>، لا اقل از لحاظ سرمایه علمی در خور بیان بی‌بضاعت و تهی دستی مانند من نمی‌باشد.</w:t>
      </w:r>
    </w:p>
    <w:p w:rsidR="00A72FFA" w:rsidRPr="00B93656" w:rsidRDefault="007C1108" w:rsidP="00F409CE">
      <w:pPr>
        <w:pStyle w:val="a1"/>
        <w:rPr>
          <w:rtl/>
        </w:rPr>
      </w:pPr>
      <w:bookmarkStart w:id="62" w:name="_Toc424209903"/>
      <w:r w:rsidRPr="00B93656">
        <w:rPr>
          <w:rFonts w:hint="cs"/>
          <w:rtl/>
        </w:rPr>
        <w:t>بیان مظلومیت صحابه کرام</w:t>
      </w:r>
      <w:r w:rsidR="00A964E0" w:rsidRPr="005876CF">
        <w:rPr>
          <w:rFonts w:cs="CTraditional Arabic" w:hint="cs"/>
          <w:b/>
          <w:bCs w:val="0"/>
          <w:sz w:val="28"/>
          <w:szCs w:val="28"/>
          <w:rtl/>
        </w:rPr>
        <w:t>ش</w:t>
      </w:r>
      <w:r w:rsidRPr="00B93656">
        <w:rPr>
          <w:rFonts w:hint="cs"/>
          <w:rtl/>
        </w:rPr>
        <w:t xml:space="preserve"> در قرآن مجید</w:t>
      </w:r>
      <w:bookmarkEnd w:id="62"/>
    </w:p>
    <w:p w:rsidR="007C1108" w:rsidRPr="00EB4951" w:rsidRDefault="00C55927" w:rsidP="00FD77E4">
      <w:pPr>
        <w:ind w:firstLine="284"/>
        <w:jc w:val="both"/>
        <w:rPr>
          <w:rStyle w:val="Char3"/>
          <w:rtl/>
        </w:rPr>
      </w:pPr>
      <w:r w:rsidRPr="00EB4951">
        <w:rPr>
          <w:rStyle w:val="Char3"/>
          <w:rFonts w:hint="cs"/>
          <w:rtl/>
        </w:rPr>
        <w:t>همانطوری که واضح است: دامن گسترد</w:t>
      </w:r>
      <w:r w:rsidR="00152672">
        <w:rPr>
          <w:rStyle w:val="Char3"/>
          <w:rFonts w:hint="cs"/>
          <w:rtl/>
        </w:rPr>
        <w:t>ۀ</w:t>
      </w:r>
      <w:r w:rsidRPr="00EB4951">
        <w:rPr>
          <w:rStyle w:val="Char3"/>
          <w:rFonts w:hint="cs"/>
          <w:rtl/>
        </w:rPr>
        <w:t xml:space="preserve"> سیرت و تا</w:t>
      </w:r>
      <w:r w:rsidR="00A964E0" w:rsidRPr="00EB4951">
        <w:rPr>
          <w:rStyle w:val="Char3"/>
          <w:rFonts w:hint="cs"/>
          <w:rtl/>
        </w:rPr>
        <w:t>ر</w:t>
      </w:r>
      <w:r w:rsidRPr="00EB4951">
        <w:rPr>
          <w:rStyle w:val="Char3"/>
          <w:rFonts w:hint="cs"/>
          <w:rtl/>
        </w:rPr>
        <w:t>یخ از واقعات و حکایات مظلومیت دردانگیز صحابه کرام</w:t>
      </w:r>
      <w:r w:rsidR="00A964E0">
        <w:rPr>
          <w:rFonts w:cs="CTraditional Arabic" w:hint="cs"/>
          <w:rtl/>
          <w:lang w:bidi="fa-IR"/>
        </w:rPr>
        <w:t>ش</w:t>
      </w:r>
      <w:r w:rsidRPr="00EB4951">
        <w:rPr>
          <w:rStyle w:val="Char3"/>
          <w:rFonts w:hint="cs"/>
          <w:rtl/>
        </w:rPr>
        <w:t xml:space="preserve"> مملو است، ولی صرف نظر از آن در قرآن مجید هم تذکر</w:t>
      </w:r>
      <w:r w:rsidR="00152672">
        <w:rPr>
          <w:rStyle w:val="Char3"/>
          <w:rFonts w:hint="cs"/>
          <w:rtl/>
        </w:rPr>
        <w:t>ۀ</w:t>
      </w:r>
      <w:r w:rsidRPr="00EB4951">
        <w:rPr>
          <w:rStyle w:val="Char3"/>
          <w:rFonts w:hint="cs"/>
          <w:rtl/>
        </w:rPr>
        <w:t xml:space="preserve"> مظلومیت و ابتلا آنان وجود دارد قبل از مورخان اسلامی و سیرت‌نویسان، خود خداوند متعال به ذکر و بیان آن پرداخته است؛ لذا الان باید مظلومیت یاران رسول الله</w:t>
      </w:r>
      <w:r w:rsidR="00E043C8" w:rsidRPr="00E043C8">
        <w:rPr>
          <w:rFonts w:cs="CTraditional Arabic" w:hint="cs"/>
          <w:rtl/>
          <w:lang w:bidi="fa-IR"/>
        </w:rPr>
        <w:t xml:space="preserve">ص </w:t>
      </w:r>
      <w:r w:rsidRPr="00EB4951">
        <w:rPr>
          <w:rStyle w:val="Char3"/>
          <w:rFonts w:hint="cs"/>
          <w:rtl/>
        </w:rPr>
        <w:t>را از کتاب الله و قرآن عظیم گوش کنیم که می‌فرماید:</w:t>
      </w:r>
    </w:p>
    <w:p w:rsidR="00C55927" w:rsidRPr="00E761CB" w:rsidRDefault="00C55927" w:rsidP="00FD77E4">
      <w:pPr>
        <w:ind w:firstLine="284"/>
        <w:jc w:val="both"/>
        <w:rPr>
          <w:rStyle w:val="Char5"/>
          <w:rtl/>
        </w:rPr>
      </w:pPr>
      <w:r w:rsidRPr="00EB4951">
        <w:rPr>
          <w:rStyle w:val="Char3"/>
          <w:rFonts w:hint="cs"/>
          <w:rtl/>
        </w:rPr>
        <w:t>1</w:t>
      </w:r>
      <w:r w:rsidR="008E00DC" w:rsidRPr="00EB4951">
        <w:rPr>
          <w:rStyle w:val="Char3"/>
          <w:rFonts w:hint="cs"/>
          <w:rtl/>
        </w:rPr>
        <w:t>-</w:t>
      </w:r>
      <w:r w:rsidRPr="00EB4951">
        <w:rPr>
          <w:rStyle w:val="Char3"/>
          <w:rFonts w:hint="cs"/>
          <w:rtl/>
        </w:rPr>
        <w:t xml:space="preserve"> </w:t>
      </w:r>
      <w:r w:rsidR="00872816">
        <w:rPr>
          <w:rFonts w:ascii="Traditional Arabic" w:hAnsi="Traditional Arabic" w:cs="Traditional Arabic"/>
          <w:rtl/>
          <w:lang w:bidi="fa-IR"/>
        </w:rPr>
        <w:t>﴿</w:t>
      </w:r>
      <w:r w:rsidR="0004065F" w:rsidRPr="00E761CB">
        <w:rPr>
          <w:rStyle w:val="Char5"/>
          <w:rtl/>
        </w:rPr>
        <w:t>وَ</w:t>
      </w:r>
      <w:r w:rsidR="0004065F" w:rsidRPr="00E761CB">
        <w:rPr>
          <w:rStyle w:val="Char5"/>
          <w:rFonts w:hint="cs"/>
          <w:rtl/>
        </w:rPr>
        <w:t>ٱ</w:t>
      </w:r>
      <w:r w:rsidR="0004065F" w:rsidRPr="00E761CB">
        <w:rPr>
          <w:rStyle w:val="Char5"/>
          <w:rFonts w:hint="eastAsia"/>
          <w:rtl/>
        </w:rPr>
        <w:t>ذۡكُرُوٓاْ</w:t>
      </w:r>
      <w:r w:rsidR="0004065F" w:rsidRPr="00E761CB">
        <w:rPr>
          <w:rStyle w:val="Char5"/>
          <w:rtl/>
        </w:rPr>
        <w:t xml:space="preserve"> إِذۡ أَنتُمۡ قَلِيلٞ مُّسۡتَضۡعَفُونَ فِي </w:t>
      </w:r>
      <w:r w:rsidR="0004065F" w:rsidRPr="00E761CB">
        <w:rPr>
          <w:rStyle w:val="Char5"/>
          <w:rFonts w:hint="cs"/>
          <w:rtl/>
        </w:rPr>
        <w:t>ٱ</w:t>
      </w:r>
      <w:r w:rsidR="0004065F" w:rsidRPr="00E761CB">
        <w:rPr>
          <w:rStyle w:val="Char5"/>
          <w:rFonts w:hint="eastAsia"/>
          <w:rtl/>
        </w:rPr>
        <w:t>لۡأَرۡضِ</w:t>
      </w:r>
      <w:r w:rsidR="0004065F" w:rsidRPr="00E761CB">
        <w:rPr>
          <w:rStyle w:val="Char5"/>
          <w:rtl/>
        </w:rPr>
        <w:t xml:space="preserve"> تَخَافُونَ أَن يَتَخَطَّفَكُمُ </w:t>
      </w:r>
      <w:r w:rsidR="0004065F" w:rsidRPr="00E761CB">
        <w:rPr>
          <w:rStyle w:val="Char5"/>
          <w:rFonts w:hint="cs"/>
          <w:rtl/>
        </w:rPr>
        <w:t>ٱ</w:t>
      </w:r>
      <w:r w:rsidR="0004065F" w:rsidRPr="00E761CB">
        <w:rPr>
          <w:rStyle w:val="Char5"/>
          <w:rFonts w:hint="eastAsia"/>
          <w:rtl/>
        </w:rPr>
        <w:t>لنَّاسُ</w:t>
      </w:r>
      <w:r w:rsidR="00872816">
        <w:rPr>
          <w:rFonts w:ascii="Traditional Arabic" w:hAnsi="Traditional Arabic" w:cs="Traditional Arabic"/>
          <w:rtl/>
          <w:lang w:bidi="fa-IR"/>
        </w:rPr>
        <w:t>﴾</w:t>
      </w:r>
      <w:r w:rsidR="00872816" w:rsidRPr="00EB4951">
        <w:rPr>
          <w:rStyle w:val="Char3"/>
          <w:rFonts w:hint="cs"/>
          <w:rtl/>
        </w:rPr>
        <w:t xml:space="preserve"> </w:t>
      </w:r>
      <w:r w:rsidR="00872816" w:rsidRPr="005876CF">
        <w:rPr>
          <w:rStyle w:val="Char4"/>
          <w:rtl/>
        </w:rPr>
        <w:t>[</w:t>
      </w:r>
      <w:r w:rsidR="00872816" w:rsidRPr="005876CF">
        <w:rPr>
          <w:rStyle w:val="Char4"/>
          <w:rFonts w:hint="cs"/>
          <w:rtl/>
        </w:rPr>
        <w:t>الأنفال: 26</w:t>
      </w:r>
      <w:r w:rsidR="00872816" w:rsidRPr="005876CF">
        <w:rPr>
          <w:rStyle w:val="Char4"/>
          <w:rtl/>
        </w:rPr>
        <w:t>]</w:t>
      </w:r>
      <w:r w:rsidRPr="005876CF">
        <w:rPr>
          <w:rStyle w:val="Char4"/>
          <w:rFonts w:hint="cs"/>
          <w:rtl/>
        </w:rPr>
        <w:t>.</w:t>
      </w:r>
    </w:p>
    <w:p w:rsidR="009E0BF3" w:rsidRPr="00EB4951" w:rsidRDefault="009E0BF3" w:rsidP="00FD77E4">
      <w:pPr>
        <w:ind w:firstLine="284"/>
        <w:jc w:val="both"/>
        <w:rPr>
          <w:rStyle w:val="Char3"/>
          <w:rtl/>
        </w:rPr>
      </w:pPr>
      <w:r>
        <w:rPr>
          <w:rFonts w:cs="Traditional Arabic" w:hint="cs"/>
          <w:rtl/>
          <w:lang w:bidi="fa-IR"/>
        </w:rPr>
        <w:t>«</w:t>
      </w:r>
      <w:r w:rsidRPr="00EB4951">
        <w:rPr>
          <w:rStyle w:val="Char3"/>
          <w:rFonts w:hint="cs"/>
          <w:rtl/>
        </w:rPr>
        <w:t>و بیاد آرید زمانی را که شما در سرزمین مکه عده بسیار قلیل و مستضعف</w:t>
      </w:r>
      <w:r w:rsidRPr="00A83351">
        <w:rPr>
          <w:rStyle w:val="Char3"/>
          <w:rFonts w:hint="cs"/>
          <w:vertAlign w:val="superscript"/>
          <w:rtl/>
        </w:rPr>
        <w:t>(</w:t>
      </w:r>
      <w:r w:rsidRPr="00A83351">
        <w:rPr>
          <w:rStyle w:val="Char3"/>
          <w:vertAlign w:val="superscript"/>
          <w:rtl/>
        </w:rPr>
        <w:footnoteReference w:id="195"/>
      </w:r>
      <w:r w:rsidRPr="00A83351">
        <w:rPr>
          <w:rStyle w:val="Char3"/>
          <w:rFonts w:hint="cs"/>
          <w:vertAlign w:val="superscript"/>
          <w:rtl/>
        </w:rPr>
        <w:t>)</w:t>
      </w:r>
      <w:r w:rsidRPr="00EB4951">
        <w:rPr>
          <w:rStyle w:val="Char3"/>
          <w:rFonts w:hint="cs"/>
          <w:rtl/>
        </w:rPr>
        <w:t xml:space="preserve"> بودید، هر زمان از این که مبادا کفار شما را بربایند (و نابود کنند) احساس خطر می‌کردید</w:t>
      </w:r>
      <w:r>
        <w:rPr>
          <w:rFonts w:cs="Traditional Arabic" w:hint="cs"/>
          <w:rtl/>
          <w:lang w:bidi="fa-IR"/>
        </w:rPr>
        <w:t>»</w:t>
      </w:r>
      <w:r w:rsidRPr="00EB4951">
        <w:rPr>
          <w:rStyle w:val="Char3"/>
          <w:rFonts w:hint="cs"/>
          <w:rtl/>
        </w:rPr>
        <w:t>.</w:t>
      </w:r>
    </w:p>
    <w:p w:rsidR="00074447" w:rsidRPr="00EB4951" w:rsidRDefault="00074447" w:rsidP="00FD77E4">
      <w:pPr>
        <w:ind w:firstLine="284"/>
        <w:jc w:val="both"/>
        <w:rPr>
          <w:rStyle w:val="Char3"/>
          <w:rtl/>
        </w:rPr>
      </w:pPr>
      <w:r w:rsidRPr="00EB4951">
        <w:rPr>
          <w:rStyle w:val="Char3"/>
          <w:rFonts w:hint="cs"/>
          <w:rtl/>
        </w:rPr>
        <w:t>«مبادا کفار شما را بربایند» این الفاظ، بی‌کسی و بیچارگی و نهایت مظلومیت و بلاکشی صحاب</w:t>
      </w:r>
      <w:r w:rsidR="00152672">
        <w:rPr>
          <w:rStyle w:val="Char3"/>
          <w:rFonts w:hint="cs"/>
          <w:rtl/>
        </w:rPr>
        <w:t>ۀ</w:t>
      </w:r>
      <w:r w:rsidRPr="00EB4951">
        <w:rPr>
          <w:rStyle w:val="Char3"/>
          <w:rFonts w:hint="cs"/>
          <w:rtl/>
        </w:rPr>
        <w:t xml:space="preserve"> کرام را اظهار می‌نمایند، و آدم با بصیرت می‌تواند قیاس و استنباط کند که یاران پیامبر گرامی صلوات الله وسلامه</w:t>
      </w:r>
      <w:r w:rsidR="0067023A" w:rsidRPr="00EB4951">
        <w:rPr>
          <w:rStyle w:val="Char3"/>
          <w:rFonts w:hint="cs"/>
          <w:rtl/>
        </w:rPr>
        <w:t xml:space="preserve"> علیه در سرزمین مکه ایام زندگی را با چه انواع مصائب بسر برده</w:t>
      </w:r>
      <w:r w:rsidR="001F5F81" w:rsidRPr="00EB4951">
        <w:rPr>
          <w:rStyle w:val="Char3"/>
          <w:rFonts w:hint="cs"/>
          <w:rtl/>
        </w:rPr>
        <w:t>‌اند.</w:t>
      </w:r>
    </w:p>
    <w:p w:rsidR="007D6674" w:rsidRPr="00E761CB" w:rsidRDefault="008E00DC" w:rsidP="00FD77E4">
      <w:pPr>
        <w:ind w:firstLine="284"/>
        <w:jc w:val="both"/>
        <w:rPr>
          <w:rStyle w:val="Char5"/>
          <w:rtl/>
        </w:rPr>
      </w:pPr>
      <w:r w:rsidRPr="00EB4951">
        <w:rPr>
          <w:rStyle w:val="Char3"/>
          <w:rFonts w:hint="cs"/>
          <w:rtl/>
        </w:rPr>
        <w:t>2-</w:t>
      </w:r>
      <w:r w:rsidR="007D6674" w:rsidRPr="00EB4951">
        <w:rPr>
          <w:rStyle w:val="Char3"/>
          <w:rFonts w:hint="cs"/>
          <w:rtl/>
        </w:rPr>
        <w:t xml:space="preserve"> </w:t>
      </w:r>
      <w:r w:rsidR="00872816">
        <w:rPr>
          <w:rFonts w:ascii="Traditional Arabic" w:hAnsi="Traditional Arabic" w:cs="Traditional Arabic"/>
          <w:rtl/>
          <w:lang w:bidi="fa-IR"/>
        </w:rPr>
        <w:t>﴿</w:t>
      </w:r>
      <w:r w:rsidR="0004065F" w:rsidRPr="00E761CB">
        <w:rPr>
          <w:rStyle w:val="Char5"/>
          <w:rtl/>
        </w:rPr>
        <w:t xml:space="preserve">وَمَا لَكُمۡ لَا تُقَٰتِلُونَ فِي سَبِيلِ </w:t>
      </w:r>
      <w:r w:rsidR="0004065F" w:rsidRPr="00E761CB">
        <w:rPr>
          <w:rStyle w:val="Char5"/>
          <w:rFonts w:hint="cs"/>
          <w:rtl/>
        </w:rPr>
        <w:t>ٱ</w:t>
      </w:r>
      <w:r w:rsidR="0004065F" w:rsidRPr="00E761CB">
        <w:rPr>
          <w:rStyle w:val="Char5"/>
          <w:rFonts w:hint="eastAsia"/>
          <w:rtl/>
        </w:rPr>
        <w:t>للَّهِ</w:t>
      </w:r>
      <w:r w:rsidR="0004065F" w:rsidRPr="00E761CB">
        <w:rPr>
          <w:rStyle w:val="Char5"/>
          <w:rtl/>
        </w:rPr>
        <w:t xml:space="preserve"> وَ</w:t>
      </w:r>
      <w:r w:rsidR="0004065F" w:rsidRPr="00E761CB">
        <w:rPr>
          <w:rStyle w:val="Char5"/>
          <w:rFonts w:hint="cs"/>
          <w:rtl/>
        </w:rPr>
        <w:t>ٱ</w:t>
      </w:r>
      <w:r w:rsidR="0004065F" w:rsidRPr="00E761CB">
        <w:rPr>
          <w:rStyle w:val="Char5"/>
          <w:rFonts w:hint="eastAsia"/>
          <w:rtl/>
        </w:rPr>
        <w:t>لۡمُسۡتَضۡعَفِينَ</w:t>
      </w:r>
      <w:r w:rsidR="0004065F" w:rsidRPr="00E761CB">
        <w:rPr>
          <w:rStyle w:val="Char5"/>
          <w:rtl/>
        </w:rPr>
        <w:t xml:space="preserve"> مِنَ </w:t>
      </w:r>
      <w:r w:rsidR="0004065F" w:rsidRPr="00E761CB">
        <w:rPr>
          <w:rStyle w:val="Char5"/>
          <w:rFonts w:hint="cs"/>
          <w:rtl/>
        </w:rPr>
        <w:t>ٱ</w:t>
      </w:r>
      <w:r w:rsidR="0004065F" w:rsidRPr="00E761CB">
        <w:rPr>
          <w:rStyle w:val="Char5"/>
          <w:rFonts w:hint="eastAsia"/>
          <w:rtl/>
        </w:rPr>
        <w:t>لرِّجَالِ</w:t>
      </w:r>
      <w:r w:rsidR="0004065F" w:rsidRPr="00E761CB">
        <w:rPr>
          <w:rStyle w:val="Char5"/>
          <w:rtl/>
        </w:rPr>
        <w:t xml:space="preserve"> وَ</w:t>
      </w:r>
      <w:r w:rsidR="0004065F" w:rsidRPr="00E761CB">
        <w:rPr>
          <w:rStyle w:val="Char5"/>
          <w:rFonts w:hint="cs"/>
          <w:rtl/>
        </w:rPr>
        <w:t>ٱ</w:t>
      </w:r>
      <w:r w:rsidR="0004065F" w:rsidRPr="00E761CB">
        <w:rPr>
          <w:rStyle w:val="Char5"/>
          <w:rFonts w:hint="eastAsia"/>
          <w:rtl/>
        </w:rPr>
        <w:t>لنِّسَآءِ</w:t>
      </w:r>
      <w:r w:rsidR="0004065F" w:rsidRPr="00E761CB">
        <w:rPr>
          <w:rStyle w:val="Char5"/>
          <w:rtl/>
        </w:rPr>
        <w:t xml:space="preserve"> وَ</w:t>
      </w:r>
      <w:r w:rsidR="0004065F" w:rsidRPr="00E761CB">
        <w:rPr>
          <w:rStyle w:val="Char5"/>
          <w:rFonts w:hint="cs"/>
          <w:rtl/>
        </w:rPr>
        <w:t>ٱ</w:t>
      </w:r>
      <w:r w:rsidR="0004065F" w:rsidRPr="00E761CB">
        <w:rPr>
          <w:rStyle w:val="Char5"/>
          <w:rFonts w:hint="eastAsia"/>
          <w:rtl/>
        </w:rPr>
        <w:t>لۡوِلۡدَٰنِ</w:t>
      </w:r>
      <w:r w:rsidR="0004065F" w:rsidRPr="00E761CB">
        <w:rPr>
          <w:rStyle w:val="Char5"/>
          <w:rtl/>
        </w:rPr>
        <w:t xml:space="preserve"> </w:t>
      </w:r>
      <w:r w:rsidR="0004065F" w:rsidRPr="00E761CB">
        <w:rPr>
          <w:rStyle w:val="Char5"/>
          <w:rFonts w:hint="cs"/>
          <w:rtl/>
        </w:rPr>
        <w:t>ٱ</w:t>
      </w:r>
      <w:r w:rsidR="0004065F" w:rsidRPr="00E761CB">
        <w:rPr>
          <w:rStyle w:val="Char5"/>
          <w:rFonts w:hint="eastAsia"/>
          <w:rtl/>
        </w:rPr>
        <w:t>لَّذِينَ</w:t>
      </w:r>
      <w:r w:rsidR="0004065F" w:rsidRPr="00E761CB">
        <w:rPr>
          <w:rStyle w:val="Char5"/>
          <w:rtl/>
        </w:rPr>
        <w:t xml:space="preserve"> يَقُولُونَ رَبَّنَآ أَخۡرِجۡنَا مِنۡ هَٰذِهِ </w:t>
      </w:r>
      <w:r w:rsidR="0004065F" w:rsidRPr="00E761CB">
        <w:rPr>
          <w:rStyle w:val="Char5"/>
          <w:rFonts w:hint="cs"/>
          <w:rtl/>
        </w:rPr>
        <w:t>ٱ</w:t>
      </w:r>
      <w:r w:rsidR="0004065F" w:rsidRPr="00E761CB">
        <w:rPr>
          <w:rStyle w:val="Char5"/>
          <w:rFonts w:hint="eastAsia"/>
          <w:rtl/>
        </w:rPr>
        <w:t>لۡقَرۡيَةِ</w:t>
      </w:r>
      <w:r w:rsidR="0004065F" w:rsidRPr="00E761CB">
        <w:rPr>
          <w:rStyle w:val="Char5"/>
          <w:rtl/>
        </w:rPr>
        <w:t xml:space="preserve"> </w:t>
      </w:r>
      <w:r w:rsidR="0004065F" w:rsidRPr="00E761CB">
        <w:rPr>
          <w:rStyle w:val="Char5"/>
          <w:rFonts w:hint="cs"/>
          <w:rtl/>
        </w:rPr>
        <w:t>ٱ</w:t>
      </w:r>
      <w:r w:rsidR="0004065F" w:rsidRPr="00E761CB">
        <w:rPr>
          <w:rStyle w:val="Char5"/>
          <w:rFonts w:hint="eastAsia"/>
          <w:rtl/>
        </w:rPr>
        <w:t>لظَّالِمِ</w:t>
      </w:r>
      <w:r w:rsidR="0004065F" w:rsidRPr="00E761CB">
        <w:rPr>
          <w:rStyle w:val="Char5"/>
          <w:rtl/>
        </w:rPr>
        <w:t xml:space="preserve"> أَهۡلُهَا</w:t>
      </w:r>
      <w:r w:rsidR="00872816">
        <w:rPr>
          <w:rFonts w:ascii="Traditional Arabic" w:hAnsi="Traditional Arabic" w:cs="Traditional Arabic"/>
          <w:rtl/>
          <w:lang w:bidi="fa-IR"/>
        </w:rPr>
        <w:t>﴾</w:t>
      </w:r>
      <w:r w:rsidR="00872816" w:rsidRPr="00EB4951">
        <w:rPr>
          <w:rStyle w:val="Char3"/>
          <w:rFonts w:hint="cs"/>
          <w:rtl/>
        </w:rPr>
        <w:t xml:space="preserve"> </w:t>
      </w:r>
      <w:r w:rsidR="00872816" w:rsidRPr="005876CF">
        <w:rPr>
          <w:rStyle w:val="Char4"/>
          <w:rtl/>
        </w:rPr>
        <w:t>[</w:t>
      </w:r>
      <w:r w:rsidR="00872816" w:rsidRPr="005876CF">
        <w:rPr>
          <w:rStyle w:val="Char4"/>
          <w:rFonts w:hint="cs"/>
          <w:rtl/>
        </w:rPr>
        <w:t>النساء: 75</w:t>
      </w:r>
      <w:r w:rsidR="00872816" w:rsidRPr="005876CF">
        <w:rPr>
          <w:rStyle w:val="Char4"/>
          <w:rtl/>
        </w:rPr>
        <w:t>]</w:t>
      </w:r>
      <w:r w:rsidR="00872816" w:rsidRPr="005876CF">
        <w:rPr>
          <w:rStyle w:val="Char4"/>
          <w:rFonts w:hint="cs"/>
          <w:rtl/>
        </w:rPr>
        <w:t>.</w:t>
      </w:r>
    </w:p>
    <w:p w:rsidR="007D6674" w:rsidRPr="00EB4951" w:rsidRDefault="007D6674" w:rsidP="00FD77E4">
      <w:pPr>
        <w:ind w:firstLine="284"/>
        <w:jc w:val="both"/>
        <w:rPr>
          <w:rStyle w:val="Char3"/>
          <w:rtl/>
        </w:rPr>
      </w:pPr>
      <w:r>
        <w:rPr>
          <w:rFonts w:cs="Traditional Arabic" w:hint="cs"/>
          <w:rtl/>
          <w:lang w:bidi="fa-IR"/>
        </w:rPr>
        <w:t>«</w:t>
      </w:r>
      <w:r w:rsidRPr="00EB4951">
        <w:rPr>
          <w:rStyle w:val="Char3"/>
          <w:rFonts w:hint="cs"/>
          <w:rtl/>
        </w:rPr>
        <w:t>و شما را چه شده است که در راه خدا و به خاطر مستضعفان از مردان و زنان و کودکانی که می‌گویند: پروردگارا! ما را از این قریه‌ای که مردمش ستمکارند بیرون کن، جهاد نمی‌کنید</w:t>
      </w:r>
      <w:r>
        <w:rPr>
          <w:rFonts w:cs="Traditional Arabic" w:hint="cs"/>
          <w:rtl/>
          <w:lang w:bidi="fa-IR"/>
        </w:rPr>
        <w:t>»</w:t>
      </w:r>
      <w:r w:rsidRPr="00EB4951">
        <w:rPr>
          <w:rStyle w:val="Char3"/>
          <w:rFonts w:hint="cs"/>
          <w:rtl/>
        </w:rPr>
        <w:t>.</w:t>
      </w:r>
    </w:p>
    <w:p w:rsidR="007A4F90" w:rsidRPr="00EB4951" w:rsidRDefault="007A4F90" w:rsidP="00FD77E4">
      <w:pPr>
        <w:ind w:firstLine="284"/>
        <w:jc w:val="both"/>
        <w:rPr>
          <w:rStyle w:val="Char3"/>
          <w:rtl/>
        </w:rPr>
      </w:pPr>
      <w:r w:rsidRPr="00EB4951">
        <w:rPr>
          <w:rStyle w:val="Char3"/>
          <w:rFonts w:hint="cs"/>
          <w:rtl/>
        </w:rPr>
        <w:t>ظلم و ستم و جلادی و سفاکی، جور و جفای مشرکان مکه بیش از این دیگر چه باشد که در قرآن به</w:t>
      </w:r>
      <w:r w:rsidR="001F5F81" w:rsidRPr="00EB4951">
        <w:rPr>
          <w:rStyle w:val="Char3"/>
          <w:rFonts w:hint="cs"/>
          <w:rtl/>
        </w:rPr>
        <w:t xml:space="preserve"> آن‌ها </w:t>
      </w:r>
      <w:r w:rsidRPr="00EB4951">
        <w:rPr>
          <w:rStyle w:val="Char3"/>
          <w:rFonts w:hint="cs"/>
          <w:rtl/>
        </w:rPr>
        <w:t>لقب «ظالم» داده شده است، صحابه کرام از ظلم و جور</w:t>
      </w:r>
      <w:r w:rsidR="001F5F81" w:rsidRPr="00EB4951">
        <w:rPr>
          <w:rStyle w:val="Char3"/>
          <w:rFonts w:hint="cs"/>
          <w:rtl/>
        </w:rPr>
        <w:t xml:space="preserve"> آن‌ها </w:t>
      </w:r>
      <w:r w:rsidRPr="00EB4951">
        <w:rPr>
          <w:rStyle w:val="Char3"/>
          <w:rFonts w:hint="cs"/>
          <w:rtl/>
        </w:rPr>
        <w:t>به تنگ آمده هجرت کردند، ولی بازهم عد</w:t>
      </w:r>
      <w:r w:rsidR="00152672">
        <w:rPr>
          <w:rStyle w:val="Char3"/>
          <w:rFonts w:hint="cs"/>
          <w:rtl/>
        </w:rPr>
        <w:t>ۀ</w:t>
      </w:r>
      <w:r w:rsidRPr="00EB4951">
        <w:rPr>
          <w:rStyle w:val="Char3"/>
          <w:rFonts w:hint="cs"/>
          <w:rtl/>
        </w:rPr>
        <w:t xml:space="preserve"> زیادی از مردان و زنان و کودکان ناتوان و ضعیف که یا به علت بی‌سر و سامانی و نداشتن امکانات، یا به علت جلوگیری کفار هنوز در مکه مانده بودند و موفق به مهاجرت نشده بودند، این گروه مستضعفان را از مسلمانان، کافران قریش بی‌نهایت اذیت می‌کردند و</w:t>
      </w:r>
      <w:r w:rsidR="001F5F81" w:rsidRPr="00EB4951">
        <w:rPr>
          <w:rStyle w:val="Char3"/>
          <w:rFonts w:hint="cs"/>
          <w:rtl/>
        </w:rPr>
        <w:t xml:space="preserve"> آن‌ها </w:t>
      </w:r>
      <w:r w:rsidRPr="00EB4951">
        <w:rPr>
          <w:rStyle w:val="Char3"/>
          <w:rFonts w:hint="cs"/>
          <w:rtl/>
        </w:rPr>
        <w:t>آه و نال</w:t>
      </w:r>
      <w:r w:rsidR="00152672">
        <w:rPr>
          <w:rStyle w:val="Char3"/>
          <w:rFonts w:hint="cs"/>
          <w:rtl/>
        </w:rPr>
        <w:t>ۀ</w:t>
      </w:r>
      <w:r w:rsidRPr="00EB4951">
        <w:rPr>
          <w:rStyle w:val="Char3"/>
          <w:rFonts w:hint="cs"/>
          <w:rtl/>
        </w:rPr>
        <w:t xml:space="preserve"> مظلومانه به بارگاه الهی سر می‌دادند و دعا می‌کردند که پروردگارا! برای رستگاری ما از چنگال جبر و تشدد این ستمکاران، راه چاره‌ای پیدا کن کما این که آخر الامر خداوند متعال دعا آنان را اجابت فرمود.</w:t>
      </w:r>
    </w:p>
    <w:p w:rsidR="004E634C" w:rsidRPr="00EB4951" w:rsidRDefault="004E634C" w:rsidP="00FD77E4">
      <w:pPr>
        <w:ind w:firstLine="284"/>
        <w:jc w:val="both"/>
        <w:rPr>
          <w:rStyle w:val="Char3"/>
          <w:rtl/>
        </w:rPr>
      </w:pPr>
      <w:r w:rsidRPr="00EB4951">
        <w:rPr>
          <w:rStyle w:val="Char3"/>
          <w:rFonts w:hint="cs"/>
          <w:rtl/>
        </w:rPr>
        <w:t>بدین نحو که آن دسته از صحابه کرام را که در مدینه ساکن بودند به منظور نجات‌دادن صحابه‌ای که مبتلای عذاب بودند ترغیب و به سوی جهاد تشویق فرمود.</w:t>
      </w:r>
    </w:p>
    <w:p w:rsidR="004E634C" w:rsidRPr="00E761CB" w:rsidRDefault="004E634C" w:rsidP="00FD77E4">
      <w:pPr>
        <w:ind w:firstLine="284"/>
        <w:jc w:val="both"/>
        <w:rPr>
          <w:rStyle w:val="Char5"/>
          <w:rtl/>
        </w:rPr>
      </w:pPr>
      <w:r w:rsidRPr="00EB4951">
        <w:rPr>
          <w:rStyle w:val="Char3"/>
          <w:rFonts w:hint="cs"/>
          <w:rtl/>
        </w:rPr>
        <w:t xml:space="preserve">3- </w:t>
      </w:r>
      <w:r w:rsidR="00872816">
        <w:rPr>
          <w:rFonts w:ascii="Traditional Arabic" w:hAnsi="Traditional Arabic" w:cs="Traditional Arabic"/>
          <w:rtl/>
          <w:lang w:bidi="fa-IR"/>
        </w:rPr>
        <w:t>﴿</w:t>
      </w:r>
      <w:r w:rsidR="0004065F" w:rsidRPr="00E761CB">
        <w:rPr>
          <w:rStyle w:val="Char5"/>
          <w:rtl/>
        </w:rPr>
        <w:t>وَ</w:t>
      </w:r>
      <w:r w:rsidR="0004065F" w:rsidRPr="00E761CB">
        <w:rPr>
          <w:rStyle w:val="Char5"/>
          <w:rFonts w:hint="cs"/>
          <w:rtl/>
        </w:rPr>
        <w:t>ٱ</w:t>
      </w:r>
      <w:r w:rsidR="0004065F" w:rsidRPr="00E761CB">
        <w:rPr>
          <w:rStyle w:val="Char5"/>
          <w:rFonts w:hint="eastAsia"/>
          <w:rtl/>
        </w:rPr>
        <w:t>لَّذِينَ</w:t>
      </w:r>
      <w:r w:rsidR="0004065F" w:rsidRPr="00E761CB">
        <w:rPr>
          <w:rStyle w:val="Char5"/>
          <w:rtl/>
        </w:rPr>
        <w:t xml:space="preserve"> هَاجَرُواْ فِي </w:t>
      </w:r>
      <w:r w:rsidR="0004065F" w:rsidRPr="00E761CB">
        <w:rPr>
          <w:rStyle w:val="Char5"/>
          <w:rFonts w:hint="cs"/>
          <w:rtl/>
        </w:rPr>
        <w:t>ٱ</w:t>
      </w:r>
      <w:r w:rsidR="0004065F" w:rsidRPr="00E761CB">
        <w:rPr>
          <w:rStyle w:val="Char5"/>
          <w:rFonts w:hint="eastAsia"/>
          <w:rtl/>
        </w:rPr>
        <w:t>للَّهِ</w:t>
      </w:r>
      <w:r w:rsidR="0004065F" w:rsidRPr="00E761CB">
        <w:rPr>
          <w:rStyle w:val="Char5"/>
          <w:rtl/>
        </w:rPr>
        <w:t xml:space="preserve"> مِنۢ بَعۡدِ مَا ظُلِمُواْ لَنُبَوِّئَنَّهُمۡ فِي </w:t>
      </w:r>
      <w:r w:rsidR="0004065F" w:rsidRPr="00E761CB">
        <w:rPr>
          <w:rStyle w:val="Char5"/>
          <w:rFonts w:hint="cs"/>
          <w:rtl/>
        </w:rPr>
        <w:t>ٱ</w:t>
      </w:r>
      <w:r w:rsidR="0004065F" w:rsidRPr="00E761CB">
        <w:rPr>
          <w:rStyle w:val="Char5"/>
          <w:rFonts w:hint="eastAsia"/>
          <w:rtl/>
        </w:rPr>
        <w:t>لدُّنۡيَا</w:t>
      </w:r>
      <w:r w:rsidR="0004065F" w:rsidRPr="00E761CB">
        <w:rPr>
          <w:rStyle w:val="Char5"/>
          <w:rtl/>
        </w:rPr>
        <w:t xml:space="preserve"> حَسَنَةٗۖ وَلَأَجۡرُ </w:t>
      </w:r>
      <w:r w:rsidR="0004065F" w:rsidRPr="00E761CB">
        <w:rPr>
          <w:rStyle w:val="Char5"/>
          <w:rFonts w:hint="cs"/>
          <w:rtl/>
        </w:rPr>
        <w:t>ٱ</w:t>
      </w:r>
      <w:r w:rsidR="0004065F" w:rsidRPr="00E761CB">
        <w:rPr>
          <w:rStyle w:val="Char5"/>
          <w:rFonts w:hint="eastAsia"/>
          <w:rtl/>
        </w:rPr>
        <w:t>لۡأٓخِرَةِ</w:t>
      </w:r>
      <w:r w:rsidR="0004065F" w:rsidRPr="00E761CB">
        <w:rPr>
          <w:rStyle w:val="Char5"/>
          <w:rtl/>
        </w:rPr>
        <w:t xml:space="preserve"> أَكۡبَرُۚ لَوۡ كَانُواْ يَعۡلَمُونَ ٤١</w:t>
      </w:r>
      <w:r w:rsidR="00872816">
        <w:rPr>
          <w:rFonts w:ascii="Traditional Arabic" w:hAnsi="Traditional Arabic" w:cs="Traditional Arabic"/>
          <w:rtl/>
          <w:lang w:bidi="fa-IR"/>
        </w:rPr>
        <w:t>﴾</w:t>
      </w:r>
      <w:r w:rsidR="00872816" w:rsidRPr="00EB4951">
        <w:rPr>
          <w:rStyle w:val="Char3"/>
          <w:rFonts w:hint="cs"/>
          <w:rtl/>
        </w:rPr>
        <w:t xml:space="preserve"> </w:t>
      </w:r>
      <w:r w:rsidR="00872816" w:rsidRPr="005876CF">
        <w:rPr>
          <w:rStyle w:val="Char4"/>
          <w:rtl/>
        </w:rPr>
        <w:t>[</w:t>
      </w:r>
      <w:r w:rsidR="00872816" w:rsidRPr="005876CF">
        <w:rPr>
          <w:rStyle w:val="Char4"/>
          <w:rFonts w:hint="cs"/>
          <w:rtl/>
        </w:rPr>
        <w:t>النحل: 41</w:t>
      </w:r>
      <w:r w:rsidR="00872816" w:rsidRPr="005876CF">
        <w:rPr>
          <w:rStyle w:val="Char4"/>
          <w:rtl/>
        </w:rPr>
        <w:t>]</w:t>
      </w:r>
      <w:r w:rsidR="00872816" w:rsidRPr="005876CF">
        <w:rPr>
          <w:rStyle w:val="Char4"/>
          <w:rFonts w:hint="cs"/>
          <w:rtl/>
        </w:rPr>
        <w:t>.</w:t>
      </w:r>
    </w:p>
    <w:p w:rsidR="004E634C" w:rsidRPr="00EB4951" w:rsidRDefault="004E634C" w:rsidP="00FD77E4">
      <w:pPr>
        <w:ind w:firstLine="284"/>
        <w:jc w:val="both"/>
        <w:rPr>
          <w:rStyle w:val="Char3"/>
          <w:rtl/>
        </w:rPr>
      </w:pPr>
      <w:r>
        <w:rPr>
          <w:rFonts w:cs="Traditional Arabic" w:hint="cs"/>
          <w:rtl/>
          <w:lang w:bidi="fa-IR"/>
        </w:rPr>
        <w:t>«</w:t>
      </w:r>
      <w:r w:rsidRPr="00EB4951">
        <w:rPr>
          <w:rStyle w:val="Char3"/>
          <w:rFonts w:hint="cs"/>
          <w:rtl/>
        </w:rPr>
        <w:t>و کسانی که در راه خدا هجرت کردند، پس از آن که بر</w:t>
      </w:r>
      <w:r w:rsidR="001F5F81" w:rsidRPr="00EB4951">
        <w:rPr>
          <w:rStyle w:val="Char3"/>
          <w:rFonts w:hint="cs"/>
          <w:rtl/>
        </w:rPr>
        <w:t xml:space="preserve"> آن‌ها </w:t>
      </w:r>
      <w:r w:rsidRPr="00EB4951">
        <w:rPr>
          <w:rStyle w:val="Char3"/>
          <w:rFonts w:hint="cs"/>
          <w:rtl/>
        </w:rPr>
        <w:t>ظلم شد، هرآئینه</w:t>
      </w:r>
      <w:r w:rsidR="001F5F81" w:rsidRPr="00EB4951">
        <w:rPr>
          <w:rStyle w:val="Char3"/>
          <w:rFonts w:hint="cs"/>
          <w:rtl/>
        </w:rPr>
        <w:t xml:space="preserve"> آن‌ها </w:t>
      </w:r>
      <w:r w:rsidRPr="00EB4951">
        <w:rPr>
          <w:rStyle w:val="Char3"/>
          <w:rFonts w:hint="cs"/>
          <w:rtl/>
        </w:rPr>
        <w:t>را در دنیا جای خوب می‌دهیم؛ و همانا مزد آخرت از آن هم بزرگتر است، اگر</w:t>
      </w:r>
      <w:r w:rsidR="001F5F81" w:rsidRPr="00EB4951">
        <w:rPr>
          <w:rStyle w:val="Char3"/>
          <w:rFonts w:hint="cs"/>
          <w:rtl/>
        </w:rPr>
        <w:t xml:space="preserve"> آن‌ها </w:t>
      </w:r>
      <w:r w:rsidRPr="00EB4951">
        <w:rPr>
          <w:rStyle w:val="Char3"/>
          <w:rFonts w:hint="cs"/>
          <w:rtl/>
        </w:rPr>
        <w:t>یعنی: (دشمنان صحابه) می‌دانستند.</w:t>
      </w:r>
    </w:p>
    <w:p w:rsidR="00B17635" w:rsidRPr="00E761CB" w:rsidRDefault="00B17635" w:rsidP="00FD77E4">
      <w:pPr>
        <w:ind w:firstLine="284"/>
        <w:jc w:val="both"/>
        <w:rPr>
          <w:rStyle w:val="Char5"/>
          <w:rtl/>
        </w:rPr>
      </w:pPr>
      <w:r w:rsidRPr="00EB4951">
        <w:rPr>
          <w:rStyle w:val="Char3"/>
          <w:rFonts w:hint="cs"/>
          <w:rtl/>
        </w:rPr>
        <w:t>4-</w:t>
      </w:r>
      <w:r w:rsidR="00872816" w:rsidRPr="00EB4951">
        <w:rPr>
          <w:rStyle w:val="Char3"/>
          <w:rFonts w:hint="cs"/>
          <w:rtl/>
        </w:rPr>
        <w:t xml:space="preserve"> </w:t>
      </w:r>
      <w:r w:rsidR="00872816">
        <w:rPr>
          <w:rFonts w:ascii="Traditional Arabic" w:hAnsi="Traditional Arabic" w:cs="Traditional Arabic"/>
          <w:rtl/>
          <w:lang w:bidi="fa-IR"/>
        </w:rPr>
        <w:t>﴿</w:t>
      </w:r>
      <w:r w:rsidR="0004065F" w:rsidRPr="00E761CB">
        <w:rPr>
          <w:rStyle w:val="Char5"/>
          <w:rtl/>
        </w:rPr>
        <w:t>ثُمَّ إِنَّ رَبَّكَ لِلَّذِينَ هَاجَرُواْ مِنۢ بَعۡدِ مَا فُتِنُواْ ثُمَّ جَٰهَدُواْ وَصَبَرُوٓاْ إِنَّ رَبَّكَ مِنۢ بَعۡدِهَا لَغَفُورٞ رَّحِيمٞ ١١٠</w:t>
      </w:r>
      <w:r w:rsidR="00872816">
        <w:rPr>
          <w:rFonts w:ascii="Traditional Arabic" w:hAnsi="Traditional Arabic" w:cs="Traditional Arabic"/>
          <w:rtl/>
          <w:lang w:bidi="fa-IR"/>
        </w:rPr>
        <w:t>﴾</w:t>
      </w:r>
      <w:r w:rsidR="00872816" w:rsidRPr="00EB4951">
        <w:rPr>
          <w:rStyle w:val="Char3"/>
          <w:rFonts w:hint="cs"/>
          <w:rtl/>
        </w:rPr>
        <w:t xml:space="preserve"> </w:t>
      </w:r>
      <w:r w:rsidR="00872816" w:rsidRPr="005876CF">
        <w:rPr>
          <w:rStyle w:val="Char4"/>
          <w:rtl/>
        </w:rPr>
        <w:t>[</w:t>
      </w:r>
      <w:r w:rsidR="00872816" w:rsidRPr="005876CF">
        <w:rPr>
          <w:rStyle w:val="Char4"/>
          <w:rFonts w:hint="cs"/>
          <w:rtl/>
        </w:rPr>
        <w:t>النحل: 110</w:t>
      </w:r>
      <w:r w:rsidR="00872816" w:rsidRPr="005876CF">
        <w:rPr>
          <w:rStyle w:val="Char4"/>
          <w:rtl/>
        </w:rPr>
        <w:t>]</w:t>
      </w:r>
      <w:r w:rsidR="00872816" w:rsidRPr="005876CF">
        <w:rPr>
          <w:rStyle w:val="Char4"/>
          <w:rFonts w:hint="cs"/>
          <w:rtl/>
        </w:rPr>
        <w:t>.</w:t>
      </w:r>
    </w:p>
    <w:p w:rsidR="00B17635" w:rsidRPr="00EB4951" w:rsidRDefault="00B17635" w:rsidP="00FD77E4">
      <w:pPr>
        <w:ind w:firstLine="284"/>
        <w:jc w:val="both"/>
        <w:rPr>
          <w:rStyle w:val="Char3"/>
          <w:rtl/>
        </w:rPr>
      </w:pPr>
      <w:r>
        <w:rPr>
          <w:rFonts w:cs="Traditional Arabic" w:hint="cs"/>
          <w:rtl/>
          <w:lang w:bidi="fa-IR"/>
        </w:rPr>
        <w:t>«</w:t>
      </w:r>
      <w:r w:rsidRPr="00EB4951">
        <w:rPr>
          <w:rStyle w:val="Char3"/>
          <w:rFonts w:hint="cs"/>
          <w:rtl/>
        </w:rPr>
        <w:t>سپس یقیناً پروردگار تو نسبت به کسانی که پس از مبتلاشدن به مصیبت‌ها هجرت کردند و سپس جهاد کرده (و در مقابل شدائد) صبر نمودند همانا پروردگار تو بعد از آن حتما بخشاینده و مهربان است</w:t>
      </w:r>
      <w:r>
        <w:rPr>
          <w:rFonts w:cs="Traditional Arabic" w:hint="cs"/>
          <w:rtl/>
          <w:lang w:bidi="fa-IR"/>
        </w:rPr>
        <w:t>»</w:t>
      </w:r>
      <w:r w:rsidRPr="00EB4951">
        <w:rPr>
          <w:rStyle w:val="Char3"/>
          <w:rFonts w:hint="cs"/>
          <w:rtl/>
        </w:rPr>
        <w:t>.</w:t>
      </w:r>
    </w:p>
    <w:p w:rsidR="00356F26" w:rsidRPr="00CE2B3F" w:rsidRDefault="000B6C8A" w:rsidP="00F409CE">
      <w:pPr>
        <w:pStyle w:val="a1"/>
        <w:rPr>
          <w:rtl/>
        </w:rPr>
      </w:pPr>
      <w:bookmarkStart w:id="63" w:name="_Toc424209904"/>
      <w:r w:rsidRPr="00CE2B3F">
        <w:rPr>
          <w:rFonts w:hint="cs"/>
          <w:rtl/>
        </w:rPr>
        <w:t>علت اساسی هجرت، مظلومیت صحابه</w:t>
      </w:r>
      <w:r w:rsidR="00D060A6" w:rsidRPr="005876CF">
        <w:rPr>
          <w:rFonts w:cs="CTraditional Arabic" w:hint="cs"/>
          <w:b/>
          <w:bCs w:val="0"/>
          <w:sz w:val="28"/>
          <w:szCs w:val="28"/>
          <w:rtl/>
        </w:rPr>
        <w:t>ش</w:t>
      </w:r>
      <w:r w:rsidRPr="00CE2B3F">
        <w:rPr>
          <w:rFonts w:hint="cs"/>
          <w:rtl/>
        </w:rPr>
        <w:t xml:space="preserve"> است</w:t>
      </w:r>
      <w:bookmarkEnd w:id="63"/>
    </w:p>
    <w:p w:rsidR="000B6C8A" w:rsidRPr="00EB4951" w:rsidRDefault="00623D8A" w:rsidP="00FD77E4">
      <w:pPr>
        <w:ind w:firstLine="284"/>
        <w:jc w:val="both"/>
        <w:rPr>
          <w:rStyle w:val="Char3"/>
          <w:rtl/>
        </w:rPr>
      </w:pPr>
      <w:r w:rsidRPr="00EB4951">
        <w:rPr>
          <w:rStyle w:val="Char3"/>
          <w:rFonts w:hint="cs"/>
          <w:rtl/>
        </w:rPr>
        <w:t>از این ارشادهای خداوندی این واقعیت نیز روشن گردید که اساس هجرت بر مظلومیت صحابه</w:t>
      </w:r>
      <w:r w:rsidR="00D060A6">
        <w:rPr>
          <w:rFonts w:cs="CTraditional Arabic" w:hint="cs"/>
          <w:rtl/>
          <w:lang w:bidi="fa-IR"/>
        </w:rPr>
        <w:t>ش</w:t>
      </w:r>
      <w:r w:rsidRPr="00EB4951">
        <w:rPr>
          <w:rStyle w:val="Char3"/>
          <w:rFonts w:hint="cs"/>
          <w:rtl/>
        </w:rPr>
        <w:t xml:space="preserve"> قائم است، وقتی فتنه‌انگیزی و ستم‌کاری و جلادی و سفاکی، خونریزی و خون‌آشامی مشرکان مکه به اوج و به مرحل</w:t>
      </w:r>
      <w:r w:rsidR="00152672">
        <w:rPr>
          <w:rStyle w:val="Char3"/>
          <w:rFonts w:hint="cs"/>
          <w:rtl/>
        </w:rPr>
        <w:t>ۀ</w:t>
      </w:r>
      <w:r w:rsidRPr="00EB4951">
        <w:rPr>
          <w:rStyle w:val="Char3"/>
          <w:rFonts w:hint="cs"/>
          <w:rtl/>
        </w:rPr>
        <w:t xml:space="preserve"> ارتقا خود رسید، و قهر و غضب ابتلا و آزمایش، تعذیب و تکلیف، ظلم و ستم و شدت و اذیت نسبت به صحاب</w:t>
      </w:r>
      <w:r w:rsidR="00152672">
        <w:rPr>
          <w:rStyle w:val="Char3"/>
          <w:rFonts w:hint="cs"/>
          <w:rtl/>
        </w:rPr>
        <w:t>ۀ</w:t>
      </w:r>
      <w:r w:rsidRPr="00EB4951">
        <w:rPr>
          <w:rStyle w:val="Char3"/>
          <w:rFonts w:hint="cs"/>
          <w:rtl/>
        </w:rPr>
        <w:t xml:space="preserve"> کرام از حد گذشت، آنگاه اجاز</w:t>
      </w:r>
      <w:r w:rsidR="00152672">
        <w:rPr>
          <w:rStyle w:val="Char3"/>
          <w:rFonts w:hint="cs"/>
          <w:rtl/>
        </w:rPr>
        <w:t>ۀ</w:t>
      </w:r>
      <w:r w:rsidRPr="00EB4951">
        <w:rPr>
          <w:rStyle w:val="Char3"/>
          <w:rFonts w:hint="cs"/>
          <w:rtl/>
        </w:rPr>
        <w:t xml:space="preserve"> هجرت به آنان داده شد، لذا اساس هجرت مظلومیت و مقهوریت صحاب</w:t>
      </w:r>
      <w:r w:rsidR="00152672">
        <w:rPr>
          <w:rStyle w:val="Char3"/>
          <w:rFonts w:hint="cs"/>
          <w:rtl/>
        </w:rPr>
        <w:t>ۀ</w:t>
      </w:r>
      <w:r w:rsidRPr="00EB4951">
        <w:rPr>
          <w:rStyle w:val="Char3"/>
          <w:rFonts w:hint="cs"/>
          <w:rtl/>
        </w:rPr>
        <w:t xml:space="preserve"> کرام می‌باشد، </w:t>
      </w:r>
      <w:r w:rsidR="00FD1CBB" w:rsidRPr="00FD1CBB">
        <w:rPr>
          <w:rFonts w:cs="CTraditional Arabic" w:hint="cs"/>
          <w:rtl/>
          <w:lang w:bidi="fa-IR"/>
        </w:rPr>
        <w:t>ش</w:t>
      </w:r>
      <w:r w:rsidRPr="00EB4951">
        <w:rPr>
          <w:rStyle w:val="Char3"/>
          <w:rFonts w:hint="cs"/>
          <w:rtl/>
        </w:rPr>
        <w:t>.</w:t>
      </w:r>
    </w:p>
    <w:p w:rsidR="00041198" w:rsidRPr="00E761CB" w:rsidRDefault="00041198" w:rsidP="00FD77E4">
      <w:pPr>
        <w:ind w:firstLine="284"/>
        <w:jc w:val="both"/>
        <w:rPr>
          <w:rStyle w:val="Char5"/>
          <w:rtl/>
        </w:rPr>
      </w:pPr>
      <w:r w:rsidRPr="00EB4951">
        <w:rPr>
          <w:rStyle w:val="Char3"/>
          <w:rFonts w:hint="cs"/>
          <w:rtl/>
        </w:rPr>
        <w:t xml:space="preserve">5- </w:t>
      </w:r>
      <w:r w:rsidR="00872816">
        <w:rPr>
          <w:rFonts w:ascii="Traditional Arabic" w:hAnsi="Traditional Arabic" w:cs="Traditional Arabic"/>
          <w:rtl/>
          <w:lang w:bidi="fa-IR"/>
        </w:rPr>
        <w:t>﴿</w:t>
      </w:r>
      <w:r w:rsidR="0004065F" w:rsidRPr="00E761CB">
        <w:rPr>
          <w:rStyle w:val="Char5"/>
          <w:rtl/>
        </w:rPr>
        <w:t xml:space="preserve">أُذِنَ لِلَّذِينَ يُقَٰتَلُونَ بِأَنَّهُمۡ ظُلِمُواْۚ وَإِنَّ </w:t>
      </w:r>
      <w:r w:rsidR="0004065F" w:rsidRPr="00E761CB">
        <w:rPr>
          <w:rStyle w:val="Char5"/>
          <w:rFonts w:hint="cs"/>
          <w:rtl/>
        </w:rPr>
        <w:t>ٱ</w:t>
      </w:r>
      <w:r w:rsidR="0004065F" w:rsidRPr="00E761CB">
        <w:rPr>
          <w:rStyle w:val="Char5"/>
          <w:rFonts w:hint="eastAsia"/>
          <w:rtl/>
        </w:rPr>
        <w:t>للَّهَ</w:t>
      </w:r>
      <w:r w:rsidR="0004065F" w:rsidRPr="00E761CB">
        <w:rPr>
          <w:rStyle w:val="Char5"/>
          <w:rtl/>
        </w:rPr>
        <w:t xml:space="preserve"> عَلَىٰ نَصۡرِهِمۡ لَقَدِيرٌ ٣٩ </w:t>
      </w:r>
      <w:r w:rsidR="0004065F" w:rsidRPr="00E761CB">
        <w:rPr>
          <w:rStyle w:val="Char5"/>
          <w:rFonts w:hint="cs"/>
          <w:rtl/>
        </w:rPr>
        <w:t>ٱ</w:t>
      </w:r>
      <w:r w:rsidR="0004065F" w:rsidRPr="00E761CB">
        <w:rPr>
          <w:rStyle w:val="Char5"/>
          <w:rFonts w:hint="eastAsia"/>
          <w:rtl/>
        </w:rPr>
        <w:t>لَّذِينَ</w:t>
      </w:r>
      <w:r w:rsidR="0004065F" w:rsidRPr="00E761CB">
        <w:rPr>
          <w:rStyle w:val="Char5"/>
          <w:rtl/>
        </w:rPr>
        <w:t xml:space="preserve"> أُخۡرِجُواْ مِن دِيَٰرِهِم بِغَيۡرِ حَقٍّ إِلَّآ أَن يَقُولُواْ رَبُّنَا </w:t>
      </w:r>
      <w:r w:rsidR="0004065F" w:rsidRPr="00E761CB">
        <w:rPr>
          <w:rStyle w:val="Char5"/>
          <w:rFonts w:hint="cs"/>
          <w:rtl/>
        </w:rPr>
        <w:t>ٱ</w:t>
      </w:r>
      <w:r w:rsidR="0004065F" w:rsidRPr="00E761CB">
        <w:rPr>
          <w:rStyle w:val="Char5"/>
          <w:rFonts w:hint="eastAsia"/>
          <w:rtl/>
        </w:rPr>
        <w:t>للَّهُۗ</w:t>
      </w:r>
      <w:r w:rsidR="00872816">
        <w:rPr>
          <w:rFonts w:ascii="Traditional Arabic" w:hAnsi="Traditional Arabic" w:cs="Traditional Arabic"/>
          <w:rtl/>
          <w:lang w:bidi="fa-IR"/>
        </w:rPr>
        <w:t>﴾</w:t>
      </w:r>
      <w:r w:rsidR="00872816" w:rsidRPr="00EB4951">
        <w:rPr>
          <w:rStyle w:val="Char3"/>
          <w:rFonts w:hint="cs"/>
          <w:rtl/>
        </w:rPr>
        <w:t xml:space="preserve"> </w:t>
      </w:r>
      <w:r w:rsidR="00872816" w:rsidRPr="005876CF">
        <w:rPr>
          <w:rStyle w:val="Char4"/>
          <w:rtl/>
        </w:rPr>
        <w:t>[</w:t>
      </w:r>
      <w:r w:rsidR="00872816" w:rsidRPr="005876CF">
        <w:rPr>
          <w:rStyle w:val="Char4"/>
          <w:rFonts w:hint="cs"/>
          <w:rtl/>
        </w:rPr>
        <w:t>الحج: 39-40</w:t>
      </w:r>
      <w:r w:rsidR="00872816" w:rsidRPr="005876CF">
        <w:rPr>
          <w:rStyle w:val="Char4"/>
          <w:rtl/>
        </w:rPr>
        <w:t>]</w:t>
      </w:r>
      <w:r w:rsidR="00872816" w:rsidRPr="005876CF">
        <w:rPr>
          <w:rStyle w:val="Char4"/>
          <w:rFonts w:hint="cs"/>
          <w:rtl/>
        </w:rPr>
        <w:t>.</w:t>
      </w:r>
    </w:p>
    <w:p w:rsidR="00006507" w:rsidRPr="00EB4951" w:rsidRDefault="00006507" w:rsidP="00FD77E4">
      <w:pPr>
        <w:ind w:firstLine="284"/>
        <w:jc w:val="both"/>
        <w:rPr>
          <w:rStyle w:val="Char3"/>
          <w:rtl/>
        </w:rPr>
      </w:pPr>
      <w:r>
        <w:rPr>
          <w:rFonts w:cs="Traditional Arabic" w:hint="cs"/>
          <w:rtl/>
          <w:lang w:bidi="fa-IR"/>
        </w:rPr>
        <w:t>«</w:t>
      </w:r>
      <w:r w:rsidRPr="00EB4951">
        <w:rPr>
          <w:rStyle w:val="Char3"/>
          <w:rFonts w:hint="cs"/>
          <w:rtl/>
        </w:rPr>
        <w:t>اجاز</w:t>
      </w:r>
      <w:r w:rsidR="00152672">
        <w:rPr>
          <w:rStyle w:val="Char3"/>
          <w:rFonts w:hint="cs"/>
          <w:rtl/>
        </w:rPr>
        <w:t>ۀ</w:t>
      </w:r>
      <w:r w:rsidRPr="00EB4951">
        <w:rPr>
          <w:rStyle w:val="Char3"/>
          <w:rFonts w:hint="cs"/>
          <w:rtl/>
        </w:rPr>
        <w:t xml:space="preserve"> جهاد داده شد به کسانی که از طرف کفار با</w:t>
      </w:r>
      <w:r w:rsidR="001F5F81" w:rsidRPr="00EB4951">
        <w:rPr>
          <w:rStyle w:val="Char3"/>
          <w:rFonts w:hint="cs"/>
          <w:rtl/>
        </w:rPr>
        <w:t xml:space="preserve"> آن‌ها </w:t>
      </w:r>
      <w:r w:rsidRPr="00EB4951">
        <w:rPr>
          <w:rStyle w:val="Char3"/>
          <w:rFonts w:hint="cs"/>
          <w:rtl/>
        </w:rPr>
        <w:t>جنگ کرده می‌شود، زیرا نسبت به</w:t>
      </w:r>
      <w:r w:rsidR="001F5F81" w:rsidRPr="00EB4951">
        <w:rPr>
          <w:rStyle w:val="Char3"/>
          <w:rFonts w:hint="cs"/>
          <w:rtl/>
        </w:rPr>
        <w:t xml:space="preserve"> آن‌ها </w:t>
      </w:r>
      <w:r w:rsidRPr="00EB4951">
        <w:rPr>
          <w:rStyle w:val="Char3"/>
          <w:rFonts w:hint="cs"/>
          <w:rtl/>
        </w:rPr>
        <w:t>ظلم شده است، و همانا خداوند بر نصر</w:t>
      </w:r>
      <w:r w:rsidR="001F5F81" w:rsidRPr="00EB4951">
        <w:rPr>
          <w:rStyle w:val="Char3"/>
          <w:rFonts w:hint="cs"/>
          <w:rtl/>
        </w:rPr>
        <w:t xml:space="preserve"> آن‌ها </w:t>
      </w:r>
      <w:r w:rsidRPr="00EB4951">
        <w:rPr>
          <w:rStyle w:val="Char3"/>
          <w:rFonts w:hint="cs"/>
          <w:rtl/>
        </w:rPr>
        <w:t>یقیناً توانا است، کسانی که از شهرهای خود به ناحق فقط به این جهت</w:t>
      </w:r>
      <w:r w:rsidR="00921970" w:rsidRPr="00EB4951">
        <w:rPr>
          <w:rStyle w:val="Char3"/>
          <w:rFonts w:hint="cs"/>
          <w:rtl/>
        </w:rPr>
        <w:t xml:space="preserve"> اخراج شدند که می‌گویند: پروردگار ما الله است</w:t>
      </w:r>
      <w:r w:rsidR="00921970">
        <w:rPr>
          <w:rFonts w:cs="Traditional Arabic" w:hint="cs"/>
          <w:rtl/>
          <w:lang w:bidi="fa-IR"/>
        </w:rPr>
        <w:t>»</w:t>
      </w:r>
      <w:r w:rsidR="00921970" w:rsidRPr="00EB4951">
        <w:rPr>
          <w:rStyle w:val="Char3"/>
          <w:rFonts w:hint="cs"/>
          <w:rtl/>
        </w:rPr>
        <w:t>.</w:t>
      </w:r>
    </w:p>
    <w:p w:rsidR="00AD64AE" w:rsidRPr="00E973C0" w:rsidRDefault="00CE3ECA" w:rsidP="00F409CE">
      <w:pPr>
        <w:pStyle w:val="a1"/>
        <w:rPr>
          <w:rtl/>
        </w:rPr>
      </w:pPr>
      <w:bookmarkStart w:id="64" w:name="_Toc424209905"/>
      <w:r w:rsidRPr="00E973C0">
        <w:rPr>
          <w:rFonts w:hint="cs"/>
          <w:rtl/>
        </w:rPr>
        <w:t>علت اساسی جهاد نیز مظلومیت صحابه</w:t>
      </w:r>
      <w:r w:rsidR="00D060A6" w:rsidRPr="005876CF">
        <w:rPr>
          <w:rFonts w:cs="CTraditional Arabic" w:hint="cs"/>
          <w:b/>
          <w:bCs w:val="0"/>
          <w:sz w:val="28"/>
          <w:szCs w:val="28"/>
          <w:rtl/>
        </w:rPr>
        <w:t>ش</w:t>
      </w:r>
      <w:r w:rsidRPr="00E973C0">
        <w:rPr>
          <w:rFonts w:hint="cs"/>
          <w:rtl/>
        </w:rPr>
        <w:t xml:space="preserve"> است</w:t>
      </w:r>
      <w:bookmarkEnd w:id="64"/>
    </w:p>
    <w:p w:rsidR="00CE3ECA" w:rsidRPr="00EB4951" w:rsidRDefault="0041105D" w:rsidP="00FD77E4">
      <w:pPr>
        <w:ind w:firstLine="284"/>
        <w:jc w:val="both"/>
        <w:rPr>
          <w:rStyle w:val="Char3"/>
          <w:rtl/>
        </w:rPr>
      </w:pPr>
      <w:r w:rsidRPr="00EB4951">
        <w:rPr>
          <w:rStyle w:val="Char3"/>
          <w:rFonts w:hint="cs"/>
          <w:rtl/>
        </w:rPr>
        <w:t>قبلاً بیان شد که اساس هجرت بر مظلومیت صحابه قائم است. در اینجا علت مشروعیت جهاد نیز مظلومیت صحابه قرار داده شد، و گناه و تقصیر صحابه کرام فقط این عنوان شده است که</w:t>
      </w:r>
      <w:r w:rsidR="001F5F81" w:rsidRPr="00EB4951">
        <w:rPr>
          <w:rStyle w:val="Char3"/>
          <w:rFonts w:hint="cs"/>
          <w:rtl/>
        </w:rPr>
        <w:t xml:space="preserve"> آن‌ها </w:t>
      </w:r>
      <w:r w:rsidRPr="00EB4951">
        <w:rPr>
          <w:rStyle w:val="Char3"/>
          <w:rFonts w:hint="cs"/>
          <w:rtl/>
        </w:rPr>
        <w:t>تنها خداوند یکتا را پروردگار خود می‌دانند و غیر از این هیچ گناهی ندارند.</w:t>
      </w:r>
    </w:p>
    <w:p w:rsidR="001451BF" w:rsidRPr="00EB4951" w:rsidRDefault="001451BF" w:rsidP="00FD77E4">
      <w:pPr>
        <w:ind w:firstLine="284"/>
        <w:jc w:val="both"/>
        <w:rPr>
          <w:rStyle w:val="Char3"/>
          <w:rtl/>
        </w:rPr>
      </w:pPr>
      <w:r w:rsidRPr="00EB4951">
        <w:rPr>
          <w:rStyle w:val="Char3"/>
          <w:rFonts w:hint="cs"/>
          <w:rtl/>
        </w:rPr>
        <w:t>به خاطر عقید</w:t>
      </w:r>
      <w:r w:rsidR="00152672">
        <w:rPr>
          <w:rStyle w:val="Char3"/>
          <w:rFonts w:hint="cs"/>
          <w:rtl/>
        </w:rPr>
        <w:t>ۀ</w:t>
      </w:r>
      <w:r w:rsidRPr="00EB4951">
        <w:rPr>
          <w:rStyle w:val="Char3"/>
          <w:rFonts w:hint="cs"/>
          <w:rtl/>
        </w:rPr>
        <w:t xml:space="preserve"> توحید مشرکان مکه مشتعل و خشمگین شده، صحاب</w:t>
      </w:r>
      <w:r w:rsidR="00152672">
        <w:rPr>
          <w:rStyle w:val="Char3"/>
          <w:rFonts w:hint="cs"/>
          <w:rtl/>
        </w:rPr>
        <w:t>ۀ</w:t>
      </w:r>
      <w:r w:rsidRPr="00EB4951">
        <w:rPr>
          <w:rStyle w:val="Char3"/>
          <w:rFonts w:hint="cs"/>
          <w:rtl/>
        </w:rPr>
        <w:t xml:space="preserve"> کرام را هدف ظلم و شدائد قرار دادند و تا حدی آنان را آماج و</w:t>
      </w:r>
      <w:r w:rsidR="004208D6">
        <w:rPr>
          <w:rStyle w:val="Char3"/>
          <w:rFonts w:hint="cs"/>
          <w:rtl/>
        </w:rPr>
        <w:t xml:space="preserve"> نشانۀ </w:t>
      </w:r>
      <w:r w:rsidRPr="00EB4951">
        <w:rPr>
          <w:rStyle w:val="Char3"/>
          <w:rFonts w:hint="cs"/>
          <w:rtl/>
        </w:rPr>
        <w:t>جور و جفا قرار دادند که آن مظلومان مجبور به ترک وطن گشتند، ولی چون در آنجا نیز مشرکان مکه نگذاشتند که آرام بنشینند و به آسودگی به سر برند و بر مدینه شورش کردند تا اسلام و مسلمانان را نابود کنند، آنگاه جهاد با کافران فرض قرار گرفت.</w:t>
      </w:r>
    </w:p>
    <w:p w:rsidR="001C0371" w:rsidRPr="00EB4951" w:rsidRDefault="00EE16E1" w:rsidP="00FD77E4">
      <w:pPr>
        <w:jc w:val="both"/>
        <w:rPr>
          <w:rStyle w:val="Char3"/>
          <w:rtl/>
        </w:rPr>
      </w:pPr>
      <w:r w:rsidRPr="00EB4951">
        <w:rPr>
          <w:rStyle w:val="Char3"/>
          <w:rFonts w:hint="cs"/>
          <w:rtl/>
        </w:rPr>
        <w:t>یک نکت</w:t>
      </w:r>
      <w:r w:rsidR="00152672">
        <w:rPr>
          <w:rStyle w:val="Char3"/>
          <w:rFonts w:hint="cs"/>
          <w:rtl/>
        </w:rPr>
        <w:t>ۀ</w:t>
      </w:r>
      <w:r w:rsidRPr="00EB4951">
        <w:rPr>
          <w:rStyle w:val="Char3"/>
          <w:rFonts w:hint="cs"/>
          <w:rtl/>
        </w:rPr>
        <w:t xml:space="preserve"> مهم:</w:t>
      </w:r>
    </w:p>
    <w:p w:rsidR="00EE16E1" w:rsidRPr="00EB4951" w:rsidRDefault="00CD07D9" w:rsidP="00FD77E4">
      <w:pPr>
        <w:ind w:firstLine="284"/>
        <w:jc w:val="both"/>
        <w:rPr>
          <w:rStyle w:val="Char3"/>
          <w:rtl/>
        </w:rPr>
      </w:pPr>
      <w:r w:rsidRPr="00EB4951">
        <w:rPr>
          <w:rStyle w:val="Char3"/>
          <w:rFonts w:hint="cs"/>
          <w:rtl/>
        </w:rPr>
        <w:t>در بیان مظلومیت صحابه کرام</w:t>
      </w:r>
      <w:r w:rsidR="00D060A6">
        <w:rPr>
          <w:rFonts w:cs="CTraditional Arabic" w:hint="cs"/>
          <w:rtl/>
          <w:lang w:bidi="fa-IR"/>
        </w:rPr>
        <w:t>ش</w:t>
      </w:r>
      <w:r w:rsidRPr="00EB4951">
        <w:rPr>
          <w:rStyle w:val="Char3"/>
          <w:rFonts w:hint="cs"/>
          <w:rtl/>
        </w:rPr>
        <w:t xml:space="preserve"> بطور ضمنی این واقعیت نیز مشخص و مبرهن شد که جمیع حضرات مهاجرین</w:t>
      </w:r>
      <w:r w:rsidR="00D060A6">
        <w:rPr>
          <w:rFonts w:cs="CTraditional Arabic" w:hint="cs"/>
          <w:rtl/>
          <w:lang w:bidi="fa-IR"/>
        </w:rPr>
        <w:t>ش</w:t>
      </w:r>
      <w:r w:rsidRPr="00EB4951">
        <w:rPr>
          <w:rStyle w:val="Char3"/>
          <w:rFonts w:hint="cs"/>
          <w:rtl/>
        </w:rPr>
        <w:t xml:space="preserve"> به ناحق و بیگناه از خانه‌هایشان اخراج گردیدند، یگانه جرم و تقصیر غیر قابل گذشت آنان (از نظر دشمنان دین) فقط این بود که ایمان و اسلام و ربوبیت و وحدانیت خدای یکتا را قبول و اعلان و اظهار کردند، چقدر غلط‌اندیش و اشتباه‌کارند کسانی که نابکارانه و سعی ناپاک بر این دارند که دامن ایمان و عمل صحاب</w:t>
      </w:r>
      <w:r w:rsidR="00152672">
        <w:rPr>
          <w:rStyle w:val="Char3"/>
          <w:rFonts w:hint="cs"/>
          <w:rtl/>
        </w:rPr>
        <w:t>ۀ</w:t>
      </w:r>
      <w:r w:rsidRPr="00EB4951">
        <w:rPr>
          <w:rStyle w:val="Char3"/>
          <w:rFonts w:hint="cs"/>
          <w:rtl/>
        </w:rPr>
        <w:t xml:space="preserve"> کرام</w:t>
      </w:r>
      <w:r w:rsidR="00D060A6">
        <w:rPr>
          <w:rFonts w:cs="CTraditional Arabic" w:hint="cs"/>
          <w:rtl/>
          <w:lang w:bidi="fa-IR"/>
        </w:rPr>
        <w:t>ش</w:t>
      </w:r>
      <w:r w:rsidRPr="00EB4951">
        <w:rPr>
          <w:rStyle w:val="Char3"/>
          <w:rFonts w:hint="cs"/>
          <w:rtl/>
        </w:rPr>
        <w:t xml:space="preserve"> بخصوص حضرات مهاجران</w:t>
      </w:r>
      <w:r w:rsidR="00D060A6">
        <w:rPr>
          <w:rFonts w:cs="CTraditional Arabic" w:hint="cs"/>
          <w:rtl/>
          <w:lang w:bidi="fa-IR"/>
        </w:rPr>
        <w:t>ش</w:t>
      </w:r>
      <w:r w:rsidRPr="00EB4951">
        <w:rPr>
          <w:rStyle w:val="Char3"/>
          <w:rFonts w:hint="cs"/>
          <w:rtl/>
        </w:rPr>
        <w:t xml:space="preserve"> را داغدار جلوه دهند؛ و شخصیت عظیم آنان را هدف طعن و تشنیع قرار داده</w:t>
      </w:r>
      <w:r w:rsidRPr="009162D5">
        <w:rPr>
          <w:rStyle w:val="Char3"/>
          <w:rFonts w:hint="cs"/>
          <w:vertAlign w:val="superscript"/>
          <w:rtl/>
        </w:rPr>
        <w:t>(</w:t>
      </w:r>
      <w:r w:rsidRPr="009162D5">
        <w:rPr>
          <w:rStyle w:val="Char3"/>
          <w:vertAlign w:val="superscript"/>
          <w:rtl/>
        </w:rPr>
        <w:footnoteReference w:id="196"/>
      </w:r>
      <w:r w:rsidRPr="009162D5">
        <w:rPr>
          <w:rStyle w:val="Char3"/>
          <w:rFonts w:hint="cs"/>
          <w:vertAlign w:val="superscript"/>
          <w:rtl/>
        </w:rPr>
        <w:t>)</w:t>
      </w:r>
      <w:r w:rsidRPr="00EB4951">
        <w:rPr>
          <w:rStyle w:val="Char3"/>
          <w:rFonts w:hint="cs"/>
          <w:rtl/>
        </w:rPr>
        <w:t>.</w:t>
      </w:r>
    </w:p>
    <w:p w:rsidR="006F5F6B" w:rsidRPr="00EB4951" w:rsidRDefault="006F5F6B" w:rsidP="00FD77E4">
      <w:pPr>
        <w:ind w:firstLine="284"/>
        <w:jc w:val="both"/>
        <w:rPr>
          <w:rStyle w:val="Char3"/>
          <w:rtl/>
        </w:rPr>
      </w:pPr>
      <w:r w:rsidRPr="00EB4951">
        <w:rPr>
          <w:rStyle w:val="Char3"/>
          <w:rFonts w:hint="cs"/>
          <w:rtl/>
        </w:rPr>
        <w:t>کاش</w:t>
      </w:r>
      <w:r w:rsidR="001F5F81" w:rsidRPr="00EB4951">
        <w:rPr>
          <w:rStyle w:val="Char3"/>
          <w:rFonts w:hint="cs"/>
          <w:rtl/>
        </w:rPr>
        <w:t xml:space="preserve"> آن‌ها </w:t>
      </w:r>
      <w:r w:rsidRPr="00EB4951">
        <w:rPr>
          <w:rStyle w:val="Char3"/>
          <w:rFonts w:hint="cs"/>
          <w:rtl/>
        </w:rPr>
        <w:t>به کتاب الله، قرآن مجید ایمان می‌آوردند که شاهد عادل و گواه طهارت نفس، پاکدامنی، بی‌آلایشی و بی</w:t>
      </w:r>
      <w:r w:rsidR="001A5186" w:rsidRPr="00EB4951">
        <w:rPr>
          <w:rStyle w:val="Char3"/>
          <w:rFonts w:hint="eastAsia"/>
          <w:rtl/>
        </w:rPr>
        <w:t>‌</w:t>
      </w:r>
      <w:r w:rsidRPr="00EB4951">
        <w:rPr>
          <w:rStyle w:val="Char3"/>
          <w:rFonts w:hint="cs"/>
          <w:rtl/>
        </w:rPr>
        <w:t>گناهی تمام حضرات مهاجرین است.</w:t>
      </w:r>
    </w:p>
    <w:p w:rsidR="00C275CE" w:rsidRPr="00EB4951" w:rsidRDefault="00C275CE" w:rsidP="00FD77E4">
      <w:pPr>
        <w:ind w:firstLine="284"/>
        <w:jc w:val="both"/>
        <w:rPr>
          <w:rStyle w:val="Char3"/>
          <w:rtl/>
        </w:rPr>
      </w:pPr>
      <w:r w:rsidRPr="00EB4951">
        <w:rPr>
          <w:rStyle w:val="Char3"/>
          <w:rFonts w:hint="cs"/>
          <w:rtl/>
        </w:rPr>
        <w:t xml:space="preserve">(این امر از عجائب دردآمیز تاریخ است </w:t>
      </w:r>
      <w:r>
        <w:rPr>
          <w:rFonts w:cs="Times New Roman" w:hint="cs"/>
          <w:rtl/>
          <w:lang w:bidi="fa-IR"/>
        </w:rPr>
        <w:t>–</w:t>
      </w:r>
      <w:r w:rsidRPr="00EB4951">
        <w:rPr>
          <w:rStyle w:val="Char3"/>
          <w:rFonts w:hint="cs"/>
          <w:rtl/>
        </w:rPr>
        <w:t xml:space="preserve"> مترجم) که سلسل</w:t>
      </w:r>
      <w:r w:rsidR="00152672">
        <w:rPr>
          <w:rStyle w:val="Char3"/>
          <w:rFonts w:hint="cs"/>
          <w:rtl/>
        </w:rPr>
        <w:t>ۀ</w:t>
      </w:r>
      <w:r w:rsidRPr="00EB4951">
        <w:rPr>
          <w:rStyle w:val="Char3"/>
          <w:rFonts w:hint="cs"/>
          <w:rtl/>
        </w:rPr>
        <w:t xml:space="preserve"> جور و ستم و تعدی مشرکان مکه نسبت به صحابه</w:t>
      </w:r>
      <w:r w:rsidR="00D060A6">
        <w:rPr>
          <w:rFonts w:cs="CTraditional Arabic" w:hint="cs"/>
          <w:rtl/>
          <w:lang w:bidi="fa-IR"/>
        </w:rPr>
        <w:t>ش</w:t>
      </w:r>
      <w:r w:rsidRPr="00EB4951">
        <w:rPr>
          <w:rStyle w:val="Char3"/>
          <w:rFonts w:hint="cs"/>
          <w:rtl/>
        </w:rPr>
        <w:t xml:space="preserve"> پایان یافت، اما سلسل</w:t>
      </w:r>
      <w:r w:rsidR="00152672">
        <w:rPr>
          <w:rStyle w:val="Char3"/>
          <w:rFonts w:hint="cs"/>
          <w:rtl/>
        </w:rPr>
        <w:t>ۀ</w:t>
      </w:r>
      <w:r w:rsidRPr="00EB4951">
        <w:rPr>
          <w:rStyle w:val="Char3"/>
          <w:rFonts w:hint="cs"/>
          <w:rtl/>
        </w:rPr>
        <w:t xml:space="preserve"> ظلم و ستم دشمنان صحابه</w:t>
      </w:r>
      <w:r w:rsidR="00D060A6">
        <w:rPr>
          <w:rFonts w:cs="CTraditional Arabic" w:hint="cs"/>
          <w:rtl/>
          <w:lang w:bidi="fa-IR"/>
        </w:rPr>
        <w:t>ش</w:t>
      </w:r>
      <w:r w:rsidRPr="00EB4951">
        <w:rPr>
          <w:rStyle w:val="Char3"/>
          <w:rFonts w:hint="cs"/>
          <w:rtl/>
        </w:rPr>
        <w:t xml:space="preserve"> (که در واقع کافرانی مسلمان نما هستند </w:t>
      </w:r>
      <w:r>
        <w:rPr>
          <w:rFonts w:cs="Times New Roman" w:hint="cs"/>
          <w:rtl/>
          <w:lang w:bidi="fa-IR"/>
        </w:rPr>
        <w:t>–</w:t>
      </w:r>
      <w:r w:rsidRPr="00EB4951">
        <w:rPr>
          <w:rStyle w:val="Char3"/>
          <w:rFonts w:hint="cs"/>
          <w:rtl/>
        </w:rPr>
        <w:t xml:space="preserve"> مترجم) نسبت به آنان پس از گذشت قرن‌ها هنوزهم ادامه دارد. (در نتیجه آشکار است </w:t>
      </w:r>
      <w:r>
        <w:rPr>
          <w:rFonts w:cs="Times New Roman" w:hint="cs"/>
          <w:rtl/>
          <w:lang w:bidi="fa-IR"/>
        </w:rPr>
        <w:t>–</w:t>
      </w:r>
      <w:r w:rsidRPr="00EB4951">
        <w:rPr>
          <w:rStyle w:val="Char3"/>
          <w:rFonts w:hint="cs"/>
          <w:rtl/>
        </w:rPr>
        <w:t xml:space="preserve"> مترجم) که مظلومیت صحابه کرام غیر مختتم است</w:t>
      </w:r>
      <w:r w:rsidRPr="009162D5">
        <w:rPr>
          <w:rStyle w:val="Char3"/>
          <w:rFonts w:hint="cs"/>
          <w:vertAlign w:val="superscript"/>
          <w:rtl/>
        </w:rPr>
        <w:t>(</w:t>
      </w:r>
      <w:r w:rsidRPr="009162D5">
        <w:rPr>
          <w:rStyle w:val="Char3"/>
          <w:vertAlign w:val="superscript"/>
          <w:rtl/>
        </w:rPr>
        <w:footnoteReference w:id="197"/>
      </w:r>
      <w:r w:rsidRPr="009162D5">
        <w:rPr>
          <w:rStyle w:val="Char3"/>
          <w:rFonts w:hint="cs"/>
          <w:vertAlign w:val="superscript"/>
          <w:rtl/>
        </w:rPr>
        <w:t>)</w:t>
      </w:r>
      <w:r w:rsidRPr="00EB4951">
        <w:rPr>
          <w:rStyle w:val="Char3"/>
          <w:rFonts w:hint="cs"/>
          <w:rtl/>
        </w:rPr>
        <w:t xml:space="preserve"> در تواتر و تسلسل آن تفاوت و فرقی ایجاد نشده است </w:t>
      </w:r>
      <w:r>
        <w:rPr>
          <w:rFonts w:cs="Times New Roman" w:hint="cs"/>
          <w:rtl/>
          <w:lang w:bidi="fa-IR"/>
        </w:rPr>
        <w:t>–</w:t>
      </w:r>
      <w:r w:rsidRPr="00EB4951">
        <w:rPr>
          <w:rStyle w:val="Char3"/>
          <w:rFonts w:hint="cs"/>
          <w:rtl/>
        </w:rPr>
        <w:t xml:space="preserve"> رضی الله عنهم اجمعین.</w:t>
      </w:r>
    </w:p>
    <w:p w:rsidR="00EA28F5" w:rsidRPr="005876CF" w:rsidRDefault="00EA28F5" w:rsidP="00FD77E4">
      <w:pPr>
        <w:ind w:firstLine="284"/>
        <w:jc w:val="both"/>
        <w:rPr>
          <w:rStyle w:val="Char4"/>
          <w:rtl/>
        </w:rPr>
      </w:pPr>
      <w:r w:rsidRPr="00EB4951">
        <w:rPr>
          <w:rStyle w:val="Char3"/>
          <w:rFonts w:hint="cs"/>
          <w:rtl/>
        </w:rPr>
        <w:t xml:space="preserve">6- </w:t>
      </w:r>
      <w:r w:rsidR="00872816">
        <w:rPr>
          <w:rFonts w:ascii="Traditional Arabic" w:hAnsi="Traditional Arabic" w:cs="Traditional Arabic"/>
          <w:rtl/>
          <w:lang w:bidi="fa-IR"/>
        </w:rPr>
        <w:t>﴿</w:t>
      </w:r>
      <w:r w:rsidR="0004065F" w:rsidRPr="00E761CB">
        <w:rPr>
          <w:rStyle w:val="Char5"/>
          <w:rtl/>
        </w:rPr>
        <w:t>فَ</w:t>
      </w:r>
      <w:r w:rsidR="0004065F" w:rsidRPr="00E761CB">
        <w:rPr>
          <w:rStyle w:val="Char5"/>
          <w:rFonts w:hint="cs"/>
          <w:rtl/>
        </w:rPr>
        <w:t>ٱ</w:t>
      </w:r>
      <w:r w:rsidR="0004065F" w:rsidRPr="00E761CB">
        <w:rPr>
          <w:rStyle w:val="Char5"/>
          <w:rFonts w:hint="eastAsia"/>
          <w:rtl/>
        </w:rPr>
        <w:t>لَّذِينَ</w:t>
      </w:r>
      <w:r w:rsidR="0004065F" w:rsidRPr="00E761CB">
        <w:rPr>
          <w:rStyle w:val="Char5"/>
          <w:rtl/>
        </w:rPr>
        <w:t xml:space="preserve"> هَاجَرُواْ وَأُخۡرِجُواْ مِن دِيَٰرِهِمۡ وَأُوذُواْ فِي سَبِيلِي وَقَٰتَلُواْ وَقُتِلُواْ لَأُكَفِّرَنَّ عَنۡهُمۡ سَيِّ‍َٔاتِهِمۡ وَلَأُدۡخِلَنَّهُمۡ جَنَّٰتٖ تَجۡرِي مِن تَحۡتِهَا </w:t>
      </w:r>
      <w:r w:rsidR="0004065F" w:rsidRPr="00E761CB">
        <w:rPr>
          <w:rStyle w:val="Char5"/>
          <w:rFonts w:hint="cs"/>
          <w:rtl/>
        </w:rPr>
        <w:t>ٱ</w:t>
      </w:r>
      <w:r w:rsidR="0004065F" w:rsidRPr="00E761CB">
        <w:rPr>
          <w:rStyle w:val="Char5"/>
          <w:rFonts w:hint="eastAsia"/>
          <w:rtl/>
        </w:rPr>
        <w:t>لۡأَنۡهَٰرُ</w:t>
      </w:r>
      <w:r w:rsidR="0004065F" w:rsidRPr="00E761CB">
        <w:rPr>
          <w:rStyle w:val="Char5"/>
          <w:rtl/>
        </w:rPr>
        <w:t xml:space="preserve"> ثَوَابٗا مِّنۡ عِندِ </w:t>
      </w:r>
      <w:r w:rsidR="0004065F" w:rsidRPr="00E761CB">
        <w:rPr>
          <w:rStyle w:val="Char5"/>
          <w:rFonts w:hint="cs"/>
          <w:rtl/>
        </w:rPr>
        <w:t>ٱ</w:t>
      </w:r>
      <w:r w:rsidR="0004065F" w:rsidRPr="00E761CB">
        <w:rPr>
          <w:rStyle w:val="Char5"/>
          <w:rFonts w:hint="eastAsia"/>
          <w:rtl/>
        </w:rPr>
        <w:t>للَّهِۚ</w:t>
      </w:r>
      <w:r w:rsidR="0004065F" w:rsidRPr="00E761CB">
        <w:rPr>
          <w:rStyle w:val="Char5"/>
          <w:rtl/>
        </w:rPr>
        <w:t xml:space="preserve"> وَ</w:t>
      </w:r>
      <w:r w:rsidR="0004065F" w:rsidRPr="00E761CB">
        <w:rPr>
          <w:rStyle w:val="Char5"/>
          <w:rFonts w:hint="cs"/>
          <w:rtl/>
        </w:rPr>
        <w:t>ٱ</w:t>
      </w:r>
      <w:r w:rsidR="0004065F" w:rsidRPr="00E761CB">
        <w:rPr>
          <w:rStyle w:val="Char5"/>
          <w:rFonts w:hint="eastAsia"/>
          <w:rtl/>
        </w:rPr>
        <w:t>للَّهُ</w:t>
      </w:r>
      <w:r w:rsidR="0004065F" w:rsidRPr="00E761CB">
        <w:rPr>
          <w:rStyle w:val="Char5"/>
          <w:rtl/>
        </w:rPr>
        <w:t xml:space="preserve"> عِندَهُ</w:t>
      </w:r>
      <w:r w:rsidR="0004065F" w:rsidRPr="00E761CB">
        <w:rPr>
          <w:rStyle w:val="Char5"/>
          <w:rFonts w:hint="cs"/>
          <w:rtl/>
        </w:rPr>
        <w:t>ۥ</w:t>
      </w:r>
      <w:r w:rsidR="0004065F" w:rsidRPr="00E761CB">
        <w:rPr>
          <w:rStyle w:val="Char5"/>
          <w:rtl/>
        </w:rPr>
        <w:t xml:space="preserve"> حُسۡنُ </w:t>
      </w:r>
      <w:r w:rsidR="0004065F" w:rsidRPr="00E761CB">
        <w:rPr>
          <w:rStyle w:val="Char5"/>
          <w:rFonts w:hint="cs"/>
          <w:rtl/>
        </w:rPr>
        <w:t>ٱ</w:t>
      </w:r>
      <w:r w:rsidR="0004065F" w:rsidRPr="00E761CB">
        <w:rPr>
          <w:rStyle w:val="Char5"/>
          <w:rFonts w:hint="eastAsia"/>
          <w:rtl/>
        </w:rPr>
        <w:t>لثَّوَابِ</w:t>
      </w:r>
      <w:r w:rsidR="0004065F" w:rsidRPr="00E761CB">
        <w:rPr>
          <w:rStyle w:val="Char5"/>
          <w:rtl/>
        </w:rPr>
        <w:t xml:space="preserve"> ١٩٥</w:t>
      </w:r>
      <w:r w:rsidR="00872816">
        <w:rPr>
          <w:rFonts w:ascii="Traditional Arabic" w:hAnsi="Traditional Arabic" w:cs="Traditional Arabic"/>
          <w:rtl/>
          <w:lang w:bidi="fa-IR"/>
        </w:rPr>
        <w:t>﴾</w:t>
      </w:r>
      <w:r w:rsidR="00872816" w:rsidRPr="00EB4951">
        <w:rPr>
          <w:rStyle w:val="Char3"/>
          <w:rFonts w:hint="cs"/>
          <w:rtl/>
        </w:rPr>
        <w:t xml:space="preserve"> </w:t>
      </w:r>
      <w:r w:rsidR="00872816" w:rsidRPr="005876CF">
        <w:rPr>
          <w:rStyle w:val="Char4"/>
          <w:rtl/>
        </w:rPr>
        <w:t>[</w:t>
      </w:r>
      <w:r w:rsidR="00872816" w:rsidRPr="005876CF">
        <w:rPr>
          <w:rStyle w:val="Char4"/>
          <w:rFonts w:hint="cs"/>
          <w:rtl/>
        </w:rPr>
        <w:t>آل عمران: 195</w:t>
      </w:r>
      <w:r w:rsidR="00872816" w:rsidRPr="005876CF">
        <w:rPr>
          <w:rStyle w:val="Char4"/>
          <w:rtl/>
        </w:rPr>
        <w:t>]</w:t>
      </w:r>
      <w:r w:rsidR="00872816" w:rsidRPr="005876CF">
        <w:rPr>
          <w:rStyle w:val="Char4"/>
          <w:rFonts w:hint="cs"/>
          <w:rtl/>
        </w:rPr>
        <w:t>.</w:t>
      </w:r>
    </w:p>
    <w:p w:rsidR="00EA28F5" w:rsidRPr="00EB4951" w:rsidRDefault="00EA28F5" w:rsidP="00FD77E4">
      <w:pPr>
        <w:ind w:firstLine="284"/>
        <w:jc w:val="both"/>
        <w:rPr>
          <w:rStyle w:val="Char3"/>
          <w:rtl/>
        </w:rPr>
      </w:pPr>
      <w:r>
        <w:rPr>
          <w:rFonts w:cs="Traditional Arabic" w:hint="cs"/>
          <w:rtl/>
          <w:lang w:bidi="fa-IR"/>
        </w:rPr>
        <w:t>«</w:t>
      </w:r>
      <w:r w:rsidRPr="00EB4951">
        <w:rPr>
          <w:rStyle w:val="Char3"/>
          <w:rFonts w:hint="cs"/>
          <w:rtl/>
        </w:rPr>
        <w:t>پس کسانی که هجرت کردند و از خانه‌ها بیرون رانده شدند، و در راه من به آنان آزار رسانیده شد و جهاد کردند و کشته شدند، حتماً خطاهای آنان را می‌بخشم و آنان را حتماً داخل باغ‌هائی خواهم کرد که در میان</w:t>
      </w:r>
      <w:r w:rsidR="001F5F81" w:rsidRPr="00EB4951">
        <w:rPr>
          <w:rStyle w:val="Char3"/>
          <w:rFonts w:hint="cs"/>
          <w:rtl/>
        </w:rPr>
        <w:t xml:space="preserve"> آن‌ها </w:t>
      </w:r>
      <w:r w:rsidRPr="00EB4951">
        <w:rPr>
          <w:rStyle w:val="Char3"/>
          <w:rFonts w:hint="cs"/>
          <w:rtl/>
        </w:rPr>
        <w:t>نهرها جریان دارد، این مزدی است از جانب الله و نزد خداوند مزد بسیار خوب موجود است.</w:t>
      </w:r>
    </w:p>
    <w:p w:rsidR="00F86263" w:rsidRPr="00B9248B" w:rsidRDefault="009214CE" w:rsidP="00F409CE">
      <w:pPr>
        <w:pStyle w:val="a1"/>
        <w:rPr>
          <w:rtl/>
        </w:rPr>
      </w:pPr>
      <w:bookmarkStart w:id="65" w:name="_Toc424209906"/>
      <w:r>
        <w:rPr>
          <w:rFonts w:hint="cs"/>
          <w:rtl/>
        </w:rPr>
        <w:t>اذیت شدن در راه خدا</w:t>
      </w:r>
      <w:bookmarkEnd w:id="65"/>
    </w:p>
    <w:p w:rsidR="005127BB" w:rsidRPr="00EB4951" w:rsidRDefault="00612FEF" w:rsidP="00377CF7">
      <w:pPr>
        <w:ind w:firstLine="284"/>
        <w:jc w:val="both"/>
        <w:rPr>
          <w:rStyle w:val="Char3"/>
          <w:rtl/>
        </w:rPr>
      </w:pPr>
      <w:r w:rsidRPr="00EB4951">
        <w:rPr>
          <w:rStyle w:val="Char3"/>
          <w:rFonts w:hint="cs"/>
          <w:rtl/>
        </w:rPr>
        <w:t>شهادت زنده و جاوید نصوص قرآنی وجود دارد که آزار و تکالیفی که به حضرات مهاجران</w:t>
      </w:r>
      <w:r w:rsidR="00FD1CBB" w:rsidRPr="00FD1CBB">
        <w:rPr>
          <w:rFonts w:cs="CTraditional Arabic" w:hint="cs"/>
          <w:rtl/>
          <w:lang w:bidi="fa-IR"/>
        </w:rPr>
        <w:t>ش</w:t>
      </w:r>
      <w:r w:rsidRPr="00EB4951">
        <w:rPr>
          <w:rStyle w:val="Char3"/>
          <w:rFonts w:hint="cs"/>
          <w:rtl/>
        </w:rPr>
        <w:t xml:space="preserve"> داده می‌شد محض و خالص در راه خدا و به خاطر خدا بود؛ و در عوض آن از جانب خداوند متعال به آنان بهشت اعطا شد، و حسن ثواب و مزد نیکو به نزدیک پروردگار موجود است.</w:t>
      </w:r>
    </w:p>
    <w:p w:rsidR="003C1C23" w:rsidRPr="00E761CB" w:rsidRDefault="003C1C23" w:rsidP="00FD77E4">
      <w:pPr>
        <w:ind w:firstLine="284"/>
        <w:jc w:val="both"/>
        <w:rPr>
          <w:rStyle w:val="Char5"/>
          <w:rtl/>
        </w:rPr>
      </w:pPr>
      <w:r w:rsidRPr="00EB4951">
        <w:rPr>
          <w:rStyle w:val="Char3"/>
          <w:rFonts w:hint="cs"/>
          <w:rtl/>
        </w:rPr>
        <w:t>وگرنه، از طرف مردم به آنان در راه خدا چیزی دیگری جز آزار و ا</w:t>
      </w:r>
      <w:r w:rsidR="00D060A6" w:rsidRPr="00EB4951">
        <w:rPr>
          <w:rStyle w:val="Char3"/>
          <w:rFonts w:hint="cs"/>
          <w:rtl/>
        </w:rPr>
        <w:t>ذیت</w:t>
      </w:r>
      <w:r w:rsidRPr="00EB4951">
        <w:rPr>
          <w:rStyle w:val="Char3"/>
          <w:rFonts w:hint="cs"/>
          <w:rtl/>
        </w:rPr>
        <w:t xml:space="preserve"> رسانده نشد و از خانه‌هایشان بیرون رانده شدند و در عوض خدمات ارزنده اسلامی‌شان، طعن و تشنیع، مذمت و ملامت، سب و شتم عایدشان شد. بدیهی است که این بدترین عوضی است که از جانب بدترین اشخاص دنیا به آنان داده می‌شود، خداوند آنان را هدایت فرماید، به هرحال از آیات عدید</w:t>
      </w:r>
      <w:r w:rsidR="00152672">
        <w:rPr>
          <w:rStyle w:val="Char3"/>
          <w:rFonts w:hint="cs"/>
          <w:rtl/>
        </w:rPr>
        <w:t>ۀ</w:t>
      </w:r>
      <w:r w:rsidRPr="00EB4951">
        <w:rPr>
          <w:rStyle w:val="Char3"/>
          <w:rFonts w:hint="cs"/>
          <w:rtl/>
        </w:rPr>
        <w:t xml:space="preserve"> قرآنکریم، مظلومیت صحابه کرام</w:t>
      </w:r>
      <w:r w:rsidR="00D060A6">
        <w:rPr>
          <w:rFonts w:cs="CTraditional Arabic" w:hint="cs"/>
          <w:rtl/>
          <w:lang w:bidi="fa-IR"/>
        </w:rPr>
        <w:t>ش</w:t>
      </w:r>
      <w:r w:rsidRPr="00EB4951">
        <w:rPr>
          <w:rStyle w:val="Char3"/>
          <w:rFonts w:hint="cs"/>
          <w:rtl/>
        </w:rPr>
        <w:t xml:space="preserve"> واضح و ثابت است </w:t>
      </w:r>
      <w:r>
        <w:rPr>
          <w:rFonts w:cs="Times New Roman" w:hint="cs"/>
          <w:rtl/>
          <w:lang w:bidi="fa-IR"/>
        </w:rPr>
        <w:t>–</w:t>
      </w:r>
      <w:r w:rsidRPr="00EB4951">
        <w:rPr>
          <w:rStyle w:val="Char3"/>
          <w:rFonts w:hint="cs"/>
          <w:rtl/>
        </w:rPr>
        <w:t xml:space="preserve"> همچنین از این ارشادات ربانی</w:t>
      </w:r>
      <w:r w:rsidR="00872816" w:rsidRPr="00EB4951">
        <w:rPr>
          <w:rStyle w:val="Char3"/>
          <w:rFonts w:hint="cs"/>
          <w:rtl/>
        </w:rPr>
        <w:t xml:space="preserve"> </w:t>
      </w:r>
      <w:r w:rsidR="00872816">
        <w:rPr>
          <w:rFonts w:ascii="Traditional Arabic" w:hAnsi="Traditional Arabic" w:cs="Traditional Arabic"/>
          <w:rtl/>
          <w:lang w:bidi="fa-IR"/>
        </w:rPr>
        <w:t>﴿</w:t>
      </w:r>
      <w:r w:rsidR="00552DEC" w:rsidRPr="00E761CB">
        <w:rPr>
          <w:rStyle w:val="Char5"/>
          <w:rtl/>
        </w:rPr>
        <w:t>وَ</w:t>
      </w:r>
      <w:r w:rsidR="00552DEC" w:rsidRPr="00E761CB">
        <w:rPr>
          <w:rStyle w:val="Char5"/>
          <w:rFonts w:hint="cs"/>
          <w:rtl/>
        </w:rPr>
        <w:t>ٱ</w:t>
      </w:r>
      <w:r w:rsidR="00552DEC" w:rsidRPr="00E761CB">
        <w:rPr>
          <w:rStyle w:val="Char5"/>
          <w:rFonts w:hint="eastAsia"/>
          <w:rtl/>
        </w:rPr>
        <w:t>لَّذِينَ</w:t>
      </w:r>
      <w:r w:rsidR="00552DEC" w:rsidRPr="00E761CB">
        <w:rPr>
          <w:rStyle w:val="Char5"/>
          <w:rtl/>
        </w:rPr>
        <w:t xml:space="preserve"> هَاجَرُواْ فِي </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مِنۢ بَعۡدِ مَا ظُلِمُواْ</w:t>
      </w:r>
      <w:r w:rsidR="00872816">
        <w:rPr>
          <w:rFonts w:ascii="Traditional Arabic" w:hAnsi="Traditional Arabic" w:cs="Traditional Arabic"/>
          <w:rtl/>
          <w:lang w:bidi="fa-IR"/>
        </w:rPr>
        <w:t>﴾</w:t>
      </w:r>
      <w:r w:rsidRPr="00EB4951">
        <w:rPr>
          <w:rStyle w:val="Char3"/>
          <w:rFonts w:hint="cs"/>
          <w:rtl/>
        </w:rPr>
        <w:t xml:space="preserve"> و</w:t>
      </w:r>
      <w:r w:rsidR="00872816" w:rsidRPr="00EB4951">
        <w:rPr>
          <w:rStyle w:val="Char3"/>
          <w:rFonts w:hint="cs"/>
          <w:rtl/>
        </w:rPr>
        <w:t xml:space="preserve"> </w:t>
      </w:r>
      <w:r w:rsidR="00872816">
        <w:rPr>
          <w:rFonts w:ascii="Traditional Arabic" w:hAnsi="Traditional Arabic" w:cs="Traditional Arabic"/>
          <w:rtl/>
          <w:lang w:bidi="fa-IR"/>
        </w:rPr>
        <w:t>﴿</w:t>
      </w:r>
      <w:r w:rsidR="00552DEC" w:rsidRPr="00E761CB">
        <w:rPr>
          <w:rStyle w:val="Char5"/>
          <w:rtl/>
        </w:rPr>
        <w:t>لِلَّذِينَ هَاجَرُواْ مِنۢ بَعۡدِ مَا فُتِنُواْ</w:t>
      </w:r>
      <w:r w:rsidR="00872816">
        <w:rPr>
          <w:rFonts w:ascii="Traditional Arabic" w:hAnsi="Traditional Arabic" w:cs="Traditional Arabic"/>
          <w:rtl/>
          <w:lang w:bidi="fa-IR"/>
        </w:rPr>
        <w:t>﴾</w:t>
      </w:r>
      <w:r w:rsidRPr="00EB4951">
        <w:rPr>
          <w:rStyle w:val="Char3"/>
          <w:rFonts w:hint="cs"/>
          <w:rtl/>
        </w:rPr>
        <w:t xml:space="preserve"> </w:t>
      </w:r>
      <w:r w:rsidR="00C82740" w:rsidRPr="00EB4951">
        <w:rPr>
          <w:rStyle w:val="Char3"/>
          <w:rFonts w:hint="cs"/>
          <w:rtl/>
        </w:rPr>
        <w:t xml:space="preserve">و غیره این واقعیت </w:t>
      </w:r>
      <w:r w:rsidR="00DD623D" w:rsidRPr="00EB4951">
        <w:rPr>
          <w:rStyle w:val="Char3"/>
          <w:rFonts w:hint="cs"/>
          <w:rtl/>
        </w:rPr>
        <w:t xml:space="preserve">هم مبرهن و آشکار شد که </w:t>
      </w:r>
      <w:r w:rsidRPr="00EB4951">
        <w:rPr>
          <w:rStyle w:val="Char3"/>
          <w:rFonts w:hint="cs"/>
          <w:rtl/>
        </w:rPr>
        <w:t>هجرت بدنبال ظلم و ستم و فتنه و ابتلأ به عمل آمد، چون فتنه‌جویی و جفاکاری، ستم‌کاری و خونخواری به اوج خود رسید آنگاه دستور و اجاز</w:t>
      </w:r>
      <w:r w:rsidR="00152672">
        <w:rPr>
          <w:rStyle w:val="Char3"/>
          <w:rFonts w:hint="cs"/>
          <w:rtl/>
        </w:rPr>
        <w:t>ۀ</w:t>
      </w:r>
      <w:r w:rsidRPr="00EB4951">
        <w:rPr>
          <w:rStyle w:val="Char3"/>
          <w:rFonts w:hint="cs"/>
          <w:rtl/>
        </w:rPr>
        <w:t xml:space="preserve"> هجرت فرا رسید.</w:t>
      </w:r>
    </w:p>
    <w:p w:rsidR="003C1C23" w:rsidRPr="00EB4951" w:rsidRDefault="003C1C23" w:rsidP="00FD77E4">
      <w:pPr>
        <w:ind w:firstLine="284"/>
        <w:jc w:val="both"/>
        <w:rPr>
          <w:rStyle w:val="Char3"/>
          <w:rtl/>
        </w:rPr>
      </w:pPr>
      <w:r w:rsidRPr="00EB4951">
        <w:rPr>
          <w:rStyle w:val="Char3"/>
          <w:rFonts w:hint="cs"/>
          <w:rtl/>
        </w:rPr>
        <w:t>در زیر به شرح مواردی در باب هجرت می‌پردازیم:</w:t>
      </w:r>
    </w:p>
    <w:p w:rsidR="00156E32" w:rsidRPr="006508D3" w:rsidRDefault="00A820F3" w:rsidP="00F409CE">
      <w:pPr>
        <w:pStyle w:val="a1"/>
        <w:rPr>
          <w:rtl/>
        </w:rPr>
      </w:pPr>
      <w:bookmarkStart w:id="66" w:name="_Toc424209907"/>
      <w:r w:rsidRPr="006508D3">
        <w:rPr>
          <w:rFonts w:hint="cs"/>
          <w:rtl/>
        </w:rPr>
        <w:t>هجرت به حبشه</w:t>
      </w:r>
      <w:bookmarkEnd w:id="66"/>
    </w:p>
    <w:p w:rsidR="00A820F3" w:rsidRPr="00EB4951" w:rsidRDefault="00790382" w:rsidP="00FD77E4">
      <w:pPr>
        <w:ind w:firstLine="284"/>
        <w:jc w:val="both"/>
        <w:rPr>
          <w:rStyle w:val="Char3"/>
          <w:rtl/>
        </w:rPr>
      </w:pPr>
      <w:r w:rsidRPr="00EB4951">
        <w:rPr>
          <w:rStyle w:val="Char3"/>
          <w:rFonts w:hint="cs"/>
          <w:rtl/>
        </w:rPr>
        <w:t>چون مظالم و شدائد قریش به اوج رسیدند و سرزمین مکه با وجود وسعت خود بر صحابه کرام</w:t>
      </w:r>
      <w:r w:rsidR="00D060A6">
        <w:rPr>
          <w:rFonts w:cs="CTraditional Arabic" w:hint="cs"/>
          <w:rtl/>
          <w:lang w:bidi="fa-IR"/>
        </w:rPr>
        <w:t>ش</w:t>
      </w:r>
      <w:r w:rsidR="00D060A6" w:rsidRPr="00EB4951">
        <w:rPr>
          <w:rStyle w:val="Char3"/>
          <w:rFonts w:hint="cs"/>
          <w:rtl/>
        </w:rPr>
        <w:t xml:space="preserve"> تنگ شد، رسول اکرم</w:t>
      </w:r>
      <w:r w:rsidR="00D060A6">
        <w:rPr>
          <w:rFonts w:cs="CTraditional Arabic" w:hint="cs"/>
          <w:rtl/>
          <w:lang w:bidi="fa-IR"/>
        </w:rPr>
        <w:t>ص</w:t>
      </w:r>
      <w:r w:rsidRPr="00EB4951">
        <w:rPr>
          <w:rStyle w:val="Char3"/>
          <w:rFonts w:hint="cs"/>
          <w:rtl/>
        </w:rPr>
        <w:t xml:space="preserve"> بلاکشان محبت و پروانگان شمع رسالت را اجازه داد تا به سوی حبشه هجرت کنند </w:t>
      </w:r>
      <w:r>
        <w:rPr>
          <w:rFonts w:cs="Times New Roman" w:hint="cs"/>
          <w:rtl/>
          <w:lang w:bidi="fa-IR"/>
        </w:rPr>
        <w:t>–</w:t>
      </w:r>
      <w:r w:rsidRPr="00EB4951">
        <w:rPr>
          <w:rStyle w:val="Char3"/>
          <w:rFonts w:hint="cs"/>
          <w:rtl/>
        </w:rPr>
        <w:t xml:space="preserve"> خود هجرت دلیل ثبوت این واقعیت است که خون‌آشامی و سفاکی و ستمکاری و جفاکاری مشرکان به حدی رسیده بود که دیگر غیر قابل تحمل شده بود به همین جهت جان‌نثاران اسلام وطن عزیز خود را ترک داده غربت و دوری از وطن را اختیار کردند.</w:t>
      </w:r>
    </w:p>
    <w:p w:rsidR="006443A5" w:rsidRPr="00EB4951" w:rsidRDefault="006443A5" w:rsidP="00FD77E4">
      <w:pPr>
        <w:ind w:firstLine="284"/>
        <w:jc w:val="both"/>
        <w:rPr>
          <w:rStyle w:val="Char3"/>
          <w:rtl/>
        </w:rPr>
      </w:pPr>
      <w:r w:rsidRPr="00EB4951">
        <w:rPr>
          <w:rStyle w:val="Char3"/>
          <w:rFonts w:hint="cs"/>
          <w:rtl/>
        </w:rPr>
        <w:t>(الف) حافظ ابن عساکر از حضرت ام سلمه روایت می‌کند:</w:t>
      </w:r>
    </w:p>
    <w:p w:rsidR="00DD0419" w:rsidRPr="00EB4951" w:rsidRDefault="006443A5" w:rsidP="00FD77E4">
      <w:pPr>
        <w:ind w:firstLine="284"/>
        <w:jc w:val="both"/>
        <w:rPr>
          <w:rStyle w:val="Char3"/>
          <w:rtl/>
        </w:rPr>
      </w:pPr>
      <w:r w:rsidRPr="00E669C4">
        <w:rPr>
          <w:rStyle w:val="Char0"/>
          <w:rFonts w:hint="cs"/>
          <w:rtl/>
        </w:rPr>
        <w:t>«</w:t>
      </w:r>
      <w:r w:rsidR="004F5680" w:rsidRPr="00E669C4">
        <w:rPr>
          <w:rStyle w:val="Char0"/>
          <w:rFonts w:hint="cs"/>
          <w:rtl/>
        </w:rPr>
        <w:t>لما ضاقت مكة وأوذي أصحاب رسول الله صلى الله عليه وسلم وفتنوا ورأوا ما يصيبهم من البلاء</w:t>
      </w:r>
      <w:r w:rsidR="00683EE6" w:rsidRPr="00E669C4">
        <w:rPr>
          <w:rStyle w:val="Char0"/>
          <w:rFonts w:hint="cs"/>
          <w:rtl/>
        </w:rPr>
        <w:t xml:space="preserve"> والفتنة في دينهم و</w:t>
      </w:r>
      <w:r w:rsidR="006D28C7" w:rsidRPr="00E669C4">
        <w:rPr>
          <w:rStyle w:val="Char0"/>
          <w:rFonts w:hint="cs"/>
          <w:rtl/>
        </w:rPr>
        <w:t>أ</w:t>
      </w:r>
      <w:r w:rsidR="00683EE6" w:rsidRPr="00E669C4">
        <w:rPr>
          <w:rStyle w:val="Char0"/>
          <w:rFonts w:hint="cs"/>
          <w:rtl/>
        </w:rPr>
        <w:t>ن رسول الله صلى الله عليه وسلم</w:t>
      </w:r>
      <w:r w:rsidR="004F5680" w:rsidRPr="00E669C4">
        <w:rPr>
          <w:rStyle w:val="Char0"/>
          <w:rFonts w:hint="cs"/>
          <w:rtl/>
        </w:rPr>
        <w:t xml:space="preserve"> لا يستطيع دفع ذالك عنهم</w:t>
      </w:r>
      <w:r w:rsidRPr="00E669C4">
        <w:rPr>
          <w:rStyle w:val="Char0"/>
          <w:rFonts w:hint="cs"/>
          <w:rtl/>
        </w:rPr>
        <w:t>...»</w:t>
      </w:r>
      <w:r w:rsidRPr="00EB4951">
        <w:rPr>
          <w:rStyle w:val="Char3"/>
          <w:rFonts w:hint="cs"/>
          <w:rtl/>
        </w:rPr>
        <w:t>.</w:t>
      </w:r>
    </w:p>
    <w:p w:rsidR="001F6BA1" w:rsidRPr="00EB4951" w:rsidRDefault="001F6BA1" w:rsidP="00FD77E4">
      <w:pPr>
        <w:ind w:firstLine="284"/>
        <w:jc w:val="both"/>
        <w:rPr>
          <w:rStyle w:val="Char3"/>
          <w:rtl/>
        </w:rPr>
      </w:pPr>
      <w:r w:rsidRPr="00EB4951">
        <w:rPr>
          <w:rStyle w:val="Char3"/>
          <w:rFonts w:hint="cs"/>
          <w:rtl/>
        </w:rPr>
        <w:t>چون سرزم</w:t>
      </w:r>
      <w:r w:rsidR="00D060A6" w:rsidRPr="00EB4951">
        <w:rPr>
          <w:rStyle w:val="Char3"/>
          <w:rFonts w:hint="cs"/>
          <w:rtl/>
        </w:rPr>
        <w:t>ین مکه تنگ شد و یاران رسول الله</w:t>
      </w:r>
      <w:r w:rsidR="00D060A6">
        <w:rPr>
          <w:rFonts w:cs="CTraditional Arabic" w:hint="cs"/>
          <w:rtl/>
          <w:lang w:bidi="fa-IR"/>
        </w:rPr>
        <w:t>ص</w:t>
      </w:r>
      <w:r w:rsidRPr="00EB4951">
        <w:rPr>
          <w:rStyle w:val="Char3"/>
          <w:rFonts w:hint="cs"/>
          <w:rtl/>
        </w:rPr>
        <w:t xml:space="preserve"> آزار داده شدند و در آزمایشات و ابتلاها انداخته شدند، و آنچه که از بلا و فتنه و مصیبت به</w:t>
      </w:r>
      <w:r w:rsidR="001F5F81" w:rsidRPr="00EB4951">
        <w:rPr>
          <w:rStyle w:val="Char3"/>
          <w:rFonts w:hint="cs"/>
          <w:rtl/>
        </w:rPr>
        <w:t xml:space="preserve"> آن‌ها </w:t>
      </w:r>
      <w:r w:rsidRPr="00EB4951">
        <w:rPr>
          <w:rStyle w:val="Char3"/>
          <w:rFonts w:hint="cs"/>
          <w:rtl/>
        </w:rPr>
        <w:t>می‌رسید</w:t>
      </w:r>
      <w:r w:rsidR="00D060A6" w:rsidRPr="00EB4951">
        <w:rPr>
          <w:rStyle w:val="Char3"/>
          <w:rFonts w:hint="cs"/>
          <w:rtl/>
        </w:rPr>
        <w:t xml:space="preserve"> دیدند و متوجه شدند که رسول خدا</w:t>
      </w:r>
      <w:r w:rsidR="00D060A6">
        <w:rPr>
          <w:rFonts w:cs="CTraditional Arabic" w:hint="cs"/>
          <w:rtl/>
          <w:lang w:bidi="fa-IR"/>
        </w:rPr>
        <w:t>ص</w:t>
      </w:r>
      <w:r w:rsidRPr="00EB4951">
        <w:rPr>
          <w:rStyle w:val="Char3"/>
          <w:rFonts w:hint="cs"/>
          <w:rtl/>
        </w:rPr>
        <w:t xml:space="preserve"> برای دورکردن</w:t>
      </w:r>
      <w:r w:rsidR="001F5F81" w:rsidRPr="00EB4951">
        <w:rPr>
          <w:rStyle w:val="Char3"/>
          <w:rFonts w:hint="cs"/>
          <w:rtl/>
        </w:rPr>
        <w:t xml:space="preserve"> آن‌ها </w:t>
      </w:r>
      <w:r w:rsidRPr="00EB4951">
        <w:rPr>
          <w:rStyle w:val="Char3"/>
          <w:rFonts w:hint="cs"/>
          <w:rtl/>
        </w:rPr>
        <w:t>و دفاع از</w:t>
      </w:r>
      <w:r w:rsidR="001F5F81" w:rsidRPr="00EB4951">
        <w:rPr>
          <w:rStyle w:val="Char3"/>
          <w:rFonts w:hint="cs"/>
          <w:rtl/>
        </w:rPr>
        <w:t xml:space="preserve"> آن‌ها </w:t>
      </w:r>
      <w:r w:rsidRPr="00EB4951">
        <w:rPr>
          <w:rStyle w:val="Char3"/>
          <w:rFonts w:hint="cs"/>
          <w:rtl/>
        </w:rPr>
        <w:t>قادر نیست: از این ج</w:t>
      </w:r>
      <w:r w:rsidR="00D060A6" w:rsidRPr="00EB4951">
        <w:rPr>
          <w:rStyle w:val="Char3"/>
          <w:rFonts w:hint="cs"/>
          <w:rtl/>
        </w:rPr>
        <w:t>هت رسول خدا</w:t>
      </w:r>
      <w:r w:rsidR="00D060A6">
        <w:rPr>
          <w:rFonts w:cs="CTraditional Arabic" w:hint="cs"/>
          <w:rtl/>
          <w:lang w:bidi="fa-IR"/>
        </w:rPr>
        <w:t>ص</w:t>
      </w:r>
      <w:r w:rsidRPr="00EB4951">
        <w:rPr>
          <w:rStyle w:val="Char3"/>
          <w:rFonts w:hint="cs"/>
          <w:rtl/>
        </w:rPr>
        <w:t xml:space="preserve"> به</w:t>
      </w:r>
      <w:r w:rsidR="001F5F81" w:rsidRPr="00EB4951">
        <w:rPr>
          <w:rStyle w:val="Char3"/>
          <w:rFonts w:hint="cs"/>
          <w:rtl/>
        </w:rPr>
        <w:t xml:space="preserve"> آن‌ها </w:t>
      </w:r>
      <w:r w:rsidRPr="00EB4951">
        <w:rPr>
          <w:rStyle w:val="Char3"/>
          <w:rFonts w:hint="cs"/>
          <w:rtl/>
        </w:rPr>
        <w:t>دستور مهاجرت به سوی کشور حبشه را داد</w:t>
      </w:r>
      <w:r w:rsidRPr="009162D5">
        <w:rPr>
          <w:rStyle w:val="Char3"/>
          <w:rFonts w:hint="cs"/>
          <w:vertAlign w:val="superscript"/>
          <w:rtl/>
        </w:rPr>
        <w:t>(</w:t>
      </w:r>
      <w:r w:rsidRPr="009162D5">
        <w:rPr>
          <w:rStyle w:val="Char3"/>
          <w:vertAlign w:val="superscript"/>
          <w:rtl/>
        </w:rPr>
        <w:footnoteReference w:id="198"/>
      </w:r>
      <w:r w:rsidRPr="009162D5">
        <w:rPr>
          <w:rStyle w:val="Char3"/>
          <w:rFonts w:hint="cs"/>
          <w:vertAlign w:val="superscript"/>
          <w:rtl/>
        </w:rPr>
        <w:t>)</w:t>
      </w:r>
      <w:r w:rsidRPr="00EB4951">
        <w:rPr>
          <w:rStyle w:val="Char3"/>
          <w:rFonts w:hint="cs"/>
          <w:rtl/>
        </w:rPr>
        <w:t>.</w:t>
      </w:r>
    </w:p>
    <w:p w:rsidR="00AB41BA" w:rsidRPr="00EB4951" w:rsidRDefault="00AB41BA" w:rsidP="00FD77E4">
      <w:pPr>
        <w:ind w:firstLine="284"/>
        <w:jc w:val="both"/>
        <w:rPr>
          <w:rStyle w:val="Char3"/>
          <w:rtl/>
        </w:rPr>
      </w:pPr>
      <w:r w:rsidRPr="00EB4951">
        <w:rPr>
          <w:rStyle w:val="Char3"/>
          <w:rFonts w:hint="cs"/>
          <w:rtl/>
        </w:rPr>
        <w:t>(ب امام ابن سعد از امام زهری رحمهما الله روایت می‌کند که چون تعداد مسلمین افزایش یافت و ایمان و اسلام خود را اعلان و اظهار</w:t>
      </w:r>
      <w:r w:rsidR="00700A38" w:rsidRPr="00EB4951">
        <w:rPr>
          <w:rStyle w:val="Char3"/>
          <w:rFonts w:hint="cs"/>
          <w:rtl/>
        </w:rPr>
        <w:t xml:space="preserve"> کردند بسیاری از کفار و مشرکان بر مؤمنان قبیله و فامیل خود شوریدند.</w:t>
      </w:r>
    </w:p>
    <w:p w:rsidR="00F717BB" w:rsidRPr="00EB4951" w:rsidRDefault="00F717BB" w:rsidP="00FD77E4">
      <w:pPr>
        <w:ind w:firstLine="284"/>
        <w:jc w:val="both"/>
        <w:rPr>
          <w:rStyle w:val="Char3"/>
          <w:rtl/>
        </w:rPr>
      </w:pPr>
      <w:r w:rsidRPr="00E669C4">
        <w:rPr>
          <w:rStyle w:val="Char0"/>
          <w:rFonts w:hint="cs"/>
          <w:rtl/>
        </w:rPr>
        <w:t>«</w:t>
      </w:r>
      <w:r w:rsidR="000B1C0A" w:rsidRPr="00E669C4">
        <w:rPr>
          <w:rStyle w:val="Char0"/>
          <w:rFonts w:hint="cs"/>
          <w:rtl/>
        </w:rPr>
        <w:t xml:space="preserve">فعذبوهم وسجنوهم </w:t>
      </w:r>
      <w:r w:rsidR="00351DFE" w:rsidRPr="00E669C4">
        <w:rPr>
          <w:rStyle w:val="Char0"/>
          <w:rFonts w:hint="cs"/>
          <w:rtl/>
        </w:rPr>
        <w:t>وأرادوا</w:t>
      </w:r>
      <w:r w:rsidR="000B1C0A" w:rsidRPr="00E669C4">
        <w:rPr>
          <w:rStyle w:val="Char0"/>
          <w:rFonts w:hint="cs"/>
          <w:rtl/>
        </w:rPr>
        <w:t xml:space="preserve"> فتنتهم عن دينهم</w:t>
      </w:r>
      <w:r w:rsidRPr="00E669C4">
        <w:rPr>
          <w:rStyle w:val="Char0"/>
          <w:rFonts w:hint="cs"/>
          <w:rtl/>
        </w:rPr>
        <w:t>»</w:t>
      </w:r>
      <w:r w:rsidRPr="00EB4951">
        <w:rPr>
          <w:rStyle w:val="Char3"/>
          <w:rFonts w:hint="cs"/>
          <w:rtl/>
        </w:rPr>
        <w:t>.</w:t>
      </w:r>
    </w:p>
    <w:p w:rsidR="00F717BB" w:rsidRPr="00EB4951" w:rsidRDefault="00F717BB" w:rsidP="00FD77E4">
      <w:pPr>
        <w:ind w:firstLine="284"/>
        <w:jc w:val="both"/>
        <w:rPr>
          <w:rStyle w:val="Char3"/>
          <w:rtl/>
        </w:rPr>
      </w:pPr>
      <w:r w:rsidRPr="00EB4951">
        <w:rPr>
          <w:rStyle w:val="Char3"/>
          <w:rFonts w:hint="cs"/>
          <w:rtl/>
        </w:rPr>
        <w:t>و</w:t>
      </w:r>
      <w:r w:rsidR="001F5F81" w:rsidRPr="00EB4951">
        <w:rPr>
          <w:rStyle w:val="Char3"/>
          <w:rFonts w:hint="cs"/>
          <w:rtl/>
        </w:rPr>
        <w:t xml:space="preserve"> آن‌ها </w:t>
      </w:r>
      <w:r w:rsidRPr="00EB4951">
        <w:rPr>
          <w:rStyle w:val="Char3"/>
          <w:rFonts w:hint="cs"/>
          <w:rtl/>
        </w:rPr>
        <w:t>را</w:t>
      </w:r>
      <w:r w:rsidR="00D060A6" w:rsidRPr="00EB4951">
        <w:rPr>
          <w:rStyle w:val="Char3"/>
          <w:rFonts w:hint="cs"/>
          <w:rtl/>
        </w:rPr>
        <w:t>به</w:t>
      </w:r>
      <w:r w:rsidRPr="00EB4951">
        <w:rPr>
          <w:rStyle w:val="Char3"/>
          <w:rFonts w:hint="cs"/>
          <w:rtl/>
        </w:rPr>
        <w:t xml:space="preserve"> عذاب و اذیت </w:t>
      </w:r>
      <w:r w:rsidR="00D060A6" w:rsidRPr="00EB4951">
        <w:rPr>
          <w:rStyle w:val="Char3"/>
          <w:rFonts w:hint="cs"/>
          <w:rtl/>
        </w:rPr>
        <w:t>مبتلا می کردند</w:t>
      </w:r>
      <w:r w:rsidRPr="00EB4951">
        <w:rPr>
          <w:rStyle w:val="Char3"/>
          <w:rFonts w:hint="cs"/>
          <w:rtl/>
        </w:rPr>
        <w:t>، و به زندان انداختند و خواستند که</w:t>
      </w:r>
      <w:r w:rsidR="001F5F81" w:rsidRPr="00EB4951">
        <w:rPr>
          <w:rStyle w:val="Char3"/>
          <w:rFonts w:hint="cs"/>
          <w:rtl/>
        </w:rPr>
        <w:t xml:space="preserve"> آن‌ها </w:t>
      </w:r>
      <w:r w:rsidRPr="00EB4951">
        <w:rPr>
          <w:rStyle w:val="Char3"/>
          <w:rFonts w:hint="cs"/>
          <w:rtl/>
        </w:rPr>
        <w:t>را از دین منحرف سازند.</w:t>
      </w:r>
    </w:p>
    <w:p w:rsidR="007E724B" w:rsidRPr="00EB4951" w:rsidRDefault="00D060A6" w:rsidP="00FD77E4">
      <w:pPr>
        <w:ind w:firstLine="284"/>
        <w:jc w:val="both"/>
        <w:rPr>
          <w:rStyle w:val="Char3"/>
          <w:rtl/>
        </w:rPr>
      </w:pPr>
      <w:r w:rsidRPr="00EB4951">
        <w:rPr>
          <w:rStyle w:val="Char3"/>
          <w:rFonts w:hint="cs"/>
          <w:rtl/>
        </w:rPr>
        <w:t>به همین سبب رسول خدا</w:t>
      </w:r>
      <w:r>
        <w:rPr>
          <w:rFonts w:cs="CTraditional Arabic" w:hint="cs"/>
          <w:rtl/>
          <w:lang w:bidi="fa-IR"/>
        </w:rPr>
        <w:t>ص</w:t>
      </w:r>
      <w:r w:rsidR="007E724B" w:rsidRPr="00EB4951">
        <w:rPr>
          <w:rStyle w:val="Char3"/>
          <w:rFonts w:hint="cs"/>
          <w:rtl/>
        </w:rPr>
        <w:t xml:space="preserve"> به</w:t>
      </w:r>
      <w:r w:rsidR="001F5F81" w:rsidRPr="00EB4951">
        <w:rPr>
          <w:rStyle w:val="Char3"/>
          <w:rFonts w:hint="cs"/>
          <w:rtl/>
        </w:rPr>
        <w:t xml:space="preserve"> آن‌ها </w:t>
      </w:r>
      <w:r w:rsidR="007E724B" w:rsidRPr="00EB4951">
        <w:rPr>
          <w:rStyle w:val="Char3"/>
          <w:rFonts w:hint="cs"/>
          <w:rtl/>
        </w:rPr>
        <w:t>اجاز</w:t>
      </w:r>
      <w:r w:rsidR="00152672">
        <w:rPr>
          <w:rStyle w:val="Char3"/>
          <w:rFonts w:hint="cs"/>
          <w:rtl/>
        </w:rPr>
        <w:t>ۀ</w:t>
      </w:r>
      <w:r w:rsidR="007E724B" w:rsidRPr="00EB4951">
        <w:rPr>
          <w:rStyle w:val="Char3"/>
          <w:rFonts w:hint="cs"/>
          <w:rtl/>
        </w:rPr>
        <w:t xml:space="preserve"> هجرت به سوی حبشه را داد و پیش از همه یازده مرد و چهار زن هجرت کرد </w:t>
      </w:r>
      <w:r w:rsidR="007E724B">
        <w:rPr>
          <w:rFonts w:cs="Times New Roman" w:hint="cs"/>
          <w:rtl/>
          <w:lang w:bidi="fa-IR"/>
        </w:rPr>
        <w:t>–</w:t>
      </w:r>
      <w:r w:rsidR="007E724B" w:rsidRPr="00EB4951">
        <w:rPr>
          <w:rStyle w:val="Char3"/>
          <w:rFonts w:hint="cs"/>
          <w:rtl/>
        </w:rPr>
        <w:t xml:space="preserve"> مردان قریش تا ساحل دریا برای تعیب</w:t>
      </w:r>
      <w:r w:rsidR="001F5F81" w:rsidRPr="00EB4951">
        <w:rPr>
          <w:rStyle w:val="Char3"/>
          <w:rFonts w:hint="cs"/>
          <w:rtl/>
        </w:rPr>
        <w:t xml:space="preserve"> آن‌ها </w:t>
      </w:r>
      <w:r w:rsidR="007E724B" w:rsidRPr="00EB4951">
        <w:rPr>
          <w:rStyle w:val="Char3"/>
          <w:rFonts w:hint="cs"/>
          <w:rtl/>
        </w:rPr>
        <w:t>حرکت کردند، ولی</w:t>
      </w:r>
      <w:r w:rsidR="001F5F81" w:rsidRPr="00EB4951">
        <w:rPr>
          <w:rStyle w:val="Char3"/>
          <w:rFonts w:hint="cs"/>
          <w:rtl/>
        </w:rPr>
        <w:t xml:space="preserve"> آن‌ها </w:t>
      </w:r>
      <w:r w:rsidR="007E724B" w:rsidRPr="00EB4951">
        <w:rPr>
          <w:rStyle w:val="Char3"/>
          <w:rFonts w:hint="cs"/>
          <w:rtl/>
        </w:rPr>
        <w:t>قبل از رسیدن مردان قریش در کشتی سوار شده رفته بودند</w:t>
      </w:r>
      <w:r w:rsidR="007E724B" w:rsidRPr="009162D5">
        <w:rPr>
          <w:rStyle w:val="Char3"/>
          <w:rFonts w:hint="cs"/>
          <w:vertAlign w:val="superscript"/>
          <w:rtl/>
        </w:rPr>
        <w:t>(</w:t>
      </w:r>
      <w:r w:rsidR="007E724B" w:rsidRPr="009162D5">
        <w:rPr>
          <w:rStyle w:val="Char3"/>
          <w:vertAlign w:val="superscript"/>
          <w:rtl/>
        </w:rPr>
        <w:footnoteReference w:id="199"/>
      </w:r>
      <w:r w:rsidR="007E724B" w:rsidRPr="009162D5">
        <w:rPr>
          <w:rStyle w:val="Char3"/>
          <w:rFonts w:hint="cs"/>
          <w:vertAlign w:val="superscript"/>
          <w:rtl/>
        </w:rPr>
        <w:t>)</w:t>
      </w:r>
      <w:r w:rsidR="007E724B" w:rsidRPr="00EB4951">
        <w:rPr>
          <w:rStyle w:val="Char3"/>
          <w:rFonts w:hint="cs"/>
          <w:rtl/>
        </w:rPr>
        <w:t>.</w:t>
      </w:r>
    </w:p>
    <w:p w:rsidR="006C4E28" w:rsidRPr="00EB4951" w:rsidRDefault="006C4E28" w:rsidP="00FD77E4">
      <w:pPr>
        <w:ind w:firstLine="284"/>
        <w:jc w:val="both"/>
        <w:rPr>
          <w:rStyle w:val="Char3"/>
          <w:rtl/>
        </w:rPr>
      </w:pPr>
      <w:r w:rsidRPr="00EB4951">
        <w:rPr>
          <w:rStyle w:val="Char3"/>
          <w:rFonts w:hint="cs"/>
          <w:rtl/>
        </w:rPr>
        <w:t>(ج) امام ابن سعد و ابن هشام رحمهما الله فهرست کامیابی را از این پانزده مهاجر مرد و زن</w:t>
      </w:r>
      <w:r w:rsidR="00FD1CBB" w:rsidRPr="00EB4951">
        <w:rPr>
          <w:rStyle w:val="Char3"/>
          <w:rFonts w:hint="cs"/>
          <w:rtl/>
        </w:rPr>
        <w:t xml:space="preserve"> </w:t>
      </w:r>
      <w:r w:rsidR="00FD1CBB" w:rsidRPr="00FD1CBB">
        <w:rPr>
          <w:rFonts w:cs="CTraditional Arabic" w:hint="cs"/>
          <w:rtl/>
          <w:lang w:bidi="fa-IR"/>
        </w:rPr>
        <w:t>ش</w:t>
      </w:r>
      <w:r w:rsidRPr="00EB4951">
        <w:rPr>
          <w:rStyle w:val="Char3"/>
          <w:rFonts w:hint="cs"/>
          <w:rtl/>
        </w:rPr>
        <w:t xml:space="preserve"> در کتاب‌های خود درج کرده</w:t>
      </w:r>
      <w:r w:rsidR="00633D83" w:rsidRPr="00EB4951">
        <w:rPr>
          <w:rStyle w:val="Char3"/>
          <w:rFonts w:hint="cs"/>
          <w:rtl/>
        </w:rPr>
        <w:t xml:space="preserve">‌اند </w:t>
      </w:r>
      <w:r w:rsidRPr="00EB4951">
        <w:rPr>
          <w:rStyle w:val="Char3"/>
          <w:rFonts w:hint="cs"/>
          <w:rtl/>
        </w:rPr>
        <w:t>که در آن نام حضرت عثمان بن عفان و همسر</w:t>
      </w:r>
      <w:r w:rsidR="00D060A6" w:rsidRPr="00EB4951">
        <w:rPr>
          <w:rStyle w:val="Char3"/>
          <w:rFonts w:hint="cs"/>
          <w:rtl/>
        </w:rPr>
        <w:t>ش رقیه دختر رسول الله</w:t>
      </w:r>
      <w:r w:rsidR="00D060A6">
        <w:rPr>
          <w:rFonts w:cs="CTraditional Arabic" w:hint="cs"/>
          <w:rtl/>
          <w:lang w:bidi="fa-IR"/>
        </w:rPr>
        <w:t>ص</w:t>
      </w:r>
      <w:r w:rsidRPr="00EB4951">
        <w:rPr>
          <w:rStyle w:val="Char3"/>
          <w:rFonts w:hint="cs"/>
          <w:rtl/>
        </w:rPr>
        <w:t xml:space="preserve"> در سر فهرست قرار دارد، و شامل اسمای گرامی حضرت زبیر و حضرت عبدالرحمن بن عوف و حضرت عثمان بن مظعون، و حضرت عبدالله بن مسعود و حضرت مصعب بن عمیر</w:t>
      </w:r>
      <w:r w:rsidR="00D060A6">
        <w:rPr>
          <w:rFonts w:cs="CTraditional Arabic" w:hint="cs"/>
          <w:rtl/>
          <w:lang w:bidi="fa-IR"/>
        </w:rPr>
        <w:t>ب</w:t>
      </w:r>
      <w:r w:rsidRPr="00EB4951">
        <w:rPr>
          <w:rStyle w:val="Char3"/>
          <w:rFonts w:hint="cs"/>
          <w:rtl/>
        </w:rPr>
        <w:t xml:space="preserve"> نیز هست </w:t>
      </w:r>
      <w:r w:rsidR="00FD1CBB" w:rsidRPr="00FD1CBB">
        <w:rPr>
          <w:rFonts w:cs="CTraditional Arabic" w:hint="cs"/>
          <w:rtl/>
          <w:lang w:bidi="fa-IR"/>
        </w:rPr>
        <w:t>ش</w:t>
      </w:r>
      <w:r w:rsidR="00405C40" w:rsidRPr="009162D5">
        <w:rPr>
          <w:rStyle w:val="Char3"/>
          <w:rFonts w:hint="cs"/>
          <w:vertAlign w:val="superscript"/>
          <w:rtl/>
        </w:rPr>
        <w:t>(</w:t>
      </w:r>
      <w:r w:rsidR="00405C40" w:rsidRPr="009162D5">
        <w:rPr>
          <w:rStyle w:val="Char3"/>
          <w:vertAlign w:val="superscript"/>
          <w:rtl/>
        </w:rPr>
        <w:footnoteReference w:id="200"/>
      </w:r>
      <w:r w:rsidR="00405C40" w:rsidRPr="009162D5">
        <w:rPr>
          <w:rStyle w:val="Char3"/>
          <w:rFonts w:hint="cs"/>
          <w:vertAlign w:val="superscript"/>
          <w:rtl/>
        </w:rPr>
        <w:t>)</w:t>
      </w:r>
      <w:r w:rsidR="00405C40" w:rsidRPr="00EB4951">
        <w:rPr>
          <w:rStyle w:val="Char3"/>
          <w:rFonts w:hint="cs"/>
          <w:rtl/>
        </w:rPr>
        <w:t>.</w:t>
      </w:r>
    </w:p>
    <w:p w:rsidR="006A6498" w:rsidRPr="00EB4951" w:rsidRDefault="006A6498" w:rsidP="00FD77E4">
      <w:pPr>
        <w:ind w:firstLine="284"/>
        <w:jc w:val="both"/>
        <w:rPr>
          <w:rStyle w:val="Char3"/>
          <w:rtl/>
        </w:rPr>
      </w:pPr>
      <w:r w:rsidRPr="00EB4951">
        <w:rPr>
          <w:rStyle w:val="Char3"/>
          <w:rFonts w:hint="cs"/>
          <w:rtl/>
        </w:rPr>
        <w:t>(د) ابن اسحاق می‌گوید: سپس حضرت جعفر بن ابی طالب هجرت کرد و پشت سر وی سایر مسلمانان هجرت کردند</w:t>
      </w:r>
      <w:r w:rsidRPr="009162D5">
        <w:rPr>
          <w:rStyle w:val="Char3"/>
          <w:rFonts w:hint="cs"/>
          <w:vertAlign w:val="superscript"/>
          <w:rtl/>
        </w:rPr>
        <w:t>(</w:t>
      </w:r>
      <w:r w:rsidRPr="009162D5">
        <w:rPr>
          <w:rStyle w:val="Char3"/>
          <w:vertAlign w:val="superscript"/>
          <w:rtl/>
        </w:rPr>
        <w:footnoteReference w:id="201"/>
      </w:r>
      <w:r w:rsidRPr="009162D5">
        <w:rPr>
          <w:rStyle w:val="Char3"/>
          <w:rFonts w:hint="cs"/>
          <w:vertAlign w:val="superscript"/>
          <w:rtl/>
        </w:rPr>
        <w:t>)</w:t>
      </w:r>
      <w:r w:rsidRPr="00EB4951">
        <w:rPr>
          <w:rStyle w:val="Char3"/>
          <w:rFonts w:hint="cs"/>
          <w:rtl/>
        </w:rPr>
        <w:t>.</w:t>
      </w:r>
    </w:p>
    <w:p w:rsidR="00CF7244" w:rsidRPr="00EB4951" w:rsidRDefault="00CF7244" w:rsidP="00FD77E4">
      <w:pPr>
        <w:ind w:firstLine="284"/>
        <w:jc w:val="both"/>
        <w:rPr>
          <w:rStyle w:val="Char3"/>
          <w:rtl/>
        </w:rPr>
      </w:pPr>
      <w:r w:rsidRPr="00EB4951">
        <w:rPr>
          <w:rStyle w:val="Char3"/>
          <w:rFonts w:hint="cs"/>
          <w:rtl/>
        </w:rPr>
        <w:t>(هـ) علامه شبلی نعمانی می‌نویسد: عموم مورخان بر این تصور هستند که تنها کسانی هجرت کردند که هیچگونه پشتیبان و مددکاری نداشتند، ولی در لیست مهاجران افراد هر طبقه‌ای دیده می‌شوند، به همین دلیل این امر قویاً قرین قیاس می‌باشد که ظلم و تعدی قریش تنها به کسانی که پشتیبان نداشتند، محدود نبود؛ حتی افراد خانواده‌های بزرگ نیز از دست ظلم و ستم</w:t>
      </w:r>
      <w:r w:rsidR="001F5F81" w:rsidRPr="00EB4951">
        <w:rPr>
          <w:rStyle w:val="Char3"/>
          <w:rFonts w:hint="cs"/>
          <w:rtl/>
        </w:rPr>
        <w:t xml:space="preserve"> آن‌ها </w:t>
      </w:r>
      <w:r w:rsidRPr="00EB4951">
        <w:rPr>
          <w:rStyle w:val="Char3"/>
          <w:rFonts w:hint="cs"/>
          <w:rtl/>
        </w:rPr>
        <w:t>در امان نبودند، این مطلب خیلی شگفت‌انگیز است که افرادی که بیش از همه مظلوم بودند</w:t>
      </w:r>
      <w:r w:rsidR="00F255B7" w:rsidRPr="00EB4951">
        <w:rPr>
          <w:rStyle w:val="Char3"/>
          <w:rFonts w:hint="cs"/>
          <w:rtl/>
        </w:rPr>
        <w:t xml:space="preserve"> و بر روی اخگرها خوابنده می‌شدند یعنی حضرت بلال، عمار، یاسر</w:t>
      </w:r>
      <w:r w:rsidR="001F361A">
        <w:rPr>
          <w:rFonts w:cs="CTraditional Arabic" w:hint="cs"/>
          <w:rtl/>
          <w:lang w:bidi="fa-IR"/>
        </w:rPr>
        <w:t>ش</w:t>
      </w:r>
      <w:r w:rsidR="00F255B7" w:rsidRPr="00EB4951">
        <w:rPr>
          <w:rStyle w:val="Char3"/>
          <w:rFonts w:hint="cs"/>
          <w:rtl/>
        </w:rPr>
        <w:t>، و غیره نام‌هایشان در لیست مهاجرین حبشه به نظر نمی‌رسد، علت آن غیر از این دو امر چیز دیگر نمی‌تواند باشد، یا بی‌سر و سامانی و ناتوانی</w:t>
      </w:r>
      <w:r w:rsidR="001F5F81" w:rsidRPr="00EB4951">
        <w:rPr>
          <w:rStyle w:val="Char3"/>
          <w:rFonts w:hint="cs"/>
          <w:rtl/>
        </w:rPr>
        <w:t xml:space="preserve"> آن‌ها </w:t>
      </w:r>
      <w:r w:rsidR="00F255B7" w:rsidRPr="00EB4951">
        <w:rPr>
          <w:rStyle w:val="Char3"/>
          <w:rFonts w:hint="cs"/>
          <w:rtl/>
        </w:rPr>
        <w:t>به حدی رسیده بود که سفرکردن و مهاجرت برایشان ناممکن بود، و یا این که از درد والم شکنجه‌های کفار لذت می‌بردند و نمی‌خواستند که آن را رها کنند</w:t>
      </w:r>
      <w:r w:rsidR="00F255B7" w:rsidRPr="009162D5">
        <w:rPr>
          <w:rStyle w:val="Char3"/>
          <w:rFonts w:hint="cs"/>
          <w:vertAlign w:val="superscript"/>
          <w:rtl/>
        </w:rPr>
        <w:t>(</w:t>
      </w:r>
      <w:r w:rsidR="00F255B7" w:rsidRPr="009162D5">
        <w:rPr>
          <w:rStyle w:val="Char3"/>
          <w:vertAlign w:val="superscript"/>
          <w:rtl/>
        </w:rPr>
        <w:footnoteReference w:id="202"/>
      </w:r>
      <w:r w:rsidR="00F255B7" w:rsidRPr="009162D5">
        <w:rPr>
          <w:rStyle w:val="Char3"/>
          <w:rFonts w:hint="cs"/>
          <w:vertAlign w:val="superscript"/>
          <w:rtl/>
        </w:rPr>
        <w:t>)</w:t>
      </w:r>
      <w:r w:rsidR="00F255B7" w:rsidRPr="00EB4951">
        <w:rPr>
          <w:rStyle w:val="Char3"/>
          <w:rFonts w:hint="cs"/>
          <w:rtl/>
        </w:rPr>
        <w:t>.</w:t>
      </w:r>
    </w:p>
    <w:p w:rsidR="004B3DD6" w:rsidRPr="00EB4951" w:rsidRDefault="004B3DD6" w:rsidP="00FD77E4">
      <w:pPr>
        <w:ind w:firstLine="284"/>
        <w:jc w:val="both"/>
        <w:rPr>
          <w:rStyle w:val="Char3"/>
          <w:rtl/>
        </w:rPr>
      </w:pPr>
      <w:r w:rsidRPr="00EB4951">
        <w:rPr>
          <w:rStyle w:val="Char3"/>
          <w:rFonts w:hint="cs"/>
          <w:rtl/>
        </w:rPr>
        <w:t>(و) علامه شبلی نعمانی</w:t>
      </w:r>
      <w:r w:rsidR="009A2B6B" w:rsidRPr="009A2B6B">
        <w:rPr>
          <w:rFonts w:cs="CTraditional Arabic" w:hint="cs"/>
          <w:rtl/>
          <w:lang w:bidi="fa-IR"/>
        </w:rPr>
        <w:t>/</w:t>
      </w:r>
      <w:r w:rsidRPr="00EB4951">
        <w:rPr>
          <w:rStyle w:val="Char3"/>
          <w:rFonts w:hint="cs"/>
          <w:rtl/>
        </w:rPr>
        <w:t xml:space="preserve"> می‌نویسد: در سایه شفقت و مهربانی نجاشی، مسلمانان در حبشه با امن و امامن چند روزی را به سر بردند، ولی قریش این خبرها را شنیده و از ناراحتی و حسد بر خود می‌پیچیدند، آخر الامر تصمیم بر این گرفتند که هیئتی مرکب از چند تن را به نمایندگی از خود به عنوان سفارت به نزد نجاشی بفرستند و آنان رفته به وی بگویند که افراد مجرم کشور ما را که از آنجا فرار کرده به کشور تو پناهنده شده</w:t>
      </w:r>
      <w:r w:rsidR="00633D83" w:rsidRPr="00EB4951">
        <w:rPr>
          <w:rStyle w:val="Char3"/>
          <w:rFonts w:hint="cs"/>
          <w:rtl/>
        </w:rPr>
        <w:t xml:space="preserve">‌اند </w:t>
      </w:r>
      <w:r w:rsidRPr="00EB4951">
        <w:rPr>
          <w:rStyle w:val="Char3"/>
          <w:rFonts w:hint="cs"/>
          <w:rtl/>
        </w:rPr>
        <w:t>از کشور خود بیرون کن. عبدالله بن ربیعه و عمرو بن العاص جهت انجام این مأموریت از طرف قریش انتخاب شدند، اینها تحفه‌ها و سوغات‌هایی گرانبها برای خود نجاشی و اهل دربارش تهیه کرده و با هم</w:t>
      </w:r>
      <w:r w:rsidR="00152672">
        <w:rPr>
          <w:rStyle w:val="Char3"/>
          <w:rFonts w:hint="cs"/>
          <w:rtl/>
        </w:rPr>
        <w:t>ۀ</w:t>
      </w:r>
      <w:r w:rsidRPr="00EB4951">
        <w:rPr>
          <w:rStyle w:val="Char3"/>
          <w:rFonts w:hint="cs"/>
          <w:rtl/>
        </w:rPr>
        <w:t xml:space="preserve"> ساز و برگ این هیئت به سوی حبشه (اتیوپی) براه افتاد، این هیئت در دربار نجاشی حاضر شد و تقاضایش را مطرح نمود که مجرمان فراری ما باید به تحویل داده شوند و اهل دربار نیز این مطلب را تأیید کردند، و از پیشنهاد هیئت قریش پشتیبانی نمودن</w:t>
      </w:r>
      <w:r w:rsidR="00B6572E" w:rsidRPr="00EB4951">
        <w:rPr>
          <w:rStyle w:val="Char3"/>
          <w:rFonts w:hint="cs"/>
          <w:rtl/>
        </w:rPr>
        <w:t>د، آنگاه نجاشی مسلمانان را احضار</w:t>
      </w:r>
      <w:r w:rsidR="00F26F8F" w:rsidRPr="00EB4951">
        <w:rPr>
          <w:rStyle w:val="Char3"/>
          <w:rFonts w:hint="cs"/>
          <w:rtl/>
        </w:rPr>
        <w:t xml:space="preserve"> کرد (و گفتگو آغاز شد) حضرت جعفر</w:t>
      </w:r>
      <w:r w:rsidR="00203A69" w:rsidRPr="00203A69">
        <w:rPr>
          <w:rFonts w:cs="CTraditional Arabic" w:hint="cs"/>
          <w:rtl/>
          <w:lang w:bidi="fa-IR"/>
        </w:rPr>
        <w:t xml:space="preserve">س </w:t>
      </w:r>
      <w:r w:rsidR="00F26F8F" w:rsidRPr="00EB4951">
        <w:rPr>
          <w:rStyle w:val="Char3"/>
          <w:rFonts w:hint="cs"/>
          <w:rtl/>
        </w:rPr>
        <w:t>سخن را چنین آغاز نمود:</w:t>
      </w:r>
    </w:p>
    <w:p w:rsidR="00F26F8F" w:rsidRPr="00EB4951" w:rsidRDefault="00F26F8F" w:rsidP="00FD77E4">
      <w:pPr>
        <w:ind w:firstLine="284"/>
        <w:jc w:val="both"/>
        <w:rPr>
          <w:rStyle w:val="Char3"/>
          <w:rtl/>
        </w:rPr>
      </w:pPr>
      <w:r w:rsidRPr="00EB4951">
        <w:rPr>
          <w:rStyle w:val="Char3"/>
          <w:rFonts w:hint="cs"/>
          <w:rtl/>
        </w:rPr>
        <w:t>ای شاه! ما مردمی جاهل، بت‌پرست بودیم، گوشت مردار را می‌خوردیم، مرتکب فحشا می‌شدیم... از میان ما چنین شخصی پیدا شد... او ما را به اسلام دعوت کرد... ما به او ایمان آورده، شریک و بت‌پرستی را رها کردیم، و از کلیه اعمال بد دست برداشتیم در اثر همین اقدام، قوم و قبیل</w:t>
      </w:r>
      <w:r w:rsidR="00152672">
        <w:rPr>
          <w:rStyle w:val="Char3"/>
          <w:rFonts w:hint="cs"/>
          <w:rtl/>
        </w:rPr>
        <w:t>ۀ</w:t>
      </w:r>
      <w:r w:rsidRPr="00EB4951">
        <w:rPr>
          <w:rStyle w:val="Char3"/>
          <w:rFonts w:hint="cs"/>
          <w:rtl/>
        </w:rPr>
        <w:t xml:space="preserve"> ما دشمن جان ما شده است و ما را اجبار می‌کند که به سوی همان گمراهی سابق برگردیم.</w:t>
      </w:r>
    </w:p>
    <w:p w:rsidR="00F26F8F" w:rsidRPr="00EB4951" w:rsidRDefault="00F26F8F" w:rsidP="00FD77E4">
      <w:pPr>
        <w:ind w:firstLine="284"/>
        <w:jc w:val="both"/>
        <w:rPr>
          <w:rStyle w:val="Char3"/>
          <w:rtl/>
        </w:rPr>
      </w:pPr>
      <w:r w:rsidRPr="00EB4951">
        <w:rPr>
          <w:rStyle w:val="Char3"/>
          <w:rFonts w:hint="cs"/>
          <w:rtl/>
        </w:rPr>
        <w:t xml:space="preserve">نجاشی به هیئت نمایندگی قریش گفت: شما برگردید و من این مظلومان را هرگز برنمی‌گردانم، تمام این واقعات در مسند ابن حنبل، جلد 1 </w:t>
      </w:r>
      <w:r>
        <w:rPr>
          <w:rFonts w:cs="Times New Roman" w:hint="cs"/>
          <w:rtl/>
          <w:lang w:bidi="fa-IR"/>
        </w:rPr>
        <w:t>–</w:t>
      </w:r>
      <w:r w:rsidRPr="00EB4951">
        <w:rPr>
          <w:rStyle w:val="Char3"/>
          <w:rFonts w:hint="cs"/>
          <w:rtl/>
        </w:rPr>
        <w:t xml:space="preserve"> ص 202 ذکر شده است، ابن هشام نیز آن را با تفصیل بیان کرده است</w:t>
      </w:r>
      <w:r w:rsidRPr="009162D5">
        <w:rPr>
          <w:rStyle w:val="Char3"/>
          <w:rFonts w:hint="cs"/>
          <w:vertAlign w:val="superscript"/>
          <w:rtl/>
        </w:rPr>
        <w:t>(</w:t>
      </w:r>
      <w:r w:rsidRPr="009162D5">
        <w:rPr>
          <w:rStyle w:val="Char3"/>
          <w:vertAlign w:val="superscript"/>
          <w:rtl/>
        </w:rPr>
        <w:footnoteReference w:id="203"/>
      </w:r>
      <w:r w:rsidRPr="009162D5">
        <w:rPr>
          <w:rStyle w:val="Char3"/>
          <w:rFonts w:hint="cs"/>
          <w:vertAlign w:val="superscript"/>
          <w:rtl/>
        </w:rPr>
        <w:t>)</w:t>
      </w:r>
      <w:r w:rsidRPr="00EB4951">
        <w:rPr>
          <w:rStyle w:val="Char3"/>
          <w:rFonts w:hint="cs"/>
          <w:rtl/>
        </w:rPr>
        <w:t>.</w:t>
      </w:r>
    </w:p>
    <w:p w:rsidR="006B0A13" w:rsidRPr="00EB4951" w:rsidRDefault="006B0A13" w:rsidP="00FD77E4">
      <w:pPr>
        <w:ind w:firstLine="284"/>
        <w:jc w:val="both"/>
        <w:rPr>
          <w:rStyle w:val="Char3"/>
          <w:rtl/>
        </w:rPr>
      </w:pPr>
      <w:r w:rsidRPr="00EB4951">
        <w:rPr>
          <w:rStyle w:val="Char3"/>
          <w:rFonts w:hint="cs"/>
          <w:rtl/>
        </w:rPr>
        <w:t>(ز) طبق نوشته ابن هشام، حضرت جعفر داستان جور و ستم قریش را به این الفاظ عنوان کرد:</w:t>
      </w:r>
    </w:p>
    <w:p w:rsidR="006B0A13" w:rsidRPr="00EB4951" w:rsidRDefault="006B0A13" w:rsidP="00FD77E4">
      <w:pPr>
        <w:ind w:firstLine="284"/>
        <w:jc w:val="both"/>
        <w:rPr>
          <w:rStyle w:val="Char3"/>
          <w:rtl/>
        </w:rPr>
      </w:pPr>
      <w:r w:rsidRPr="00E669C4">
        <w:rPr>
          <w:rStyle w:val="Char0"/>
          <w:rFonts w:hint="cs"/>
          <w:rtl/>
        </w:rPr>
        <w:t>«</w:t>
      </w:r>
      <w:r w:rsidR="00A12AFE" w:rsidRPr="00E669C4">
        <w:rPr>
          <w:rStyle w:val="Char0"/>
          <w:rFonts w:hint="eastAsia"/>
          <w:rtl/>
        </w:rPr>
        <w:t>فَلَمّا</w:t>
      </w:r>
      <w:r w:rsidR="00A12AFE" w:rsidRPr="00E669C4">
        <w:rPr>
          <w:rStyle w:val="Char0"/>
          <w:rtl/>
        </w:rPr>
        <w:t xml:space="preserve"> </w:t>
      </w:r>
      <w:r w:rsidR="00A12AFE" w:rsidRPr="00E669C4">
        <w:rPr>
          <w:rStyle w:val="Char0"/>
          <w:rFonts w:hint="eastAsia"/>
          <w:rtl/>
        </w:rPr>
        <w:t>قَهَرُونَا</w:t>
      </w:r>
      <w:r w:rsidR="00A12AFE" w:rsidRPr="00E669C4">
        <w:rPr>
          <w:rStyle w:val="Char0"/>
          <w:rtl/>
        </w:rPr>
        <w:t xml:space="preserve"> </w:t>
      </w:r>
      <w:r w:rsidR="00A12AFE" w:rsidRPr="00E669C4">
        <w:rPr>
          <w:rStyle w:val="Char0"/>
          <w:rFonts w:hint="eastAsia"/>
          <w:rtl/>
        </w:rPr>
        <w:t>وَظَلَمُونَا</w:t>
      </w:r>
      <w:r w:rsidR="00A12AFE" w:rsidRPr="00E669C4">
        <w:rPr>
          <w:rStyle w:val="Char0"/>
          <w:rtl/>
        </w:rPr>
        <w:t xml:space="preserve"> </w:t>
      </w:r>
      <w:r w:rsidR="00A12AFE" w:rsidRPr="00E669C4">
        <w:rPr>
          <w:rStyle w:val="Char0"/>
          <w:rFonts w:hint="eastAsia"/>
          <w:rtl/>
        </w:rPr>
        <w:t>وَضَيّقُوا</w:t>
      </w:r>
      <w:r w:rsidR="00A12AFE" w:rsidRPr="00E669C4">
        <w:rPr>
          <w:rStyle w:val="Char0"/>
          <w:rtl/>
        </w:rPr>
        <w:t xml:space="preserve"> </w:t>
      </w:r>
      <w:r w:rsidR="00A12AFE" w:rsidRPr="00E669C4">
        <w:rPr>
          <w:rStyle w:val="Char0"/>
          <w:rFonts w:hint="eastAsia"/>
          <w:rtl/>
        </w:rPr>
        <w:t>عَلَيْنَا،</w:t>
      </w:r>
      <w:r w:rsidR="00A12AFE" w:rsidRPr="00E669C4">
        <w:rPr>
          <w:rStyle w:val="Char0"/>
          <w:rtl/>
        </w:rPr>
        <w:t xml:space="preserve"> </w:t>
      </w:r>
      <w:r w:rsidR="00A12AFE" w:rsidRPr="00E669C4">
        <w:rPr>
          <w:rStyle w:val="Char0"/>
          <w:rFonts w:hint="eastAsia"/>
          <w:rtl/>
        </w:rPr>
        <w:t>وَحَالُوا</w:t>
      </w:r>
      <w:r w:rsidR="00A12AFE" w:rsidRPr="00E669C4">
        <w:rPr>
          <w:rStyle w:val="Char0"/>
          <w:rtl/>
        </w:rPr>
        <w:t xml:space="preserve"> </w:t>
      </w:r>
      <w:r w:rsidR="00A12AFE" w:rsidRPr="00E669C4">
        <w:rPr>
          <w:rStyle w:val="Char0"/>
          <w:rFonts w:hint="eastAsia"/>
          <w:rtl/>
        </w:rPr>
        <w:t>بَيْنَنَا</w:t>
      </w:r>
      <w:r w:rsidR="00A12AFE" w:rsidRPr="00E669C4">
        <w:rPr>
          <w:rStyle w:val="Char0"/>
          <w:rtl/>
        </w:rPr>
        <w:t xml:space="preserve"> </w:t>
      </w:r>
      <w:r w:rsidR="00A12AFE" w:rsidRPr="00E669C4">
        <w:rPr>
          <w:rStyle w:val="Char0"/>
          <w:rFonts w:hint="eastAsia"/>
          <w:rtl/>
        </w:rPr>
        <w:t>وَبَيْنَ</w:t>
      </w:r>
      <w:r w:rsidR="00A12AFE" w:rsidRPr="00E669C4">
        <w:rPr>
          <w:rStyle w:val="Char0"/>
          <w:rtl/>
        </w:rPr>
        <w:t xml:space="preserve"> </w:t>
      </w:r>
      <w:r w:rsidR="00A12AFE" w:rsidRPr="00E669C4">
        <w:rPr>
          <w:rStyle w:val="Char0"/>
          <w:rFonts w:hint="eastAsia"/>
          <w:rtl/>
        </w:rPr>
        <w:t>دِينِنَا،</w:t>
      </w:r>
      <w:r w:rsidR="00A12AFE" w:rsidRPr="00E669C4">
        <w:rPr>
          <w:rStyle w:val="Char0"/>
          <w:rtl/>
        </w:rPr>
        <w:t xml:space="preserve"> </w:t>
      </w:r>
      <w:r w:rsidR="00A12AFE" w:rsidRPr="00E669C4">
        <w:rPr>
          <w:rStyle w:val="Char0"/>
          <w:rFonts w:hint="eastAsia"/>
          <w:rtl/>
        </w:rPr>
        <w:t>خَرَجْنَا</w:t>
      </w:r>
      <w:r w:rsidR="00A12AFE" w:rsidRPr="00E669C4">
        <w:rPr>
          <w:rStyle w:val="Char0"/>
          <w:rtl/>
        </w:rPr>
        <w:t xml:space="preserve"> </w:t>
      </w:r>
      <w:r w:rsidR="00A12AFE" w:rsidRPr="00E669C4">
        <w:rPr>
          <w:rStyle w:val="Char0"/>
          <w:rFonts w:hint="eastAsia"/>
          <w:rtl/>
        </w:rPr>
        <w:t>إلَى</w:t>
      </w:r>
      <w:r w:rsidR="00A12AFE" w:rsidRPr="00E669C4">
        <w:rPr>
          <w:rStyle w:val="Char0"/>
          <w:rtl/>
        </w:rPr>
        <w:t xml:space="preserve"> </w:t>
      </w:r>
      <w:r w:rsidR="00A12AFE" w:rsidRPr="00E669C4">
        <w:rPr>
          <w:rStyle w:val="Char0"/>
          <w:rFonts w:hint="eastAsia"/>
          <w:rtl/>
        </w:rPr>
        <w:t>بِلَادِك</w:t>
      </w:r>
      <w:r w:rsidRPr="00E669C4">
        <w:rPr>
          <w:rStyle w:val="Char0"/>
          <w:rFonts w:hint="cs"/>
          <w:rtl/>
        </w:rPr>
        <w:t>»</w:t>
      </w:r>
      <w:r w:rsidRPr="009162D5">
        <w:rPr>
          <w:rStyle w:val="Char3"/>
          <w:rFonts w:hint="cs"/>
          <w:vertAlign w:val="superscript"/>
          <w:rtl/>
        </w:rPr>
        <w:t>(</w:t>
      </w:r>
      <w:r w:rsidRPr="009162D5">
        <w:rPr>
          <w:rStyle w:val="Char3"/>
          <w:vertAlign w:val="superscript"/>
          <w:rtl/>
        </w:rPr>
        <w:footnoteReference w:id="204"/>
      </w:r>
      <w:r w:rsidRPr="009162D5">
        <w:rPr>
          <w:rStyle w:val="Char3"/>
          <w:rFonts w:hint="cs"/>
          <w:vertAlign w:val="superscript"/>
          <w:rtl/>
        </w:rPr>
        <w:t>)</w:t>
      </w:r>
      <w:r w:rsidRPr="00EB4951">
        <w:rPr>
          <w:rStyle w:val="Char3"/>
          <w:rFonts w:hint="cs"/>
          <w:rtl/>
        </w:rPr>
        <w:t>.</w:t>
      </w:r>
    </w:p>
    <w:p w:rsidR="006B0A13" w:rsidRPr="00EB4951" w:rsidRDefault="006B0A13" w:rsidP="00FD77E4">
      <w:pPr>
        <w:ind w:firstLine="284"/>
        <w:jc w:val="both"/>
        <w:rPr>
          <w:rStyle w:val="Char3"/>
          <w:rtl/>
        </w:rPr>
      </w:pPr>
      <w:r w:rsidRPr="00EB4951">
        <w:rPr>
          <w:rStyle w:val="Char3"/>
          <w:rFonts w:hint="cs"/>
          <w:rtl/>
        </w:rPr>
        <w:t>وقتی که ما را مقهور ساختند و بر ما ستم روا داشتند و راه زندگی را بر ما تنگ کردند، و میان ما و دین ما حائل شدند از آنجا بیرون رفته به سوی منطقه تو هجرت کردیم.</w:t>
      </w:r>
    </w:p>
    <w:p w:rsidR="00AF4F00" w:rsidRPr="00EB4951" w:rsidRDefault="00AF4F00" w:rsidP="00FD77E4">
      <w:pPr>
        <w:ind w:firstLine="284"/>
        <w:jc w:val="both"/>
        <w:rPr>
          <w:rStyle w:val="Char3"/>
          <w:rtl/>
        </w:rPr>
      </w:pPr>
      <w:r w:rsidRPr="00EB4951">
        <w:rPr>
          <w:rStyle w:val="Char3"/>
          <w:rFonts w:hint="cs"/>
          <w:rtl/>
        </w:rPr>
        <w:t>(ح) در سیرت النبی موجود است که 83 نفر از مسلمانان به حبشه</w:t>
      </w:r>
      <w:r w:rsidR="0090327A" w:rsidRPr="00EB4951">
        <w:rPr>
          <w:rStyle w:val="Char3"/>
          <w:rFonts w:hint="cs"/>
          <w:rtl/>
        </w:rPr>
        <w:t xml:space="preserve"> هجرت کرده رفتند، چند روزی آنجا به آسودگی به سر بردند که ناگهان این شایعه انتشار یافت که کافران قریش اسلام را پذیرفته</w:t>
      </w:r>
      <w:r w:rsidR="00633D83" w:rsidRPr="00EB4951">
        <w:rPr>
          <w:rStyle w:val="Char3"/>
          <w:rFonts w:hint="cs"/>
          <w:rtl/>
        </w:rPr>
        <w:t xml:space="preserve">‌اند </w:t>
      </w:r>
      <w:r w:rsidR="0090327A" w:rsidRPr="00EB4951">
        <w:rPr>
          <w:rStyle w:val="Char3"/>
          <w:rFonts w:hint="cs"/>
          <w:rtl/>
        </w:rPr>
        <w:t>به محض شنیدن این خبر اکثر صحابه</w:t>
      </w:r>
      <w:r w:rsidR="001F361A">
        <w:rPr>
          <w:rFonts w:cs="CTraditional Arabic" w:hint="cs"/>
          <w:rtl/>
          <w:lang w:bidi="fa-IR"/>
        </w:rPr>
        <w:t>ش</w:t>
      </w:r>
      <w:r w:rsidR="0090327A" w:rsidRPr="00EB4951">
        <w:rPr>
          <w:rStyle w:val="Char3"/>
          <w:rFonts w:hint="cs"/>
          <w:rtl/>
        </w:rPr>
        <w:t xml:space="preserve"> به سوی مکه حرکت کردند، اما چون نزدیک شهر رسیدند متوجه شدند که این خبر دروغی بوده است، لذا بعضی‌ها از همان جا که رسیده بودند دوباره باز گشتند، و اکثر</w:t>
      </w:r>
      <w:r w:rsidR="001F5F81" w:rsidRPr="00EB4951">
        <w:rPr>
          <w:rStyle w:val="Char3"/>
          <w:rFonts w:hint="cs"/>
          <w:rtl/>
        </w:rPr>
        <w:t xml:space="preserve"> آن‌ها </w:t>
      </w:r>
      <w:r w:rsidR="0090327A" w:rsidRPr="00EB4951">
        <w:rPr>
          <w:rStyle w:val="Char3"/>
          <w:rFonts w:hint="cs"/>
          <w:rtl/>
        </w:rPr>
        <w:t>به حالت پنهانی وارد شهر مکه شدند</w:t>
      </w:r>
      <w:r w:rsidR="0090327A" w:rsidRPr="009162D5">
        <w:rPr>
          <w:rStyle w:val="Char3"/>
          <w:rFonts w:hint="cs"/>
          <w:vertAlign w:val="superscript"/>
          <w:rtl/>
        </w:rPr>
        <w:t>(</w:t>
      </w:r>
      <w:r w:rsidR="0090327A" w:rsidRPr="009162D5">
        <w:rPr>
          <w:rStyle w:val="Char3"/>
          <w:vertAlign w:val="superscript"/>
          <w:rtl/>
        </w:rPr>
        <w:footnoteReference w:id="205"/>
      </w:r>
      <w:r w:rsidR="0090327A" w:rsidRPr="009162D5">
        <w:rPr>
          <w:rStyle w:val="Char3"/>
          <w:rFonts w:hint="cs"/>
          <w:vertAlign w:val="superscript"/>
          <w:rtl/>
        </w:rPr>
        <w:t>)</w:t>
      </w:r>
      <w:r w:rsidR="0090327A" w:rsidRPr="00EB4951">
        <w:rPr>
          <w:rStyle w:val="Char3"/>
          <w:rFonts w:hint="cs"/>
          <w:rtl/>
        </w:rPr>
        <w:t>.</w:t>
      </w:r>
    </w:p>
    <w:p w:rsidR="005C644D" w:rsidRPr="000F69F3" w:rsidRDefault="005C644D" w:rsidP="00F409CE">
      <w:pPr>
        <w:pStyle w:val="a1"/>
        <w:rPr>
          <w:rtl/>
        </w:rPr>
      </w:pPr>
      <w:bookmarkStart w:id="67" w:name="_Toc424209908"/>
      <w:r w:rsidRPr="000F69F3">
        <w:rPr>
          <w:rFonts w:hint="cs"/>
          <w:rtl/>
        </w:rPr>
        <w:t>هجرت دوم</w:t>
      </w:r>
      <w:bookmarkEnd w:id="67"/>
    </w:p>
    <w:p w:rsidR="002B27B5" w:rsidRPr="00EB4951" w:rsidRDefault="002B27B5" w:rsidP="00FD77E4">
      <w:pPr>
        <w:ind w:firstLine="284"/>
        <w:jc w:val="both"/>
        <w:rPr>
          <w:rStyle w:val="Char3"/>
          <w:rtl/>
        </w:rPr>
      </w:pPr>
      <w:r w:rsidRPr="00EB4951">
        <w:rPr>
          <w:rStyle w:val="Char3"/>
          <w:rFonts w:hint="cs"/>
          <w:rtl/>
        </w:rPr>
        <w:t>(الف) کسانی که از حبشه به مکه باز آمده بودند، این بار اهل مکه بیشتر</w:t>
      </w:r>
      <w:r w:rsidR="001F5F81" w:rsidRPr="00EB4951">
        <w:rPr>
          <w:rStyle w:val="Char3"/>
          <w:rFonts w:hint="cs"/>
          <w:rtl/>
        </w:rPr>
        <w:t xml:space="preserve"> آن‌ها </w:t>
      </w:r>
      <w:r w:rsidRPr="00EB4951">
        <w:rPr>
          <w:rStyle w:val="Char3"/>
          <w:rFonts w:hint="cs"/>
          <w:rtl/>
        </w:rPr>
        <w:t>را تحت ظلم و ستم و اذیت قرار دادند، و تا حدی به</w:t>
      </w:r>
      <w:r w:rsidR="001F5F81" w:rsidRPr="00EB4951">
        <w:rPr>
          <w:rStyle w:val="Char3"/>
          <w:rFonts w:hint="cs"/>
          <w:rtl/>
        </w:rPr>
        <w:t xml:space="preserve"> آن‌ها </w:t>
      </w:r>
      <w:r w:rsidRPr="00EB4951">
        <w:rPr>
          <w:rStyle w:val="Char3"/>
          <w:rFonts w:hint="cs"/>
          <w:rtl/>
        </w:rPr>
        <w:t>آزار رساندند که دوباره ناچار به هجرت و ترک مکه شدند، اما این بار هجرت‌کردن کار آسانی نبود، زیرا کافران شدیداً به مزاحمت آنان پرداختند،</w:t>
      </w:r>
      <w:r w:rsidR="002E13B5" w:rsidRPr="00EB4951">
        <w:rPr>
          <w:rStyle w:val="Char3"/>
          <w:rFonts w:hint="cs"/>
          <w:rtl/>
        </w:rPr>
        <w:t xml:space="preserve"> ولی بازهم به نحوی که ممکن بود عده‌ای از صحابه که تعدادشان بالغ به یکصد نفر بود از مکه خارج شده و در حبشه اقامت اختیار نمودند</w:t>
      </w:r>
      <w:r w:rsidR="002E13B5" w:rsidRPr="009162D5">
        <w:rPr>
          <w:rStyle w:val="Char3"/>
          <w:rFonts w:hint="cs"/>
          <w:vertAlign w:val="superscript"/>
          <w:rtl/>
        </w:rPr>
        <w:t>(</w:t>
      </w:r>
      <w:r w:rsidR="002E13B5" w:rsidRPr="009162D5">
        <w:rPr>
          <w:rStyle w:val="Char3"/>
          <w:vertAlign w:val="superscript"/>
          <w:rtl/>
        </w:rPr>
        <w:footnoteReference w:id="206"/>
      </w:r>
      <w:r w:rsidR="002E13B5" w:rsidRPr="009162D5">
        <w:rPr>
          <w:rStyle w:val="Char3"/>
          <w:rFonts w:hint="cs"/>
          <w:vertAlign w:val="superscript"/>
          <w:rtl/>
        </w:rPr>
        <w:t>)</w:t>
      </w:r>
      <w:r w:rsidR="002E13B5" w:rsidRPr="00EB4951">
        <w:rPr>
          <w:rStyle w:val="Char3"/>
          <w:rFonts w:hint="cs"/>
          <w:rtl/>
        </w:rPr>
        <w:t>.</w:t>
      </w:r>
    </w:p>
    <w:p w:rsidR="00C71E96" w:rsidRPr="00EB4951" w:rsidRDefault="00C71E96" w:rsidP="00FD77E4">
      <w:pPr>
        <w:ind w:firstLine="284"/>
        <w:jc w:val="both"/>
        <w:rPr>
          <w:rStyle w:val="Char3"/>
          <w:rtl/>
        </w:rPr>
      </w:pPr>
      <w:r w:rsidRPr="00EB4951">
        <w:rPr>
          <w:rStyle w:val="Char3"/>
          <w:rFonts w:hint="cs"/>
          <w:rtl/>
        </w:rPr>
        <w:t>(ب) امام ابن سعد روایت کرده است که چون اصحاب النبی</w:t>
      </w:r>
      <w:r w:rsidR="00E043C8" w:rsidRPr="00E043C8">
        <w:rPr>
          <w:rFonts w:cs="CTraditional Arabic" w:hint="cs"/>
          <w:rtl/>
          <w:lang w:bidi="fa-IR"/>
        </w:rPr>
        <w:t xml:space="preserve">ص </w:t>
      </w:r>
      <w:r w:rsidRPr="00EB4951">
        <w:rPr>
          <w:rStyle w:val="Char3"/>
          <w:rFonts w:hint="cs"/>
          <w:rtl/>
        </w:rPr>
        <w:t>از هجرت اولی دوباره به مکه برگشتند.</w:t>
      </w:r>
    </w:p>
    <w:p w:rsidR="00C71E96" w:rsidRPr="00EB4951" w:rsidRDefault="00C71E96" w:rsidP="00FD77E4">
      <w:pPr>
        <w:ind w:firstLine="284"/>
        <w:jc w:val="both"/>
        <w:rPr>
          <w:rStyle w:val="Char3"/>
          <w:rtl/>
        </w:rPr>
      </w:pPr>
      <w:r w:rsidRPr="00E669C4">
        <w:rPr>
          <w:rStyle w:val="Char0"/>
          <w:rFonts w:hint="cs"/>
          <w:rtl/>
        </w:rPr>
        <w:t>«</w:t>
      </w:r>
      <w:r w:rsidR="00E15B51" w:rsidRPr="00E669C4">
        <w:rPr>
          <w:rStyle w:val="Char0"/>
          <w:rFonts w:hint="cs"/>
          <w:rtl/>
        </w:rPr>
        <w:t>اشتد عليهم قومهم ولقوا منهم أذى</w:t>
      </w:r>
      <w:r w:rsidR="00F66AB7" w:rsidRPr="00E669C4">
        <w:rPr>
          <w:rStyle w:val="Char0"/>
          <w:rFonts w:hint="cs"/>
          <w:rtl/>
        </w:rPr>
        <w:t xml:space="preserve"> شديداً</w:t>
      </w:r>
      <w:r w:rsidRPr="00E669C4">
        <w:rPr>
          <w:rStyle w:val="Char0"/>
          <w:rFonts w:hint="cs"/>
          <w:rtl/>
        </w:rPr>
        <w:t>»</w:t>
      </w:r>
      <w:r w:rsidRPr="00EB4951">
        <w:rPr>
          <w:rStyle w:val="Char3"/>
          <w:rFonts w:hint="cs"/>
          <w:rtl/>
        </w:rPr>
        <w:t>.</w:t>
      </w:r>
    </w:p>
    <w:p w:rsidR="00C71E96" w:rsidRPr="00EB4951" w:rsidRDefault="00C71E96" w:rsidP="00FD77E4">
      <w:pPr>
        <w:ind w:firstLine="284"/>
        <w:jc w:val="both"/>
        <w:rPr>
          <w:rStyle w:val="Char3"/>
          <w:rtl/>
        </w:rPr>
      </w:pPr>
      <w:r w:rsidRPr="00EB4951">
        <w:rPr>
          <w:rStyle w:val="Char3"/>
          <w:rFonts w:hint="cs"/>
          <w:rtl/>
        </w:rPr>
        <w:t>قوم‌شان بر</w:t>
      </w:r>
      <w:r w:rsidR="001F5F81" w:rsidRPr="00EB4951">
        <w:rPr>
          <w:rStyle w:val="Char3"/>
          <w:rFonts w:hint="cs"/>
          <w:rtl/>
        </w:rPr>
        <w:t xml:space="preserve"> آن‌ها </w:t>
      </w:r>
      <w:r w:rsidRPr="00EB4951">
        <w:rPr>
          <w:rStyle w:val="Char3"/>
          <w:rFonts w:hint="cs"/>
          <w:rtl/>
        </w:rPr>
        <w:t>خیلی شدت و سختی روا داشت و مسلمانان از دست</w:t>
      </w:r>
      <w:r w:rsidR="001F5F81" w:rsidRPr="00EB4951">
        <w:rPr>
          <w:rStyle w:val="Char3"/>
          <w:rFonts w:hint="cs"/>
          <w:rtl/>
        </w:rPr>
        <w:t xml:space="preserve"> آن‌ها </w:t>
      </w:r>
      <w:r w:rsidRPr="00EB4951">
        <w:rPr>
          <w:rStyle w:val="Char3"/>
          <w:rFonts w:hint="cs"/>
          <w:rtl/>
        </w:rPr>
        <w:t>اذیت‌های بسیار سختی دیدند که در نتیج</w:t>
      </w:r>
      <w:r w:rsidR="00152672">
        <w:rPr>
          <w:rStyle w:val="Char3"/>
          <w:rFonts w:hint="cs"/>
          <w:rtl/>
        </w:rPr>
        <w:t>ۀ</w:t>
      </w:r>
      <w:r w:rsidRPr="00EB4951">
        <w:rPr>
          <w:rStyle w:val="Char3"/>
          <w:rFonts w:hint="cs"/>
          <w:rtl/>
        </w:rPr>
        <w:t xml:space="preserve"> آن رسول خدا</w:t>
      </w:r>
      <w:r w:rsidR="00E043C8" w:rsidRPr="00E043C8">
        <w:rPr>
          <w:rFonts w:cs="CTraditional Arabic" w:hint="cs"/>
          <w:rtl/>
          <w:lang w:bidi="fa-IR"/>
        </w:rPr>
        <w:t xml:space="preserve">ص </w:t>
      </w:r>
      <w:r w:rsidRPr="00EB4951">
        <w:rPr>
          <w:rStyle w:val="Char3"/>
          <w:rFonts w:hint="cs"/>
          <w:rtl/>
        </w:rPr>
        <w:t>دوباره به</w:t>
      </w:r>
      <w:r w:rsidR="001F5F81" w:rsidRPr="00EB4951">
        <w:rPr>
          <w:rStyle w:val="Char3"/>
          <w:rFonts w:hint="cs"/>
          <w:rtl/>
        </w:rPr>
        <w:t xml:space="preserve"> آن‌ها </w:t>
      </w:r>
      <w:r w:rsidRPr="00EB4951">
        <w:rPr>
          <w:rStyle w:val="Char3"/>
          <w:rFonts w:hint="cs"/>
          <w:rtl/>
        </w:rPr>
        <w:t>دستور هجرت به حبشه را داد.</w:t>
      </w:r>
    </w:p>
    <w:p w:rsidR="006E468A" w:rsidRPr="00EB4951" w:rsidRDefault="006E468A" w:rsidP="00FD77E4">
      <w:pPr>
        <w:ind w:firstLine="284"/>
        <w:jc w:val="both"/>
        <w:rPr>
          <w:rStyle w:val="Char3"/>
          <w:rtl/>
        </w:rPr>
      </w:pPr>
      <w:r w:rsidRPr="00E669C4">
        <w:rPr>
          <w:rStyle w:val="Char0"/>
          <w:rFonts w:hint="cs"/>
          <w:rtl/>
        </w:rPr>
        <w:t>«</w:t>
      </w:r>
      <w:r w:rsidR="005A5A53" w:rsidRPr="00E669C4">
        <w:rPr>
          <w:rStyle w:val="Char0"/>
          <w:rFonts w:hint="cs"/>
          <w:rtl/>
        </w:rPr>
        <w:t xml:space="preserve">فكانت خرجتهم </w:t>
      </w:r>
      <w:r w:rsidR="00F1338F" w:rsidRPr="00E669C4">
        <w:rPr>
          <w:rStyle w:val="Char0"/>
          <w:rFonts w:hint="cs"/>
          <w:rtl/>
        </w:rPr>
        <w:t>الآخرة</w:t>
      </w:r>
      <w:r w:rsidR="005A5A53" w:rsidRPr="00E669C4">
        <w:rPr>
          <w:rStyle w:val="Char0"/>
          <w:rFonts w:hint="cs"/>
          <w:rtl/>
        </w:rPr>
        <w:t xml:space="preserve"> </w:t>
      </w:r>
      <w:r w:rsidR="00F1338F" w:rsidRPr="00E669C4">
        <w:rPr>
          <w:rStyle w:val="Char0"/>
          <w:rFonts w:hint="cs"/>
          <w:rtl/>
        </w:rPr>
        <w:t>أعظمها</w:t>
      </w:r>
      <w:r w:rsidR="005A5A53" w:rsidRPr="00E669C4">
        <w:rPr>
          <w:rStyle w:val="Char0"/>
          <w:rFonts w:hint="cs"/>
          <w:rtl/>
        </w:rPr>
        <w:t xml:space="preserve"> مشقة ولقوا من قريش تعنيفاً شديداً ونالوهم </w:t>
      </w:r>
      <w:r w:rsidR="007D372E" w:rsidRPr="00E669C4">
        <w:rPr>
          <w:rStyle w:val="Char0"/>
          <w:rFonts w:hint="cs"/>
          <w:rtl/>
        </w:rPr>
        <w:t>بالأذى واشتد عليهم ما بلغهم عن النجاشي من حسن</w:t>
      </w:r>
      <w:r w:rsidR="003A5CB1" w:rsidRPr="00E669C4">
        <w:rPr>
          <w:rStyle w:val="Char0"/>
          <w:rFonts w:hint="cs"/>
          <w:rtl/>
        </w:rPr>
        <w:t xml:space="preserve"> جواره لهم</w:t>
      </w:r>
      <w:r w:rsidRPr="00E669C4">
        <w:rPr>
          <w:rStyle w:val="Char0"/>
          <w:rFonts w:hint="cs"/>
          <w:rtl/>
        </w:rPr>
        <w:t>»</w:t>
      </w:r>
      <w:r w:rsidR="005A5A53" w:rsidRPr="009162D5">
        <w:rPr>
          <w:rStyle w:val="Char3"/>
          <w:rFonts w:hint="cs"/>
          <w:vertAlign w:val="superscript"/>
          <w:rtl/>
        </w:rPr>
        <w:t>(</w:t>
      </w:r>
      <w:r w:rsidR="005A5A53" w:rsidRPr="009162D5">
        <w:rPr>
          <w:rStyle w:val="Char3"/>
          <w:vertAlign w:val="superscript"/>
          <w:rtl/>
        </w:rPr>
        <w:footnoteReference w:id="207"/>
      </w:r>
      <w:r w:rsidR="005A5A53" w:rsidRPr="009162D5">
        <w:rPr>
          <w:rStyle w:val="Char3"/>
          <w:rFonts w:hint="cs"/>
          <w:vertAlign w:val="superscript"/>
          <w:rtl/>
        </w:rPr>
        <w:t>)</w:t>
      </w:r>
      <w:r w:rsidRPr="00EB4951">
        <w:rPr>
          <w:rStyle w:val="Char3"/>
          <w:rFonts w:hint="cs"/>
          <w:rtl/>
        </w:rPr>
        <w:t>.</w:t>
      </w:r>
    </w:p>
    <w:p w:rsidR="006B7794" w:rsidRPr="00EB4951" w:rsidRDefault="006B7794" w:rsidP="00FD77E4">
      <w:pPr>
        <w:ind w:firstLine="284"/>
        <w:jc w:val="both"/>
        <w:rPr>
          <w:rStyle w:val="Char3"/>
          <w:rtl/>
        </w:rPr>
      </w:pPr>
      <w:r w:rsidRPr="00EB4951">
        <w:rPr>
          <w:rStyle w:val="Char3"/>
          <w:rFonts w:hint="cs"/>
          <w:rtl/>
        </w:rPr>
        <w:t>این هجرت دوم به اعتبار مشقت خیلی عظیمتر از هجرت اولی بود، و مسلمانان از دست کافران قریش شکنجه و آزار زیاد و شدیدی دیدند و آنچه از حسن جوار و رفتارهای نیک نجاشی نسبت به مسلمانان به گوش کافران رسیده بود</w:t>
      </w:r>
      <w:r w:rsidR="001F5F81" w:rsidRPr="00EB4951">
        <w:rPr>
          <w:rStyle w:val="Char3"/>
          <w:rFonts w:hint="cs"/>
          <w:rtl/>
        </w:rPr>
        <w:t xml:space="preserve"> آن‌ها </w:t>
      </w:r>
      <w:r w:rsidRPr="00EB4951">
        <w:rPr>
          <w:rStyle w:val="Char3"/>
          <w:rFonts w:hint="cs"/>
          <w:rtl/>
        </w:rPr>
        <w:t>را علیه مسلمانان بیشتر کینه‌ور ساخته بود.</w:t>
      </w:r>
    </w:p>
    <w:p w:rsidR="00DD03C4" w:rsidRDefault="00DA0C4A" w:rsidP="00F409CE">
      <w:pPr>
        <w:pStyle w:val="a1"/>
        <w:rPr>
          <w:rtl/>
        </w:rPr>
      </w:pPr>
      <w:bookmarkStart w:id="68" w:name="_Toc424209909"/>
      <w:r>
        <w:rPr>
          <w:rFonts w:hint="cs"/>
          <w:rtl/>
        </w:rPr>
        <w:t>تعداد مهاجران</w:t>
      </w:r>
      <w:r w:rsidR="001F361A" w:rsidRPr="005876CF">
        <w:rPr>
          <w:rFonts w:cs="CTraditional Arabic" w:hint="cs"/>
          <w:b/>
          <w:bCs w:val="0"/>
          <w:sz w:val="28"/>
          <w:szCs w:val="28"/>
          <w:rtl/>
        </w:rPr>
        <w:t>ش</w:t>
      </w:r>
      <w:r>
        <w:rPr>
          <w:rFonts w:hint="cs"/>
          <w:rtl/>
        </w:rPr>
        <w:t xml:space="preserve"> هجرت دوم</w:t>
      </w:r>
      <w:bookmarkEnd w:id="68"/>
    </w:p>
    <w:p w:rsidR="007A0687" w:rsidRPr="00EB4951" w:rsidRDefault="007A0687" w:rsidP="00FD77E4">
      <w:pPr>
        <w:ind w:firstLine="284"/>
        <w:jc w:val="both"/>
        <w:rPr>
          <w:rStyle w:val="Char3"/>
          <w:rtl/>
        </w:rPr>
      </w:pPr>
      <w:r w:rsidRPr="00EB4951">
        <w:rPr>
          <w:rStyle w:val="Char3"/>
          <w:rFonts w:hint="cs"/>
          <w:rtl/>
        </w:rPr>
        <w:t>امام بن سعد نوشته است که در این هجرت 83 نفر مرد و یازده زن قریشیه و هفت زن غیر قریشیه شرکت نمودند</w:t>
      </w:r>
      <w:r w:rsidRPr="009162D5">
        <w:rPr>
          <w:rStyle w:val="Char3"/>
          <w:rFonts w:hint="cs"/>
          <w:vertAlign w:val="superscript"/>
          <w:rtl/>
        </w:rPr>
        <w:t>(</w:t>
      </w:r>
      <w:r w:rsidRPr="009162D5">
        <w:rPr>
          <w:rStyle w:val="Char3"/>
          <w:vertAlign w:val="superscript"/>
          <w:rtl/>
        </w:rPr>
        <w:footnoteReference w:id="208"/>
      </w:r>
      <w:r w:rsidRPr="009162D5">
        <w:rPr>
          <w:rStyle w:val="Char3"/>
          <w:rFonts w:hint="cs"/>
          <w:vertAlign w:val="superscript"/>
          <w:rtl/>
        </w:rPr>
        <w:t>)</w:t>
      </w:r>
      <w:r w:rsidRPr="00EB4951">
        <w:rPr>
          <w:rStyle w:val="Char3"/>
          <w:rFonts w:hint="cs"/>
          <w:rtl/>
        </w:rPr>
        <w:t xml:space="preserve"> یعنی حتماً تعداد آنان یکصد و یک نفر بود.</w:t>
      </w:r>
    </w:p>
    <w:p w:rsidR="00B679EA" w:rsidRPr="003B379C" w:rsidRDefault="00502D34" w:rsidP="00F409CE">
      <w:pPr>
        <w:pStyle w:val="a1"/>
        <w:rPr>
          <w:rtl/>
        </w:rPr>
      </w:pPr>
      <w:bookmarkStart w:id="69" w:name="_Toc424209910"/>
      <w:r w:rsidRPr="003B379C">
        <w:rPr>
          <w:rFonts w:hint="cs"/>
          <w:rtl/>
        </w:rPr>
        <w:t xml:space="preserve">هجرت </w:t>
      </w:r>
      <w:r w:rsidR="001F361A">
        <w:rPr>
          <w:rFonts w:hint="cs"/>
          <w:rtl/>
        </w:rPr>
        <w:t>به</w:t>
      </w:r>
      <w:r w:rsidRPr="003B379C">
        <w:rPr>
          <w:rFonts w:hint="cs"/>
          <w:rtl/>
        </w:rPr>
        <w:t xml:space="preserve"> مدینه</w:t>
      </w:r>
      <w:bookmarkEnd w:id="69"/>
    </w:p>
    <w:p w:rsidR="00502D34" w:rsidRPr="00EB4951" w:rsidRDefault="007A567A" w:rsidP="00FD77E4">
      <w:pPr>
        <w:ind w:firstLine="284"/>
        <w:jc w:val="both"/>
        <w:rPr>
          <w:rStyle w:val="Char3"/>
          <w:rtl/>
        </w:rPr>
      </w:pPr>
      <w:r w:rsidRPr="00EB4951">
        <w:rPr>
          <w:rStyle w:val="Char3"/>
          <w:rFonts w:hint="cs"/>
          <w:rtl/>
        </w:rPr>
        <w:t>امام ابن سع</w:t>
      </w:r>
      <w:r w:rsidR="001F361A" w:rsidRPr="00EB4951">
        <w:rPr>
          <w:rStyle w:val="Char3"/>
          <w:rFonts w:hint="cs"/>
          <w:rtl/>
        </w:rPr>
        <w:t>د</w:t>
      </w:r>
      <w:r w:rsidRPr="00EB4951">
        <w:rPr>
          <w:rStyle w:val="Char3"/>
          <w:rFonts w:hint="cs"/>
          <w:rtl/>
        </w:rPr>
        <w:t xml:space="preserve"> روایت می‌کند که:</w:t>
      </w:r>
    </w:p>
    <w:p w:rsidR="007A567A" w:rsidRPr="00EB4951" w:rsidRDefault="007A567A" w:rsidP="00FD77E4">
      <w:pPr>
        <w:ind w:firstLine="284"/>
        <w:jc w:val="both"/>
        <w:rPr>
          <w:rStyle w:val="Char3"/>
          <w:rtl/>
        </w:rPr>
      </w:pPr>
      <w:r w:rsidRPr="00E669C4">
        <w:rPr>
          <w:rStyle w:val="Char0"/>
          <w:rFonts w:hint="cs"/>
          <w:rtl/>
        </w:rPr>
        <w:t>«</w:t>
      </w:r>
      <w:r w:rsidR="00A14CF7" w:rsidRPr="00E669C4">
        <w:rPr>
          <w:rStyle w:val="Char0"/>
          <w:rFonts w:hint="cs"/>
          <w:rtl/>
        </w:rPr>
        <w:t>لما جعل البلاء يشتد على المسلمين من المشركين فضيقوا على أصحابه و تعبثوا بهم</w:t>
      </w:r>
      <w:r w:rsidR="00045819">
        <w:rPr>
          <w:rStyle w:val="Char0"/>
          <w:rFonts w:hint="cs"/>
          <w:rtl/>
        </w:rPr>
        <w:t xml:space="preserve"> </w:t>
      </w:r>
      <w:r w:rsidR="00BA579B" w:rsidRPr="00E669C4">
        <w:rPr>
          <w:rStyle w:val="Char0"/>
          <w:rFonts w:hint="cs"/>
          <w:rtl/>
        </w:rPr>
        <w:t>ونالوا منهم ما لم يكونوا ينالون من الشتم والأذى</w:t>
      </w:r>
      <w:r w:rsidRPr="00E669C4">
        <w:rPr>
          <w:rStyle w:val="Char0"/>
          <w:rFonts w:hint="cs"/>
          <w:rtl/>
        </w:rPr>
        <w:t>»</w:t>
      </w:r>
      <w:r w:rsidRPr="00EB4951">
        <w:rPr>
          <w:rStyle w:val="Char3"/>
          <w:rFonts w:hint="cs"/>
          <w:rtl/>
        </w:rPr>
        <w:t>.</w:t>
      </w:r>
    </w:p>
    <w:p w:rsidR="007A567A" w:rsidRPr="00EB4951" w:rsidRDefault="007A567A" w:rsidP="00FD77E4">
      <w:pPr>
        <w:ind w:firstLine="284"/>
        <w:jc w:val="both"/>
        <w:rPr>
          <w:rStyle w:val="Char3"/>
          <w:rtl/>
        </w:rPr>
      </w:pPr>
      <w:r w:rsidRPr="00EB4951">
        <w:rPr>
          <w:rStyle w:val="Char3"/>
          <w:rFonts w:hint="cs"/>
          <w:rtl/>
        </w:rPr>
        <w:t>چون ابتلأ و</w:t>
      </w:r>
      <w:r w:rsidR="00BF3AA1" w:rsidRPr="00EB4951">
        <w:rPr>
          <w:rStyle w:val="Char3"/>
          <w:rFonts w:hint="cs"/>
          <w:rtl/>
        </w:rPr>
        <w:t xml:space="preserve"> سختی‌ها</w:t>
      </w:r>
      <w:r w:rsidRPr="00EB4951">
        <w:rPr>
          <w:rStyle w:val="Char3"/>
          <w:rFonts w:hint="cs"/>
          <w:rtl/>
        </w:rPr>
        <w:t>ی مشرکان برعلیه مسلمانان شدت و اوج گرفت و آنان مسلمانان را در تنگنای قرار داده و دست به اهانت</w:t>
      </w:r>
      <w:r w:rsidR="001F5F81" w:rsidRPr="00EB4951">
        <w:rPr>
          <w:rStyle w:val="Char3"/>
          <w:rFonts w:hint="cs"/>
          <w:rtl/>
        </w:rPr>
        <w:t xml:space="preserve"> آن‌ها </w:t>
      </w:r>
      <w:r w:rsidRPr="00EB4951">
        <w:rPr>
          <w:rStyle w:val="Char3"/>
          <w:rFonts w:hint="cs"/>
          <w:rtl/>
        </w:rPr>
        <w:t>زدند، و از دست کافران آزار روحی، مانند: دشنام و آزار جسمی به انداز</w:t>
      </w:r>
      <w:r w:rsidR="00152672">
        <w:rPr>
          <w:rStyle w:val="Char3"/>
          <w:rFonts w:hint="cs"/>
          <w:rtl/>
        </w:rPr>
        <w:t>ۀ</w:t>
      </w:r>
      <w:r w:rsidRPr="00EB4951">
        <w:rPr>
          <w:rStyle w:val="Char3"/>
          <w:rFonts w:hint="cs"/>
          <w:rtl/>
        </w:rPr>
        <w:t xml:space="preserve"> زیادی چشیدند که قبلاً هیچ وقت اینطور نچشیده بودند.</w:t>
      </w:r>
    </w:p>
    <w:p w:rsidR="0031559C" w:rsidRPr="00EB4951" w:rsidRDefault="0031559C" w:rsidP="00FD77E4">
      <w:pPr>
        <w:ind w:firstLine="284"/>
        <w:jc w:val="both"/>
        <w:rPr>
          <w:rStyle w:val="Char3"/>
          <w:rtl/>
        </w:rPr>
      </w:pPr>
      <w:r w:rsidRPr="00EB4951">
        <w:rPr>
          <w:rStyle w:val="Char3"/>
          <w:rFonts w:hint="cs"/>
          <w:rtl/>
        </w:rPr>
        <w:t>آنگاه</w:t>
      </w:r>
      <w:r w:rsidR="001F361A" w:rsidRPr="00EB4951">
        <w:rPr>
          <w:rStyle w:val="Char3"/>
          <w:rFonts w:hint="cs"/>
          <w:rtl/>
        </w:rPr>
        <w:t xml:space="preserve"> اصحاب رسول خدا به خدمت آن حضرت</w:t>
      </w:r>
      <w:r w:rsidR="001F361A">
        <w:rPr>
          <w:rFonts w:cs="CTraditional Arabic" w:hint="cs"/>
          <w:rtl/>
          <w:lang w:bidi="fa-IR"/>
        </w:rPr>
        <w:t>ص</w:t>
      </w:r>
      <w:r w:rsidRPr="00EB4951">
        <w:rPr>
          <w:rStyle w:val="Char3"/>
          <w:rFonts w:hint="cs"/>
          <w:rtl/>
        </w:rPr>
        <w:t xml:space="preserve"> شکایت کردند و تقاضای اجازه هجرت نمودند که در نتیجه رسول اکرم</w:t>
      </w:r>
      <w:r w:rsidR="00E043C8" w:rsidRPr="00E043C8">
        <w:rPr>
          <w:rFonts w:cs="CTraditional Arabic" w:hint="cs"/>
          <w:rtl/>
          <w:lang w:bidi="fa-IR"/>
        </w:rPr>
        <w:t xml:space="preserve">ص </w:t>
      </w:r>
      <w:r w:rsidRPr="00EB4951">
        <w:rPr>
          <w:rStyle w:val="Char3"/>
          <w:rFonts w:hint="cs"/>
          <w:rtl/>
        </w:rPr>
        <w:t>به آنان اجازه هجرت به سوی مدینه داد، و صحابه هجرت را آغاز کردند</w:t>
      </w:r>
      <w:r w:rsidRPr="009162D5">
        <w:rPr>
          <w:rStyle w:val="Char3"/>
          <w:rFonts w:hint="cs"/>
          <w:vertAlign w:val="superscript"/>
          <w:rtl/>
        </w:rPr>
        <w:t>(</w:t>
      </w:r>
      <w:r w:rsidRPr="009162D5">
        <w:rPr>
          <w:rStyle w:val="Char3"/>
          <w:vertAlign w:val="superscript"/>
          <w:rtl/>
        </w:rPr>
        <w:footnoteReference w:id="209"/>
      </w:r>
      <w:r w:rsidRPr="009162D5">
        <w:rPr>
          <w:rStyle w:val="Char3"/>
          <w:rFonts w:hint="cs"/>
          <w:vertAlign w:val="superscript"/>
          <w:rtl/>
        </w:rPr>
        <w:t>)</w:t>
      </w:r>
      <w:r w:rsidRPr="00EB4951">
        <w:rPr>
          <w:rStyle w:val="Char3"/>
          <w:rFonts w:hint="cs"/>
          <w:rtl/>
        </w:rPr>
        <w:t>.</w:t>
      </w:r>
    </w:p>
    <w:p w:rsidR="00E3374E" w:rsidRPr="000F6494" w:rsidRDefault="00F45A7D" w:rsidP="00F409CE">
      <w:pPr>
        <w:pStyle w:val="a1"/>
        <w:rPr>
          <w:rtl/>
        </w:rPr>
      </w:pPr>
      <w:bookmarkStart w:id="70" w:name="_Toc424209911"/>
      <w:r w:rsidRPr="000F6494">
        <w:rPr>
          <w:rFonts w:hint="cs"/>
          <w:rtl/>
        </w:rPr>
        <w:t>بیان هجرت در قرآن</w:t>
      </w:r>
      <w:bookmarkEnd w:id="70"/>
    </w:p>
    <w:p w:rsidR="00F45A7D" w:rsidRPr="00EB4951" w:rsidRDefault="00E006D8" w:rsidP="00FD77E4">
      <w:pPr>
        <w:ind w:firstLine="284"/>
        <w:jc w:val="both"/>
        <w:rPr>
          <w:rStyle w:val="Char3"/>
          <w:rtl/>
        </w:rPr>
      </w:pPr>
      <w:r w:rsidRPr="00EB4951">
        <w:rPr>
          <w:rStyle w:val="Char3"/>
          <w:rFonts w:hint="cs"/>
          <w:rtl/>
        </w:rPr>
        <w:t>هجرت عبارت است از آخرین نقط</w:t>
      </w:r>
      <w:r w:rsidR="00152672">
        <w:rPr>
          <w:rStyle w:val="Char3"/>
          <w:rFonts w:hint="cs"/>
          <w:rtl/>
        </w:rPr>
        <w:t>ۀ</w:t>
      </w:r>
      <w:r w:rsidRPr="00EB4951">
        <w:rPr>
          <w:rStyle w:val="Char3"/>
          <w:rFonts w:hint="cs"/>
          <w:rtl/>
        </w:rPr>
        <w:t xml:space="preserve"> انتهای شدائد و مظالم و آخرین سرحد </w:t>
      </w:r>
      <w:r w:rsidR="001F361A" w:rsidRPr="00EB4951">
        <w:rPr>
          <w:rStyle w:val="Char3"/>
          <w:rFonts w:hint="cs"/>
          <w:rtl/>
        </w:rPr>
        <w:t>دردها</w:t>
      </w:r>
      <w:r w:rsidRPr="00EB4951">
        <w:rPr>
          <w:rStyle w:val="Char3"/>
          <w:rFonts w:hint="cs"/>
          <w:rtl/>
        </w:rPr>
        <w:t xml:space="preserve"> و مصائب که به خاطر خدا به بند</w:t>
      </w:r>
      <w:r w:rsidR="00152672">
        <w:rPr>
          <w:rStyle w:val="Char3"/>
          <w:rFonts w:hint="cs"/>
          <w:rtl/>
        </w:rPr>
        <w:t>ۀ</w:t>
      </w:r>
      <w:r w:rsidRPr="00EB4951">
        <w:rPr>
          <w:rStyle w:val="Char3"/>
          <w:rFonts w:hint="cs"/>
          <w:rtl/>
        </w:rPr>
        <w:t xml:space="preserve"> صادق وارد می‌شود. چون مشرکان مکه در حالت نهایت غیظ و چشم درآمده، و در ابتلأ و آزمایش و جور و جفا، ظلم و ستم، شدت و تنگی، ایذأ و تکلی، تعذیب و عقوبت نسبت به اصحاب کرام اوج گرفتند، و صحاب</w:t>
      </w:r>
      <w:r w:rsidR="00152672">
        <w:rPr>
          <w:rStyle w:val="Char3"/>
          <w:rFonts w:hint="cs"/>
          <w:rtl/>
        </w:rPr>
        <w:t>ۀ</w:t>
      </w:r>
      <w:r w:rsidRPr="00EB4951">
        <w:rPr>
          <w:rStyle w:val="Char3"/>
          <w:rFonts w:hint="cs"/>
          <w:rtl/>
        </w:rPr>
        <w:t xml:space="preserve"> کرام از بس که آن همه را تحمل نموده بودند بالاخر پیمان</w:t>
      </w:r>
      <w:r w:rsidR="00152672">
        <w:rPr>
          <w:rStyle w:val="Char3"/>
          <w:rFonts w:hint="cs"/>
          <w:rtl/>
        </w:rPr>
        <w:t>ۀ</w:t>
      </w:r>
      <w:r w:rsidRPr="00EB4951">
        <w:rPr>
          <w:rStyle w:val="Char3"/>
          <w:rFonts w:hint="cs"/>
          <w:rtl/>
        </w:rPr>
        <w:t xml:space="preserve"> صبرشان لبریز شد، و احساس کردند که در سرزمین مکه نام خدا را بر زبان بردن برایش</w:t>
      </w:r>
      <w:r w:rsidR="001F361A" w:rsidRPr="00EB4951">
        <w:rPr>
          <w:rStyle w:val="Char3"/>
          <w:rFonts w:hint="cs"/>
          <w:rtl/>
        </w:rPr>
        <w:t>ان مشکل شده است یاران رسول الله</w:t>
      </w:r>
      <w:r w:rsidR="001F361A">
        <w:rPr>
          <w:rFonts w:cs="CTraditional Arabic" w:hint="cs"/>
          <w:rtl/>
          <w:lang w:bidi="fa-IR"/>
        </w:rPr>
        <w:t>ص</w:t>
      </w:r>
      <w:r w:rsidRPr="00EB4951">
        <w:rPr>
          <w:rStyle w:val="Char3"/>
          <w:rFonts w:hint="cs"/>
          <w:rtl/>
        </w:rPr>
        <w:t xml:space="preserve"> با اجازه آن حضرت به مدینه طیبه هجرت کردند.</w:t>
      </w:r>
    </w:p>
    <w:p w:rsidR="0060442C" w:rsidRPr="00EB4951" w:rsidRDefault="00CA0D31" w:rsidP="00FD77E4">
      <w:pPr>
        <w:ind w:firstLine="284"/>
        <w:jc w:val="both"/>
        <w:rPr>
          <w:rStyle w:val="Char3"/>
          <w:rtl/>
        </w:rPr>
      </w:pPr>
      <w:r w:rsidRPr="00EB4951">
        <w:rPr>
          <w:rStyle w:val="Char3"/>
          <w:rFonts w:hint="cs"/>
          <w:rtl/>
        </w:rPr>
        <w:t>اهل و عیال، عزیزان</w:t>
      </w:r>
      <w:r w:rsidR="0060442C" w:rsidRPr="00EB4951">
        <w:rPr>
          <w:rStyle w:val="Char3"/>
          <w:rFonts w:hint="cs"/>
          <w:rtl/>
        </w:rPr>
        <w:t xml:space="preserve"> و اقارب، دوست و احباب، مال و ثروت، خانه و کاشانه، و هر متاع عزیز را رها کرده و از وطن، بی‌وطن شدند و محض رضای خداوند متعال و به خاطر دین اسلام هجرت فرمودند.</w:t>
      </w:r>
    </w:p>
    <w:p w:rsidR="0060442C" w:rsidRPr="00EB4951" w:rsidRDefault="0060442C" w:rsidP="00FD77E4">
      <w:pPr>
        <w:ind w:firstLine="284"/>
        <w:jc w:val="both"/>
        <w:rPr>
          <w:rStyle w:val="Char3"/>
          <w:rtl/>
        </w:rPr>
      </w:pPr>
      <w:r w:rsidRPr="00EB4951">
        <w:rPr>
          <w:rStyle w:val="Char3"/>
          <w:rFonts w:hint="cs"/>
          <w:rtl/>
        </w:rPr>
        <w:t>این همان فضل و شرف اختصاصی حضرات مهاجران رضوان الله علیهم اجمعین است که تاریخ بشریت هرگز نمی‌تواند نظیر آن را ارائه دهد، و این بزرگواران هرچند بر این فضل و شرف افتخار کنند بازهم کم است، خداوند ذوالجلال در مقامات متعددی از قرآنکریم این فضل و شرف</w:t>
      </w:r>
      <w:r w:rsidR="003F7909" w:rsidRPr="00EB4951">
        <w:rPr>
          <w:rStyle w:val="Char3"/>
          <w:rFonts w:hint="cs"/>
          <w:rtl/>
        </w:rPr>
        <w:t xml:space="preserve"> حضرات مهاجرین</w:t>
      </w:r>
      <w:r w:rsidR="001F361A">
        <w:rPr>
          <w:rFonts w:cs="CTraditional Arabic" w:hint="cs"/>
          <w:rtl/>
          <w:lang w:bidi="fa-IR"/>
        </w:rPr>
        <w:t>ش</w:t>
      </w:r>
      <w:r w:rsidR="003F7909" w:rsidRPr="00EB4951">
        <w:rPr>
          <w:rStyle w:val="Char3"/>
          <w:rFonts w:hint="cs"/>
          <w:rtl/>
        </w:rPr>
        <w:t xml:space="preserve"> را با کمال تحسین و تعریف و تجلیل ذکر فرموده است.</w:t>
      </w:r>
    </w:p>
    <w:p w:rsidR="003F7909" w:rsidRPr="00EB4951" w:rsidRDefault="003F7909" w:rsidP="00FD77E4">
      <w:pPr>
        <w:ind w:firstLine="284"/>
        <w:jc w:val="both"/>
        <w:rPr>
          <w:rStyle w:val="Char3"/>
          <w:rtl/>
        </w:rPr>
      </w:pPr>
      <w:r w:rsidRPr="00EB4951">
        <w:rPr>
          <w:rStyle w:val="Char3"/>
          <w:rFonts w:hint="cs"/>
          <w:rtl/>
        </w:rPr>
        <w:t>(ما ذیلاً نمونه‌ای از اینگونه آیات را که در</w:t>
      </w:r>
      <w:r w:rsidR="001F5F81" w:rsidRPr="00EB4951">
        <w:rPr>
          <w:rStyle w:val="Char3"/>
          <w:rFonts w:hint="cs"/>
          <w:rtl/>
        </w:rPr>
        <w:t xml:space="preserve"> آن‌ها </w:t>
      </w:r>
      <w:r w:rsidRPr="00EB4951">
        <w:rPr>
          <w:rStyle w:val="Char3"/>
          <w:rFonts w:hint="cs"/>
          <w:rtl/>
        </w:rPr>
        <w:t xml:space="preserve">از مهاجران و هجرت آنان تعریف و قدردانی به عمل آمده است، درج خواهیم کرد </w:t>
      </w:r>
      <w:r>
        <w:rPr>
          <w:rFonts w:cs="Times New Roman" w:hint="cs"/>
          <w:rtl/>
          <w:lang w:bidi="fa-IR"/>
        </w:rPr>
        <w:t>–</w:t>
      </w:r>
      <w:r w:rsidRPr="00EB4951">
        <w:rPr>
          <w:rStyle w:val="Char3"/>
          <w:rFonts w:hint="cs"/>
          <w:rtl/>
        </w:rPr>
        <w:t xml:space="preserve"> مترجم)</w:t>
      </w:r>
    </w:p>
    <w:p w:rsidR="003F7909" w:rsidRPr="00E761CB" w:rsidRDefault="003F7909" w:rsidP="00FD77E4">
      <w:pPr>
        <w:ind w:firstLine="284"/>
        <w:jc w:val="both"/>
        <w:rPr>
          <w:rStyle w:val="Char5"/>
          <w:rtl/>
        </w:rPr>
      </w:pPr>
      <w:r w:rsidRPr="00EB4951">
        <w:rPr>
          <w:rStyle w:val="Char3"/>
          <w:rFonts w:hint="cs"/>
          <w:rtl/>
        </w:rPr>
        <w:t>1-</w:t>
      </w:r>
      <w:r w:rsidR="00872816" w:rsidRPr="00EB4951">
        <w:rPr>
          <w:rStyle w:val="Char3"/>
          <w:rFonts w:hint="cs"/>
          <w:rtl/>
        </w:rPr>
        <w:t xml:space="preserve"> </w:t>
      </w:r>
      <w:r w:rsidR="00872816">
        <w:rPr>
          <w:rFonts w:ascii="Traditional Arabic" w:hAnsi="Traditional Arabic" w:cs="Traditional Arabic"/>
          <w:rtl/>
          <w:lang w:bidi="fa-IR"/>
        </w:rPr>
        <w:t>﴿</w:t>
      </w:r>
      <w:r w:rsidR="00552DEC" w:rsidRPr="00E761CB">
        <w:rPr>
          <w:rStyle w:val="Char5"/>
          <w:rtl/>
        </w:rPr>
        <w:t xml:space="preserve">إِنَّ </w:t>
      </w:r>
      <w:r w:rsidR="00552DEC" w:rsidRPr="00E761CB">
        <w:rPr>
          <w:rStyle w:val="Char5"/>
          <w:rFonts w:hint="cs"/>
          <w:rtl/>
        </w:rPr>
        <w:t>ٱ</w:t>
      </w:r>
      <w:r w:rsidR="00552DEC" w:rsidRPr="00E761CB">
        <w:rPr>
          <w:rStyle w:val="Char5"/>
          <w:rFonts w:hint="eastAsia"/>
          <w:rtl/>
        </w:rPr>
        <w:t>لَّذِينَ</w:t>
      </w:r>
      <w:r w:rsidR="00552DEC" w:rsidRPr="00E761CB">
        <w:rPr>
          <w:rStyle w:val="Char5"/>
          <w:rtl/>
        </w:rPr>
        <w:t xml:space="preserve"> ءَامَنُواْ وَ</w:t>
      </w:r>
      <w:r w:rsidR="00552DEC" w:rsidRPr="00E761CB">
        <w:rPr>
          <w:rStyle w:val="Char5"/>
          <w:rFonts w:hint="cs"/>
          <w:rtl/>
        </w:rPr>
        <w:t>ٱ</w:t>
      </w:r>
      <w:r w:rsidR="00552DEC" w:rsidRPr="00E761CB">
        <w:rPr>
          <w:rStyle w:val="Char5"/>
          <w:rFonts w:hint="eastAsia"/>
          <w:rtl/>
        </w:rPr>
        <w:t>لَّذِينَ</w:t>
      </w:r>
      <w:r w:rsidR="00552DEC" w:rsidRPr="00E761CB">
        <w:rPr>
          <w:rStyle w:val="Char5"/>
          <w:rtl/>
        </w:rPr>
        <w:t xml:space="preserve"> هَاجَرُواْ وَجَٰهَدُواْ فِي سَبِيلِ </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أُوْلَٰٓئِكَ يَرۡجُونَ رَحۡمَتَ </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وَ</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غَفُورٞ رَّحِيمٞ ٢١٨</w:t>
      </w:r>
      <w:r w:rsidR="00872816">
        <w:rPr>
          <w:rFonts w:ascii="Traditional Arabic" w:hAnsi="Traditional Arabic" w:cs="Traditional Arabic"/>
          <w:rtl/>
          <w:lang w:bidi="fa-IR"/>
        </w:rPr>
        <w:t>﴾</w:t>
      </w:r>
      <w:r w:rsidR="00872816" w:rsidRPr="00EB4951">
        <w:rPr>
          <w:rStyle w:val="Char3"/>
          <w:rFonts w:hint="cs"/>
          <w:rtl/>
        </w:rPr>
        <w:t xml:space="preserve"> </w:t>
      </w:r>
      <w:r w:rsidR="00872816" w:rsidRPr="005876CF">
        <w:rPr>
          <w:rStyle w:val="Char4"/>
          <w:rtl/>
        </w:rPr>
        <w:t>[</w:t>
      </w:r>
      <w:r w:rsidR="00872816" w:rsidRPr="005876CF">
        <w:rPr>
          <w:rStyle w:val="Char4"/>
          <w:rFonts w:hint="cs"/>
          <w:rtl/>
        </w:rPr>
        <w:t>البقرة: 218</w:t>
      </w:r>
      <w:r w:rsidR="00872816" w:rsidRPr="005876CF">
        <w:rPr>
          <w:rStyle w:val="Char4"/>
          <w:rtl/>
        </w:rPr>
        <w:t>]</w:t>
      </w:r>
      <w:r w:rsidR="00872816" w:rsidRPr="005876CF">
        <w:rPr>
          <w:rStyle w:val="Char4"/>
          <w:rFonts w:hint="cs"/>
          <w:rtl/>
        </w:rPr>
        <w:t>.</w:t>
      </w:r>
    </w:p>
    <w:p w:rsidR="003F7909" w:rsidRPr="00EB4951" w:rsidRDefault="003F7909" w:rsidP="00FD77E4">
      <w:pPr>
        <w:ind w:firstLine="284"/>
        <w:jc w:val="both"/>
        <w:rPr>
          <w:rStyle w:val="Char3"/>
          <w:rtl/>
        </w:rPr>
      </w:pPr>
      <w:r>
        <w:rPr>
          <w:rFonts w:cs="Traditional Arabic" w:hint="cs"/>
          <w:rtl/>
          <w:lang w:bidi="fa-IR"/>
        </w:rPr>
        <w:t>«</w:t>
      </w:r>
      <w:r w:rsidRPr="00EB4951">
        <w:rPr>
          <w:rStyle w:val="Char3"/>
          <w:rFonts w:hint="cs"/>
          <w:rtl/>
        </w:rPr>
        <w:t>هرآئینه کسانی که ایمان آورده و در راه خدا هجرت و جهاد کردند، کسانی هستند که امیدوار رحمت خدا هستند و خداوند بخشاینده و مهربان است</w:t>
      </w:r>
      <w:r>
        <w:rPr>
          <w:rFonts w:cs="Traditional Arabic" w:hint="cs"/>
          <w:rtl/>
          <w:lang w:bidi="fa-IR"/>
        </w:rPr>
        <w:t>»</w:t>
      </w:r>
      <w:r w:rsidRPr="00EB4951">
        <w:rPr>
          <w:rStyle w:val="Char3"/>
          <w:rFonts w:hint="cs"/>
          <w:rtl/>
        </w:rPr>
        <w:t>.</w:t>
      </w:r>
    </w:p>
    <w:p w:rsidR="003A274C" w:rsidRPr="00EB4951" w:rsidRDefault="003A274C" w:rsidP="00FD77E4">
      <w:pPr>
        <w:ind w:firstLine="284"/>
        <w:jc w:val="both"/>
        <w:rPr>
          <w:rStyle w:val="Char3"/>
          <w:rtl/>
        </w:rPr>
      </w:pPr>
      <w:r w:rsidRPr="00EB4951">
        <w:rPr>
          <w:rStyle w:val="Char3"/>
          <w:rFonts w:hint="cs"/>
          <w:rtl/>
        </w:rPr>
        <w:t>و از آیه زیر معلوم می‌شود که حضرات مهاجران نه تنها امیدوار رحمت خدا هستند، بلکه</w:t>
      </w:r>
      <w:r w:rsidR="001F5F81" w:rsidRPr="00EB4951">
        <w:rPr>
          <w:rStyle w:val="Char3"/>
          <w:rFonts w:hint="cs"/>
          <w:rtl/>
        </w:rPr>
        <w:t xml:space="preserve"> آن‌ها </w:t>
      </w:r>
      <w:r w:rsidRPr="00EB4951">
        <w:rPr>
          <w:rStyle w:val="Char3"/>
          <w:rFonts w:hint="cs"/>
          <w:rtl/>
        </w:rPr>
        <w:t>مستحق و لایق و شایسته آن نیز می‌باشند و در آخرت بنا به لطف و رحمت الهی در جایگاه و مقامات مخصوصه و مورد پسند خود داخل شده و از رزق حسن بهره می‌برند.</w:t>
      </w:r>
    </w:p>
    <w:p w:rsidR="00A05F26" w:rsidRPr="00E761CB" w:rsidRDefault="00A05F26" w:rsidP="00FD77E4">
      <w:pPr>
        <w:ind w:firstLine="284"/>
        <w:jc w:val="both"/>
        <w:rPr>
          <w:rStyle w:val="Char5"/>
          <w:rtl/>
        </w:rPr>
      </w:pPr>
      <w:r w:rsidRPr="00EB4951">
        <w:rPr>
          <w:rStyle w:val="Char3"/>
          <w:rFonts w:hint="cs"/>
          <w:rtl/>
        </w:rPr>
        <w:t>2-</w:t>
      </w:r>
      <w:r w:rsidR="00872816" w:rsidRPr="00EB4951">
        <w:rPr>
          <w:rStyle w:val="Char3"/>
          <w:rFonts w:hint="cs"/>
          <w:rtl/>
        </w:rPr>
        <w:t xml:space="preserve"> </w:t>
      </w:r>
      <w:r w:rsidR="00872816">
        <w:rPr>
          <w:rFonts w:ascii="Traditional Arabic" w:hAnsi="Traditional Arabic" w:cs="Traditional Arabic"/>
          <w:rtl/>
          <w:lang w:bidi="fa-IR"/>
        </w:rPr>
        <w:t>﴿</w:t>
      </w:r>
      <w:r w:rsidR="00552DEC" w:rsidRPr="00E761CB">
        <w:rPr>
          <w:rStyle w:val="Char5"/>
          <w:rtl/>
        </w:rPr>
        <w:t>وَ</w:t>
      </w:r>
      <w:r w:rsidR="00552DEC" w:rsidRPr="00E761CB">
        <w:rPr>
          <w:rStyle w:val="Char5"/>
          <w:rFonts w:hint="cs"/>
          <w:rtl/>
        </w:rPr>
        <w:t>ٱ</w:t>
      </w:r>
      <w:r w:rsidR="00552DEC" w:rsidRPr="00E761CB">
        <w:rPr>
          <w:rStyle w:val="Char5"/>
          <w:rFonts w:hint="eastAsia"/>
          <w:rtl/>
        </w:rPr>
        <w:t>لَّذِينَ</w:t>
      </w:r>
      <w:r w:rsidR="00552DEC" w:rsidRPr="00E761CB">
        <w:rPr>
          <w:rStyle w:val="Char5"/>
          <w:rtl/>
        </w:rPr>
        <w:t xml:space="preserve"> هَاجَرُواْ فِي سَبِيلِ </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ثُمَّ قُتِلُوٓاْ أَوۡ مَاتُواْ لَيَرۡزُقَنَّهُمُ </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رِزۡقًا حَسَنٗاۚ وَإِنَّ </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لَهُوَ خَيۡرُ </w:t>
      </w:r>
      <w:r w:rsidR="00552DEC" w:rsidRPr="00E761CB">
        <w:rPr>
          <w:rStyle w:val="Char5"/>
          <w:rFonts w:hint="cs"/>
          <w:rtl/>
        </w:rPr>
        <w:t>ٱ</w:t>
      </w:r>
      <w:r w:rsidR="00552DEC" w:rsidRPr="00E761CB">
        <w:rPr>
          <w:rStyle w:val="Char5"/>
          <w:rFonts w:hint="eastAsia"/>
          <w:rtl/>
        </w:rPr>
        <w:t>لرَّٰزِقِينَ</w:t>
      </w:r>
      <w:r w:rsidR="00552DEC" w:rsidRPr="00E761CB">
        <w:rPr>
          <w:rStyle w:val="Char5"/>
          <w:rtl/>
        </w:rPr>
        <w:t xml:space="preserve"> ٥٨ لَيُدۡخِلَنَّهُم مُّدۡخَلٗا يَرۡضَوۡنَهُ</w:t>
      </w:r>
      <w:r w:rsidR="00552DEC" w:rsidRPr="00E761CB">
        <w:rPr>
          <w:rStyle w:val="Char5"/>
          <w:rFonts w:hint="cs"/>
          <w:rtl/>
        </w:rPr>
        <w:t>ۥۚ</w:t>
      </w:r>
      <w:r w:rsidR="00552DEC" w:rsidRPr="00E761CB">
        <w:rPr>
          <w:rStyle w:val="Char5"/>
          <w:rtl/>
        </w:rPr>
        <w:t xml:space="preserve"> وَإِنَّ </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لَعَلِيمٌ حَلِيمٞ ٥٩</w:t>
      </w:r>
      <w:r w:rsidR="00872816">
        <w:rPr>
          <w:rFonts w:ascii="Traditional Arabic" w:hAnsi="Traditional Arabic" w:cs="Traditional Arabic"/>
          <w:rtl/>
          <w:lang w:bidi="fa-IR"/>
        </w:rPr>
        <w:t>﴾</w:t>
      </w:r>
      <w:r w:rsidR="00872816" w:rsidRPr="00EB4951">
        <w:rPr>
          <w:rStyle w:val="Char3"/>
          <w:rFonts w:hint="cs"/>
          <w:rtl/>
        </w:rPr>
        <w:t xml:space="preserve"> </w:t>
      </w:r>
      <w:r w:rsidR="00872816" w:rsidRPr="005876CF">
        <w:rPr>
          <w:rStyle w:val="Char4"/>
          <w:rtl/>
        </w:rPr>
        <w:t>[</w:t>
      </w:r>
      <w:r w:rsidR="00872816" w:rsidRPr="005876CF">
        <w:rPr>
          <w:rStyle w:val="Char4"/>
          <w:rFonts w:hint="cs"/>
          <w:rtl/>
        </w:rPr>
        <w:t>الحج:58-59</w:t>
      </w:r>
      <w:r w:rsidR="00872816" w:rsidRPr="005876CF">
        <w:rPr>
          <w:rStyle w:val="Char4"/>
          <w:rtl/>
        </w:rPr>
        <w:t>]</w:t>
      </w:r>
      <w:r w:rsidR="00872816" w:rsidRPr="005876CF">
        <w:rPr>
          <w:rStyle w:val="Char4"/>
          <w:rFonts w:hint="cs"/>
          <w:rtl/>
        </w:rPr>
        <w:t>.</w:t>
      </w:r>
    </w:p>
    <w:p w:rsidR="00A05F26" w:rsidRPr="00EB4951" w:rsidRDefault="00A05F26" w:rsidP="00FD77E4">
      <w:pPr>
        <w:ind w:firstLine="284"/>
        <w:jc w:val="both"/>
        <w:rPr>
          <w:rStyle w:val="Char3"/>
          <w:rtl/>
        </w:rPr>
      </w:pPr>
      <w:r>
        <w:rPr>
          <w:rFonts w:cs="Traditional Arabic" w:hint="cs"/>
          <w:rtl/>
          <w:lang w:bidi="fa-IR"/>
        </w:rPr>
        <w:t>«</w:t>
      </w:r>
      <w:r w:rsidRPr="00EB4951">
        <w:rPr>
          <w:rStyle w:val="Char3"/>
          <w:rFonts w:hint="cs"/>
          <w:rtl/>
        </w:rPr>
        <w:t>و</w:t>
      </w:r>
      <w:r w:rsidR="00E669C4" w:rsidRPr="00EB4951">
        <w:rPr>
          <w:rStyle w:val="Char3"/>
          <w:rFonts w:hint="cs"/>
          <w:rtl/>
        </w:rPr>
        <w:t xml:space="preserve"> آن‌هائی </w:t>
      </w:r>
      <w:r w:rsidRPr="00EB4951">
        <w:rPr>
          <w:rStyle w:val="Char3"/>
          <w:rFonts w:hint="cs"/>
          <w:rtl/>
        </w:rPr>
        <w:t>که در راه خداوند هجرت نمودند، سپس به شهادت رسیدند یا به موت عادی وفات کردند حتماً خداوند متعال بتهرین انواع رزق را به آنان می‌دهد به تحقیق خداوند بهترین روزی‌رسان است، یقیناً</w:t>
      </w:r>
      <w:r w:rsidR="001F5F81" w:rsidRPr="00EB4951">
        <w:rPr>
          <w:rStyle w:val="Char3"/>
          <w:rFonts w:hint="cs"/>
          <w:rtl/>
        </w:rPr>
        <w:t xml:space="preserve"> آن‌ها </w:t>
      </w:r>
      <w:r w:rsidRPr="00EB4951">
        <w:rPr>
          <w:rStyle w:val="Char3"/>
          <w:rFonts w:hint="cs"/>
          <w:rtl/>
        </w:rPr>
        <w:t>را در جائی که</w:t>
      </w:r>
      <w:r w:rsidR="001F5F81" w:rsidRPr="00EB4951">
        <w:rPr>
          <w:rStyle w:val="Char3"/>
          <w:rFonts w:hint="cs"/>
          <w:rtl/>
        </w:rPr>
        <w:t xml:space="preserve"> آن‌ها </w:t>
      </w:r>
      <w:r w:rsidRPr="00EB4951">
        <w:rPr>
          <w:rStyle w:val="Char3"/>
          <w:rFonts w:hint="cs"/>
          <w:rtl/>
        </w:rPr>
        <w:t>دوست دارند و پسندش می‌کنند داخل می‌کند و همانا خداوند دانا و بردبار است</w:t>
      </w:r>
      <w:r>
        <w:rPr>
          <w:rFonts w:cs="Traditional Arabic" w:hint="cs"/>
          <w:rtl/>
          <w:lang w:bidi="fa-IR"/>
        </w:rPr>
        <w:t>»</w:t>
      </w:r>
      <w:r w:rsidRPr="00EB4951">
        <w:rPr>
          <w:rStyle w:val="Char3"/>
          <w:rFonts w:hint="cs"/>
          <w:rtl/>
        </w:rPr>
        <w:t>.</w:t>
      </w:r>
    </w:p>
    <w:p w:rsidR="00A05F26" w:rsidRPr="00EB4951" w:rsidRDefault="00A05F26" w:rsidP="00FD77E4">
      <w:pPr>
        <w:ind w:firstLine="284"/>
        <w:jc w:val="both"/>
        <w:rPr>
          <w:rStyle w:val="Char3"/>
          <w:rtl/>
        </w:rPr>
      </w:pPr>
      <w:r w:rsidRPr="00EB4951">
        <w:rPr>
          <w:rStyle w:val="Char3"/>
          <w:rFonts w:hint="cs"/>
          <w:rtl/>
        </w:rPr>
        <w:t>حالا باید دید که آن مقام و مدخل پسندیده کدام است تفصیل این اجمال از</w:t>
      </w:r>
      <w:r w:rsidR="001E0B38">
        <w:rPr>
          <w:rStyle w:val="Char3"/>
          <w:rFonts w:hint="cs"/>
          <w:rtl/>
        </w:rPr>
        <w:t xml:space="preserve"> آیۀ </w:t>
      </w:r>
      <w:r w:rsidRPr="00EB4951">
        <w:rPr>
          <w:rStyle w:val="Char3"/>
          <w:rFonts w:hint="cs"/>
          <w:rtl/>
        </w:rPr>
        <w:t>ذیل معلوم خواهد شد.</w:t>
      </w:r>
    </w:p>
    <w:p w:rsidR="00371B88" w:rsidRPr="00E761CB" w:rsidRDefault="00371B88" w:rsidP="00FD77E4">
      <w:pPr>
        <w:ind w:firstLine="284"/>
        <w:jc w:val="both"/>
        <w:rPr>
          <w:rStyle w:val="Char5"/>
          <w:rtl/>
        </w:rPr>
      </w:pPr>
      <w:r w:rsidRPr="00EB4951">
        <w:rPr>
          <w:rStyle w:val="Char3"/>
          <w:rFonts w:hint="cs"/>
          <w:rtl/>
        </w:rPr>
        <w:t>3-</w:t>
      </w:r>
      <w:r w:rsidR="00872816" w:rsidRPr="00EB4951">
        <w:rPr>
          <w:rStyle w:val="Char3"/>
          <w:rFonts w:hint="cs"/>
          <w:rtl/>
        </w:rPr>
        <w:t xml:space="preserve"> </w:t>
      </w:r>
      <w:r w:rsidR="00872816">
        <w:rPr>
          <w:rFonts w:ascii="Traditional Arabic" w:hAnsi="Traditional Arabic" w:cs="Traditional Arabic"/>
          <w:rtl/>
          <w:lang w:bidi="fa-IR"/>
        </w:rPr>
        <w:t>﴿</w:t>
      </w:r>
      <w:r w:rsidR="00552DEC" w:rsidRPr="00E761CB">
        <w:rPr>
          <w:rStyle w:val="Char5"/>
          <w:rFonts w:hint="cs"/>
          <w:rtl/>
        </w:rPr>
        <w:t>ٱ</w:t>
      </w:r>
      <w:r w:rsidR="00552DEC" w:rsidRPr="00E761CB">
        <w:rPr>
          <w:rStyle w:val="Char5"/>
          <w:rFonts w:hint="eastAsia"/>
          <w:rtl/>
        </w:rPr>
        <w:t>لَّذِينَ</w:t>
      </w:r>
      <w:r w:rsidR="00552DEC" w:rsidRPr="00E761CB">
        <w:rPr>
          <w:rStyle w:val="Char5"/>
          <w:rtl/>
        </w:rPr>
        <w:t xml:space="preserve"> ءَامَنُواْ وَهَاجَرُواْ وَجَٰهَدُواْ فِي سَبِيلِ </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بِأَمۡوَٰلِهِمۡ وَأَنفُسِهِمۡ أَعۡظَمُ دَرَجَةً عِندَ </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وَأُوْلَٰٓئِكَ هُمُ </w:t>
      </w:r>
      <w:r w:rsidR="00552DEC" w:rsidRPr="00E761CB">
        <w:rPr>
          <w:rStyle w:val="Char5"/>
          <w:rFonts w:hint="cs"/>
          <w:rtl/>
        </w:rPr>
        <w:t>ٱ</w:t>
      </w:r>
      <w:r w:rsidR="00552DEC" w:rsidRPr="00E761CB">
        <w:rPr>
          <w:rStyle w:val="Char5"/>
          <w:rFonts w:hint="eastAsia"/>
          <w:rtl/>
        </w:rPr>
        <w:t>لۡفَآئِزُونَ</w:t>
      </w:r>
      <w:r w:rsidR="00552DEC" w:rsidRPr="00E761CB">
        <w:rPr>
          <w:rStyle w:val="Char5"/>
          <w:rtl/>
        </w:rPr>
        <w:t xml:space="preserve"> ٢٠ يُبَشِّرُهُمۡ رَبُّهُم بِرَحۡمَةٖ مِّنۡهُ وَرِضۡوَٰنٖ وَجَنَّٰتٖ لَّهُمۡ فِيهَا نَعِيمٞ مُّقِيمٌ ٢١</w:t>
      </w:r>
      <w:r w:rsidR="00552DEC">
        <w:rPr>
          <w:rFonts w:ascii="Traditional Arabic" w:hAnsi="Traditional Arabic" w:cs="Traditional Arabic" w:hint="cs"/>
          <w:rtl/>
          <w:lang w:bidi="fa-IR"/>
        </w:rPr>
        <w:t xml:space="preserve"> </w:t>
      </w:r>
      <w:r w:rsidR="00552DEC" w:rsidRPr="00E761CB">
        <w:rPr>
          <w:rStyle w:val="Char5"/>
          <w:rtl/>
        </w:rPr>
        <w:t xml:space="preserve">خَٰلِدِينَ فِيهَآ أَبَدًاۚ إِنَّ </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عِندَهُ</w:t>
      </w:r>
      <w:r w:rsidR="00552DEC" w:rsidRPr="00E761CB">
        <w:rPr>
          <w:rStyle w:val="Char5"/>
          <w:rFonts w:hint="cs"/>
          <w:rtl/>
        </w:rPr>
        <w:t>ۥٓ</w:t>
      </w:r>
      <w:r w:rsidR="00552DEC" w:rsidRPr="00E761CB">
        <w:rPr>
          <w:rStyle w:val="Char5"/>
          <w:rtl/>
        </w:rPr>
        <w:t xml:space="preserve"> أَجۡرٌ عَظِيمٞ ٢٢</w:t>
      </w:r>
      <w:r w:rsidR="00872816">
        <w:rPr>
          <w:rFonts w:ascii="Traditional Arabic" w:hAnsi="Traditional Arabic" w:cs="Traditional Arabic"/>
          <w:rtl/>
          <w:lang w:bidi="fa-IR"/>
        </w:rPr>
        <w:t>﴾</w:t>
      </w:r>
      <w:r w:rsidR="00872816" w:rsidRPr="00EB4951">
        <w:rPr>
          <w:rStyle w:val="Char3"/>
          <w:rFonts w:hint="cs"/>
          <w:rtl/>
        </w:rPr>
        <w:t xml:space="preserve"> </w:t>
      </w:r>
      <w:r w:rsidR="00872816" w:rsidRPr="005876CF">
        <w:rPr>
          <w:rStyle w:val="Char4"/>
          <w:rtl/>
        </w:rPr>
        <w:t>[</w:t>
      </w:r>
      <w:r w:rsidR="00872816" w:rsidRPr="005876CF">
        <w:rPr>
          <w:rStyle w:val="Char4"/>
          <w:rFonts w:hint="cs"/>
          <w:rtl/>
        </w:rPr>
        <w:t>التوبة: 20-2</w:t>
      </w:r>
      <w:r w:rsidR="00552DEC" w:rsidRPr="005876CF">
        <w:rPr>
          <w:rStyle w:val="Char4"/>
          <w:rFonts w:hint="cs"/>
          <w:rtl/>
        </w:rPr>
        <w:t>2</w:t>
      </w:r>
      <w:r w:rsidR="00872816" w:rsidRPr="005876CF">
        <w:rPr>
          <w:rStyle w:val="Char4"/>
          <w:rtl/>
        </w:rPr>
        <w:t>]</w:t>
      </w:r>
      <w:r w:rsidR="00872816" w:rsidRPr="005876CF">
        <w:rPr>
          <w:rStyle w:val="Char4"/>
          <w:rFonts w:hint="cs"/>
          <w:rtl/>
        </w:rPr>
        <w:t>.</w:t>
      </w:r>
    </w:p>
    <w:p w:rsidR="00371B88" w:rsidRPr="00EB4951" w:rsidRDefault="00371B88" w:rsidP="00FD77E4">
      <w:pPr>
        <w:ind w:firstLine="284"/>
        <w:jc w:val="both"/>
        <w:rPr>
          <w:rStyle w:val="Char3"/>
          <w:rtl/>
        </w:rPr>
      </w:pPr>
      <w:r>
        <w:rPr>
          <w:rFonts w:cs="Traditional Arabic" w:hint="cs"/>
          <w:rtl/>
          <w:lang w:bidi="fa-IR"/>
        </w:rPr>
        <w:t>«</w:t>
      </w:r>
      <w:r w:rsidRPr="00EB4951">
        <w:rPr>
          <w:rStyle w:val="Char3"/>
          <w:rFonts w:hint="cs"/>
          <w:rtl/>
        </w:rPr>
        <w:t>کسانی که ایمان آوردند و هجرت و جهاد کردند در راه خدا با صرف مال و جان خود به اعتبار رتبه و درجه نزد خداوند بزرگتر هستند و همانا هستند گروه کامیابان، خوش خبری می‌دهد به آنان پروردگار آنان در مورد رحمت و رضامندی و خوشنودی خود و در مورد باغ‌های بهشتی که در آن برای آنان نعمت‌های جاودانی موجود است، همیشه و تا ابد در آن نعمت‌ها خواهند ماند، و همانا نزد خداوند مزد بزرگ وجود دارد</w:t>
      </w:r>
      <w:r>
        <w:rPr>
          <w:rFonts w:cs="Traditional Arabic" w:hint="cs"/>
          <w:rtl/>
          <w:lang w:bidi="fa-IR"/>
        </w:rPr>
        <w:t>»</w:t>
      </w:r>
      <w:r w:rsidRPr="00EB4951">
        <w:rPr>
          <w:rStyle w:val="Char3"/>
          <w:rFonts w:hint="cs"/>
          <w:rtl/>
        </w:rPr>
        <w:t>.</w:t>
      </w:r>
    </w:p>
    <w:p w:rsidR="00371B88" w:rsidRPr="00EB4951" w:rsidRDefault="00371B88" w:rsidP="00FD77E4">
      <w:pPr>
        <w:ind w:firstLine="284"/>
        <w:jc w:val="both"/>
        <w:rPr>
          <w:rStyle w:val="Char3"/>
          <w:rtl/>
        </w:rPr>
      </w:pPr>
      <w:r w:rsidRPr="00EB4951">
        <w:rPr>
          <w:rStyle w:val="Char3"/>
          <w:rFonts w:hint="cs"/>
          <w:rtl/>
        </w:rPr>
        <w:t xml:space="preserve">سبحان الله: </w:t>
      </w:r>
      <w:r w:rsidRPr="00E669C4">
        <w:rPr>
          <w:rStyle w:val="Char2"/>
          <w:rFonts w:hint="cs"/>
          <w:rtl/>
        </w:rPr>
        <w:t>«</w:t>
      </w:r>
      <w:r w:rsidR="00B40DAC" w:rsidRPr="00E669C4">
        <w:rPr>
          <w:rStyle w:val="Char2"/>
          <w:rFonts w:hint="eastAsia"/>
          <w:rtl/>
        </w:rPr>
        <w:t>أَعْظَمُ</w:t>
      </w:r>
      <w:r w:rsidR="00B40DAC" w:rsidRPr="00E669C4">
        <w:rPr>
          <w:rStyle w:val="Char2"/>
          <w:rtl/>
        </w:rPr>
        <w:t xml:space="preserve"> </w:t>
      </w:r>
      <w:r w:rsidR="00B40DAC" w:rsidRPr="00E669C4">
        <w:rPr>
          <w:rStyle w:val="Char2"/>
          <w:rFonts w:hint="eastAsia"/>
          <w:rtl/>
        </w:rPr>
        <w:t>دَرَجَةً</w:t>
      </w:r>
      <w:r w:rsidR="00B40DAC" w:rsidRPr="00E669C4">
        <w:rPr>
          <w:rStyle w:val="Char2"/>
          <w:rtl/>
        </w:rPr>
        <w:t xml:space="preserve"> </w:t>
      </w:r>
      <w:r w:rsidR="00B40DAC" w:rsidRPr="00E669C4">
        <w:rPr>
          <w:rStyle w:val="Char2"/>
          <w:rFonts w:hint="eastAsia"/>
          <w:rtl/>
        </w:rPr>
        <w:t>عِنْدَ</w:t>
      </w:r>
      <w:r w:rsidR="00B40DAC" w:rsidRPr="00E669C4">
        <w:rPr>
          <w:rStyle w:val="Char2"/>
          <w:rtl/>
        </w:rPr>
        <w:t xml:space="preserve"> </w:t>
      </w:r>
      <w:r w:rsidR="00B40DAC" w:rsidRPr="00E669C4">
        <w:rPr>
          <w:rStyle w:val="Char2"/>
          <w:rFonts w:hint="eastAsia"/>
          <w:rtl/>
        </w:rPr>
        <w:t>اللَّهِ</w:t>
      </w:r>
      <w:r w:rsidRPr="00E669C4">
        <w:rPr>
          <w:rStyle w:val="Char2"/>
          <w:rFonts w:hint="cs"/>
          <w:rtl/>
        </w:rPr>
        <w:t>»</w:t>
      </w:r>
      <w:r w:rsidRPr="00EB4951">
        <w:rPr>
          <w:rStyle w:val="Char3"/>
          <w:rFonts w:hint="cs"/>
          <w:rtl/>
        </w:rPr>
        <w:t xml:space="preserve"> یعنی بزرگترین رتبه و اعلی‌ترین منزلت به بارگاه خداوند از آن حضرات مهاجرین و مجاهدین فی سبیل الله است، و</w:t>
      </w:r>
      <w:r w:rsidR="001F5F81" w:rsidRPr="00EB4951">
        <w:rPr>
          <w:rStyle w:val="Char3"/>
          <w:rFonts w:hint="cs"/>
          <w:rtl/>
        </w:rPr>
        <w:t xml:space="preserve"> آن‌ها </w:t>
      </w:r>
      <w:r w:rsidRPr="00EB4951">
        <w:rPr>
          <w:rStyle w:val="Char3"/>
          <w:rFonts w:hint="cs"/>
          <w:rtl/>
        </w:rPr>
        <w:t>کامیاب هستند، و خداوند متعال به</w:t>
      </w:r>
      <w:r w:rsidR="001F5F81" w:rsidRPr="00EB4951">
        <w:rPr>
          <w:rStyle w:val="Char3"/>
          <w:rFonts w:hint="cs"/>
          <w:rtl/>
        </w:rPr>
        <w:t xml:space="preserve"> آن‌ها </w:t>
      </w:r>
      <w:r w:rsidRPr="00EB4951">
        <w:rPr>
          <w:rStyle w:val="Char3"/>
          <w:rFonts w:hint="cs"/>
          <w:rtl/>
        </w:rPr>
        <w:t>خوش‌خبری رضامندی و خوشنودی خود را در مقابل اعمال شایسته‌شان می‌دهد، و به</w:t>
      </w:r>
      <w:r w:rsidR="001F5F81" w:rsidRPr="00EB4951">
        <w:rPr>
          <w:rStyle w:val="Char3"/>
          <w:rFonts w:hint="cs"/>
          <w:rtl/>
        </w:rPr>
        <w:t xml:space="preserve"> آن‌ها</w:t>
      </w:r>
      <w:r w:rsidR="0040384D">
        <w:rPr>
          <w:rStyle w:val="Char3"/>
          <w:rFonts w:hint="cs"/>
          <w:rtl/>
        </w:rPr>
        <w:t xml:space="preserve"> وعدۀ </w:t>
      </w:r>
      <w:r w:rsidRPr="00EB4951">
        <w:rPr>
          <w:rStyle w:val="Char3"/>
          <w:rFonts w:hint="cs"/>
          <w:rtl/>
        </w:rPr>
        <w:t>نعمت‌های جاودانی و غیر متناهی بهشت برین را داده خوشحال‌شان می‌کند.</w:t>
      </w:r>
    </w:p>
    <w:p w:rsidR="008F37B3" w:rsidRPr="00E761CB" w:rsidRDefault="000E23E4" w:rsidP="00FD77E4">
      <w:pPr>
        <w:ind w:firstLine="284"/>
        <w:jc w:val="both"/>
        <w:rPr>
          <w:rStyle w:val="Char5"/>
          <w:rtl/>
        </w:rPr>
      </w:pPr>
      <w:r w:rsidRPr="00EB4951">
        <w:rPr>
          <w:rStyle w:val="Char3"/>
          <w:rFonts w:hint="cs"/>
          <w:rtl/>
        </w:rPr>
        <w:t>4-</w:t>
      </w:r>
      <w:r w:rsidR="00872816" w:rsidRPr="00EB4951">
        <w:rPr>
          <w:rStyle w:val="Char3"/>
          <w:rFonts w:hint="cs"/>
          <w:rtl/>
        </w:rPr>
        <w:t xml:space="preserve"> </w:t>
      </w:r>
      <w:r w:rsidR="00872816">
        <w:rPr>
          <w:rFonts w:ascii="Traditional Arabic" w:hAnsi="Traditional Arabic" w:cs="Traditional Arabic"/>
          <w:rtl/>
          <w:lang w:bidi="fa-IR"/>
        </w:rPr>
        <w:t>﴿</w:t>
      </w:r>
      <w:r w:rsidR="00552DEC" w:rsidRPr="00E761CB">
        <w:rPr>
          <w:rStyle w:val="Char5"/>
          <w:rtl/>
        </w:rPr>
        <w:t xml:space="preserve">لِلۡفُقَرَآءِ </w:t>
      </w:r>
      <w:r w:rsidR="00552DEC" w:rsidRPr="00E761CB">
        <w:rPr>
          <w:rStyle w:val="Char5"/>
          <w:rFonts w:hint="cs"/>
          <w:rtl/>
        </w:rPr>
        <w:t>ٱ</w:t>
      </w:r>
      <w:r w:rsidR="00552DEC" w:rsidRPr="00E761CB">
        <w:rPr>
          <w:rStyle w:val="Char5"/>
          <w:rFonts w:hint="eastAsia"/>
          <w:rtl/>
        </w:rPr>
        <w:t>لۡمُهَٰجِرِينَ</w:t>
      </w:r>
      <w:r w:rsidR="00552DEC" w:rsidRPr="00E761CB">
        <w:rPr>
          <w:rStyle w:val="Char5"/>
          <w:rtl/>
        </w:rPr>
        <w:t xml:space="preserve"> </w:t>
      </w:r>
      <w:r w:rsidR="00552DEC" w:rsidRPr="00E761CB">
        <w:rPr>
          <w:rStyle w:val="Char5"/>
          <w:rFonts w:hint="cs"/>
          <w:rtl/>
        </w:rPr>
        <w:t>ٱ</w:t>
      </w:r>
      <w:r w:rsidR="00552DEC" w:rsidRPr="00E761CB">
        <w:rPr>
          <w:rStyle w:val="Char5"/>
          <w:rFonts w:hint="eastAsia"/>
          <w:rtl/>
        </w:rPr>
        <w:t>لَّذِينَ</w:t>
      </w:r>
      <w:r w:rsidR="00552DEC" w:rsidRPr="00E761CB">
        <w:rPr>
          <w:rStyle w:val="Char5"/>
          <w:rtl/>
        </w:rPr>
        <w:t xml:space="preserve"> أُخۡرِجُواْ مِن دِيَٰرِهِمۡ وَأَمۡوَٰلِهِمۡ يَبۡتَغُونَ فَضۡلٗا مِّنَ </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وَرِضۡوَٰنٗا وَيَنصُرُونَ </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وَرَسُولَهُ</w:t>
      </w:r>
      <w:r w:rsidR="00552DEC" w:rsidRPr="00E761CB">
        <w:rPr>
          <w:rStyle w:val="Char5"/>
          <w:rFonts w:hint="cs"/>
          <w:rtl/>
        </w:rPr>
        <w:t>ۥٓۚ</w:t>
      </w:r>
      <w:r w:rsidR="00552DEC" w:rsidRPr="00E761CB">
        <w:rPr>
          <w:rStyle w:val="Char5"/>
          <w:rtl/>
        </w:rPr>
        <w:t xml:space="preserve"> أُوْلَٰٓئِكَ هُمُ </w:t>
      </w:r>
      <w:r w:rsidR="00552DEC" w:rsidRPr="00E761CB">
        <w:rPr>
          <w:rStyle w:val="Char5"/>
          <w:rFonts w:hint="cs"/>
          <w:rtl/>
        </w:rPr>
        <w:t>ٱ</w:t>
      </w:r>
      <w:r w:rsidR="00552DEC" w:rsidRPr="00E761CB">
        <w:rPr>
          <w:rStyle w:val="Char5"/>
          <w:rFonts w:hint="eastAsia"/>
          <w:rtl/>
        </w:rPr>
        <w:t>لصَّٰدِقُونَ</w:t>
      </w:r>
      <w:r w:rsidR="00552DEC" w:rsidRPr="00E761CB">
        <w:rPr>
          <w:rStyle w:val="Char5"/>
          <w:rtl/>
        </w:rPr>
        <w:t xml:space="preserve"> ٨</w:t>
      </w:r>
      <w:r w:rsidR="00872816">
        <w:rPr>
          <w:rFonts w:ascii="Traditional Arabic" w:hAnsi="Traditional Arabic" w:cs="Traditional Arabic"/>
          <w:rtl/>
          <w:lang w:bidi="fa-IR"/>
        </w:rPr>
        <w:t>﴾</w:t>
      </w:r>
      <w:r w:rsidR="00872816" w:rsidRPr="00EB4951">
        <w:rPr>
          <w:rStyle w:val="Char3"/>
          <w:rFonts w:hint="cs"/>
          <w:rtl/>
        </w:rPr>
        <w:t xml:space="preserve"> </w:t>
      </w:r>
      <w:r w:rsidR="00872816" w:rsidRPr="005876CF">
        <w:rPr>
          <w:rStyle w:val="Char4"/>
          <w:rtl/>
        </w:rPr>
        <w:t>[</w:t>
      </w:r>
      <w:r w:rsidR="00872816" w:rsidRPr="005876CF">
        <w:rPr>
          <w:rStyle w:val="Char4"/>
          <w:rFonts w:hint="cs"/>
          <w:rtl/>
        </w:rPr>
        <w:t>الحشر: 8</w:t>
      </w:r>
      <w:r w:rsidR="00872816" w:rsidRPr="005876CF">
        <w:rPr>
          <w:rStyle w:val="Char4"/>
          <w:rtl/>
        </w:rPr>
        <w:t>]</w:t>
      </w:r>
      <w:r w:rsidR="00872816" w:rsidRPr="005876CF">
        <w:rPr>
          <w:rStyle w:val="Char4"/>
          <w:rFonts w:hint="cs"/>
          <w:rtl/>
        </w:rPr>
        <w:t>.</w:t>
      </w:r>
    </w:p>
    <w:p w:rsidR="000E23E4" w:rsidRPr="00EB4951" w:rsidRDefault="000E23E4" w:rsidP="00FD77E4">
      <w:pPr>
        <w:ind w:firstLine="284"/>
        <w:jc w:val="both"/>
        <w:rPr>
          <w:rStyle w:val="Char3"/>
          <w:rtl/>
        </w:rPr>
      </w:pPr>
      <w:r>
        <w:rPr>
          <w:rFonts w:cs="Traditional Arabic" w:hint="cs"/>
          <w:rtl/>
          <w:lang w:bidi="fa-IR"/>
        </w:rPr>
        <w:t>«</w:t>
      </w:r>
      <w:r w:rsidRPr="00EB4951">
        <w:rPr>
          <w:rStyle w:val="Char3"/>
          <w:rFonts w:hint="cs"/>
          <w:rtl/>
        </w:rPr>
        <w:t>(مال غنیمت) به آن دسته از فقرا مهاجران نیز تعلق می‌گیرد که به</w:t>
      </w:r>
      <w:r w:rsidR="00B10C88" w:rsidRPr="00EB4951">
        <w:rPr>
          <w:rStyle w:val="Char3"/>
          <w:rFonts w:hint="cs"/>
          <w:rtl/>
        </w:rPr>
        <w:t xml:space="preserve"> خاطر طلب و تلاش رضای خداوند، و به خاطر طلب فضل و بزرگواری او، و به خاطر نصرت و یاری خدا ور سول از شهرهای خود و از اموال خود بیرون رانده شدند، آنان گروه صادقان و راستان و راستگویان در دعوای ایمان می‌باشند</w:t>
      </w:r>
      <w:r w:rsidR="00B10C88">
        <w:rPr>
          <w:rFonts w:cs="Traditional Arabic" w:hint="cs"/>
          <w:rtl/>
          <w:lang w:bidi="fa-IR"/>
        </w:rPr>
        <w:t>»</w:t>
      </w:r>
      <w:r w:rsidR="00B10C88" w:rsidRPr="00EB4951">
        <w:rPr>
          <w:rStyle w:val="Char3"/>
          <w:rFonts w:hint="cs"/>
          <w:rtl/>
        </w:rPr>
        <w:t>.</w:t>
      </w:r>
    </w:p>
    <w:p w:rsidR="00B10C88" w:rsidRPr="00EB4951" w:rsidRDefault="00B10C88" w:rsidP="00F556DC">
      <w:pPr>
        <w:ind w:firstLine="284"/>
        <w:jc w:val="both"/>
        <w:rPr>
          <w:rStyle w:val="Char3"/>
          <w:rtl/>
        </w:rPr>
      </w:pPr>
      <w:r w:rsidRPr="00EB4951">
        <w:rPr>
          <w:rStyle w:val="Char3"/>
          <w:rFonts w:hint="cs"/>
          <w:rtl/>
        </w:rPr>
        <w:t>از این آیه مبرهن و واضح شد که حضرات مهاجران رضوان الله علیهم اجمعین، نه فقط از خانه‌ها اخراج شده بودند، بلکه از اموال و املاک نیز محروم کرده شدند، لذا این زعم گمان باطلی است که تصور شود شاید آنان به منظور طلب مال و احراز مقام و پست متحمل این</w:t>
      </w:r>
      <w:r w:rsidR="00F556DC">
        <w:rPr>
          <w:rStyle w:val="Char3"/>
          <w:rFonts w:hint="eastAsia"/>
          <w:rtl/>
        </w:rPr>
        <w:t>‌</w:t>
      </w:r>
      <w:r w:rsidRPr="00EB4951">
        <w:rPr>
          <w:rStyle w:val="Char3"/>
          <w:rFonts w:hint="cs"/>
          <w:rtl/>
        </w:rPr>
        <w:t>چنین مصائب گشتند، زیرا</w:t>
      </w:r>
      <w:r w:rsidR="001F5F81" w:rsidRPr="00EB4951">
        <w:rPr>
          <w:rStyle w:val="Char3"/>
          <w:rFonts w:hint="cs"/>
          <w:rtl/>
        </w:rPr>
        <w:t xml:space="preserve"> آن‌ها </w:t>
      </w:r>
      <w:r w:rsidRPr="00EB4951">
        <w:rPr>
          <w:rStyle w:val="Char3"/>
          <w:rFonts w:hint="cs"/>
          <w:rtl/>
        </w:rPr>
        <w:t>برعکس مال و املاک را رها کرده به راه خدا درآمدند. آری،</w:t>
      </w:r>
      <w:r w:rsidR="001F5F81" w:rsidRPr="00EB4951">
        <w:rPr>
          <w:rStyle w:val="Char3"/>
          <w:rFonts w:hint="cs"/>
          <w:rtl/>
        </w:rPr>
        <w:t xml:space="preserve"> آن‌ها </w:t>
      </w:r>
      <w:r w:rsidRPr="00EB4951">
        <w:rPr>
          <w:rStyle w:val="Char3"/>
          <w:rFonts w:hint="cs"/>
          <w:rtl/>
        </w:rPr>
        <w:t>طالب مال و مقام و پست و شخصیت، آن قدسی صفتان همه چیز خود را رها کرده و هرچیز را نثار نمودند و خدا و رسول او</w:t>
      </w:r>
      <w:r w:rsidR="001F361A">
        <w:rPr>
          <w:rFonts w:cs="CTraditional Arabic" w:hint="cs"/>
          <w:rtl/>
          <w:lang w:bidi="fa-IR"/>
        </w:rPr>
        <w:t>ص</w:t>
      </w:r>
      <w:r w:rsidRPr="00EB4951">
        <w:rPr>
          <w:rStyle w:val="Char3"/>
          <w:rFonts w:hint="cs"/>
          <w:rtl/>
        </w:rPr>
        <w:t xml:space="preserve"> را یاری و نصرت نمودند، و در دعوی مسلمانی و ایمان‌داری و دیانت، ایشان صادق و مخلص و پخته هستند </w:t>
      </w:r>
      <w:r>
        <w:rPr>
          <w:rFonts w:cs="Times New Roman" w:hint="cs"/>
          <w:rtl/>
          <w:lang w:bidi="fa-IR"/>
        </w:rPr>
        <w:t>–</w:t>
      </w:r>
      <w:r w:rsidRPr="00EB4951">
        <w:rPr>
          <w:rStyle w:val="Char3"/>
          <w:rFonts w:hint="cs"/>
          <w:rtl/>
        </w:rPr>
        <w:t xml:space="preserve"> کسانی که سعی می‌کنند تا اخلاص و صداقت</w:t>
      </w:r>
      <w:r w:rsidR="001F5F81" w:rsidRPr="00EB4951">
        <w:rPr>
          <w:rStyle w:val="Char3"/>
          <w:rFonts w:hint="cs"/>
          <w:rtl/>
        </w:rPr>
        <w:t xml:space="preserve"> آن‌ها </w:t>
      </w:r>
      <w:r w:rsidRPr="00EB4951">
        <w:rPr>
          <w:rStyle w:val="Char3"/>
          <w:rFonts w:hint="cs"/>
          <w:rtl/>
        </w:rPr>
        <w:t>را داغدار و معیوب جلوه دهند در واقع خود</w:t>
      </w:r>
      <w:r w:rsidR="001F5F81" w:rsidRPr="00EB4951">
        <w:rPr>
          <w:rStyle w:val="Char3"/>
          <w:rFonts w:hint="cs"/>
          <w:rtl/>
        </w:rPr>
        <w:t xml:space="preserve"> آن‌ها </w:t>
      </w:r>
      <w:r w:rsidRPr="00EB4951">
        <w:rPr>
          <w:rStyle w:val="Char3"/>
          <w:rFonts w:hint="cs"/>
          <w:rtl/>
        </w:rPr>
        <w:t>در ایمان و مسلمانی صادق و و دارای خلوص نیستند، بلکه منافق می‌باشند.</w:t>
      </w:r>
    </w:p>
    <w:p w:rsidR="001B1162" w:rsidRPr="00EB4951" w:rsidRDefault="001B1162" w:rsidP="00FD77E4">
      <w:pPr>
        <w:ind w:firstLine="284"/>
        <w:jc w:val="both"/>
        <w:rPr>
          <w:rStyle w:val="Char3"/>
          <w:rtl/>
        </w:rPr>
      </w:pPr>
      <w:r w:rsidRPr="00EB4951">
        <w:rPr>
          <w:rStyle w:val="Char3"/>
          <w:rFonts w:hint="cs"/>
          <w:rtl/>
        </w:rPr>
        <w:t>بی‌ادبی و بی‌باکی از حد گذشته است که آدم منافق از هم</w:t>
      </w:r>
      <w:r w:rsidR="00152672">
        <w:rPr>
          <w:rStyle w:val="Char3"/>
          <w:rFonts w:hint="cs"/>
          <w:rtl/>
        </w:rPr>
        <w:t>ۀ</w:t>
      </w:r>
      <w:r w:rsidRPr="00EB4951">
        <w:rPr>
          <w:rStyle w:val="Char3"/>
          <w:rFonts w:hint="cs"/>
          <w:rtl/>
        </w:rPr>
        <w:t xml:space="preserve"> دنیا صرف نظر می‌کند و فقط در حق کسانی ایراد گرفته و شک و شبه ایجاد می‌نماید و حتی طعنه‌زنی و اعتراض می‌کند که خداوند، عالم الغیب و الشهاده</w:t>
      </w:r>
      <w:r w:rsidR="001F5F81" w:rsidRPr="00EB4951">
        <w:rPr>
          <w:rStyle w:val="Char3"/>
          <w:rFonts w:hint="cs"/>
          <w:rtl/>
        </w:rPr>
        <w:t xml:space="preserve"> آن‌ها </w:t>
      </w:r>
      <w:r w:rsidRPr="00EB4951">
        <w:rPr>
          <w:rStyle w:val="Char3"/>
          <w:rFonts w:hint="cs"/>
          <w:rtl/>
        </w:rPr>
        <w:t>یعنی حضرات مهاجرین را صادق و مخلص گفته است رضی الله عنهم اجمعین.</w:t>
      </w:r>
    </w:p>
    <w:p w:rsidR="001B1162" w:rsidRPr="00EB4951" w:rsidRDefault="001B1162" w:rsidP="00FD77E4">
      <w:pPr>
        <w:ind w:firstLine="284"/>
        <w:jc w:val="both"/>
        <w:rPr>
          <w:rStyle w:val="Char3"/>
          <w:rtl/>
        </w:rPr>
      </w:pPr>
      <w:r w:rsidRPr="00EB4951">
        <w:rPr>
          <w:rStyle w:val="Char3"/>
          <w:rFonts w:hint="cs"/>
          <w:rtl/>
        </w:rPr>
        <w:t>حالا در ذیل همراه با حضرات مهاجران، نگاهی به مقام رفیع حضرات انصار</w:t>
      </w:r>
      <w:r w:rsidR="001F361A">
        <w:rPr>
          <w:rFonts w:cs="CTraditional Arabic" w:hint="cs"/>
          <w:rtl/>
          <w:lang w:bidi="fa-IR"/>
        </w:rPr>
        <w:t>ش</w:t>
      </w:r>
      <w:r w:rsidRPr="00EB4951">
        <w:rPr>
          <w:rStyle w:val="Char3"/>
          <w:rFonts w:hint="cs"/>
          <w:rtl/>
        </w:rPr>
        <w:t>، یعنی یاران و مددکاران مهاجران بیندازیم که بر نقش قدم‌های حضرات مهاجران</w:t>
      </w:r>
      <w:r w:rsidR="001F361A">
        <w:rPr>
          <w:rFonts w:cs="CTraditional Arabic" w:hint="cs"/>
          <w:rtl/>
          <w:lang w:bidi="fa-IR"/>
        </w:rPr>
        <w:t>ش</w:t>
      </w:r>
      <w:r w:rsidRPr="00EB4951">
        <w:rPr>
          <w:rStyle w:val="Char3"/>
          <w:rFonts w:hint="cs"/>
          <w:rtl/>
        </w:rPr>
        <w:t xml:space="preserve"> رفتار نموده از آنان تبعیت و پیروی نمودند.</w:t>
      </w:r>
    </w:p>
    <w:p w:rsidR="009D1FAE" w:rsidRPr="00E761CB" w:rsidRDefault="00584080" w:rsidP="00FD77E4">
      <w:pPr>
        <w:ind w:firstLine="284"/>
        <w:jc w:val="both"/>
        <w:rPr>
          <w:rStyle w:val="Char5"/>
          <w:rtl/>
        </w:rPr>
      </w:pPr>
      <w:r w:rsidRPr="00EB4951">
        <w:rPr>
          <w:rStyle w:val="Char3"/>
          <w:rFonts w:hint="cs"/>
          <w:rtl/>
        </w:rPr>
        <w:t>5-</w:t>
      </w:r>
      <w:r w:rsidR="00872816" w:rsidRPr="00EB4951">
        <w:rPr>
          <w:rStyle w:val="Char3"/>
          <w:rFonts w:hint="cs"/>
          <w:rtl/>
        </w:rPr>
        <w:t xml:space="preserve"> </w:t>
      </w:r>
      <w:r w:rsidR="00872816">
        <w:rPr>
          <w:rFonts w:ascii="Traditional Arabic" w:hAnsi="Traditional Arabic" w:cs="Traditional Arabic"/>
          <w:rtl/>
          <w:lang w:bidi="fa-IR"/>
        </w:rPr>
        <w:t>﴿</w:t>
      </w:r>
      <w:r w:rsidR="00552DEC" w:rsidRPr="00E761CB">
        <w:rPr>
          <w:rStyle w:val="Char5"/>
          <w:rtl/>
        </w:rPr>
        <w:t>وَ</w:t>
      </w:r>
      <w:r w:rsidR="00552DEC" w:rsidRPr="00E761CB">
        <w:rPr>
          <w:rStyle w:val="Char5"/>
          <w:rFonts w:hint="cs"/>
          <w:rtl/>
        </w:rPr>
        <w:t>ٱ</w:t>
      </w:r>
      <w:r w:rsidR="00552DEC" w:rsidRPr="00E761CB">
        <w:rPr>
          <w:rStyle w:val="Char5"/>
          <w:rFonts w:hint="eastAsia"/>
          <w:rtl/>
        </w:rPr>
        <w:t>لسَّٰبِقُونَ</w:t>
      </w:r>
      <w:r w:rsidR="00552DEC" w:rsidRPr="00E761CB">
        <w:rPr>
          <w:rStyle w:val="Char5"/>
          <w:rtl/>
        </w:rPr>
        <w:t xml:space="preserve"> </w:t>
      </w:r>
      <w:r w:rsidR="00552DEC" w:rsidRPr="00E761CB">
        <w:rPr>
          <w:rStyle w:val="Char5"/>
          <w:rFonts w:hint="cs"/>
          <w:rtl/>
        </w:rPr>
        <w:t>ٱ</w:t>
      </w:r>
      <w:r w:rsidR="00552DEC" w:rsidRPr="00E761CB">
        <w:rPr>
          <w:rStyle w:val="Char5"/>
          <w:rFonts w:hint="eastAsia"/>
          <w:rtl/>
        </w:rPr>
        <w:t>لۡأَوَّلُونَ</w:t>
      </w:r>
      <w:r w:rsidR="00552DEC" w:rsidRPr="00E761CB">
        <w:rPr>
          <w:rStyle w:val="Char5"/>
          <w:rtl/>
        </w:rPr>
        <w:t xml:space="preserve"> مِنَ </w:t>
      </w:r>
      <w:r w:rsidR="00552DEC" w:rsidRPr="00E761CB">
        <w:rPr>
          <w:rStyle w:val="Char5"/>
          <w:rFonts w:hint="cs"/>
          <w:rtl/>
        </w:rPr>
        <w:t>ٱ</w:t>
      </w:r>
      <w:r w:rsidR="00552DEC" w:rsidRPr="00E761CB">
        <w:rPr>
          <w:rStyle w:val="Char5"/>
          <w:rFonts w:hint="eastAsia"/>
          <w:rtl/>
        </w:rPr>
        <w:t>لۡمُهَٰجِرِينَ</w:t>
      </w:r>
      <w:r w:rsidR="00552DEC" w:rsidRPr="00E761CB">
        <w:rPr>
          <w:rStyle w:val="Char5"/>
          <w:rtl/>
        </w:rPr>
        <w:t xml:space="preserve"> وَ</w:t>
      </w:r>
      <w:r w:rsidR="00552DEC" w:rsidRPr="00E761CB">
        <w:rPr>
          <w:rStyle w:val="Char5"/>
          <w:rFonts w:hint="cs"/>
          <w:rtl/>
        </w:rPr>
        <w:t>ٱ</w:t>
      </w:r>
      <w:r w:rsidR="00552DEC" w:rsidRPr="00E761CB">
        <w:rPr>
          <w:rStyle w:val="Char5"/>
          <w:rFonts w:hint="eastAsia"/>
          <w:rtl/>
        </w:rPr>
        <w:t>لۡأَنصَارِ</w:t>
      </w:r>
      <w:r w:rsidR="00552DEC" w:rsidRPr="00E761CB">
        <w:rPr>
          <w:rStyle w:val="Char5"/>
          <w:rtl/>
        </w:rPr>
        <w:t xml:space="preserve"> وَ</w:t>
      </w:r>
      <w:r w:rsidR="00552DEC" w:rsidRPr="00E761CB">
        <w:rPr>
          <w:rStyle w:val="Char5"/>
          <w:rFonts w:hint="cs"/>
          <w:rtl/>
        </w:rPr>
        <w:t>ٱ</w:t>
      </w:r>
      <w:r w:rsidR="00552DEC" w:rsidRPr="00E761CB">
        <w:rPr>
          <w:rStyle w:val="Char5"/>
          <w:rFonts w:hint="eastAsia"/>
          <w:rtl/>
        </w:rPr>
        <w:t>لَّذِينَ</w:t>
      </w:r>
      <w:r w:rsidR="00552DEC" w:rsidRPr="00E761CB">
        <w:rPr>
          <w:rStyle w:val="Char5"/>
          <w:rtl/>
        </w:rPr>
        <w:t xml:space="preserve"> </w:t>
      </w:r>
      <w:r w:rsidR="00552DEC" w:rsidRPr="00E761CB">
        <w:rPr>
          <w:rStyle w:val="Char5"/>
          <w:rFonts w:hint="cs"/>
          <w:rtl/>
        </w:rPr>
        <w:t>ٱ</w:t>
      </w:r>
      <w:r w:rsidR="00552DEC" w:rsidRPr="00E761CB">
        <w:rPr>
          <w:rStyle w:val="Char5"/>
          <w:rFonts w:hint="eastAsia"/>
          <w:rtl/>
        </w:rPr>
        <w:t>تَّبَعُوهُم</w:t>
      </w:r>
      <w:r w:rsidR="00552DEC" w:rsidRPr="00E761CB">
        <w:rPr>
          <w:rStyle w:val="Char5"/>
          <w:rtl/>
        </w:rPr>
        <w:t xml:space="preserve"> بِإِحۡسَٰنٖ رَّضِيَ </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عَنۡهُمۡ وَرَضُواْ عَنۡهُ وَأَعَدَّ لَهُمۡ جَنَّٰتٖ تَجۡرِي تَحۡتَهَا </w:t>
      </w:r>
      <w:r w:rsidR="00552DEC" w:rsidRPr="00E761CB">
        <w:rPr>
          <w:rStyle w:val="Char5"/>
          <w:rFonts w:hint="cs"/>
          <w:rtl/>
        </w:rPr>
        <w:t>ٱ</w:t>
      </w:r>
      <w:r w:rsidR="00552DEC" w:rsidRPr="00E761CB">
        <w:rPr>
          <w:rStyle w:val="Char5"/>
          <w:rFonts w:hint="eastAsia"/>
          <w:rtl/>
        </w:rPr>
        <w:t>لۡأَنۡهَٰرُ</w:t>
      </w:r>
      <w:r w:rsidR="00552DEC" w:rsidRPr="00E761CB">
        <w:rPr>
          <w:rStyle w:val="Char5"/>
          <w:rtl/>
        </w:rPr>
        <w:t xml:space="preserve"> خَٰلِدِينَ فِيهَآ أَبَدٗاۚ ذَٰلِكَ </w:t>
      </w:r>
      <w:r w:rsidR="00552DEC" w:rsidRPr="00E761CB">
        <w:rPr>
          <w:rStyle w:val="Char5"/>
          <w:rFonts w:hint="cs"/>
          <w:rtl/>
        </w:rPr>
        <w:t>ٱ</w:t>
      </w:r>
      <w:r w:rsidR="00552DEC" w:rsidRPr="00E761CB">
        <w:rPr>
          <w:rStyle w:val="Char5"/>
          <w:rFonts w:hint="eastAsia"/>
          <w:rtl/>
        </w:rPr>
        <w:t>لۡفَوۡزُ</w:t>
      </w:r>
      <w:r w:rsidR="00552DEC" w:rsidRPr="00E761CB">
        <w:rPr>
          <w:rStyle w:val="Char5"/>
          <w:rtl/>
        </w:rPr>
        <w:t xml:space="preserve"> </w:t>
      </w:r>
      <w:r w:rsidR="00552DEC" w:rsidRPr="00E761CB">
        <w:rPr>
          <w:rStyle w:val="Char5"/>
          <w:rFonts w:hint="cs"/>
          <w:rtl/>
        </w:rPr>
        <w:t>ٱ</w:t>
      </w:r>
      <w:r w:rsidR="00552DEC" w:rsidRPr="00E761CB">
        <w:rPr>
          <w:rStyle w:val="Char5"/>
          <w:rFonts w:hint="eastAsia"/>
          <w:rtl/>
        </w:rPr>
        <w:t>لۡعَظِيمُ</w:t>
      </w:r>
      <w:r w:rsidR="00552DEC" w:rsidRPr="00E761CB">
        <w:rPr>
          <w:rStyle w:val="Char5"/>
          <w:rtl/>
        </w:rPr>
        <w:t xml:space="preserve"> ١٠٠</w:t>
      </w:r>
      <w:r w:rsidR="00872816">
        <w:rPr>
          <w:rFonts w:ascii="Traditional Arabic" w:hAnsi="Traditional Arabic" w:cs="Traditional Arabic"/>
          <w:rtl/>
          <w:lang w:bidi="fa-IR"/>
        </w:rPr>
        <w:t>﴾</w:t>
      </w:r>
      <w:r w:rsidR="00872816" w:rsidRPr="00EB4951">
        <w:rPr>
          <w:rStyle w:val="Char3"/>
          <w:rFonts w:hint="cs"/>
          <w:rtl/>
        </w:rPr>
        <w:t xml:space="preserve"> </w:t>
      </w:r>
      <w:r w:rsidR="00872816" w:rsidRPr="005876CF">
        <w:rPr>
          <w:rStyle w:val="Char4"/>
          <w:rtl/>
        </w:rPr>
        <w:t>[</w:t>
      </w:r>
      <w:r w:rsidR="00872816" w:rsidRPr="005876CF">
        <w:rPr>
          <w:rStyle w:val="Char4"/>
          <w:rFonts w:hint="cs"/>
          <w:rtl/>
        </w:rPr>
        <w:t>التوبة: 100</w:t>
      </w:r>
      <w:r w:rsidR="00872816" w:rsidRPr="005876CF">
        <w:rPr>
          <w:rStyle w:val="Char4"/>
          <w:rtl/>
        </w:rPr>
        <w:t>]</w:t>
      </w:r>
      <w:r w:rsidR="00872816" w:rsidRPr="005876CF">
        <w:rPr>
          <w:rStyle w:val="Char4"/>
          <w:rFonts w:hint="cs"/>
          <w:rtl/>
        </w:rPr>
        <w:t>.</w:t>
      </w:r>
    </w:p>
    <w:p w:rsidR="00FF669B" w:rsidRPr="00EB4951" w:rsidRDefault="00FF669B" w:rsidP="00FD77E4">
      <w:pPr>
        <w:ind w:firstLine="284"/>
        <w:jc w:val="both"/>
        <w:rPr>
          <w:rStyle w:val="Char3"/>
          <w:rtl/>
        </w:rPr>
      </w:pPr>
      <w:r>
        <w:rPr>
          <w:rFonts w:cs="Traditional Arabic" w:hint="cs"/>
          <w:rtl/>
          <w:lang w:bidi="fa-IR"/>
        </w:rPr>
        <w:t>«</w:t>
      </w:r>
      <w:r w:rsidR="00CA0D31" w:rsidRPr="00EB4951">
        <w:rPr>
          <w:rStyle w:val="Char3"/>
          <w:rFonts w:hint="cs"/>
          <w:rtl/>
        </w:rPr>
        <w:t>و آن مهاجران و انصاری که در ایمان</w:t>
      </w:r>
      <w:r w:rsidR="00CA0D31" w:rsidRPr="00CA0D31">
        <w:rPr>
          <w:rFonts w:cs="Times New Roman" w:hint="cs"/>
          <w:rtl/>
          <w:lang w:bidi="fa-IR"/>
        </w:rPr>
        <w:t>‌</w:t>
      </w:r>
      <w:r w:rsidR="00CA0D31" w:rsidRPr="00EB4951">
        <w:rPr>
          <w:rStyle w:val="Char3"/>
          <w:rFonts w:hint="cs"/>
          <w:rtl/>
        </w:rPr>
        <w:t>آوردن از همه پیشی و سبقت گرفتند و (از بقیه امت) کسانی که به خوبی پیروی</w:t>
      </w:r>
      <w:r w:rsidR="001F5F81" w:rsidRPr="00EB4951">
        <w:rPr>
          <w:rStyle w:val="Char3"/>
          <w:rFonts w:hint="cs"/>
          <w:rtl/>
        </w:rPr>
        <w:t xml:space="preserve"> آن‌ها </w:t>
      </w:r>
      <w:r w:rsidR="00CA0D31" w:rsidRPr="00EB4951">
        <w:rPr>
          <w:rStyle w:val="Char3"/>
          <w:rFonts w:hint="cs"/>
          <w:rtl/>
        </w:rPr>
        <w:t>را کردند، خداوند از آن همه راضی شده است و</w:t>
      </w:r>
      <w:r w:rsidR="001F5F81" w:rsidRPr="00EB4951">
        <w:rPr>
          <w:rStyle w:val="Char3"/>
          <w:rFonts w:hint="cs"/>
          <w:rtl/>
        </w:rPr>
        <w:t xml:space="preserve"> آن‌ها </w:t>
      </w:r>
      <w:r w:rsidR="00CA0D31" w:rsidRPr="00EB4951">
        <w:rPr>
          <w:rStyle w:val="Char3"/>
          <w:rFonts w:hint="cs"/>
          <w:rtl/>
        </w:rPr>
        <w:t>نیز از خداوند راضی شده</w:t>
      </w:r>
      <w:r w:rsidR="00633D83" w:rsidRPr="00EB4951">
        <w:rPr>
          <w:rStyle w:val="Char3"/>
          <w:rFonts w:hint="cs"/>
          <w:rtl/>
        </w:rPr>
        <w:t xml:space="preserve">‌اند </w:t>
      </w:r>
      <w:r w:rsidR="00CA0D31" w:rsidRPr="00EB4951">
        <w:rPr>
          <w:rStyle w:val="Char3"/>
          <w:rFonts w:hint="cs"/>
          <w:rtl/>
        </w:rPr>
        <w:t>و خداوند برای</w:t>
      </w:r>
      <w:r w:rsidR="001F5F81" w:rsidRPr="00EB4951">
        <w:rPr>
          <w:rStyle w:val="Char3"/>
          <w:rFonts w:hint="cs"/>
          <w:rtl/>
        </w:rPr>
        <w:t xml:space="preserve"> آن‌ها </w:t>
      </w:r>
      <w:r w:rsidR="00CA0D31" w:rsidRPr="00EB4951">
        <w:rPr>
          <w:rStyle w:val="Char3"/>
          <w:rFonts w:hint="cs"/>
          <w:rtl/>
        </w:rPr>
        <w:t>باغ</w:t>
      </w:r>
      <w:r w:rsidR="00CA0D31" w:rsidRPr="00CA0D31">
        <w:rPr>
          <w:rFonts w:cs="Times New Roman" w:hint="cs"/>
          <w:rtl/>
          <w:lang w:bidi="fa-IR"/>
        </w:rPr>
        <w:t>‌</w:t>
      </w:r>
      <w:r w:rsidR="00CA0D31" w:rsidRPr="00EB4951">
        <w:rPr>
          <w:rStyle w:val="Char3"/>
          <w:rFonts w:hint="cs"/>
          <w:rtl/>
        </w:rPr>
        <w:t>های بهشت را که در میان آن نهرها و جوی</w:t>
      </w:r>
      <w:r w:rsidR="00CA0D31" w:rsidRPr="00CA0D31">
        <w:rPr>
          <w:rFonts w:cs="Times New Roman" w:hint="cs"/>
          <w:rtl/>
          <w:lang w:bidi="fa-IR"/>
        </w:rPr>
        <w:t>‌</w:t>
      </w:r>
      <w:r w:rsidR="00CA0D31" w:rsidRPr="00EB4951">
        <w:rPr>
          <w:rStyle w:val="Char3"/>
          <w:rFonts w:hint="cs"/>
          <w:rtl/>
        </w:rPr>
        <w:t>ها جاری است آماده فرموده است،</w:t>
      </w:r>
      <w:r w:rsidR="001F5F81" w:rsidRPr="00EB4951">
        <w:rPr>
          <w:rStyle w:val="Char3"/>
          <w:rFonts w:hint="cs"/>
          <w:rtl/>
        </w:rPr>
        <w:t xml:space="preserve"> آن‌ها </w:t>
      </w:r>
      <w:r w:rsidR="00CA0D31" w:rsidRPr="00EB4951">
        <w:rPr>
          <w:rStyle w:val="Char3"/>
          <w:rFonts w:hint="cs"/>
          <w:rtl/>
        </w:rPr>
        <w:t>همیشه و جاودانه در آن خواهند بود، این کامیابی بزرگی است</w:t>
      </w:r>
      <w:r>
        <w:rPr>
          <w:rFonts w:cs="Traditional Arabic" w:hint="cs"/>
          <w:rtl/>
          <w:lang w:bidi="fa-IR"/>
        </w:rPr>
        <w:t>»</w:t>
      </w:r>
      <w:r w:rsidRPr="00EB4951">
        <w:rPr>
          <w:rStyle w:val="Char3"/>
          <w:rFonts w:hint="cs"/>
          <w:rtl/>
        </w:rPr>
        <w:t>.</w:t>
      </w:r>
    </w:p>
    <w:p w:rsidR="000B1AD8" w:rsidRPr="00EB4951" w:rsidRDefault="00784CC1" w:rsidP="005876CF">
      <w:pPr>
        <w:spacing w:line="216" w:lineRule="auto"/>
        <w:ind w:firstLine="284"/>
        <w:jc w:val="both"/>
        <w:rPr>
          <w:rStyle w:val="Char3"/>
          <w:rtl/>
        </w:rPr>
      </w:pPr>
      <w:r w:rsidRPr="00EB4951">
        <w:rPr>
          <w:rStyle w:val="Char3"/>
          <w:rFonts w:hint="cs"/>
          <w:rtl/>
        </w:rPr>
        <w:t>از تدبر در مفهوم</w:t>
      </w:r>
      <w:r w:rsidR="001E0B38">
        <w:rPr>
          <w:rStyle w:val="Char3"/>
          <w:rFonts w:hint="cs"/>
          <w:rtl/>
        </w:rPr>
        <w:t xml:space="preserve"> آیۀ </w:t>
      </w:r>
      <w:r w:rsidRPr="00EB4951">
        <w:rPr>
          <w:rStyle w:val="Char3"/>
          <w:rFonts w:hint="cs"/>
          <w:rtl/>
        </w:rPr>
        <w:t>فوق روشن است که مجد و شرف و فضل حضرات مهاجرین و اعزاز آنان به نقط</w:t>
      </w:r>
      <w:r w:rsidR="00152672">
        <w:rPr>
          <w:rStyle w:val="Char3"/>
          <w:rFonts w:hint="cs"/>
          <w:rtl/>
        </w:rPr>
        <w:t>ۀ</w:t>
      </w:r>
      <w:r w:rsidRPr="00EB4951">
        <w:rPr>
          <w:rStyle w:val="Char3"/>
          <w:rFonts w:hint="cs"/>
          <w:rtl/>
        </w:rPr>
        <w:t xml:space="preserve"> عروج و اوج کمال رسیده است، زیرا می‌فرماید که نه تنها از خود آن</w:t>
      </w:r>
      <w:r w:rsidR="005876CF">
        <w:rPr>
          <w:rStyle w:val="Char3"/>
          <w:rFonts w:hint="eastAsia"/>
          <w:rtl/>
        </w:rPr>
        <w:t>‌</w:t>
      </w:r>
      <w:r w:rsidRPr="00EB4951">
        <w:rPr>
          <w:rStyle w:val="Char3"/>
          <w:rFonts w:hint="cs"/>
          <w:rtl/>
        </w:rPr>
        <w:t>ها، بلکه از انصاری که با</w:t>
      </w:r>
      <w:r w:rsidR="001F5F81" w:rsidRPr="00EB4951">
        <w:rPr>
          <w:rStyle w:val="Char3"/>
          <w:rFonts w:hint="cs"/>
          <w:rtl/>
        </w:rPr>
        <w:t xml:space="preserve"> آن‌ها </w:t>
      </w:r>
      <w:r w:rsidRPr="00EB4951">
        <w:rPr>
          <w:rStyle w:val="Char3"/>
          <w:rFonts w:hint="cs"/>
          <w:rtl/>
        </w:rPr>
        <w:t>مدد و نصرت کردند و از اشخاصی که تا قیامت در دنیا آمده در عقیده و عمل مخلصانه از</w:t>
      </w:r>
      <w:r w:rsidR="001F5F81" w:rsidRPr="00EB4951">
        <w:rPr>
          <w:rStyle w:val="Char3"/>
          <w:rFonts w:hint="cs"/>
          <w:rtl/>
        </w:rPr>
        <w:t xml:space="preserve"> آن‌ها</w:t>
      </w:r>
      <w:r w:rsidR="00045819" w:rsidRPr="00EB4951">
        <w:rPr>
          <w:rStyle w:val="Char3"/>
          <w:rFonts w:hint="cs"/>
          <w:rtl/>
        </w:rPr>
        <w:t xml:space="preserve"> </w:t>
      </w:r>
      <w:r w:rsidRPr="00EB4951">
        <w:rPr>
          <w:rStyle w:val="Char3"/>
          <w:rFonts w:hint="cs"/>
          <w:rtl/>
        </w:rPr>
        <w:t>اتباع و پیروی کنند خداوند متعال راضی و خوشنود است و برای هم</w:t>
      </w:r>
      <w:r w:rsidR="00152672">
        <w:rPr>
          <w:rStyle w:val="Char3"/>
          <w:rFonts w:hint="cs"/>
          <w:rtl/>
        </w:rPr>
        <w:t>ۀ</w:t>
      </w:r>
      <w:r w:rsidRPr="00EB4951">
        <w:rPr>
          <w:rStyle w:val="Char3"/>
          <w:rFonts w:hint="cs"/>
          <w:rtl/>
        </w:rPr>
        <w:t xml:space="preserve"> آنان باغ‌ها آماده و مهیا کرده است. کسانی که از متبعان و پیروان با اخلاص‌شان باشند خداوند از</w:t>
      </w:r>
      <w:r w:rsidR="001F5F81" w:rsidRPr="00EB4951">
        <w:rPr>
          <w:rStyle w:val="Char3"/>
          <w:rFonts w:hint="cs"/>
          <w:rtl/>
        </w:rPr>
        <w:t xml:space="preserve"> آن‌ها </w:t>
      </w:r>
      <w:r w:rsidRPr="00EB4951">
        <w:rPr>
          <w:rStyle w:val="Char3"/>
          <w:rFonts w:hint="cs"/>
          <w:rtl/>
        </w:rPr>
        <w:t>راضی است و از پیروی مخلصانه‌شان بهشت و جنت به انسان می‌رسد، بدیهی است که مقام و منزلت و</w:t>
      </w:r>
      <w:r w:rsidR="00333FF9">
        <w:rPr>
          <w:rStyle w:val="Char3"/>
          <w:rFonts w:hint="cs"/>
          <w:rtl/>
        </w:rPr>
        <w:t xml:space="preserve"> رتبۀ </w:t>
      </w:r>
      <w:r w:rsidRPr="00EB4951">
        <w:rPr>
          <w:rStyle w:val="Char3"/>
          <w:rFonts w:hint="cs"/>
          <w:rtl/>
        </w:rPr>
        <w:t>خود</w:t>
      </w:r>
      <w:r w:rsidR="001F5F81" w:rsidRPr="00EB4951">
        <w:rPr>
          <w:rStyle w:val="Char3"/>
          <w:rFonts w:hint="cs"/>
          <w:rtl/>
        </w:rPr>
        <w:t xml:space="preserve"> آن‌ها </w:t>
      </w:r>
      <w:r w:rsidRPr="00EB4951">
        <w:rPr>
          <w:rStyle w:val="Char3"/>
          <w:rFonts w:hint="cs"/>
          <w:rtl/>
        </w:rPr>
        <w:t>خیلی فراتر و بالاتر خواهد بود.</w:t>
      </w:r>
    </w:p>
    <w:p w:rsidR="00F409CE" w:rsidRPr="00EB4951" w:rsidRDefault="00D04D18" w:rsidP="005876CF">
      <w:pPr>
        <w:jc w:val="center"/>
        <w:rPr>
          <w:rStyle w:val="Char3"/>
          <w:rtl/>
        </w:rPr>
      </w:pPr>
      <w:r w:rsidRPr="00EB4951">
        <w:rPr>
          <w:rStyle w:val="Char3"/>
          <w:rFonts w:hint="cs"/>
          <w:rtl/>
        </w:rPr>
        <w:t>قیاس کن ز گلستان من بهار مرا</w:t>
      </w:r>
    </w:p>
    <w:p w:rsidR="00F409CE" w:rsidRPr="00EB4951" w:rsidRDefault="00F409CE" w:rsidP="00FD77E4">
      <w:pPr>
        <w:jc w:val="both"/>
        <w:rPr>
          <w:rStyle w:val="Char3"/>
          <w:rtl/>
        </w:rPr>
        <w:sectPr w:rsidR="00F409CE" w:rsidRPr="00EB4951" w:rsidSect="00FD1CBB">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D04D18" w:rsidRPr="00C27B62" w:rsidRDefault="00E834F1" w:rsidP="00F409CE">
      <w:pPr>
        <w:pStyle w:val="a"/>
        <w:rPr>
          <w:rtl/>
        </w:rPr>
      </w:pPr>
      <w:bookmarkStart w:id="71" w:name="_Toc424209912"/>
      <w:r w:rsidRPr="00C27B62">
        <w:rPr>
          <w:rFonts w:hint="cs"/>
          <w:rtl/>
        </w:rPr>
        <w:t>فضائل و مناقب حضرات مهاجران</w:t>
      </w:r>
      <w:r w:rsidR="001F361A" w:rsidRPr="009162D5">
        <w:rPr>
          <w:rFonts w:cs="CTraditional Arabic" w:hint="cs"/>
          <w:b/>
          <w:bCs w:val="0"/>
          <w:rtl/>
        </w:rPr>
        <w:t>ش</w:t>
      </w:r>
      <w:bookmarkEnd w:id="71"/>
    </w:p>
    <w:p w:rsidR="00363F25" w:rsidRPr="00EB4951" w:rsidRDefault="0036572C" w:rsidP="00FD77E4">
      <w:pPr>
        <w:ind w:firstLine="284"/>
        <w:jc w:val="both"/>
        <w:rPr>
          <w:rStyle w:val="Char3"/>
          <w:rtl/>
        </w:rPr>
      </w:pPr>
      <w:r w:rsidRPr="00EB4951">
        <w:rPr>
          <w:rStyle w:val="Char3"/>
          <w:rFonts w:hint="cs"/>
          <w:rtl/>
        </w:rPr>
        <w:t>از آیات مندرج</w:t>
      </w:r>
      <w:r w:rsidR="00152672">
        <w:rPr>
          <w:rStyle w:val="Char3"/>
          <w:rFonts w:hint="cs"/>
          <w:rtl/>
        </w:rPr>
        <w:t>ۀ</w:t>
      </w:r>
      <w:r w:rsidRPr="00EB4951">
        <w:rPr>
          <w:rStyle w:val="Char3"/>
          <w:rFonts w:hint="cs"/>
          <w:rtl/>
        </w:rPr>
        <w:t xml:space="preserve"> فوق قرآنی، این فضائل عالیه و اوصاف حمیده که در ذیل درج خواهد شد برای حضرات مهاجران به ثوبت رسیده است:</w:t>
      </w:r>
    </w:p>
    <w:p w:rsidR="0073105C" w:rsidRPr="00EB4951" w:rsidRDefault="0073105C" w:rsidP="00FD77E4">
      <w:pPr>
        <w:ind w:firstLine="284"/>
        <w:jc w:val="both"/>
        <w:rPr>
          <w:rStyle w:val="Char3"/>
          <w:rtl/>
        </w:rPr>
      </w:pPr>
      <w:r w:rsidRPr="00EB4951">
        <w:rPr>
          <w:rStyle w:val="Char3"/>
          <w:rFonts w:hint="cs"/>
          <w:rtl/>
        </w:rPr>
        <w:t>(1) آنان امیدوار رحمت خداوندی می‌باشند.</w:t>
      </w:r>
    </w:p>
    <w:p w:rsidR="0073105C" w:rsidRPr="00EB4951" w:rsidRDefault="0073105C" w:rsidP="00FD77E4">
      <w:pPr>
        <w:ind w:firstLine="284"/>
        <w:jc w:val="both"/>
        <w:rPr>
          <w:rStyle w:val="Char3"/>
          <w:rtl/>
        </w:rPr>
      </w:pPr>
      <w:r w:rsidRPr="00EB4951">
        <w:rPr>
          <w:rStyle w:val="Char3"/>
          <w:rFonts w:hint="cs"/>
          <w:rtl/>
        </w:rPr>
        <w:t>(2)</w:t>
      </w:r>
      <w:r w:rsidR="00E776F9" w:rsidRPr="00EB4951">
        <w:rPr>
          <w:rStyle w:val="Char3"/>
          <w:rFonts w:hint="cs"/>
          <w:rtl/>
        </w:rPr>
        <w:t xml:space="preserve"> هجرت هم</w:t>
      </w:r>
      <w:r w:rsidR="00152672">
        <w:rPr>
          <w:rStyle w:val="Char3"/>
          <w:rFonts w:hint="cs"/>
          <w:rtl/>
        </w:rPr>
        <w:t>ۀ</w:t>
      </w:r>
      <w:r w:rsidR="00E776F9" w:rsidRPr="00EB4951">
        <w:rPr>
          <w:rStyle w:val="Char3"/>
          <w:rFonts w:hint="cs"/>
          <w:rtl/>
        </w:rPr>
        <w:t xml:space="preserve"> آنان بدون استثنا فی سبیل الله، یعنی در راه خدا و به منظور رضای خداوند بود.</w:t>
      </w:r>
    </w:p>
    <w:p w:rsidR="00E776F9" w:rsidRPr="00EB4951" w:rsidRDefault="00E776F9" w:rsidP="00FD77E4">
      <w:pPr>
        <w:ind w:firstLine="284"/>
        <w:jc w:val="both"/>
        <w:rPr>
          <w:rStyle w:val="Char3"/>
          <w:rtl/>
        </w:rPr>
      </w:pPr>
      <w:r w:rsidRPr="00EB4951">
        <w:rPr>
          <w:rStyle w:val="Char3"/>
          <w:rFonts w:hint="cs"/>
          <w:rtl/>
        </w:rPr>
        <w:t>(3) چه آنان که شهید شدند، و چه آن دسته که به موت طبیعی مردند برای هم</w:t>
      </w:r>
      <w:r w:rsidR="00152672">
        <w:rPr>
          <w:rStyle w:val="Char3"/>
          <w:rFonts w:hint="cs"/>
          <w:rtl/>
        </w:rPr>
        <w:t>ۀ</w:t>
      </w:r>
      <w:r w:rsidR="001F5F81" w:rsidRPr="00EB4951">
        <w:rPr>
          <w:rStyle w:val="Char3"/>
          <w:rFonts w:hint="cs"/>
          <w:rtl/>
        </w:rPr>
        <w:t xml:space="preserve"> آن‌ها </w:t>
      </w:r>
      <w:r w:rsidRPr="00EB4951">
        <w:rPr>
          <w:rStyle w:val="Char3"/>
          <w:rFonts w:hint="cs"/>
          <w:rtl/>
        </w:rPr>
        <w:t>خداوند رزق حسن و مقام و منزلت مورد پسند عنایت خواهد فرمود.</w:t>
      </w:r>
    </w:p>
    <w:p w:rsidR="00E776F9" w:rsidRPr="00EB4951" w:rsidRDefault="00E776F9" w:rsidP="00FD77E4">
      <w:pPr>
        <w:ind w:firstLine="284"/>
        <w:jc w:val="both"/>
        <w:rPr>
          <w:rStyle w:val="Char3"/>
          <w:rtl/>
        </w:rPr>
      </w:pPr>
      <w:r w:rsidRPr="00EB4951">
        <w:rPr>
          <w:rStyle w:val="Char3"/>
          <w:rFonts w:hint="cs"/>
          <w:rtl/>
        </w:rPr>
        <w:t>(4) آنان به نزد خداوند متعال دارای «اعظم درجه» یعنی مراتب و منزلت برتر هستند.</w:t>
      </w:r>
    </w:p>
    <w:p w:rsidR="00E776F9" w:rsidRPr="00EB4951" w:rsidRDefault="00E776F9" w:rsidP="00FD77E4">
      <w:pPr>
        <w:ind w:firstLine="284"/>
        <w:jc w:val="both"/>
        <w:rPr>
          <w:rStyle w:val="Char3"/>
          <w:rtl/>
        </w:rPr>
      </w:pPr>
      <w:r w:rsidRPr="00EB4951">
        <w:rPr>
          <w:rStyle w:val="Char3"/>
          <w:rFonts w:hint="cs"/>
          <w:rtl/>
        </w:rPr>
        <w:t>(5) هم</w:t>
      </w:r>
      <w:r w:rsidR="00152672">
        <w:rPr>
          <w:rStyle w:val="Char3"/>
          <w:rFonts w:hint="cs"/>
          <w:rtl/>
        </w:rPr>
        <w:t>ۀ</w:t>
      </w:r>
      <w:r w:rsidR="001F5F81" w:rsidRPr="00EB4951">
        <w:rPr>
          <w:rStyle w:val="Char3"/>
          <w:rFonts w:hint="cs"/>
          <w:rtl/>
        </w:rPr>
        <w:t xml:space="preserve"> آن‌ها </w:t>
      </w:r>
      <w:r w:rsidRPr="00EB4951">
        <w:rPr>
          <w:rStyle w:val="Char3"/>
          <w:rFonts w:hint="cs"/>
          <w:rtl/>
        </w:rPr>
        <w:t>فائز المرام و کامیاب هستند.</w:t>
      </w:r>
    </w:p>
    <w:p w:rsidR="00E776F9" w:rsidRPr="00EB4951" w:rsidRDefault="00E776F9" w:rsidP="00FD77E4">
      <w:pPr>
        <w:ind w:firstLine="284"/>
        <w:jc w:val="both"/>
        <w:rPr>
          <w:rStyle w:val="Char3"/>
          <w:rtl/>
        </w:rPr>
      </w:pPr>
      <w:r w:rsidRPr="00EB4951">
        <w:rPr>
          <w:rStyle w:val="Char3"/>
          <w:rFonts w:hint="cs"/>
          <w:rtl/>
        </w:rPr>
        <w:t>(6) خداوند به آنان وعده و رحمت و رضای خود، و نوید بهشت فنانشدنی و جاودانی را داده است که</w:t>
      </w:r>
      <w:r w:rsidR="001F5F81" w:rsidRPr="00EB4951">
        <w:rPr>
          <w:rStyle w:val="Char3"/>
          <w:rFonts w:hint="cs"/>
          <w:rtl/>
        </w:rPr>
        <w:t xml:space="preserve"> آن‌ها </w:t>
      </w:r>
      <w:r w:rsidRPr="00EB4951">
        <w:rPr>
          <w:rStyle w:val="Char3"/>
          <w:rFonts w:hint="cs"/>
          <w:rtl/>
        </w:rPr>
        <w:t>همیشه در آنجا خواهند بود.</w:t>
      </w:r>
    </w:p>
    <w:p w:rsidR="00AA5F33" w:rsidRPr="00EB4951" w:rsidRDefault="00AA5F33" w:rsidP="00FD77E4">
      <w:pPr>
        <w:ind w:firstLine="284"/>
        <w:jc w:val="both"/>
        <w:rPr>
          <w:rStyle w:val="Char3"/>
          <w:rtl/>
        </w:rPr>
      </w:pPr>
      <w:r w:rsidRPr="00EB4951">
        <w:rPr>
          <w:rStyle w:val="Char3"/>
          <w:rFonts w:hint="cs"/>
          <w:rtl/>
        </w:rPr>
        <w:t>(7)</w:t>
      </w:r>
      <w:r w:rsidR="001F5F81" w:rsidRPr="00EB4951">
        <w:rPr>
          <w:rStyle w:val="Char3"/>
          <w:rFonts w:hint="cs"/>
          <w:rtl/>
        </w:rPr>
        <w:t xml:space="preserve"> آن‌ها </w:t>
      </w:r>
      <w:r w:rsidRPr="00EB4951">
        <w:rPr>
          <w:rStyle w:val="Char3"/>
          <w:rFonts w:hint="cs"/>
          <w:rtl/>
        </w:rPr>
        <w:t>به خاطر خدا نه تنها از ملک و وطن اخرا</w:t>
      </w:r>
      <w:r w:rsidR="001F361A" w:rsidRPr="00EB4951">
        <w:rPr>
          <w:rStyle w:val="Char3"/>
          <w:rFonts w:hint="cs"/>
          <w:rtl/>
        </w:rPr>
        <w:t>ج</w:t>
      </w:r>
      <w:r w:rsidRPr="00EB4951">
        <w:rPr>
          <w:rStyle w:val="Char3"/>
          <w:rFonts w:hint="cs"/>
          <w:rtl/>
        </w:rPr>
        <w:t xml:space="preserve"> گردیدند، حتی از اموال و املاک نیز محروم قرار داده شدند.</w:t>
      </w:r>
    </w:p>
    <w:p w:rsidR="00AA5F33" w:rsidRPr="00EB4951" w:rsidRDefault="00AA5F33" w:rsidP="00FD77E4">
      <w:pPr>
        <w:ind w:firstLine="284"/>
        <w:jc w:val="both"/>
        <w:rPr>
          <w:rStyle w:val="Char3"/>
          <w:rtl/>
        </w:rPr>
      </w:pPr>
      <w:r w:rsidRPr="00EB4951">
        <w:rPr>
          <w:rStyle w:val="Char3"/>
          <w:rFonts w:hint="cs"/>
          <w:rtl/>
        </w:rPr>
        <w:t>(8) هدف</w:t>
      </w:r>
      <w:r w:rsidR="001F5F81" w:rsidRPr="00EB4951">
        <w:rPr>
          <w:rStyle w:val="Char3"/>
          <w:rFonts w:hint="cs"/>
          <w:rtl/>
        </w:rPr>
        <w:t xml:space="preserve"> آن‌ها </w:t>
      </w:r>
      <w:r w:rsidRPr="00EB4951">
        <w:rPr>
          <w:rStyle w:val="Char3"/>
          <w:rFonts w:hint="cs"/>
          <w:rtl/>
        </w:rPr>
        <w:t>از تحمل این همه رنج و بلا صرفاً طلب فضل و کرم الله و رضامندی و خوشنودی او بود.</w:t>
      </w:r>
    </w:p>
    <w:p w:rsidR="00AA5F33" w:rsidRPr="00EB4951" w:rsidRDefault="00AA5F33" w:rsidP="00FD77E4">
      <w:pPr>
        <w:ind w:firstLine="284"/>
        <w:jc w:val="both"/>
        <w:rPr>
          <w:rStyle w:val="Char3"/>
          <w:rtl/>
        </w:rPr>
      </w:pPr>
      <w:r w:rsidRPr="00EB4951">
        <w:rPr>
          <w:rStyle w:val="Char3"/>
          <w:rFonts w:hint="cs"/>
          <w:rtl/>
        </w:rPr>
        <w:t>(9)</w:t>
      </w:r>
      <w:r w:rsidR="001F5F81" w:rsidRPr="00EB4951">
        <w:rPr>
          <w:rStyle w:val="Char3"/>
          <w:rFonts w:hint="cs"/>
          <w:rtl/>
        </w:rPr>
        <w:t xml:space="preserve"> آن‌ها </w:t>
      </w:r>
      <w:r w:rsidRPr="00EB4951">
        <w:rPr>
          <w:rStyle w:val="Char3"/>
          <w:rFonts w:hint="cs"/>
          <w:rtl/>
        </w:rPr>
        <w:t>ناصران و مددکاران الله و رسول الله</w:t>
      </w:r>
      <w:r w:rsidR="001F361A">
        <w:rPr>
          <w:rFonts w:cs="CTraditional Arabic" w:hint="cs"/>
          <w:rtl/>
          <w:lang w:bidi="fa-IR"/>
        </w:rPr>
        <w:t>ص</w:t>
      </w:r>
      <w:r w:rsidRPr="00EB4951">
        <w:rPr>
          <w:rStyle w:val="Char3"/>
          <w:rFonts w:hint="cs"/>
          <w:rtl/>
        </w:rPr>
        <w:t xml:space="preserve"> بودند.</w:t>
      </w:r>
    </w:p>
    <w:p w:rsidR="00AA5F33" w:rsidRPr="00EB4951" w:rsidRDefault="00AA5F33" w:rsidP="00FD77E4">
      <w:pPr>
        <w:ind w:firstLine="284"/>
        <w:jc w:val="both"/>
        <w:rPr>
          <w:rStyle w:val="Char3"/>
          <w:rtl/>
        </w:rPr>
      </w:pPr>
      <w:r w:rsidRPr="00EB4951">
        <w:rPr>
          <w:rStyle w:val="Char3"/>
          <w:rFonts w:hint="cs"/>
          <w:rtl/>
        </w:rPr>
        <w:t>(10) هم</w:t>
      </w:r>
      <w:r w:rsidR="00152672">
        <w:rPr>
          <w:rStyle w:val="Char3"/>
          <w:rFonts w:hint="cs"/>
          <w:rtl/>
        </w:rPr>
        <w:t>ۀ</w:t>
      </w:r>
      <w:r w:rsidR="001F5F81" w:rsidRPr="00EB4951">
        <w:rPr>
          <w:rStyle w:val="Char3"/>
          <w:rFonts w:hint="cs"/>
          <w:rtl/>
        </w:rPr>
        <w:t xml:space="preserve"> آن‌ها </w:t>
      </w:r>
      <w:r w:rsidRPr="00EB4951">
        <w:rPr>
          <w:rStyle w:val="Char3"/>
          <w:rFonts w:hint="cs"/>
          <w:rtl/>
        </w:rPr>
        <w:t>در دین و ایمان مخلص، صادق، و بی‌ریا، و بی‌نفاق بودند.</w:t>
      </w:r>
    </w:p>
    <w:p w:rsidR="00AA5F33" w:rsidRPr="00EB4951" w:rsidRDefault="00AA5F33" w:rsidP="00FD77E4">
      <w:pPr>
        <w:ind w:firstLine="284"/>
        <w:jc w:val="both"/>
        <w:rPr>
          <w:rStyle w:val="Char3"/>
          <w:rtl/>
        </w:rPr>
      </w:pPr>
      <w:r w:rsidRPr="00EB4951">
        <w:rPr>
          <w:rStyle w:val="Char3"/>
          <w:rFonts w:hint="cs"/>
          <w:rtl/>
        </w:rPr>
        <w:t>(11) خداوند از</w:t>
      </w:r>
      <w:r w:rsidR="001F5F81" w:rsidRPr="00EB4951">
        <w:rPr>
          <w:rStyle w:val="Char3"/>
          <w:rFonts w:hint="cs"/>
          <w:rtl/>
        </w:rPr>
        <w:t xml:space="preserve"> آن‌ها </w:t>
      </w:r>
      <w:r w:rsidRPr="00EB4951">
        <w:rPr>
          <w:rStyle w:val="Char3"/>
          <w:rFonts w:hint="cs"/>
          <w:rtl/>
        </w:rPr>
        <w:t>و از پیروان مخلص و از یاوران</w:t>
      </w:r>
      <w:r w:rsidR="001F5F81" w:rsidRPr="00EB4951">
        <w:rPr>
          <w:rStyle w:val="Char3"/>
          <w:rFonts w:hint="cs"/>
          <w:rtl/>
        </w:rPr>
        <w:t xml:space="preserve"> آن‌ها </w:t>
      </w:r>
      <w:r w:rsidRPr="00EB4951">
        <w:rPr>
          <w:rStyle w:val="Char3"/>
          <w:rFonts w:hint="cs"/>
          <w:rtl/>
        </w:rPr>
        <w:t>راضی و خوشنود است و</w:t>
      </w:r>
      <w:r w:rsidR="001F5F81" w:rsidRPr="00EB4951">
        <w:rPr>
          <w:rStyle w:val="Char3"/>
          <w:rFonts w:hint="cs"/>
          <w:rtl/>
        </w:rPr>
        <w:t xml:space="preserve"> آن‌ها </w:t>
      </w:r>
      <w:r w:rsidRPr="00EB4951">
        <w:rPr>
          <w:rStyle w:val="Char3"/>
          <w:rFonts w:hint="cs"/>
          <w:rtl/>
        </w:rPr>
        <w:t>نیز از وی راضی هستند.</w:t>
      </w:r>
    </w:p>
    <w:p w:rsidR="00AA5F33" w:rsidRPr="00EB4951" w:rsidRDefault="00AA5F33" w:rsidP="00FD77E4">
      <w:pPr>
        <w:ind w:firstLine="284"/>
        <w:jc w:val="both"/>
        <w:rPr>
          <w:rStyle w:val="Char3"/>
          <w:rtl/>
        </w:rPr>
      </w:pPr>
      <w:r w:rsidRPr="00EB4951">
        <w:rPr>
          <w:rStyle w:val="Char3"/>
          <w:rFonts w:hint="cs"/>
          <w:rtl/>
        </w:rPr>
        <w:t>(12) خداوند برای هم</w:t>
      </w:r>
      <w:r w:rsidR="00152672">
        <w:rPr>
          <w:rStyle w:val="Char3"/>
          <w:rFonts w:hint="cs"/>
          <w:rtl/>
        </w:rPr>
        <w:t>ۀ</w:t>
      </w:r>
      <w:r w:rsidR="001F5F81" w:rsidRPr="00EB4951">
        <w:rPr>
          <w:rStyle w:val="Char3"/>
          <w:rFonts w:hint="cs"/>
          <w:rtl/>
        </w:rPr>
        <w:t xml:space="preserve"> آن‌ها </w:t>
      </w:r>
      <w:r w:rsidRPr="00EB4951">
        <w:rPr>
          <w:rStyle w:val="Char3"/>
          <w:rFonts w:hint="cs"/>
          <w:rtl/>
        </w:rPr>
        <w:t>باغ‌هائی را که آنان همیشه در</w:t>
      </w:r>
      <w:r w:rsidR="001F5F81" w:rsidRPr="00EB4951">
        <w:rPr>
          <w:rStyle w:val="Char3"/>
          <w:rFonts w:hint="cs"/>
          <w:rtl/>
        </w:rPr>
        <w:t xml:space="preserve"> آن‌ها </w:t>
      </w:r>
      <w:r w:rsidRPr="00EB4951">
        <w:rPr>
          <w:rStyle w:val="Char3"/>
          <w:rFonts w:hint="cs"/>
          <w:rtl/>
        </w:rPr>
        <w:t>زندگی خواهند کرد آماده و مهیا ساخته است.</w:t>
      </w:r>
    </w:p>
    <w:p w:rsidR="00AA5F33" w:rsidRPr="00EB4951" w:rsidRDefault="00AA5F33" w:rsidP="00FD77E4">
      <w:pPr>
        <w:ind w:firstLine="284"/>
        <w:jc w:val="both"/>
        <w:rPr>
          <w:rStyle w:val="Char3"/>
          <w:rtl/>
        </w:rPr>
      </w:pPr>
      <w:r w:rsidRPr="00EB4951">
        <w:rPr>
          <w:rStyle w:val="Char3"/>
          <w:rFonts w:hint="cs"/>
          <w:rtl/>
        </w:rPr>
        <w:t>علاوه از حضرات انبیاء علیهم الصلو</w:t>
      </w:r>
      <w:r w:rsidRPr="00A37A47">
        <w:rPr>
          <w:rStyle w:val="Char3"/>
          <w:rFonts w:hint="cs"/>
          <w:rtl/>
        </w:rPr>
        <w:t>ة</w:t>
      </w:r>
      <w:r w:rsidRPr="00EB4951">
        <w:rPr>
          <w:rStyle w:val="Char3"/>
          <w:rFonts w:hint="cs"/>
          <w:rtl/>
        </w:rPr>
        <w:t xml:space="preserve"> والسلام</w:t>
      </w:r>
      <w:r w:rsidR="0056464F" w:rsidRPr="00EB4951">
        <w:rPr>
          <w:rStyle w:val="Char3"/>
          <w:rFonts w:hint="cs"/>
          <w:rtl/>
        </w:rPr>
        <w:t xml:space="preserve"> در تمام</w:t>
      </w:r>
      <w:r w:rsidR="009007D9">
        <w:rPr>
          <w:rStyle w:val="Char3"/>
          <w:rFonts w:hint="cs"/>
          <w:rtl/>
        </w:rPr>
        <w:t xml:space="preserve"> جامعۀ </w:t>
      </w:r>
      <w:r w:rsidR="0056464F" w:rsidRPr="00EB4951">
        <w:rPr>
          <w:rStyle w:val="Char3"/>
          <w:rFonts w:hint="cs"/>
          <w:rtl/>
        </w:rPr>
        <w:t>انسانیت، دیگر چه کسی است که بتواند با حضرات مهاجران در محاسن و محامد اختصاصی‌شان شریک و سهیم شود یا مثیل و نظیر آنان باشد؟</w:t>
      </w:r>
    </w:p>
    <w:p w:rsidR="0056464F" w:rsidRPr="00EB4951" w:rsidRDefault="0056464F" w:rsidP="00FD77E4">
      <w:pPr>
        <w:ind w:firstLine="284"/>
        <w:jc w:val="both"/>
        <w:rPr>
          <w:rStyle w:val="Char3"/>
          <w:rtl/>
        </w:rPr>
      </w:pPr>
      <w:r w:rsidRPr="00EB4951">
        <w:rPr>
          <w:rStyle w:val="Char3"/>
          <w:rFonts w:hint="cs"/>
          <w:rtl/>
        </w:rPr>
        <w:t>و این امر واقعیت بدون اغراقی است که حضرات مهاجران رضی الله عنهم اجمعین در فضائل و کمالات خود یکتا و منفرد هستند،</w:t>
      </w:r>
      <w:r w:rsidR="001F5F81" w:rsidRPr="00EB4951">
        <w:rPr>
          <w:rStyle w:val="Char3"/>
          <w:rFonts w:hint="cs"/>
          <w:rtl/>
        </w:rPr>
        <w:t xml:space="preserve"> آن‌ها </w:t>
      </w:r>
      <w:r w:rsidRPr="00EB4951">
        <w:rPr>
          <w:rStyle w:val="Char3"/>
          <w:rFonts w:hint="cs"/>
          <w:rtl/>
        </w:rPr>
        <w:t>در راه رضاجوئی الله و در توقع و امید فضل و رحمت او را به خاطر مدد و نصرت خدا و رسول خدا ملک و وطن را ترک داده، از اموال و املاک صرف نظر کردند، و خداوند در ازای آن کامیابی و فلاح هردو جهان و رضامندی و خوشنودی خود را در دار آخرت جنت و نعمت‌های ابدی آن را به</w:t>
      </w:r>
      <w:r w:rsidR="001F5F81" w:rsidRPr="00EB4951">
        <w:rPr>
          <w:rStyle w:val="Char3"/>
          <w:rFonts w:hint="cs"/>
          <w:rtl/>
        </w:rPr>
        <w:t xml:space="preserve"> آن‌ها </w:t>
      </w:r>
      <w:r w:rsidRPr="00EB4951">
        <w:rPr>
          <w:rStyle w:val="Char3"/>
          <w:rFonts w:hint="cs"/>
          <w:rtl/>
        </w:rPr>
        <w:t>عنایت فرمود.</w:t>
      </w:r>
    </w:p>
    <w:p w:rsidR="00D76B05" w:rsidRDefault="00F42B52" w:rsidP="00F409CE">
      <w:pPr>
        <w:pStyle w:val="a1"/>
        <w:rPr>
          <w:rtl/>
        </w:rPr>
      </w:pPr>
      <w:bookmarkStart w:id="72" w:name="_Toc424209913"/>
      <w:r>
        <w:rPr>
          <w:rFonts w:hint="cs"/>
          <w:rtl/>
        </w:rPr>
        <w:t>مقام ارفع و اعلی</w:t>
      </w:r>
      <w:bookmarkEnd w:id="72"/>
    </w:p>
    <w:p w:rsidR="00F42B52" w:rsidRPr="00EB4951" w:rsidRDefault="00BF27D0" w:rsidP="00A65086">
      <w:pPr>
        <w:ind w:firstLine="284"/>
        <w:jc w:val="both"/>
        <w:rPr>
          <w:rStyle w:val="Char3"/>
          <w:rtl/>
        </w:rPr>
      </w:pPr>
      <w:r w:rsidRPr="00EB4951">
        <w:rPr>
          <w:rStyle w:val="Char3"/>
          <w:rFonts w:hint="cs"/>
          <w:rtl/>
        </w:rPr>
        <w:t>و از همه اعلی‌ترین پاداشی که به</w:t>
      </w:r>
      <w:r w:rsidR="001F5F81" w:rsidRPr="00EB4951">
        <w:rPr>
          <w:rStyle w:val="Char3"/>
          <w:rFonts w:hint="cs"/>
          <w:rtl/>
        </w:rPr>
        <w:t xml:space="preserve"> آن‌ها </w:t>
      </w:r>
      <w:r w:rsidRPr="00EB4951">
        <w:rPr>
          <w:rStyle w:val="Char3"/>
          <w:rFonts w:hint="cs"/>
          <w:rtl/>
        </w:rPr>
        <w:t>عنایت فرمود این است که فوز و فلاح و نجات تمام</w:t>
      </w:r>
      <w:r w:rsidR="009007D9">
        <w:rPr>
          <w:rStyle w:val="Char3"/>
          <w:rFonts w:hint="cs"/>
          <w:rtl/>
        </w:rPr>
        <w:t xml:space="preserve"> جامعۀ </w:t>
      </w:r>
      <w:r w:rsidRPr="00EB4951">
        <w:rPr>
          <w:rStyle w:val="Char3"/>
          <w:rFonts w:hint="cs"/>
          <w:rtl/>
        </w:rPr>
        <w:t>بشریت را بعد از</w:t>
      </w:r>
      <w:r w:rsidR="001F5F81" w:rsidRPr="00EB4951">
        <w:rPr>
          <w:rStyle w:val="Char3"/>
          <w:rFonts w:hint="cs"/>
          <w:rtl/>
        </w:rPr>
        <w:t xml:space="preserve"> آن‌ها </w:t>
      </w:r>
      <w:r w:rsidRPr="00EB4951">
        <w:rPr>
          <w:rStyle w:val="Char3"/>
          <w:rFonts w:hint="cs"/>
          <w:rtl/>
        </w:rPr>
        <w:t>تا قیام قایمت با قدم‌های آنان وابسته ساخت، زیرا اعلان فرمود که او از کسانی راضی خواهد شد که از آنان تبعیت کنند و جنت را به کسانی عطا خواهد فرمود که با اخلاص و احسان از آنان تقلید و اتباع به عمل آوردند، یعنی آن بدنصیبانی که از اتباع حضرات مهاجران</w:t>
      </w:r>
      <w:r w:rsidR="001F361A">
        <w:rPr>
          <w:rFonts w:cs="CTraditional Arabic" w:hint="cs"/>
          <w:rtl/>
          <w:lang w:bidi="fa-IR"/>
        </w:rPr>
        <w:t>ش</w:t>
      </w:r>
      <w:r w:rsidRPr="00EB4951">
        <w:rPr>
          <w:rStyle w:val="Char3"/>
          <w:rFonts w:hint="cs"/>
          <w:rtl/>
        </w:rPr>
        <w:t xml:space="preserve"> و از سعادت پیروی</w:t>
      </w:r>
      <w:r w:rsidR="001F5F81" w:rsidRPr="00EB4951">
        <w:rPr>
          <w:rStyle w:val="Char3"/>
          <w:rFonts w:hint="cs"/>
          <w:rtl/>
        </w:rPr>
        <w:t xml:space="preserve"> آن‌ها </w:t>
      </w:r>
      <w:r w:rsidRPr="00EB4951">
        <w:rPr>
          <w:rStyle w:val="Char3"/>
          <w:rFonts w:hint="cs"/>
          <w:rtl/>
        </w:rPr>
        <w:t>محروم شوند،</w:t>
      </w:r>
      <w:r w:rsidR="001F5F81" w:rsidRPr="00EB4951">
        <w:rPr>
          <w:rStyle w:val="Char3"/>
          <w:rFonts w:hint="cs"/>
          <w:rtl/>
        </w:rPr>
        <w:t xml:space="preserve"> آن‌ها </w:t>
      </w:r>
      <w:r w:rsidRPr="00EB4951">
        <w:rPr>
          <w:rStyle w:val="Char3"/>
          <w:rFonts w:hint="cs"/>
          <w:rtl/>
        </w:rPr>
        <w:t>از رضای الهی و از جنت و نعمت‌های جنت نیز محروم هستند، و</w:t>
      </w:r>
      <w:r w:rsidR="004F6ED7" w:rsidRPr="00EB4951">
        <w:rPr>
          <w:rStyle w:val="Char3"/>
          <w:rFonts w:hint="cs"/>
          <w:rtl/>
        </w:rPr>
        <w:t xml:space="preserve"> بهشت برین نصیب چنین کسانی نخواهد شد </w:t>
      </w:r>
      <w:r w:rsidR="004F6ED7">
        <w:rPr>
          <w:rFonts w:cs="Times New Roman" w:hint="cs"/>
          <w:rtl/>
          <w:lang w:bidi="fa-IR"/>
        </w:rPr>
        <w:t>–</w:t>
      </w:r>
      <w:r w:rsidR="004F6ED7" w:rsidRPr="00EB4951">
        <w:rPr>
          <w:rStyle w:val="Char3"/>
          <w:rFonts w:hint="cs"/>
          <w:rtl/>
        </w:rPr>
        <w:t xml:space="preserve"> این رتبه و منزلت و مقام رفیع در واقع جز پیامبران</w:t>
      </w:r>
      <w:r w:rsidR="00A65086">
        <w:rPr>
          <w:rStyle w:val="Char3"/>
          <w:rFonts w:cs="CTraditional Arabic" w:hint="cs"/>
          <w:rtl/>
        </w:rPr>
        <w:t>†</w:t>
      </w:r>
      <w:r w:rsidR="004F6ED7" w:rsidRPr="00EB4951">
        <w:rPr>
          <w:rStyle w:val="Char3"/>
          <w:rFonts w:hint="cs"/>
          <w:rtl/>
        </w:rPr>
        <w:t xml:space="preserve"> نصیب هیچکسی دیگر نشد، و اگر بعد از انبیاء</w:t>
      </w:r>
      <w:r w:rsidR="00A65086">
        <w:rPr>
          <w:rStyle w:val="Char3"/>
          <w:rFonts w:cs="CTraditional Arabic" w:hint="cs"/>
          <w:rtl/>
        </w:rPr>
        <w:t>†</w:t>
      </w:r>
      <w:r w:rsidR="004F6ED7" w:rsidRPr="00EB4951">
        <w:rPr>
          <w:rStyle w:val="Char3"/>
          <w:rFonts w:hint="cs"/>
          <w:rtl/>
        </w:rPr>
        <w:t xml:space="preserve"> این منصب نصیب کسانی شده است</w:t>
      </w:r>
      <w:r w:rsidR="001F5F81" w:rsidRPr="00EB4951">
        <w:rPr>
          <w:rStyle w:val="Char3"/>
          <w:rFonts w:hint="cs"/>
          <w:rtl/>
        </w:rPr>
        <w:t xml:space="preserve"> آن‌ها </w:t>
      </w:r>
      <w:r w:rsidR="004F6ED7" w:rsidRPr="00EB4951">
        <w:rPr>
          <w:rStyle w:val="Char3"/>
          <w:rFonts w:hint="cs"/>
          <w:rtl/>
        </w:rPr>
        <w:t>فقط و منحصراً حضرات صحاب</w:t>
      </w:r>
      <w:r w:rsidR="00152672">
        <w:rPr>
          <w:rStyle w:val="Char3"/>
          <w:rFonts w:hint="cs"/>
          <w:rtl/>
        </w:rPr>
        <w:t>ۀ</w:t>
      </w:r>
      <w:r w:rsidR="004F6ED7" w:rsidRPr="00EB4951">
        <w:rPr>
          <w:rStyle w:val="Char3"/>
          <w:rFonts w:hint="cs"/>
          <w:rtl/>
        </w:rPr>
        <w:t xml:space="preserve"> کرام از مهاجران و انصار هستند و لاغیر. رضی الله عنهم اجمعین.</w:t>
      </w:r>
    </w:p>
    <w:p w:rsidR="00320A50" w:rsidRPr="00244DAD" w:rsidRDefault="00BC61FF" w:rsidP="00FD77E4">
      <w:pPr>
        <w:jc w:val="both"/>
        <w:rPr>
          <w:rStyle w:val="Char3"/>
          <w:b/>
          <w:bCs/>
          <w:rtl/>
        </w:rPr>
      </w:pPr>
      <w:r w:rsidRPr="00244DAD">
        <w:rPr>
          <w:rStyle w:val="Char3"/>
          <w:rFonts w:hint="cs"/>
          <w:b/>
          <w:bCs/>
          <w:sz w:val="26"/>
          <w:szCs w:val="26"/>
          <w:rtl/>
        </w:rPr>
        <w:t>تذکر:</w:t>
      </w:r>
    </w:p>
    <w:p w:rsidR="00BC61FF" w:rsidRPr="00EB4951" w:rsidRDefault="00BC61FF" w:rsidP="00FD77E4">
      <w:pPr>
        <w:ind w:firstLine="284"/>
        <w:jc w:val="both"/>
        <w:rPr>
          <w:rStyle w:val="Char3"/>
          <w:rtl/>
        </w:rPr>
      </w:pPr>
      <w:r w:rsidRPr="00EB4951">
        <w:rPr>
          <w:rStyle w:val="Char3"/>
          <w:rFonts w:hint="cs"/>
          <w:rtl/>
        </w:rPr>
        <w:t>از این بحث بطور نتنیجه استنباط استخراج چند مورد و حقایق را به حسب زیر ملاحظه فرمائید:</w:t>
      </w:r>
    </w:p>
    <w:p w:rsidR="00BC61FF" w:rsidRPr="00E761CB" w:rsidRDefault="00BC61FF" w:rsidP="00FD77E4">
      <w:pPr>
        <w:ind w:firstLine="284"/>
        <w:jc w:val="both"/>
        <w:rPr>
          <w:rStyle w:val="Char5"/>
          <w:rtl/>
        </w:rPr>
      </w:pPr>
      <w:r w:rsidRPr="00EB4951">
        <w:rPr>
          <w:rStyle w:val="Char3"/>
          <w:rFonts w:hint="cs"/>
          <w:rtl/>
        </w:rPr>
        <w:t>(1) این امر بدیهی است که عموماً جهان اسلام به وسیل</w:t>
      </w:r>
      <w:r w:rsidR="00152672">
        <w:rPr>
          <w:rStyle w:val="Char3"/>
          <w:rFonts w:hint="cs"/>
          <w:rtl/>
        </w:rPr>
        <w:t>ۀ</w:t>
      </w:r>
      <w:r w:rsidRPr="00EB4951">
        <w:rPr>
          <w:rStyle w:val="Char3"/>
          <w:rFonts w:hint="cs"/>
          <w:rtl/>
        </w:rPr>
        <w:t xml:space="preserve"> جهاد تحت پرچم اسلام درآمده است، و جهاد بنا به مظلومیت صحاب</w:t>
      </w:r>
      <w:r w:rsidR="00152672">
        <w:rPr>
          <w:rStyle w:val="Char3"/>
          <w:rFonts w:hint="cs"/>
          <w:rtl/>
        </w:rPr>
        <w:t>ۀ</w:t>
      </w:r>
      <w:r w:rsidRPr="00EB4951">
        <w:rPr>
          <w:rStyle w:val="Char3"/>
          <w:rFonts w:hint="cs"/>
          <w:rtl/>
        </w:rPr>
        <w:t xml:space="preserve"> کرام</w:t>
      </w:r>
      <w:r w:rsidR="001F361A">
        <w:rPr>
          <w:rFonts w:cs="CTraditional Arabic" w:hint="cs"/>
          <w:rtl/>
          <w:lang w:bidi="fa-IR"/>
        </w:rPr>
        <w:t>ش</w:t>
      </w:r>
      <w:r w:rsidRPr="00EB4951">
        <w:rPr>
          <w:rStyle w:val="Char3"/>
          <w:rFonts w:hint="cs"/>
          <w:rtl/>
        </w:rPr>
        <w:t xml:space="preserve"> مشروع شده است (و به الفاظ دیگر مشروعیت جهاد مبنی بر مظلومیت صحابه</w:t>
      </w:r>
      <w:r w:rsidR="001F361A">
        <w:rPr>
          <w:rFonts w:cs="CTraditional Arabic" w:hint="cs"/>
          <w:rtl/>
          <w:lang w:bidi="fa-IR"/>
        </w:rPr>
        <w:t>ش</w:t>
      </w:r>
      <w:r w:rsidRPr="00EB4951">
        <w:rPr>
          <w:rStyle w:val="Char3"/>
          <w:rFonts w:hint="cs"/>
          <w:rtl/>
        </w:rPr>
        <w:t xml:space="preserve"> است</w:t>
      </w:r>
      <w:r w:rsidR="00240AA1">
        <w:rPr>
          <w:rStyle w:val="Char3"/>
          <w:rFonts w:hint="cs"/>
          <w:rtl/>
        </w:rPr>
        <w:t xml:space="preserve"> </w:t>
      </w:r>
      <w:r w:rsidR="008A7483">
        <w:rPr>
          <w:rStyle w:val="Char3"/>
          <w:rFonts w:hint="cs"/>
          <w:rtl/>
        </w:rPr>
        <w:t xml:space="preserve">چنان‌که </w:t>
      </w:r>
      <w:r w:rsidRPr="00EB4951">
        <w:rPr>
          <w:rStyle w:val="Char3"/>
          <w:rFonts w:hint="cs"/>
          <w:rtl/>
        </w:rPr>
        <w:t>در این</w:t>
      </w:r>
      <w:r w:rsidR="001E0B38">
        <w:rPr>
          <w:rStyle w:val="Char3"/>
          <w:rFonts w:hint="cs"/>
          <w:rtl/>
        </w:rPr>
        <w:t xml:space="preserve"> آیۀ </w:t>
      </w:r>
      <w:r w:rsidRPr="00EB4951">
        <w:rPr>
          <w:rStyle w:val="Char3"/>
          <w:rFonts w:hint="cs"/>
          <w:rtl/>
        </w:rPr>
        <w:t xml:space="preserve">کریمه به آن تصریح شده است </w:t>
      </w:r>
      <w:r>
        <w:rPr>
          <w:rFonts w:cs="Times New Roman" w:hint="cs"/>
          <w:rtl/>
          <w:lang w:bidi="fa-IR"/>
        </w:rPr>
        <w:t>–</w:t>
      </w:r>
      <w:r w:rsidRPr="00EB4951">
        <w:rPr>
          <w:rStyle w:val="Char3"/>
          <w:rFonts w:hint="cs"/>
          <w:rtl/>
        </w:rPr>
        <w:t xml:space="preserve"> مترجم)</w:t>
      </w:r>
      <w:r w:rsidR="00872816" w:rsidRPr="00EB4951">
        <w:rPr>
          <w:rStyle w:val="Char3"/>
          <w:rFonts w:hint="cs"/>
          <w:rtl/>
        </w:rPr>
        <w:t xml:space="preserve"> </w:t>
      </w:r>
      <w:r w:rsidR="00872816">
        <w:rPr>
          <w:rFonts w:ascii="Traditional Arabic" w:hAnsi="Traditional Arabic" w:cs="Traditional Arabic"/>
          <w:rtl/>
          <w:lang w:bidi="fa-IR"/>
        </w:rPr>
        <w:t>﴿</w:t>
      </w:r>
      <w:r w:rsidR="00552DEC" w:rsidRPr="00E761CB">
        <w:rPr>
          <w:rStyle w:val="Char5"/>
          <w:rtl/>
        </w:rPr>
        <w:t>أُذِنَ لِلَّذِينَ يُقَٰتَلُونَ بِأَنَّهُمۡ ظُلِمُواْۚ</w:t>
      </w:r>
      <w:r w:rsidR="00872816">
        <w:rPr>
          <w:rFonts w:ascii="Traditional Arabic" w:hAnsi="Traditional Arabic" w:cs="Traditional Arabic"/>
          <w:rtl/>
          <w:lang w:bidi="fa-IR"/>
        </w:rPr>
        <w:t>﴾</w:t>
      </w:r>
      <w:r w:rsidRPr="00EB4951">
        <w:rPr>
          <w:rStyle w:val="Char3"/>
          <w:rFonts w:hint="cs"/>
          <w:rtl/>
        </w:rPr>
        <w:t>.</w:t>
      </w:r>
    </w:p>
    <w:p w:rsidR="001C0007" w:rsidRPr="00E761CB" w:rsidRDefault="001C0007" w:rsidP="00FD77E4">
      <w:pPr>
        <w:ind w:firstLine="284"/>
        <w:jc w:val="both"/>
        <w:rPr>
          <w:rStyle w:val="Char5"/>
          <w:rtl/>
        </w:rPr>
      </w:pPr>
      <w:r w:rsidRPr="00EB4951">
        <w:rPr>
          <w:rStyle w:val="Char3"/>
          <w:rFonts w:hint="cs"/>
          <w:rtl/>
        </w:rPr>
        <w:t>(2) رضای خدا و دخول جنت، این هردو امر منحصر است به پیروی مخلصانه و اتباع کامل حضرات مهاجران و انصار، (</w:t>
      </w:r>
      <w:r w:rsidR="008A7483">
        <w:rPr>
          <w:rStyle w:val="Char3"/>
          <w:rFonts w:hint="cs"/>
          <w:rtl/>
        </w:rPr>
        <w:t xml:space="preserve">چنان‌که </w:t>
      </w:r>
      <w:r w:rsidRPr="00EB4951">
        <w:rPr>
          <w:rStyle w:val="Char3"/>
          <w:rFonts w:hint="cs"/>
          <w:rtl/>
        </w:rPr>
        <w:t>در</w:t>
      </w:r>
      <w:r w:rsidR="001E0B38">
        <w:rPr>
          <w:rStyle w:val="Char3"/>
          <w:rFonts w:hint="cs"/>
          <w:rtl/>
        </w:rPr>
        <w:t xml:space="preserve"> آیۀ </w:t>
      </w:r>
      <w:r w:rsidRPr="00EB4951">
        <w:rPr>
          <w:rStyle w:val="Char3"/>
          <w:rFonts w:hint="cs"/>
          <w:rtl/>
        </w:rPr>
        <w:t>کریم</w:t>
      </w:r>
      <w:r w:rsidR="00152672">
        <w:rPr>
          <w:rStyle w:val="Char3"/>
          <w:rFonts w:hint="cs"/>
          <w:rtl/>
        </w:rPr>
        <w:t>ۀ</w:t>
      </w:r>
      <w:r w:rsidRPr="00EB4951">
        <w:rPr>
          <w:rStyle w:val="Char3"/>
          <w:rFonts w:hint="cs"/>
          <w:rtl/>
        </w:rPr>
        <w:t>)</w:t>
      </w:r>
      <w:r w:rsidR="00872816" w:rsidRPr="00EB4951">
        <w:rPr>
          <w:rStyle w:val="Char3"/>
          <w:rFonts w:hint="cs"/>
          <w:rtl/>
        </w:rPr>
        <w:t xml:space="preserve"> </w:t>
      </w:r>
      <w:r w:rsidR="00872816">
        <w:rPr>
          <w:rFonts w:ascii="Traditional Arabic" w:hAnsi="Traditional Arabic" w:cs="Traditional Arabic"/>
          <w:rtl/>
          <w:lang w:bidi="fa-IR"/>
        </w:rPr>
        <w:t>﴿</w:t>
      </w:r>
      <w:r w:rsidR="00552DEC" w:rsidRPr="00E761CB">
        <w:rPr>
          <w:rStyle w:val="Char5"/>
          <w:rtl/>
        </w:rPr>
        <w:t>وَ</w:t>
      </w:r>
      <w:r w:rsidR="00552DEC" w:rsidRPr="00E761CB">
        <w:rPr>
          <w:rStyle w:val="Char5"/>
          <w:rFonts w:hint="cs"/>
          <w:rtl/>
        </w:rPr>
        <w:t>ٱ</w:t>
      </w:r>
      <w:r w:rsidR="00552DEC" w:rsidRPr="00E761CB">
        <w:rPr>
          <w:rStyle w:val="Char5"/>
          <w:rFonts w:hint="eastAsia"/>
          <w:rtl/>
        </w:rPr>
        <w:t>لَّذِينَ</w:t>
      </w:r>
      <w:r w:rsidR="00552DEC" w:rsidRPr="00E761CB">
        <w:rPr>
          <w:rStyle w:val="Char5"/>
          <w:rtl/>
        </w:rPr>
        <w:t xml:space="preserve"> </w:t>
      </w:r>
      <w:r w:rsidR="00552DEC" w:rsidRPr="00E761CB">
        <w:rPr>
          <w:rStyle w:val="Char5"/>
          <w:rFonts w:hint="cs"/>
          <w:rtl/>
        </w:rPr>
        <w:t>ٱ</w:t>
      </w:r>
      <w:r w:rsidR="00552DEC" w:rsidRPr="00E761CB">
        <w:rPr>
          <w:rStyle w:val="Char5"/>
          <w:rFonts w:hint="eastAsia"/>
          <w:rtl/>
        </w:rPr>
        <w:t>تَّبَعُوهُم</w:t>
      </w:r>
      <w:r w:rsidR="00552DEC" w:rsidRPr="00E761CB">
        <w:rPr>
          <w:rStyle w:val="Char5"/>
          <w:rtl/>
        </w:rPr>
        <w:t xml:space="preserve"> بِإِحۡسَٰنٖ</w:t>
      </w:r>
      <w:r w:rsidR="00872816">
        <w:rPr>
          <w:rFonts w:ascii="Traditional Arabic" w:hAnsi="Traditional Arabic" w:cs="Traditional Arabic"/>
          <w:rtl/>
          <w:lang w:bidi="fa-IR"/>
        </w:rPr>
        <w:t>﴾</w:t>
      </w:r>
      <w:r w:rsidRPr="00EB4951">
        <w:rPr>
          <w:rStyle w:val="Char3"/>
          <w:rFonts w:hint="cs"/>
          <w:rtl/>
        </w:rPr>
        <w:t xml:space="preserve"> </w:t>
      </w:r>
      <w:r w:rsidR="004F1D8A" w:rsidRPr="00EB4951">
        <w:rPr>
          <w:rStyle w:val="Char3"/>
          <w:rFonts w:hint="cs"/>
          <w:rtl/>
        </w:rPr>
        <w:t xml:space="preserve">(ذکر شده </w:t>
      </w:r>
      <w:r w:rsidRPr="00EB4951">
        <w:rPr>
          <w:rStyle w:val="Char3"/>
          <w:rFonts w:hint="cs"/>
          <w:rtl/>
        </w:rPr>
        <w:t>است).</w:t>
      </w:r>
    </w:p>
    <w:p w:rsidR="00A91775" w:rsidRPr="00E761CB" w:rsidRDefault="00A91775" w:rsidP="001714A2">
      <w:pPr>
        <w:ind w:firstLine="284"/>
        <w:jc w:val="both"/>
        <w:rPr>
          <w:rStyle w:val="Char5"/>
          <w:rtl/>
        </w:rPr>
      </w:pPr>
      <w:r w:rsidRPr="00EB4951">
        <w:rPr>
          <w:rStyle w:val="Char3"/>
          <w:rFonts w:hint="cs"/>
          <w:rtl/>
        </w:rPr>
        <w:t>(3) و همانند جهاد بنیاد و اساس هجرت هم بر پای</w:t>
      </w:r>
      <w:r w:rsidR="001714A2">
        <w:rPr>
          <w:rStyle w:val="Char3"/>
          <w:rFonts w:hint="cs"/>
          <w:rtl/>
        </w:rPr>
        <w:t>ۀ</w:t>
      </w:r>
      <w:r w:rsidRPr="00EB4951">
        <w:rPr>
          <w:rStyle w:val="Char3"/>
          <w:rFonts w:hint="cs"/>
          <w:rtl/>
        </w:rPr>
        <w:t xml:space="preserve"> مظلومیت و جفاکشی صحابه کرام قائم و استوار است (</w:t>
      </w:r>
      <w:r w:rsidR="008A7483">
        <w:rPr>
          <w:rStyle w:val="Char3"/>
          <w:rFonts w:hint="cs"/>
          <w:rtl/>
        </w:rPr>
        <w:t xml:space="preserve">چنان‌که </w:t>
      </w:r>
      <w:r w:rsidRPr="00EB4951">
        <w:rPr>
          <w:rStyle w:val="Char3"/>
          <w:rFonts w:hint="cs"/>
          <w:rtl/>
        </w:rPr>
        <w:t>در این آیه می‌فرماید)</w:t>
      </w:r>
      <w:r w:rsidR="00872816" w:rsidRPr="00EB4951">
        <w:rPr>
          <w:rStyle w:val="Char3"/>
          <w:rFonts w:hint="cs"/>
          <w:rtl/>
        </w:rPr>
        <w:t xml:space="preserve"> </w:t>
      </w:r>
      <w:r w:rsidR="00872816">
        <w:rPr>
          <w:rFonts w:ascii="Traditional Arabic" w:hAnsi="Traditional Arabic" w:cs="Traditional Arabic"/>
          <w:rtl/>
          <w:lang w:bidi="fa-IR"/>
        </w:rPr>
        <w:t>﴿</w:t>
      </w:r>
      <w:r w:rsidR="00552DEC" w:rsidRPr="00E761CB">
        <w:rPr>
          <w:rStyle w:val="Char5"/>
          <w:rtl/>
        </w:rPr>
        <w:t>وَ</w:t>
      </w:r>
      <w:r w:rsidR="00552DEC" w:rsidRPr="00E761CB">
        <w:rPr>
          <w:rStyle w:val="Char5"/>
          <w:rFonts w:hint="cs"/>
          <w:rtl/>
        </w:rPr>
        <w:t>ٱ</w:t>
      </w:r>
      <w:r w:rsidR="00552DEC" w:rsidRPr="00E761CB">
        <w:rPr>
          <w:rStyle w:val="Char5"/>
          <w:rFonts w:hint="eastAsia"/>
          <w:rtl/>
        </w:rPr>
        <w:t>لَّذِينَ</w:t>
      </w:r>
      <w:r w:rsidR="00552DEC" w:rsidRPr="00E761CB">
        <w:rPr>
          <w:rStyle w:val="Char5"/>
          <w:rtl/>
        </w:rPr>
        <w:t xml:space="preserve"> هَاجَرُواْ فِي </w:t>
      </w:r>
      <w:r w:rsidR="00552DEC" w:rsidRPr="00E761CB">
        <w:rPr>
          <w:rStyle w:val="Char5"/>
          <w:rFonts w:hint="cs"/>
          <w:rtl/>
        </w:rPr>
        <w:t>ٱ</w:t>
      </w:r>
      <w:r w:rsidR="00552DEC" w:rsidRPr="00E761CB">
        <w:rPr>
          <w:rStyle w:val="Char5"/>
          <w:rFonts w:hint="eastAsia"/>
          <w:rtl/>
        </w:rPr>
        <w:t>للَّهِ</w:t>
      </w:r>
      <w:r w:rsidR="00552DEC" w:rsidRPr="00E761CB">
        <w:rPr>
          <w:rStyle w:val="Char5"/>
          <w:rtl/>
        </w:rPr>
        <w:t xml:space="preserve"> مِنۢ بَعۡدِ مَا ظُلِمُواْ</w:t>
      </w:r>
      <w:r w:rsidR="00872816">
        <w:rPr>
          <w:rFonts w:ascii="Traditional Arabic" w:hAnsi="Traditional Arabic" w:cs="Traditional Arabic"/>
          <w:rtl/>
          <w:lang w:bidi="fa-IR"/>
        </w:rPr>
        <w:t>﴾</w:t>
      </w:r>
      <w:r w:rsidRPr="00EB4951">
        <w:rPr>
          <w:rStyle w:val="Char3"/>
          <w:rFonts w:hint="cs"/>
          <w:rtl/>
        </w:rPr>
        <w:t>.</w:t>
      </w:r>
    </w:p>
    <w:p w:rsidR="008172ED" w:rsidRPr="00EB4951" w:rsidRDefault="008172ED" w:rsidP="00FD77E4">
      <w:pPr>
        <w:ind w:firstLine="284"/>
        <w:jc w:val="both"/>
        <w:rPr>
          <w:rStyle w:val="Char3"/>
          <w:rtl/>
        </w:rPr>
      </w:pPr>
      <w:r w:rsidRPr="00EB4951">
        <w:rPr>
          <w:rStyle w:val="Char3"/>
          <w:rFonts w:hint="cs"/>
          <w:rtl/>
        </w:rPr>
        <w:t>پس از بیان این سه مقدم</w:t>
      </w:r>
      <w:r w:rsidR="00152672">
        <w:rPr>
          <w:rStyle w:val="Char3"/>
          <w:rFonts w:hint="cs"/>
          <w:rtl/>
        </w:rPr>
        <w:t>ۀ</w:t>
      </w:r>
      <w:r w:rsidRPr="00EB4951">
        <w:rPr>
          <w:rStyle w:val="Char3"/>
          <w:rFonts w:hint="cs"/>
          <w:rtl/>
        </w:rPr>
        <w:t xml:space="preserve"> مسلّمه و اصول موضوعه و اتخاذ این نتیجه هیچ مشکلی در پیش نیست و هیچ خفائی وجود ندارد که دنیا را اسلام نصیب شده و مسلمین را دین و ایمان، و عزت و سربلندی دنیا و نجات و فلاح آخرت، و بهشت و خلود در آن هرچه حاصل شده است، همه به طفیل مظلومیت‌ها و مقهوریت‌های دردناک و تعذیب‌ها و اذیت‌های جانگداز و بلاکشی‌ها و مصیبت‌های صبر آزمائی صحاب</w:t>
      </w:r>
      <w:r w:rsidR="00152672">
        <w:rPr>
          <w:rStyle w:val="Char3"/>
          <w:rFonts w:hint="cs"/>
          <w:rtl/>
        </w:rPr>
        <w:t>ۀ</w:t>
      </w:r>
      <w:r w:rsidR="001F361A">
        <w:rPr>
          <w:rFonts w:cs="CTraditional Arabic" w:hint="cs"/>
          <w:rtl/>
          <w:lang w:bidi="fa-IR"/>
        </w:rPr>
        <w:t>ش</w:t>
      </w:r>
      <w:r w:rsidRPr="00EB4951">
        <w:rPr>
          <w:rStyle w:val="Char3"/>
          <w:rFonts w:hint="cs"/>
          <w:rtl/>
        </w:rPr>
        <w:t xml:space="preserve"> مظلوم و ستمدیده حاصل شده است که</w:t>
      </w:r>
      <w:r w:rsidR="001F5F81" w:rsidRPr="00EB4951">
        <w:rPr>
          <w:rStyle w:val="Char3"/>
          <w:rFonts w:hint="cs"/>
          <w:rtl/>
        </w:rPr>
        <w:t xml:space="preserve"> آن‌ها </w:t>
      </w:r>
      <w:r w:rsidRPr="00EB4951">
        <w:rPr>
          <w:rStyle w:val="Char3"/>
          <w:rFonts w:hint="cs"/>
          <w:rtl/>
        </w:rPr>
        <w:t>را با کمال فراخ دلی و سع</w:t>
      </w:r>
      <w:r w:rsidR="00152672">
        <w:rPr>
          <w:rStyle w:val="Char3"/>
          <w:rFonts w:hint="cs"/>
          <w:rtl/>
        </w:rPr>
        <w:t>ۀ</w:t>
      </w:r>
      <w:r w:rsidRPr="00EB4951">
        <w:rPr>
          <w:rStyle w:val="Char3"/>
          <w:rFonts w:hint="cs"/>
          <w:rtl/>
        </w:rPr>
        <w:t xml:space="preserve"> صدر تحمل نمودند </w:t>
      </w:r>
      <w:r>
        <w:rPr>
          <w:rFonts w:cs="Times New Roman" w:hint="cs"/>
          <w:rtl/>
          <w:lang w:bidi="fa-IR"/>
        </w:rPr>
        <w:t>–</w:t>
      </w:r>
      <w:r w:rsidRPr="00EB4951">
        <w:rPr>
          <w:rStyle w:val="Char3"/>
          <w:rFonts w:hint="cs"/>
          <w:rtl/>
        </w:rPr>
        <w:t xml:space="preserve"> و امروز حتی از تصور و تذکر</w:t>
      </w:r>
      <w:r w:rsidR="00152672">
        <w:rPr>
          <w:rStyle w:val="Char3"/>
          <w:rFonts w:hint="cs"/>
          <w:rtl/>
        </w:rPr>
        <w:t>ۀ</w:t>
      </w:r>
      <w:r w:rsidRPr="00EB4951">
        <w:rPr>
          <w:rStyle w:val="Char3"/>
          <w:rFonts w:hint="cs"/>
          <w:rtl/>
        </w:rPr>
        <w:t xml:space="preserve"> آن هم بدن‌های ما به لرزه درمی‌آیند و قلب‌های امثال ما از ترس می‌گیرد و دچار حالت خفقان و سکته می‌شود.</w:t>
      </w:r>
    </w:p>
    <w:p w:rsidR="008172ED" w:rsidRPr="00EB4951" w:rsidRDefault="008172ED" w:rsidP="00FD77E4">
      <w:pPr>
        <w:ind w:firstLine="284"/>
        <w:jc w:val="both"/>
        <w:rPr>
          <w:rStyle w:val="Char3"/>
          <w:rtl/>
        </w:rPr>
      </w:pPr>
      <w:r w:rsidRPr="00EB4951">
        <w:rPr>
          <w:rStyle w:val="Char3"/>
          <w:rFonts w:hint="cs"/>
          <w:rtl/>
        </w:rPr>
        <w:t>همانطور که ذکر و بیان گوشه‌ای از آن تکالیف و مصائب که موضوع بحث این تألیف است از نظر شما خوانندگان عزیز گذشت.</w:t>
      </w:r>
    </w:p>
    <w:p w:rsidR="00956552" w:rsidRPr="00EB4951" w:rsidRDefault="00D21F8F" w:rsidP="00FD77E4">
      <w:pPr>
        <w:jc w:val="both"/>
        <w:rPr>
          <w:rStyle w:val="Char3"/>
          <w:rtl/>
        </w:rPr>
      </w:pPr>
      <w:r w:rsidRPr="00EB4951">
        <w:rPr>
          <w:rStyle w:val="Char3"/>
          <w:rFonts w:hint="cs"/>
          <w:rtl/>
        </w:rPr>
        <w:t>نکته‌ای بسیار مهم!!</w:t>
      </w:r>
    </w:p>
    <w:p w:rsidR="00D21F8F" w:rsidRPr="00EB4951" w:rsidRDefault="00B54B4C" w:rsidP="00FD77E4">
      <w:pPr>
        <w:ind w:firstLine="284"/>
        <w:jc w:val="both"/>
        <w:rPr>
          <w:rStyle w:val="Char3"/>
          <w:rtl/>
        </w:rPr>
      </w:pPr>
      <w:r w:rsidRPr="00EB4951">
        <w:rPr>
          <w:rStyle w:val="Char3"/>
          <w:rFonts w:hint="cs"/>
          <w:rtl/>
        </w:rPr>
        <w:t>هرگاه روشن و ثابت شد که ایمان و اسلام فقط به طفیل تحمل تعذیب و مظلومیت و ابتلا و مصیبت مهاجران نصیب جهان اسلام و مردم جهان شده است، باید دانست کسانی که با حضرات مهاجران</w:t>
      </w:r>
      <w:r w:rsidR="001F361A">
        <w:rPr>
          <w:rFonts w:cs="CTraditional Arabic" w:hint="cs"/>
          <w:rtl/>
          <w:lang w:bidi="fa-IR"/>
        </w:rPr>
        <w:t>ش</w:t>
      </w:r>
      <w:r w:rsidRPr="00EB4951">
        <w:rPr>
          <w:rStyle w:val="Char3"/>
          <w:rFonts w:hint="cs"/>
          <w:rtl/>
        </w:rPr>
        <w:t xml:space="preserve"> بخصوص با سابقان اولین بغض و کینه و عداوت قلبی دارند که می‌توانند که از دین و ایمان و اسلام بهره ببرند؟ هرگز چنین چیزی ممکن نیست</w:t>
      </w:r>
      <w:r w:rsidRPr="00244DAD">
        <w:rPr>
          <w:rStyle w:val="Char3"/>
          <w:rFonts w:hint="cs"/>
          <w:vertAlign w:val="superscript"/>
          <w:rtl/>
        </w:rPr>
        <w:t>(</w:t>
      </w:r>
      <w:r w:rsidRPr="00244DAD">
        <w:rPr>
          <w:rStyle w:val="Char3"/>
          <w:vertAlign w:val="superscript"/>
          <w:rtl/>
        </w:rPr>
        <w:footnoteReference w:id="210"/>
      </w:r>
      <w:r w:rsidRPr="00244DAD">
        <w:rPr>
          <w:rStyle w:val="Char3"/>
          <w:rFonts w:hint="cs"/>
          <w:vertAlign w:val="superscript"/>
          <w:rtl/>
        </w:rPr>
        <w:t>)</w:t>
      </w:r>
      <w:r w:rsidRPr="00EB4951">
        <w:rPr>
          <w:rStyle w:val="Char3"/>
          <w:rFonts w:hint="cs"/>
          <w:rtl/>
        </w:rPr>
        <w:t>.</w:t>
      </w:r>
    </w:p>
    <w:p w:rsidR="00D00D96" w:rsidRDefault="00CA0D31" w:rsidP="00F409CE">
      <w:pPr>
        <w:pStyle w:val="a1"/>
        <w:rPr>
          <w:rtl/>
        </w:rPr>
      </w:pPr>
      <w:bookmarkStart w:id="73" w:name="_Toc424209914"/>
      <w:r>
        <w:rPr>
          <w:rFonts w:hint="cs"/>
          <w:rtl/>
        </w:rPr>
        <w:t>ضمیمه:</w:t>
      </w:r>
      <w:bookmarkEnd w:id="73"/>
    </w:p>
    <w:p w:rsidR="00487438" w:rsidRPr="00EB4951" w:rsidRDefault="00487438" w:rsidP="00FD77E4">
      <w:pPr>
        <w:ind w:firstLine="284"/>
        <w:jc w:val="both"/>
        <w:rPr>
          <w:rStyle w:val="Char3"/>
          <w:rtl/>
        </w:rPr>
      </w:pPr>
      <w:r w:rsidRPr="00EB4951">
        <w:rPr>
          <w:rStyle w:val="Char3"/>
          <w:rFonts w:hint="cs"/>
          <w:rtl/>
        </w:rPr>
        <w:t>کتاب «مصائب الصحابه» تکمیل شده بود که ناگاه در واقع</w:t>
      </w:r>
      <w:r w:rsidR="00152672">
        <w:rPr>
          <w:rStyle w:val="Char3"/>
          <w:rFonts w:hint="cs"/>
          <w:rtl/>
        </w:rPr>
        <w:t>ۀ</w:t>
      </w:r>
      <w:r w:rsidRPr="00EB4951">
        <w:rPr>
          <w:rStyle w:val="Char3"/>
          <w:rFonts w:hint="cs"/>
          <w:rtl/>
        </w:rPr>
        <w:t xml:space="preserve"> چنان</w:t>
      </w:r>
      <w:r w:rsidR="00F317F3" w:rsidRPr="00EB4951">
        <w:rPr>
          <w:rStyle w:val="Char3"/>
          <w:rFonts w:hint="cs"/>
          <w:rtl/>
        </w:rPr>
        <w:t xml:space="preserve"> ایمان‌افروز به مطالعه رسید که از</w:t>
      </w:r>
      <w:r w:rsidR="001F5F81" w:rsidRPr="00EB4951">
        <w:rPr>
          <w:rStyle w:val="Char3"/>
          <w:rFonts w:hint="cs"/>
          <w:rtl/>
        </w:rPr>
        <w:t xml:space="preserve"> آن‌ها </w:t>
      </w:r>
      <w:r w:rsidR="00F317F3" w:rsidRPr="00EB4951">
        <w:rPr>
          <w:rStyle w:val="Char3"/>
          <w:rFonts w:hint="cs"/>
          <w:rtl/>
        </w:rPr>
        <w:t>چشم پوشیدن حیف بود، لذا</w:t>
      </w:r>
      <w:r w:rsidR="001F5F81" w:rsidRPr="00EB4951">
        <w:rPr>
          <w:rStyle w:val="Char3"/>
          <w:rFonts w:hint="cs"/>
          <w:rtl/>
        </w:rPr>
        <w:t xml:space="preserve"> آن‌ها </w:t>
      </w:r>
      <w:r w:rsidR="00F317F3" w:rsidRPr="00EB4951">
        <w:rPr>
          <w:rStyle w:val="Char3"/>
          <w:rFonts w:hint="cs"/>
          <w:rtl/>
        </w:rPr>
        <w:t>را در همین جا هدیه‌خوانندگان خواهیم کرد، از این دو واقعه واضح خواهد شد که صحابه کرام</w:t>
      </w:r>
      <w:r w:rsidR="001F361A">
        <w:rPr>
          <w:rFonts w:cs="CTraditional Arabic" w:hint="cs"/>
          <w:rtl/>
          <w:lang w:bidi="fa-IR"/>
        </w:rPr>
        <w:t>ش</w:t>
      </w:r>
      <w:r w:rsidR="00F317F3" w:rsidRPr="00EB4951">
        <w:rPr>
          <w:rStyle w:val="Char3"/>
          <w:rFonts w:hint="cs"/>
          <w:rtl/>
        </w:rPr>
        <w:t>، بها و قیمت ایمان و اسلام را به صورت فداکردن نقدی جان نیز پرداخت کرده</w:t>
      </w:r>
      <w:r w:rsidR="001F5F81" w:rsidRPr="00EB4951">
        <w:rPr>
          <w:rStyle w:val="Char3"/>
          <w:rFonts w:hint="cs"/>
          <w:rtl/>
        </w:rPr>
        <w:t>‌اند،</w:t>
      </w:r>
      <w:r w:rsidR="001F361A" w:rsidRPr="00EB4951">
        <w:rPr>
          <w:rStyle w:val="Char3"/>
          <w:rFonts w:hint="cs"/>
          <w:rtl/>
        </w:rPr>
        <w:t xml:space="preserve"> و یاران پاک رسول خدا</w:t>
      </w:r>
      <w:r w:rsidR="001F361A">
        <w:rPr>
          <w:rFonts w:cs="CTraditional Arabic" w:hint="cs"/>
          <w:rtl/>
          <w:lang w:bidi="fa-IR"/>
        </w:rPr>
        <w:t>ص</w:t>
      </w:r>
      <w:r w:rsidR="00F317F3" w:rsidRPr="00EB4951">
        <w:rPr>
          <w:rStyle w:val="Char3"/>
          <w:rFonts w:hint="cs"/>
          <w:rtl/>
        </w:rPr>
        <w:t xml:space="preserve"> در مراحلی که جان عزیزشان نثار می‌شد نیز متاع</w:t>
      </w:r>
      <w:r w:rsidR="000356E1">
        <w:rPr>
          <w:rStyle w:val="Char3"/>
          <w:rFonts w:hint="cs"/>
          <w:rtl/>
        </w:rPr>
        <w:t xml:space="preserve"> ارزندۀ </w:t>
      </w:r>
      <w:r w:rsidR="00F317F3" w:rsidRPr="00EB4951">
        <w:rPr>
          <w:rStyle w:val="Char3"/>
          <w:rFonts w:hint="cs"/>
          <w:rtl/>
        </w:rPr>
        <w:t>ایمان را از دست ندادند، آن مردان خدا تبسم کنان آماده بودند که بر دار آویخته شوند، تیزی شمشیر را می‌بوسیدند و در شعله‌های آتش سوزان می‌پریدند، اما حاضر نبودند که بعد از پذیرفتن اسلام حتی یک لحظه تصور و خیال ترکش را به ذهن خود راه بدهند، و همچنین طمع اقتدار و حتی پیشنهاد پست‌هائی چون سلطنت نمی‌توانست قدم‌هایشان را از جاد</w:t>
      </w:r>
      <w:r w:rsidR="00152672">
        <w:rPr>
          <w:rStyle w:val="Char3"/>
          <w:rFonts w:hint="cs"/>
          <w:rtl/>
        </w:rPr>
        <w:t>ۀ</w:t>
      </w:r>
      <w:r w:rsidR="00F317F3" w:rsidRPr="00EB4951">
        <w:rPr>
          <w:rStyle w:val="Char3"/>
          <w:rFonts w:hint="cs"/>
          <w:rtl/>
        </w:rPr>
        <w:t xml:space="preserve"> حق متزلزل سازد، چقدر این اسو</w:t>
      </w:r>
      <w:r w:rsidR="00152672">
        <w:rPr>
          <w:rStyle w:val="Char3"/>
          <w:rFonts w:hint="cs"/>
          <w:rtl/>
        </w:rPr>
        <w:t>ۀ</w:t>
      </w:r>
      <w:r w:rsidR="00F317F3" w:rsidRPr="00EB4951">
        <w:rPr>
          <w:rStyle w:val="Char3"/>
          <w:rFonts w:hint="cs"/>
          <w:rtl/>
        </w:rPr>
        <w:t xml:space="preserve"> حسنه و روش زندگی و طرز عمل اصحاب رسول خدا</w:t>
      </w:r>
      <w:r w:rsidR="00E043C8" w:rsidRPr="00E043C8">
        <w:rPr>
          <w:rFonts w:cs="CTraditional Arabic" w:hint="cs"/>
          <w:rtl/>
          <w:lang w:bidi="fa-IR"/>
        </w:rPr>
        <w:t xml:space="preserve">ص </w:t>
      </w:r>
      <w:r w:rsidR="00F317F3" w:rsidRPr="00EB4951">
        <w:rPr>
          <w:rStyle w:val="Char3"/>
          <w:rFonts w:hint="cs"/>
          <w:rtl/>
        </w:rPr>
        <w:t>روح آفرین و ایمان‌افروز، و چقدر عبرت‌انگیز و آموزنده است و در این کتاب اسوه و عمل چندین ابواب درخشنده و پندآموز و موعظت و عصاره چندین درس بصیرت، وجود دارد رضی الله عنهم اجمعین.</w:t>
      </w:r>
    </w:p>
    <w:p w:rsidR="00F317F3" w:rsidRPr="009A7033" w:rsidRDefault="001C79A9" w:rsidP="00F409CE">
      <w:pPr>
        <w:pStyle w:val="a1"/>
        <w:rPr>
          <w:rtl/>
        </w:rPr>
      </w:pPr>
      <w:bookmarkStart w:id="74" w:name="_Toc424209915"/>
      <w:r w:rsidRPr="009A7033">
        <w:rPr>
          <w:rFonts w:hint="cs"/>
          <w:rtl/>
        </w:rPr>
        <w:t xml:space="preserve">فداکاری و نثار جان در </w:t>
      </w:r>
      <w:r w:rsidR="005F2482" w:rsidRPr="009A7033">
        <w:rPr>
          <w:rFonts w:hint="cs"/>
          <w:rtl/>
        </w:rPr>
        <w:t>راه دین</w:t>
      </w:r>
      <w:bookmarkEnd w:id="74"/>
    </w:p>
    <w:p w:rsidR="005F2482" w:rsidRPr="00EB4951" w:rsidRDefault="006D0503" w:rsidP="00FD77E4">
      <w:pPr>
        <w:ind w:firstLine="284"/>
        <w:jc w:val="both"/>
        <w:rPr>
          <w:rStyle w:val="Char3"/>
          <w:rtl/>
        </w:rPr>
      </w:pPr>
      <w:r w:rsidRPr="00EB4951">
        <w:rPr>
          <w:rStyle w:val="Char3"/>
          <w:rFonts w:hint="cs"/>
          <w:rtl/>
        </w:rPr>
        <w:t>این عنوان از طرف مترجم اضافه شده است که در اصل کتاب نیست و تحت این عنوان همان دو واقعه که تحت عنوان فوق از طرف مؤلف به آن اشاره شده است ذکر خواهد شد.</w:t>
      </w:r>
    </w:p>
    <w:p w:rsidR="00391117" w:rsidRDefault="00C818AF" w:rsidP="0067125B">
      <w:pPr>
        <w:pStyle w:val="a1"/>
        <w:rPr>
          <w:rtl/>
        </w:rPr>
      </w:pPr>
      <w:bookmarkStart w:id="75" w:name="_Toc424209916"/>
      <w:r>
        <w:rPr>
          <w:rFonts w:hint="cs"/>
          <w:rtl/>
        </w:rPr>
        <w:t>1- حضرت عروه بن مسعود</w:t>
      </w:r>
      <w:r w:rsidR="00045819" w:rsidRPr="00416FBC">
        <w:rPr>
          <w:rFonts w:cs="CTraditional Arabic" w:hint="cs"/>
          <w:b/>
          <w:bCs w:val="0"/>
          <w:sz w:val="28"/>
          <w:szCs w:val="28"/>
          <w:rtl/>
        </w:rPr>
        <w:t>س</w:t>
      </w:r>
      <w:r>
        <w:rPr>
          <w:rFonts w:hint="cs"/>
          <w:rtl/>
        </w:rPr>
        <w:t>:</w:t>
      </w:r>
      <w:bookmarkEnd w:id="75"/>
    </w:p>
    <w:p w:rsidR="00C818AF" w:rsidRPr="00E761CB" w:rsidRDefault="00435897" w:rsidP="00FD77E4">
      <w:pPr>
        <w:ind w:firstLine="284"/>
        <w:jc w:val="both"/>
        <w:rPr>
          <w:rStyle w:val="Char5"/>
          <w:rtl/>
        </w:rPr>
      </w:pPr>
      <w:r w:rsidRPr="00EB4951">
        <w:rPr>
          <w:rStyle w:val="Char3"/>
          <w:rFonts w:hint="cs"/>
          <w:rtl/>
        </w:rPr>
        <w:t>حضرت عروه بن مسعود ثقفی</w:t>
      </w:r>
      <w:r w:rsidR="00203A69" w:rsidRPr="00203A69">
        <w:rPr>
          <w:rFonts w:cs="CTraditional Arabic" w:hint="cs"/>
          <w:rtl/>
          <w:lang w:bidi="fa-IR"/>
        </w:rPr>
        <w:t xml:space="preserve">س </w:t>
      </w:r>
      <w:r w:rsidRPr="00EB4951">
        <w:rPr>
          <w:rStyle w:val="Char3"/>
          <w:rFonts w:hint="cs"/>
          <w:rtl/>
        </w:rPr>
        <w:t>سردار طائف و رئیس قوم بود، در تفسیر</w:t>
      </w:r>
      <w:r w:rsidR="001E0B38">
        <w:rPr>
          <w:rStyle w:val="Char3"/>
          <w:rFonts w:hint="cs"/>
          <w:rtl/>
        </w:rPr>
        <w:t xml:space="preserve"> آیۀ </w:t>
      </w:r>
      <w:r w:rsidRPr="00EB4951">
        <w:rPr>
          <w:rStyle w:val="Char3"/>
          <w:rFonts w:hint="cs"/>
          <w:rtl/>
        </w:rPr>
        <w:t>کریمه</w:t>
      </w:r>
      <w:r w:rsidR="00872816" w:rsidRPr="00EB4951">
        <w:rPr>
          <w:rStyle w:val="Char3"/>
          <w:rFonts w:hint="cs"/>
          <w:rtl/>
        </w:rPr>
        <w:t xml:space="preserve"> </w:t>
      </w:r>
      <w:r w:rsidR="00872816">
        <w:rPr>
          <w:rFonts w:ascii="Traditional Arabic" w:hAnsi="Traditional Arabic" w:cs="Traditional Arabic"/>
          <w:rtl/>
          <w:lang w:bidi="fa-IR"/>
        </w:rPr>
        <w:t>﴿</w:t>
      </w:r>
      <w:r w:rsidR="00552DEC" w:rsidRPr="00E761CB">
        <w:rPr>
          <w:rStyle w:val="Char5"/>
          <w:rtl/>
        </w:rPr>
        <w:t xml:space="preserve">وَقَالُواْ لَوۡلَا نُزِّلَ هَٰذَا </w:t>
      </w:r>
      <w:r w:rsidR="00552DEC" w:rsidRPr="00E761CB">
        <w:rPr>
          <w:rStyle w:val="Char5"/>
          <w:rFonts w:hint="cs"/>
          <w:rtl/>
        </w:rPr>
        <w:t>ٱ</w:t>
      </w:r>
      <w:r w:rsidR="00552DEC" w:rsidRPr="00E761CB">
        <w:rPr>
          <w:rStyle w:val="Char5"/>
          <w:rFonts w:hint="eastAsia"/>
          <w:rtl/>
        </w:rPr>
        <w:t>لۡقُرۡءَانُ</w:t>
      </w:r>
      <w:r w:rsidR="00552DEC" w:rsidRPr="00E761CB">
        <w:rPr>
          <w:rStyle w:val="Char5"/>
          <w:rtl/>
        </w:rPr>
        <w:t xml:space="preserve"> عَلَىٰ رَجُلٖ مِّنَ </w:t>
      </w:r>
      <w:r w:rsidR="00552DEC" w:rsidRPr="00E761CB">
        <w:rPr>
          <w:rStyle w:val="Char5"/>
          <w:rFonts w:hint="cs"/>
          <w:rtl/>
        </w:rPr>
        <w:t>ٱ</w:t>
      </w:r>
      <w:r w:rsidR="00552DEC" w:rsidRPr="00E761CB">
        <w:rPr>
          <w:rStyle w:val="Char5"/>
          <w:rFonts w:hint="eastAsia"/>
          <w:rtl/>
        </w:rPr>
        <w:t>لۡقَرۡيَتَيۡنِ</w:t>
      </w:r>
      <w:r w:rsidR="00552DEC" w:rsidRPr="00E761CB">
        <w:rPr>
          <w:rStyle w:val="Char5"/>
          <w:rtl/>
        </w:rPr>
        <w:t xml:space="preserve"> عَظِيمٍ ٣١</w:t>
      </w:r>
      <w:r w:rsidR="00872816">
        <w:rPr>
          <w:rFonts w:ascii="Traditional Arabic" w:hAnsi="Traditional Arabic" w:cs="Traditional Arabic"/>
          <w:rtl/>
          <w:lang w:bidi="fa-IR"/>
        </w:rPr>
        <w:t>﴾</w:t>
      </w:r>
      <w:r w:rsidRPr="00EB4951">
        <w:rPr>
          <w:rStyle w:val="Char3"/>
          <w:rFonts w:hint="cs"/>
          <w:rtl/>
        </w:rPr>
        <w:t xml:space="preserve"> (یعنی کافران می‌گفتند </w:t>
      </w:r>
      <w:r w:rsidR="00280DB5" w:rsidRPr="00EB4951">
        <w:rPr>
          <w:rStyle w:val="Char3"/>
          <w:rFonts w:hint="cs"/>
          <w:rtl/>
        </w:rPr>
        <w:t xml:space="preserve">که چرا این قرآن بر شخص عظمیی از </w:t>
      </w:r>
      <w:r w:rsidRPr="00EB4951">
        <w:rPr>
          <w:rStyle w:val="Char3"/>
          <w:rFonts w:hint="cs"/>
          <w:rtl/>
        </w:rPr>
        <w:t>بزرگ‌مردان این دو شهر فرستاده نشد؟) حضرت قتاده می‌گوید که منظورشان از «قریتین» مکه و طائف است و از رجل عظیم در مکه ولید بن مغیره و در طائف عروه بن مسعود ثقفی منظورشان بود</w:t>
      </w:r>
      <w:r w:rsidRPr="00244DAD">
        <w:rPr>
          <w:rStyle w:val="Char3"/>
          <w:rFonts w:hint="cs"/>
          <w:vertAlign w:val="superscript"/>
          <w:rtl/>
        </w:rPr>
        <w:t>(</w:t>
      </w:r>
      <w:r w:rsidRPr="00244DAD">
        <w:rPr>
          <w:rStyle w:val="Char3"/>
          <w:vertAlign w:val="superscript"/>
          <w:rtl/>
        </w:rPr>
        <w:footnoteReference w:id="211"/>
      </w:r>
      <w:r w:rsidRPr="00244DAD">
        <w:rPr>
          <w:rStyle w:val="Char3"/>
          <w:rFonts w:hint="cs"/>
          <w:vertAlign w:val="superscript"/>
          <w:rtl/>
        </w:rPr>
        <w:t>)</w:t>
      </w:r>
      <w:r w:rsidRPr="00EB4951">
        <w:rPr>
          <w:rStyle w:val="Char3"/>
          <w:rFonts w:hint="cs"/>
          <w:rtl/>
        </w:rPr>
        <w:t>.</w:t>
      </w:r>
    </w:p>
    <w:p w:rsidR="00AA4A24" w:rsidRPr="00EB4951" w:rsidRDefault="00AA4A24" w:rsidP="00FD77E4">
      <w:pPr>
        <w:ind w:firstLine="284"/>
        <w:jc w:val="both"/>
        <w:rPr>
          <w:rStyle w:val="Char3"/>
          <w:rtl/>
        </w:rPr>
      </w:pPr>
      <w:r w:rsidRPr="00EB4951">
        <w:rPr>
          <w:rStyle w:val="Char3"/>
          <w:rFonts w:hint="cs"/>
          <w:rtl/>
        </w:rPr>
        <w:t>الف- امام ابن سعد روایت می‌کند که عروه بن مسعود در ماه ربیع الاول سال (9</w:t>
      </w:r>
      <w:r w:rsidR="001F361A" w:rsidRPr="00EB4951">
        <w:rPr>
          <w:rStyle w:val="Char3"/>
          <w:rFonts w:hint="cs"/>
          <w:rtl/>
        </w:rPr>
        <w:t xml:space="preserve"> هـ) در مدینه به خدمت رسول اکرم</w:t>
      </w:r>
      <w:r w:rsidR="001F361A">
        <w:rPr>
          <w:rFonts w:cs="CTraditional Arabic" w:hint="cs"/>
          <w:rtl/>
          <w:lang w:bidi="fa-IR"/>
        </w:rPr>
        <w:t>ص</w:t>
      </w:r>
      <w:r w:rsidRPr="00EB4951">
        <w:rPr>
          <w:rStyle w:val="Char3"/>
          <w:rFonts w:hint="cs"/>
          <w:rtl/>
        </w:rPr>
        <w:t xml:space="preserve"> رسید و مسلمان شد </w:t>
      </w:r>
      <w:r w:rsidRPr="00E669C4">
        <w:rPr>
          <w:rStyle w:val="Char2"/>
          <w:rFonts w:hint="cs"/>
          <w:rtl/>
        </w:rPr>
        <w:t>«</w:t>
      </w:r>
      <w:r w:rsidR="008F0914" w:rsidRPr="00E669C4">
        <w:rPr>
          <w:rStyle w:val="Char2"/>
          <w:rFonts w:hint="eastAsia"/>
          <w:rtl/>
        </w:rPr>
        <w:t>فسُرَّ</w:t>
      </w:r>
      <w:r w:rsidR="008F0914" w:rsidRPr="00E669C4">
        <w:rPr>
          <w:rStyle w:val="Char2"/>
          <w:rtl/>
        </w:rPr>
        <w:t xml:space="preserve"> </w:t>
      </w:r>
      <w:r w:rsidR="008F0914" w:rsidRPr="00E669C4">
        <w:rPr>
          <w:rStyle w:val="Char2"/>
          <w:rFonts w:hint="eastAsia"/>
          <w:rtl/>
        </w:rPr>
        <w:t>رسول</w:t>
      </w:r>
      <w:r w:rsidR="008F0914" w:rsidRPr="00E669C4">
        <w:rPr>
          <w:rStyle w:val="Char2"/>
          <w:rtl/>
        </w:rPr>
        <w:t xml:space="preserve"> </w:t>
      </w:r>
      <w:r w:rsidR="008F0914" w:rsidRPr="00E669C4">
        <w:rPr>
          <w:rStyle w:val="Char2"/>
          <w:rFonts w:hint="eastAsia"/>
          <w:rtl/>
        </w:rPr>
        <w:t>الله</w:t>
      </w:r>
      <w:r w:rsidR="008F0914" w:rsidRPr="00E669C4">
        <w:rPr>
          <w:rStyle w:val="Char2"/>
          <w:rtl/>
        </w:rPr>
        <w:t xml:space="preserve"> </w:t>
      </w:r>
      <w:r w:rsidR="008F0914" w:rsidRPr="00E669C4">
        <w:rPr>
          <w:rStyle w:val="Char2"/>
          <w:rFonts w:hint="eastAsia"/>
          <w:rtl/>
        </w:rPr>
        <w:t>صلى</w:t>
      </w:r>
      <w:r w:rsidR="008F0914" w:rsidRPr="00E669C4">
        <w:rPr>
          <w:rStyle w:val="Char2"/>
          <w:rtl/>
        </w:rPr>
        <w:t xml:space="preserve"> </w:t>
      </w:r>
      <w:r w:rsidR="008F0914" w:rsidRPr="00E669C4">
        <w:rPr>
          <w:rStyle w:val="Char2"/>
          <w:rFonts w:hint="eastAsia"/>
          <w:rtl/>
        </w:rPr>
        <w:t>الله</w:t>
      </w:r>
      <w:r w:rsidR="008F0914" w:rsidRPr="00E669C4">
        <w:rPr>
          <w:rStyle w:val="Char2"/>
          <w:rtl/>
        </w:rPr>
        <w:t xml:space="preserve"> </w:t>
      </w:r>
      <w:r w:rsidR="008F0914" w:rsidRPr="00E669C4">
        <w:rPr>
          <w:rStyle w:val="Char2"/>
          <w:rFonts w:hint="eastAsia"/>
          <w:rtl/>
        </w:rPr>
        <w:t>عليه</w:t>
      </w:r>
      <w:r w:rsidR="008F0914" w:rsidRPr="00E669C4">
        <w:rPr>
          <w:rStyle w:val="Char2"/>
          <w:rtl/>
        </w:rPr>
        <w:t xml:space="preserve"> </w:t>
      </w:r>
      <w:r w:rsidR="008F0914" w:rsidRPr="00E669C4">
        <w:rPr>
          <w:rStyle w:val="Char2"/>
          <w:rFonts w:hint="eastAsia"/>
          <w:rtl/>
        </w:rPr>
        <w:t>وسلم</w:t>
      </w:r>
      <w:r w:rsidR="008F0914" w:rsidRPr="00E669C4">
        <w:rPr>
          <w:rStyle w:val="Char2"/>
          <w:rtl/>
        </w:rPr>
        <w:t xml:space="preserve"> </w:t>
      </w:r>
      <w:r w:rsidR="008F0914" w:rsidRPr="00E669C4">
        <w:rPr>
          <w:rStyle w:val="Char2"/>
          <w:rFonts w:hint="eastAsia"/>
          <w:rtl/>
        </w:rPr>
        <w:t>بإِسلامه</w:t>
      </w:r>
      <w:r w:rsidRPr="00E669C4">
        <w:rPr>
          <w:rStyle w:val="Char2"/>
          <w:rFonts w:hint="cs"/>
          <w:rtl/>
        </w:rPr>
        <w:t>»</w:t>
      </w:r>
      <w:r w:rsidR="001F361A" w:rsidRPr="00EB4951">
        <w:rPr>
          <w:rStyle w:val="Char3"/>
          <w:rFonts w:hint="cs"/>
          <w:rtl/>
        </w:rPr>
        <w:t xml:space="preserve"> رسول اکرم</w:t>
      </w:r>
      <w:r w:rsidR="001F361A">
        <w:rPr>
          <w:rFonts w:cs="CTraditional Arabic" w:hint="cs"/>
          <w:rtl/>
          <w:lang w:bidi="fa-IR"/>
        </w:rPr>
        <w:t>ص</w:t>
      </w:r>
      <w:r w:rsidRPr="00EB4951">
        <w:rPr>
          <w:rStyle w:val="Char3"/>
          <w:rFonts w:hint="cs"/>
          <w:rtl/>
        </w:rPr>
        <w:t xml:space="preserve"> از مسلمان‌شدن وی خوشحال شد.</w:t>
      </w:r>
    </w:p>
    <w:p w:rsidR="008C3DA9" w:rsidRPr="00EB4951" w:rsidRDefault="008C3DA9" w:rsidP="00FD77E4">
      <w:pPr>
        <w:ind w:firstLine="284"/>
        <w:jc w:val="both"/>
        <w:rPr>
          <w:rStyle w:val="Char3"/>
          <w:rtl/>
        </w:rPr>
      </w:pPr>
      <w:r w:rsidRPr="00EB4951">
        <w:rPr>
          <w:rStyle w:val="Char3"/>
          <w:rFonts w:hint="cs"/>
          <w:rtl/>
        </w:rPr>
        <w:t>بعد از</w:t>
      </w:r>
      <w:r w:rsidR="001F361A" w:rsidRPr="00EB4951">
        <w:rPr>
          <w:rStyle w:val="Char3"/>
          <w:rFonts w:hint="cs"/>
          <w:rtl/>
        </w:rPr>
        <w:t xml:space="preserve"> چند روز حضرت عروه از رسول الله</w:t>
      </w:r>
      <w:r w:rsidR="001F361A">
        <w:rPr>
          <w:rFonts w:cs="CTraditional Arabic" w:hint="cs"/>
          <w:rtl/>
          <w:lang w:bidi="fa-IR"/>
        </w:rPr>
        <w:t>ص</w:t>
      </w:r>
      <w:r w:rsidRPr="00EB4951">
        <w:rPr>
          <w:rStyle w:val="Char3"/>
          <w:rFonts w:hint="cs"/>
          <w:rtl/>
        </w:rPr>
        <w:t xml:space="preserve"> اجازه خواست تا به نزد قوم خود برگردد و</w:t>
      </w:r>
      <w:r w:rsidR="001F5F81" w:rsidRPr="00EB4951">
        <w:rPr>
          <w:rStyle w:val="Char3"/>
          <w:rFonts w:hint="cs"/>
          <w:rtl/>
        </w:rPr>
        <w:t xml:space="preserve"> آن‌ها </w:t>
      </w:r>
      <w:r w:rsidRPr="00EB4951">
        <w:rPr>
          <w:rStyle w:val="Char3"/>
          <w:rFonts w:hint="cs"/>
          <w:rtl/>
        </w:rPr>
        <w:t>را به سوی اس</w:t>
      </w:r>
      <w:r w:rsidR="001F361A" w:rsidRPr="00EB4951">
        <w:rPr>
          <w:rStyle w:val="Char3"/>
          <w:rFonts w:hint="cs"/>
          <w:rtl/>
        </w:rPr>
        <w:t>لام دعوت و تبلیغ نماید، آن حضرت</w:t>
      </w:r>
      <w:r w:rsidR="001F361A">
        <w:rPr>
          <w:rFonts w:cs="CTraditional Arabic" w:hint="cs"/>
          <w:rtl/>
          <w:lang w:bidi="fa-IR"/>
        </w:rPr>
        <w:t>ص</w:t>
      </w:r>
      <w:r w:rsidRPr="00EB4951">
        <w:rPr>
          <w:rStyle w:val="Char3"/>
          <w:rFonts w:hint="cs"/>
          <w:rtl/>
        </w:rPr>
        <w:t xml:space="preserve"> به وی گفت: چون تو</w:t>
      </w:r>
      <w:r w:rsidR="001F5F81" w:rsidRPr="00EB4951">
        <w:rPr>
          <w:rStyle w:val="Char3"/>
          <w:rFonts w:hint="cs"/>
          <w:rtl/>
        </w:rPr>
        <w:t xml:space="preserve"> آن‌ها </w:t>
      </w:r>
      <w:r w:rsidRPr="00EB4951">
        <w:rPr>
          <w:rStyle w:val="Char3"/>
          <w:rFonts w:hint="cs"/>
          <w:rtl/>
        </w:rPr>
        <w:t>را به سوی اسلام دعوت کنی</w:t>
      </w:r>
      <w:r w:rsidR="001F5F81" w:rsidRPr="00EB4951">
        <w:rPr>
          <w:rStyle w:val="Char3"/>
          <w:rFonts w:hint="cs"/>
          <w:rtl/>
        </w:rPr>
        <w:t xml:space="preserve"> آن‌ها</w:t>
      </w:r>
      <w:r w:rsidR="00BF3AA1" w:rsidRPr="00EB4951">
        <w:rPr>
          <w:rStyle w:val="Char3"/>
          <w:rFonts w:hint="cs"/>
          <w:rtl/>
        </w:rPr>
        <w:t xml:space="preserve"> تو را </w:t>
      </w:r>
      <w:r w:rsidRPr="00EB4951">
        <w:rPr>
          <w:rStyle w:val="Char3"/>
          <w:rFonts w:hint="cs"/>
          <w:rtl/>
        </w:rPr>
        <w:t xml:space="preserve">به قتل می‌رسانند </w:t>
      </w:r>
      <w:r>
        <w:rPr>
          <w:rFonts w:cs="Times New Roman" w:hint="cs"/>
          <w:rtl/>
          <w:lang w:bidi="fa-IR"/>
        </w:rPr>
        <w:t>–</w:t>
      </w:r>
      <w:r w:rsidRPr="00EB4951">
        <w:rPr>
          <w:rStyle w:val="Char3"/>
          <w:rFonts w:hint="cs"/>
          <w:rtl/>
        </w:rPr>
        <w:t xml:space="preserve"> حضرت عروه</w:t>
      </w:r>
      <w:r w:rsidR="00203A69" w:rsidRPr="00203A69">
        <w:rPr>
          <w:rFonts w:cs="CTraditional Arabic" w:hint="cs"/>
          <w:rtl/>
          <w:lang w:bidi="fa-IR"/>
        </w:rPr>
        <w:t xml:space="preserve">س </w:t>
      </w:r>
      <w:r w:rsidRPr="00EB4951">
        <w:rPr>
          <w:rStyle w:val="Char3"/>
          <w:rFonts w:hint="cs"/>
          <w:rtl/>
        </w:rPr>
        <w:t xml:space="preserve">گفت: </w:t>
      </w:r>
      <w:r w:rsidR="00F60632" w:rsidRPr="00EB4951">
        <w:rPr>
          <w:rStyle w:val="Char3"/>
          <w:rFonts w:hint="cs"/>
          <w:rtl/>
        </w:rPr>
        <w:t xml:space="preserve">(آن‌ها </w:t>
      </w:r>
      <w:r w:rsidRPr="00EB4951">
        <w:rPr>
          <w:rStyle w:val="Char3"/>
          <w:rFonts w:hint="cs"/>
          <w:rtl/>
        </w:rPr>
        <w:t>تا اندازه‌ای به من احترام می‌گذارند و از من تعظیم و توقیر به عمل می‌آورند) که اگر من خوابیده باشم</w:t>
      </w:r>
      <w:r w:rsidR="001F5F81" w:rsidRPr="00EB4951">
        <w:rPr>
          <w:rStyle w:val="Char3"/>
          <w:rFonts w:hint="cs"/>
          <w:rtl/>
        </w:rPr>
        <w:t xml:space="preserve"> آن‌ها </w:t>
      </w:r>
      <w:r w:rsidRPr="00EB4951">
        <w:rPr>
          <w:rStyle w:val="Char3"/>
          <w:rFonts w:hint="cs"/>
          <w:rtl/>
        </w:rPr>
        <w:t>مرا بیدار نخواهند کرد، و از مدینه حرکت کرده و در وقت عشأ به طائف رسید و در خان</w:t>
      </w:r>
      <w:r w:rsidR="00152672">
        <w:rPr>
          <w:rStyle w:val="Char3"/>
          <w:rFonts w:hint="cs"/>
          <w:rtl/>
        </w:rPr>
        <w:t>ۀ</w:t>
      </w:r>
      <w:r w:rsidRPr="00EB4951">
        <w:rPr>
          <w:rStyle w:val="Char3"/>
          <w:rFonts w:hint="cs"/>
          <w:rtl/>
        </w:rPr>
        <w:t xml:space="preserve"> خود وارد شد، مردان قبیله ثقیف برای عرض سلام به خدمت سردار خود حاضر شدند، و بر حسب مراسم زمان جاهلیت به وی سلام کردند، حضرت عروه</w:t>
      </w:r>
      <w:r w:rsidR="00203A69" w:rsidRPr="00203A69">
        <w:rPr>
          <w:rFonts w:cs="CTraditional Arabic" w:hint="cs"/>
          <w:rtl/>
          <w:lang w:bidi="fa-IR"/>
        </w:rPr>
        <w:t xml:space="preserve">س </w:t>
      </w:r>
      <w:r w:rsidR="001F5F81" w:rsidRPr="00EB4951">
        <w:rPr>
          <w:rStyle w:val="Char3"/>
          <w:rFonts w:hint="cs"/>
          <w:rtl/>
        </w:rPr>
        <w:t xml:space="preserve">آن‌ها </w:t>
      </w:r>
      <w:r w:rsidRPr="00EB4951">
        <w:rPr>
          <w:rStyle w:val="Char3"/>
          <w:rFonts w:hint="cs"/>
          <w:rtl/>
        </w:rPr>
        <w:t>را</w:t>
      </w:r>
      <w:r w:rsidR="0095766D" w:rsidRPr="00EB4951">
        <w:rPr>
          <w:rStyle w:val="Char3"/>
          <w:rFonts w:hint="cs"/>
          <w:rtl/>
        </w:rPr>
        <w:t xml:space="preserve"> از این نحو سلام‌گفتن منع کرد و گفت طبق سلام اهل بهشت سلام بکنید (یعنی السلام علیکم ورحمة الله وبرکاته بگوئید) آنگاه قوم علیه وی شوریدند و او را شدیداً مورد ایذأ و تکلیف قرار دادند، اما حضرت عروه</w:t>
      </w:r>
      <w:r w:rsidR="00203A69" w:rsidRPr="00203A69">
        <w:rPr>
          <w:rFonts w:cs="CTraditional Arabic" w:hint="cs"/>
          <w:rtl/>
          <w:lang w:bidi="fa-IR"/>
        </w:rPr>
        <w:t xml:space="preserve">س </w:t>
      </w:r>
      <w:r w:rsidR="0095766D" w:rsidRPr="00EB4951">
        <w:rPr>
          <w:rStyle w:val="Char3"/>
          <w:rFonts w:hint="cs"/>
          <w:rtl/>
        </w:rPr>
        <w:t>صبر و تحمل را پیش گرفت، مردم از نزد وی بلند شده رفتند و در باره</w:t>
      </w:r>
      <w:r w:rsidR="001F5F81" w:rsidRPr="00EB4951">
        <w:rPr>
          <w:rStyle w:val="Char3"/>
          <w:rFonts w:hint="cs"/>
          <w:rtl/>
        </w:rPr>
        <w:t xml:space="preserve">‌اش </w:t>
      </w:r>
      <w:r w:rsidR="0095766D" w:rsidRPr="00EB4951">
        <w:rPr>
          <w:rStyle w:val="Char3"/>
          <w:rFonts w:hint="cs"/>
          <w:rtl/>
        </w:rPr>
        <w:t xml:space="preserve">به مشورت پرداختند، تا این که همان جا برای نماز فجر اذان گفت: </w:t>
      </w:r>
      <w:r w:rsidR="0095766D" w:rsidRPr="00E669C4">
        <w:rPr>
          <w:rStyle w:val="Char2"/>
          <w:rFonts w:hint="cs"/>
          <w:rtl/>
        </w:rPr>
        <w:t>«</w:t>
      </w:r>
      <w:r w:rsidR="00A36CCA" w:rsidRPr="00E669C4">
        <w:rPr>
          <w:rStyle w:val="Char2"/>
          <w:rFonts w:hint="eastAsia"/>
          <w:rtl/>
        </w:rPr>
        <w:t>فخرجت</w:t>
      </w:r>
      <w:r w:rsidR="00A36CCA" w:rsidRPr="00E669C4">
        <w:rPr>
          <w:rStyle w:val="Char2"/>
          <w:rtl/>
        </w:rPr>
        <w:t xml:space="preserve"> </w:t>
      </w:r>
      <w:r w:rsidR="00A36CCA" w:rsidRPr="00E669C4">
        <w:rPr>
          <w:rStyle w:val="Char2"/>
          <w:rFonts w:hint="eastAsia"/>
          <w:rtl/>
        </w:rPr>
        <w:t>إليه</w:t>
      </w:r>
      <w:r w:rsidR="00A36CCA" w:rsidRPr="00E669C4">
        <w:rPr>
          <w:rStyle w:val="Char2"/>
          <w:rtl/>
        </w:rPr>
        <w:t xml:space="preserve"> </w:t>
      </w:r>
      <w:r w:rsidR="00A36CCA" w:rsidRPr="00E669C4">
        <w:rPr>
          <w:rStyle w:val="Char2"/>
          <w:rFonts w:hint="eastAsia"/>
          <w:rtl/>
        </w:rPr>
        <w:t>ثقيف</w:t>
      </w:r>
      <w:r w:rsidR="00A36CCA" w:rsidRPr="00E669C4">
        <w:rPr>
          <w:rStyle w:val="Char2"/>
          <w:rtl/>
        </w:rPr>
        <w:t xml:space="preserve"> </w:t>
      </w:r>
      <w:r w:rsidR="00A36CCA" w:rsidRPr="00E669C4">
        <w:rPr>
          <w:rStyle w:val="Char2"/>
          <w:rFonts w:hint="eastAsia"/>
          <w:rtl/>
        </w:rPr>
        <w:t>من</w:t>
      </w:r>
      <w:r w:rsidR="00A36CCA" w:rsidRPr="00E669C4">
        <w:rPr>
          <w:rStyle w:val="Char2"/>
          <w:rtl/>
        </w:rPr>
        <w:t xml:space="preserve"> </w:t>
      </w:r>
      <w:r w:rsidR="00A36CCA" w:rsidRPr="00E669C4">
        <w:rPr>
          <w:rStyle w:val="Char2"/>
          <w:rFonts w:hint="eastAsia"/>
          <w:rtl/>
        </w:rPr>
        <w:t>كل</w:t>
      </w:r>
      <w:r w:rsidR="00A36CCA" w:rsidRPr="00E669C4">
        <w:rPr>
          <w:rStyle w:val="Char2"/>
          <w:rtl/>
        </w:rPr>
        <w:t xml:space="preserve"> </w:t>
      </w:r>
      <w:r w:rsidR="00A36CCA" w:rsidRPr="00E669C4">
        <w:rPr>
          <w:rStyle w:val="Char2"/>
          <w:rFonts w:hint="eastAsia"/>
          <w:rtl/>
        </w:rPr>
        <w:t>ناحية</w:t>
      </w:r>
      <w:r w:rsidR="0095766D" w:rsidRPr="00E669C4">
        <w:rPr>
          <w:rStyle w:val="Char2"/>
          <w:rFonts w:hint="cs"/>
          <w:rtl/>
        </w:rPr>
        <w:t>»</w:t>
      </w:r>
      <w:r w:rsidR="0095766D" w:rsidRPr="00EB4951">
        <w:rPr>
          <w:rStyle w:val="Char3"/>
          <w:rFonts w:hint="cs"/>
          <w:rtl/>
        </w:rPr>
        <w:t xml:space="preserve"> قبیله ثقیف بر وی شوریده و از هرسو به طرف وی حرکت کرده بر او تیراندازی کردند و حضرت عروه به درج</w:t>
      </w:r>
      <w:r w:rsidR="00152672">
        <w:rPr>
          <w:rStyle w:val="Char3"/>
          <w:rFonts w:hint="cs"/>
          <w:rtl/>
        </w:rPr>
        <w:t>ۀ</w:t>
      </w:r>
      <w:r w:rsidR="0095766D" w:rsidRPr="00EB4951">
        <w:rPr>
          <w:rStyle w:val="Char3"/>
          <w:rFonts w:hint="cs"/>
          <w:rtl/>
        </w:rPr>
        <w:t xml:space="preserve"> رفیع شهادت نائل شد، چون اطلاع این جریان به بارگاه ح</w:t>
      </w:r>
      <w:r w:rsidR="00B80E08" w:rsidRPr="00EB4951">
        <w:rPr>
          <w:rStyle w:val="Char3"/>
          <w:rFonts w:hint="cs"/>
          <w:rtl/>
        </w:rPr>
        <w:t>ضرت رسول اکرم</w:t>
      </w:r>
      <w:r w:rsidR="00B80E08">
        <w:rPr>
          <w:rFonts w:cs="CTraditional Arabic" w:hint="cs"/>
          <w:rtl/>
          <w:lang w:bidi="fa-IR"/>
        </w:rPr>
        <w:t>ص</w:t>
      </w:r>
      <w:r w:rsidR="0095766D" w:rsidRPr="00EB4951">
        <w:rPr>
          <w:rStyle w:val="Char3"/>
          <w:rFonts w:hint="cs"/>
          <w:rtl/>
        </w:rPr>
        <w:t xml:space="preserve"> رسید فرمود: </w:t>
      </w:r>
      <w:r w:rsidR="0095766D" w:rsidRPr="00E669C4">
        <w:rPr>
          <w:rStyle w:val="Char0"/>
          <w:rFonts w:hint="cs"/>
          <w:rtl/>
        </w:rPr>
        <w:t>«</w:t>
      </w:r>
      <w:r w:rsidR="00F43E6C" w:rsidRPr="00E669C4">
        <w:rPr>
          <w:rStyle w:val="Char0"/>
          <w:rFonts w:hint="eastAsia"/>
          <w:rtl/>
        </w:rPr>
        <w:t>مثل</w:t>
      </w:r>
      <w:r w:rsidR="00F43E6C" w:rsidRPr="00E669C4">
        <w:rPr>
          <w:rStyle w:val="Char0"/>
          <w:rtl/>
        </w:rPr>
        <w:t xml:space="preserve"> </w:t>
      </w:r>
      <w:r w:rsidR="00F43E6C" w:rsidRPr="00E669C4">
        <w:rPr>
          <w:rStyle w:val="Char0"/>
          <w:rFonts w:hint="eastAsia"/>
          <w:rtl/>
        </w:rPr>
        <w:t>عروة</w:t>
      </w:r>
      <w:r w:rsidR="00F43E6C" w:rsidRPr="00E669C4">
        <w:rPr>
          <w:rStyle w:val="Char0"/>
          <w:rtl/>
        </w:rPr>
        <w:t xml:space="preserve"> </w:t>
      </w:r>
      <w:r w:rsidR="00F43E6C" w:rsidRPr="00E669C4">
        <w:rPr>
          <w:rStyle w:val="Char0"/>
          <w:rFonts w:hint="eastAsia"/>
          <w:rtl/>
        </w:rPr>
        <w:t>مثل</w:t>
      </w:r>
      <w:r w:rsidR="00F43E6C" w:rsidRPr="00E669C4">
        <w:rPr>
          <w:rStyle w:val="Char0"/>
          <w:rtl/>
        </w:rPr>
        <w:t xml:space="preserve"> </w:t>
      </w:r>
      <w:r w:rsidR="00F43E6C" w:rsidRPr="00E669C4">
        <w:rPr>
          <w:rStyle w:val="Char0"/>
          <w:rFonts w:hint="eastAsia"/>
          <w:rtl/>
        </w:rPr>
        <w:t>صاحب</w:t>
      </w:r>
      <w:r w:rsidR="00F43E6C" w:rsidRPr="00E669C4">
        <w:rPr>
          <w:rStyle w:val="Char0"/>
          <w:rtl/>
        </w:rPr>
        <w:t xml:space="preserve"> </w:t>
      </w:r>
      <w:r w:rsidR="00F43E6C" w:rsidRPr="00E669C4">
        <w:rPr>
          <w:rStyle w:val="Char0"/>
          <w:rFonts w:hint="eastAsia"/>
          <w:rtl/>
        </w:rPr>
        <w:t>ياسين</w:t>
      </w:r>
      <w:r w:rsidR="00F43E6C" w:rsidRPr="00E669C4">
        <w:rPr>
          <w:rStyle w:val="Char0"/>
          <w:rtl/>
        </w:rPr>
        <w:t xml:space="preserve"> </w:t>
      </w:r>
      <w:r w:rsidR="00F43E6C" w:rsidRPr="00E669C4">
        <w:rPr>
          <w:rStyle w:val="Char0"/>
          <w:rFonts w:hint="eastAsia"/>
          <w:rtl/>
        </w:rPr>
        <w:t>دعا</w:t>
      </w:r>
      <w:r w:rsidR="00F43E6C" w:rsidRPr="00E669C4">
        <w:rPr>
          <w:rStyle w:val="Char0"/>
          <w:rtl/>
        </w:rPr>
        <w:t xml:space="preserve"> </w:t>
      </w:r>
      <w:r w:rsidR="00F43E6C" w:rsidRPr="00E669C4">
        <w:rPr>
          <w:rStyle w:val="Char0"/>
          <w:rFonts w:hint="eastAsia"/>
          <w:rtl/>
        </w:rPr>
        <w:t>قومه</w:t>
      </w:r>
      <w:r w:rsidR="00276C10" w:rsidRPr="00E669C4">
        <w:rPr>
          <w:rStyle w:val="Char0"/>
          <w:rFonts w:hint="cs"/>
          <w:rtl/>
        </w:rPr>
        <w:t xml:space="preserve"> إلى</w:t>
      </w:r>
      <w:r w:rsidR="00F43E6C" w:rsidRPr="00E669C4">
        <w:rPr>
          <w:rStyle w:val="Char0"/>
          <w:rtl/>
        </w:rPr>
        <w:t xml:space="preserve"> </w:t>
      </w:r>
      <w:r w:rsidR="00F43E6C" w:rsidRPr="00E669C4">
        <w:rPr>
          <w:rStyle w:val="Char0"/>
          <w:rFonts w:hint="eastAsia"/>
          <w:rtl/>
        </w:rPr>
        <w:t>الله</w:t>
      </w:r>
      <w:r w:rsidR="00F43E6C" w:rsidRPr="00E669C4">
        <w:rPr>
          <w:rStyle w:val="Char0"/>
          <w:rtl/>
        </w:rPr>
        <w:t xml:space="preserve"> </w:t>
      </w:r>
      <w:r w:rsidR="00F43E6C" w:rsidRPr="00E669C4">
        <w:rPr>
          <w:rStyle w:val="Char0"/>
          <w:rFonts w:hint="eastAsia"/>
          <w:rtl/>
        </w:rPr>
        <w:t>فقتلوه</w:t>
      </w:r>
      <w:r w:rsidR="0095766D" w:rsidRPr="00E669C4">
        <w:rPr>
          <w:rStyle w:val="Char0"/>
          <w:rFonts w:hint="cs"/>
          <w:rtl/>
        </w:rPr>
        <w:t>»</w:t>
      </w:r>
      <w:r w:rsidR="0095766D" w:rsidRPr="00EB4951">
        <w:rPr>
          <w:rStyle w:val="Char3"/>
          <w:rFonts w:hint="cs"/>
          <w:rtl/>
        </w:rPr>
        <w:t xml:space="preserve"> یعنی عروه بمانند شخصی است که ذکرش در سور</w:t>
      </w:r>
      <w:r w:rsidR="00152672">
        <w:rPr>
          <w:rStyle w:val="Char3"/>
          <w:rFonts w:hint="cs"/>
          <w:rtl/>
        </w:rPr>
        <w:t>ۀ</w:t>
      </w:r>
      <w:r w:rsidR="0095766D" w:rsidRPr="00EB4951">
        <w:rPr>
          <w:rStyle w:val="Char3"/>
          <w:rFonts w:hint="cs"/>
          <w:rtl/>
        </w:rPr>
        <w:t xml:space="preserve"> یاسین شده است که او قوم خود را به سوی خدا دعوت کرد، و قوم او را به شهادت رساند</w:t>
      </w:r>
      <w:r w:rsidR="0095766D" w:rsidRPr="00244DAD">
        <w:rPr>
          <w:rStyle w:val="Char3"/>
          <w:rFonts w:hint="cs"/>
          <w:vertAlign w:val="superscript"/>
          <w:rtl/>
        </w:rPr>
        <w:t>(</w:t>
      </w:r>
      <w:r w:rsidR="0095766D" w:rsidRPr="00244DAD">
        <w:rPr>
          <w:rStyle w:val="Char3"/>
          <w:vertAlign w:val="superscript"/>
          <w:rtl/>
        </w:rPr>
        <w:footnoteReference w:id="212"/>
      </w:r>
      <w:r w:rsidR="0095766D" w:rsidRPr="00244DAD">
        <w:rPr>
          <w:rStyle w:val="Char3"/>
          <w:rFonts w:hint="cs"/>
          <w:vertAlign w:val="superscript"/>
          <w:rtl/>
        </w:rPr>
        <w:t>)</w:t>
      </w:r>
      <w:r w:rsidR="0095766D" w:rsidRPr="00EB4951">
        <w:rPr>
          <w:rStyle w:val="Char3"/>
          <w:rFonts w:hint="cs"/>
          <w:rtl/>
        </w:rPr>
        <w:t>.</w:t>
      </w:r>
    </w:p>
    <w:p w:rsidR="00AB3858" w:rsidRPr="00EB4951" w:rsidRDefault="00AB3858" w:rsidP="00FD77E4">
      <w:pPr>
        <w:ind w:firstLine="284"/>
        <w:jc w:val="both"/>
        <w:rPr>
          <w:rStyle w:val="Char3"/>
          <w:rtl/>
        </w:rPr>
      </w:pPr>
      <w:r w:rsidRPr="00EB4951">
        <w:rPr>
          <w:rStyle w:val="Char3"/>
          <w:rFonts w:hint="cs"/>
          <w:rtl/>
        </w:rPr>
        <w:t>ب- طبرانی و حاکم نیز همین مطل</w:t>
      </w:r>
      <w:r w:rsidR="00244DAD">
        <w:rPr>
          <w:rStyle w:val="Char3"/>
          <w:rFonts w:hint="cs"/>
          <w:rtl/>
        </w:rPr>
        <w:t>ب را در کتاب‌های خود روایت کرده</w:t>
      </w:r>
      <w:r w:rsidR="00244DAD">
        <w:rPr>
          <w:rStyle w:val="Char3"/>
          <w:rFonts w:hint="eastAsia"/>
          <w:rtl/>
        </w:rPr>
        <w:t>‌</w:t>
      </w:r>
      <w:r w:rsidRPr="00EB4951">
        <w:rPr>
          <w:rStyle w:val="Char3"/>
          <w:rFonts w:hint="cs"/>
          <w:rtl/>
        </w:rPr>
        <w:t>اند</w:t>
      </w:r>
      <w:r w:rsidRPr="00244DAD">
        <w:rPr>
          <w:rStyle w:val="Char3"/>
          <w:rFonts w:hint="cs"/>
          <w:vertAlign w:val="superscript"/>
          <w:rtl/>
        </w:rPr>
        <w:t>(</w:t>
      </w:r>
      <w:r w:rsidRPr="00244DAD">
        <w:rPr>
          <w:rStyle w:val="Char3"/>
          <w:vertAlign w:val="superscript"/>
          <w:rtl/>
        </w:rPr>
        <w:footnoteReference w:id="213"/>
      </w:r>
      <w:r w:rsidRPr="00244DAD">
        <w:rPr>
          <w:rStyle w:val="Char3"/>
          <w:rFonts w:hint="cs"/>
          <w:vertAlign w:val="superscript"/>
          <w:rtl/>
        </w:rPr>
        <w:t>)</w:t>
      </w:r>
      <w:r w:rsidRPr="00EB4951">
        <w:rPr>
          <w:rStyle w:val="Char3"/>
          <w:rFonts w:hint="cs"/>
          <w:rtl/>
        </w:rPr>
        <w:t>.</w:t>
      </w:r>
    </w:p>
    <w:p w:rsidR="00DA670E" w:rsidRPr="00EB4951" w:rsidRDefault="00DA670E" w:rsidP="00FD77E4">
      <w:pPr>
        <w:ind w:firstLine="284"/>
        <w:jc w:val="both"/>
        <w:rPr>
          <w:rStyle w:val="Char3"/>
          <w:rtl/>
        </w:rPr>
      </w:pPr>
      <w:r w:rsidRPr="00EB4951">
        <w:rPr>
          <w:rStyle w:val="Char3"/>
          <w:rFonts w:hint="cs"/>
          <w:rtl/>
        </w:rPr>
        <w:t xml:space="preserve">ج- علامه ابن عبدالبر از امام ابن اسحاق نقل می‌کند که حضرت عروه در میان قوم خود محبوب و مطاع بود، به منظور دعوت قوم به سوی اسلام از مدینه به طائف آمد و به این توقع که </w:t>
      </w:r>
      <w:r w:rsidRPr="00E669C4">
        <w:rPr>
          <w:rStyle w:val="Char2"/>
          <w:rFonts w:hint="cs"/>
          <w:rtl/>
        </w:rPr>
        <w:t>«</w:t>
      </w:r>
      <w:r w:rsidR="00EB64E6" w:rsidRPr="00E669C4">
        <w:rPr>
          <w:rStyle w:val="Char2"/>
          <w:rFonts w:hint="cs"/>
          <w:rtl/>
        </w:rPr>
        <w:t>ان لا يخالفوه لمنزلته فيهم</w:t>
      </w:r>
      <w:r w:rsidRPr="00E669C4">
        <w:rPr>
          <w:rStyle w:val="Char2"/>
          <w:rFonts w:hint="cs"/>
          <w:rtl/>
        </w:rPr>
        <w:t>»</w:t>
      </w:r>
      <w:r w:rsidRPr="00EB4951">
        <w:rPr>
          <w:rStyle w:val="Char3"/>
          <w:rFonts w:hint="cs"/>
          <w:rtl/>
        </w:rPr>
        <w:t xml:space="preserve"> شاید مردم به خاطر منزلت و احترامی که در میان قوم دارد با او مخالفت نمی‌کنند دین خود را اظهار و آشکار نمود، چون به نزد</w:t>
      </w:r>
      <w:r w:rsidR="001B0ACD" w:rsidRPr="00EB4951">
        <w:rPr>
          <w:rStyle w:val="Char3"/>
          <w:rFonts w:hint="cs"/>
          <w:rtl/>
        </w:rPr>
        <w:t xml:space="preserve"> </w:t>
      </w:r>
      <w:r w:rsidRPr="00EB4951">
        <w:rPr>
          <w:rStyle w:val="Char3"/>
          <w:rFonts w:hint="cs"/>
          <w:rtl/>
        </w:rPr>
        <w:t>قوم آمده.</w:t>
      </w:r>
    </w:p>
    <w:p w:rsidR="00EB64E6" w:rsidRPr="00EB4951" w:rsidRDefault="00EB64E6" w:rsidP="00FD77E4">
      <w:pPr>
        <w:ind w:firstLine="284"/>
        <w:jc w:val="both"/>
        <w:rPr>
          <w:rStyle w:val="Char3"/>
          <w:rtl/>
        </w:rPr>
      </w:pPr>
      <w:r w:rsidRPr="00E669C4">
        <w:rPr>
          <w:rStyle w:val="Char0"/>
          <w:rFonts w:hint="cs"/>
          <w:rtl/>
        </w:rPr>
        <w:t>«</w:t>
      </w:r>
      <w:r w:rsidR="002621E8" w:rsidRPr="00E669C4">
        <w:rPr>
          <w:rStyle w:val="Char0"/>
          <w:rFonts w:hint="eastAsia"/>
          <w:rtl/>
        </w:rPr>
        <w:t>وقد</w:t>
      </w:r>
      <w:r w:rsidR="002621E8" w:rsidRPr="00E669C4">
        <w:rPr>
          <w:rStyle w:val="Char0"/>
          <w:rtl/>
        </w:rPr>
        <w:t xml:space="preserve"> </w:t>
      </w:r>
      <w:r w:rsidR="002621E8" w:rsidRPr="00E669C4">
        <w:rPr>
          <w:rStyle w:val="Char0"/>
          <w:rFonts w:hint="eastAsia"/>
          <w:rtl/>
        </w:rPr>
        <w:t>دعاهم</w:t>
      </w:r>
      <w:r w:rsidR="002621E8" w:rsidRPr="00E669C4">
        <w:rPr>
          <w:rStyle w:val="Char0"/>
          <w:rtl/>
        </w:rPr>
        <w:t xml:space="preserve"> </w:t>
      </w:r>
      <w:r w:rsidR="002621E8" w:rsidRPr="00E669C4">
        <w:rPr>
          <w:rStyle w:val="Char0"/>
          <w:rFonts w:hint="eastAsia"/>
          <w:rtl/>
        </w:rPr>
        <w:t>إلى</w:t>
      </w:r>
      <w:r w:rsidR="002621E8" w:rsidRPr="00E669C4">
        <w:rPr>
          <w:rStyle w:val="Char0"/>
          <w:rtl/>
        </w:rPr>
        <w:t xml:space="preserve"> </w:t>
      </w:r>
      <w:r w:rsidR="002621E8" w:rsidRPr="00E669C4">
        <w:rPr>
          <w:rStyle w:val="Char0"/>
          <w:rFonts w:hint="eastAsia"/>
          <w:rtl/>
        </w:rPr>
        <w:t>دينه</w:t>
      </w:r>
      <w:r w:rsidR="002621E8" w:rsidRPr="00E669C4">
        <w:rPr>
          <w:rStyle w:val="Char0"/>
          <w:rtl/>
        </w:rPr>
        <w:t xml:space="preserve"> </w:t>
      </w:r>
      <w:r w:rsidR="002621E8" w:rsidRPr="00E669C4">
        <w:rPr>
          <w:rStyle w:val="Char0"/>
          <w:rFonts w:hint="eastAsia"/>
          <w:rtl/>
        </w:rPr>
        <w:t>رموه</w:t>
      </w:r>
      <w:r w:rsidR="002621E8" w:rsidRPr="00E669C4">
        <w:rPr>
          <w:rStyle w:val="Char0"/>
          <w:rtl/>
        </w:rPr>
        <w:t xml:space="preserve"> </w:t>
      </w:r>
      <w:r w:rsidR="002621E8" w:rsidRPr="00E669C4">
        <w:rPr>
          <w:rStyle w:val="Char0"/>
          <w:rFonts w:hint="eastAsia"/>
          <w:rtl/>
        </w:rPr>
        <w:t>بالنبل</w:t>
      </w:r>
      <w:r w:rsidR="002621E8" w:rsidRPr="00E669C4">
        <w:rPr>
          <w:rStyle w:val="Char0"/>
          <w:rtl/>
        </w:rPr>
        <w:t xml:space="preserve"> </w:t>
      </w:r>
      <w:r w:rsidR="002621E8" w:rsidRPr="00E669C4">
        <w:rPr>
          <w:rStyle w:val="Char0"/>
          <w:rFonts w:hint="eastAsia"/>
          <w:rtl/>
        </w:rPr>
        <w:t>من</w:t>
      </w:r>
      <w:r w:rsidR="002621E8" w:rsidRPr="00E669C4">
        <w:rPr>
          <w:rStyle w:val="Char0"/>
          <w:rtl/>
        </w:rPr>
        <w:t xml:space="preserve"> </w:t>
      </w:r>
      <w:r w:rsidR="002621E8" w:rsidRPr="00E669C4">
        <w:rPr>
          <w:rStyle w:val="Char0"/>
          <w:rFonts w:hint="eastAsia"/>
          <w:rtl/>
        </w:rPr>
        <w:t>كل</w:t>
      </w:r>
      <w:r w:rsidR="002621E8" w:rsidRPr="00E669C4">
        <w:rPr>
          <w:rStyle w:val="Char0"/>
          <w:rtl/>
        </w:rPr>
        <w:t xml:space="preserve"> </w:t>
      </w:r>
      <w:r w:rsidR="002621E8" w:rsidRPr="00E669C4">
        <w:rPr>
          <w:rStyle w:val="Char0"/>
          <w:rFonts w:hint="eastAsia"/>
          <w:rtl/>
        </w:rPr>
        <w:t>وجه</w:t>
      </w:r>
      <w:r w:rsidR="002621E8" w:rsidRPr="00E669C4">
        <w:rPr>
          <w:rStyle w:val="Char0"/>
          <w:rtl/>
        </w:rPr>
        <w:t xml:space="preserve"> </w:t>
      </w:r>
      <w:r w:rsidR="002621E8" w:rsidRPr="00E669C4">
        <w:rPr>
          <w:rStyle w:val="Char0"/>
          <w:rFonts w:hint="eastAsia"/>
          <w:rtl/>
        </w:rPr>
        <w:t>فأصابه</w:t>
      </w:r>
      <w:r w:rsidR="002621E8" w:rsidRPr="00E669C4">
        <w:rPr>
          <w:rStyle w:val="Char0"/>
          <w:rtl/>
        </w:rPr>
        <w:t xml:space="preserve"> </w:t>
      </w:r>
      <w:r w:rsidR="002621E8" w:rsidRPr="00E669C4">
        <w:rPr>
          <w:rStyle w:val="Char0"/>
          <w:rFonts w:hint="eastAsia"/>
          <w:rtl/>
        </w:rPr>
        <w:t>سهم</w:t>
      </w:r>
      <w:r w:rsidR="002621E8" w:rsidRPr="00E669C4">
        <w:rPr>
          <w:rStyle w:val="Char0"/>
          <w:rtl/>
        </w:rPr>
        <w:t xml:space="preserve"> </w:t>
      </w:r>
      <w:r w:rsidR="002621E8" w:rsidRPr="00E669C4">
        <w:rPr>
          <w:rStyle w:val="Char0"/>
          <w:rFonts w:hint="eastAsia"/>
          <w:rtl/>
        </w:rPr>
        <w:t>فقتله</w:t>
      </w:r>
      <w:r w:rsidRPr="00E669C4">
        <w:rPr>
          <w:rStyle w:val="Char0"/>
          <w:rFonts w:hint="cs"/>
          <w:rtl/>
        </w:rPr>
        <w:t>»</w:t>
      </w:r>
      <w:r w:rsidRPr="00454141">
        <w:rPr>
          <w:rStyle w:val="Char3"/>
          <w:rFonts w:hint="cs"/>
          <w:vertAlign w:val="superscript"/>
          <w:rtl/>
        </w:rPr>
        <w:t>(</w:t>
      </w:r>
      <w:r w:rsidRPr="00454141">
        <w:rPr>
          <w:rStyle w:val="Char3"/>
          <w:vertAlign w:val="superscript"/>
          <w:rtl/>
        </w:rPr>
        <w:footnoteReference w:id="214"/>
      </w:r>
      <w:r w:rsidRPr="00454141">
        <w:rPr>
          <w:rStyle w:val="Char3"/>
          <w:rFonts w:hint="cs"/>
          <w:vertAlign w:val="superscript"/>
          <w:rtl/>
        </w:rPr>
        <w:t>)</w:t>
      </w:r>
      <w:r w:rsidRPr="00EB4951">
        <w:rPr>
          <w:rStyle w:val="Char3"/>
          <w:rFonts w:hint="cs"/>
          <w:rtl/>
        </w:rPr>
        <w:t>.</w:t>
      </w:r>
    </w:p>
    <w:p w:rsidR="00EB64E6" w:rsidRPr="00EB4951" w:rsidRDefault="00EB64E6" w:rsidP="00FD77E4">
      <w:pPr>
        <w:ind w:firstLine="284"/>
        <w:jc w:val="both"/>
        <w:rPr>
          <w:rStyle w:val="Char3"/>
          <w:rtl/>
        </w:rPr>
      </w:pPr>
      <w:r w:rsidRPr="00EB4951">
        <w:rPr>
          <w:rStyle w:val="Char3"/>
          <w:rFonts w:hint="cs"/>
          <w:rtl/>
        </w:rPr>
        <w:t>و</w:t>
      </w:r>
      <w:r w:rsidR="001F5F81" w:rsidRPr="00EB4951">
        <w:rPr>
          <w:rStyle w:val="Char3"/>
          <w:rFonts w:hint="cs"/>
          <w:rtl/>
        </w:rPr>
        <w:t xml:space="preserve"> آن‌ها </w:t>
      </w:r>
      <w:r w:rsidRPr="00EB4951">
        <w:rPr>
          <w:rStyle w:val="Char3"/>
          <w:rFonts w:hint="cs"/>
          <w:rtl/>
        </w:rPr>
        <w:t xml:space="preserve">را به دین اسلام دعوت نمود </w:t>
      </w:r>
      <w:r>
        <w:rPr>
          <w:rFonts w:cs="Times New Roman" w:hint="cs"/>
          <w:rtl/>
          <w:lang w:bidi="fa-IR"/>
        </w:rPr>
        <w:t>–</w:t>
      </w:r>
      <w:r w:rsidRPr="00EB4951">
        <w:rPr>
          <w:rStyle w:val="Char3"/>
          <w:rFonts w:hint="cs"/>
          <w:rtl/>
        </w:rPr>
        <w:t xml:space="preserve"> از هر سو او را هدف تیرها قرار داند پس تیری به وی اصابت کرده وی را کشت.</w:t>
      </w:r>
    </w:p>
    <w:p w:rsidR="00F27C3E" w:rsidRDefault="00992EE2" w:rsidP="0067125B">
      <w:pPr>
        <w:pStyle w:val="a1"/>
        <w:rPr>
          <w:rtl/>
        </w:rPr>
      </w:pPr>
      <w:bookmarkStart w:id="76" w:name="_Toc424209917"/>
      <w:r>
        <w:rPr>
          <w:rFonts w:hint="cs"/>
          <w:rtl/>
        </w:rPr>
        <w:t>2- حضرت عبدالله بن حذافه</w:t>
      </w:r>
      <w:r w:rsidR="00045819" w:rsidRPr="00416FBC">
        <w:rPr>
          <w:rFonts w:cs="CTraditional Arabic" w:hint="cs"/>
          <w:b/>
          <w:bCs w:val="0"/>
          <w:sz w:val="28"/>
          <w:szCs w:val="28"/>
          <w:rtl/>
        </w:rPr>
        <w:t>س</w:t>
      </w:r>
      <w:r>
        <w:rPr>
          <w:rFonts w:hint="cs"/>
          <w:rtl/>
        </w:rPr>
        <w:t>:</w:t>
      </w:r>
      <w:bookmarkEnd w:id="76"/>
    </w:p>
    <w:p w:rsidR="00992EE2" w:rsidRPr="00EB4951" w:rsidRDefault="00637934" w:rsidP="00FD77E4">
      <w:pPr>
        <w:ind w:firstLine="284"/>
        <w:jc w:val="both"/>
        <w:rPr>
          <w:rStyle w:val="Char3"/>
          <w:rtl/>
        </w:rPr>
      </w:pPr>
      <w:r w:rsidRPr="00EB4951">
        <w:rPr>
          <w:rStyle w:val="Char3"/>
          <w:rFonts w:hint="cs"/>
          <w:rtl/>
        </w:rPr>
        <w:t>حضرت عبدالله بن حذافه سهمی</w:t>
      </w:r>
      <w:r w:rsidR="00203A69" w:rsidRPr="00203A69">
        <w:rPr>
          <w:rFonts w:cs="CTraditional Arabic" w:hint="cs"/>
          <w:rtl/>
          <w:lang w:bidi="fa-IR"/>
        </w:rPr>
        <w:t xml:space="preserve">س </w:t>
      </w:r>
      <w:r w:rsidRPr="00EB4951">
        <w:rPr>
          <w:rStyle w:val="Char3"/>
          <w:rFonts w:hint="cs"/>
          <w:rtl/>
        </w:rPr>
        <w:t>از سابقان اولین است، در هجرت دوم به سوی حبشه همراه بود، مصائبی که به خاطر اسلام برایشان وارد شده است، تصور</w:t>
      </w:r>
      <w:r w:rsidR="001F5F81" w:rsidRPr="00EB4951">
        <w:rPr>
          <w:rStyle w:val="Char3"/>
          <w:rFonts w:hint="cs"/>
          <w:rtl/>
        </w:rPr>
        <w:t xml:space="preserve"> آن‌ها </w:t>
      </w:r>
      <w:r w:rsidRPr="00EB4951">
        <w:rPr>
          <w:rStyle w:val="Char3"/>
          <w:rFonts w:hint="cs"/>
          <w:rtl/>
        </w:rPr>
        <w:t>هم آدم مسلمان را لرزه بر اندام می‌سازد.</w:t>
      </w:r>
    </w:p>
    <w:p w:rsidR="00B21D63" w:rsidRPr="00EB4951" w:rsidRDefault="00B21D63" w:rsidP="00FD77E4">
      <w:pPr>
        <w:ind w:firstLine="284"/>
        <w:jc w:val="both"/>
        <w:rPr>
          <w:rStyle w:val="Char3"/>
          <w:rtl/>
        </w:rPr>
      </w:pPr>
      <w:r w:rsidRPr="00EB4951">
        <w:rPr>
          <w:rStyle w:val="Char3"/>
          <w:rFonts w:hint="cs"/>
          <w:rtl/>
        </w:rPr>
        <w:t>حضرت ابو رافع می‌فرماید که حضرت عمر بن خطاب</w:t>
      </w:r>
      <w:r w:rsidR="00203A69" w:rsidRPr="00203A69">
        <w:rPr>
          <w:rFonts w:cs="CTraditional Arabic" w:hint="cs"/>
          <w:rtl/>
          <w:lang w:bidi="fa-IR"/>
        </w:rPr>
        <w:t xml:space="preserve">س </w:t>
      </w:r>
      <w:r w:rsidRPr="00EB4951">
        <w:rPr>
          <w:rStyle w:val="Char3"/>
          <w:rFonts w:hint="cs"/>
          <w:rtl/>
        </w:rPr>
        <w:t>لشکری را به کشور روم فرستاد، حضرت عبدالله بن حذافه</w:t>
      </w:r>
      <w:r w:rsidR="00203A69" w:rsidRPr="00203A69">
        <w:rPr>
          <w:rFonts w:cs="CTraditional Arabic" w:hint="cs"/>
          <w:rtl/>
          <w:lang w:bidi="fa-IR"/>
        </w:rPr>
        <w:t xml:space="preserve">س </w:t>
      </w:r>
      <w:r w:rsidRPr="00EB4951">
        <w:rPr>
          <w:rStyle w:val="Char3"/>
          <w:rFonts w:hint="cs"/>
          <w:rtl/>
        </w:rPr>
        <w:t>هم در میان آن لشکر بود از قضا رومیان او را اسیر کرده به پیش پادشاه خود بردند و به</w:t>
      </w:r>
      <w:r w:rsidR="00B80E08" w:rsidRPr="00EB4951">
        <w:rPr>
          <w:rStyle w:val="Char3"/>
          <w:rFonts w:hint="cs"/>
          <w:rtl/>
        </w:rPr>
        <w:t xml:space="preserve"> یو گفتند که این مرد صحابی محمد</w:t>
      </w:r>
      <w:r w:rsidR="00B80E08">
        <w:rPr>
          <w:rFonts w:cs="CTraditional Arabic" w:hint="cs"/>
          <w:rtl/>
          <w:lang w:bidi="fa-IR"/>
        </w:rPr>
        <w:t>ص</w:t>
      </w:r>
      <w:r w:rsidRPr="00EB4951">
        <w:rPr>
          <w:rStyle w:val="Char3"/>
          <w:rFonts w:hint="cs"/>
          <w:rtl/>
        </w:rPr>
        <w:t xml:space="preserve"> است، پادشاه به وی گفت: اگر تو نصرانی شوی، من</w:t>
      </w:r>
      <w:r w:rsidR="00BF3AA1" w:rsidRPr="00EB4951">
        <w:rPr>
          <w:rStyle w:val="Char3"/>
          <w:rFonts w:hint="cs"/>
          <w:rtl/>
        </w:rPr>
        <w:t xml:space="preserve"> تو را </w:t>
      </w:r>
      <w:r w:rsidRPr="00EB4951">
        <w:rPr>
          <w:rStyle w:val="Char3"/>
          <w:rFonts w:hint="cs"/>
          <w:rtl/>
        </w:rPr>
        <w:t>در پادشاهی و سلطنت خود شریک خواهم کرد، حضرت عبدالله</w:t>
      </w:r>
      <w:r w:rsidR="00203A69" w:rsidRPr="00203A69">
        <w:rPr>
          <w:rFonts w:cs="CTraditional Arabic" w:hint="cs"/>
          <w:rtl/>
          <w:lang w:bidi="fa-IR"/>
        </w:rPr>
        <w:t xml:space="preserve">س </w:t>
      </w:r>
      <w:r w:rsidRPr="00EB4951">
        <w:rPr>
          <w:rStyle w:val="Char3"/>
          <w:rFonts w:hint="cs"/>
          <w:rtl/>
        </w:rPr>
        <w:t>در پاسخ وی گفت: اگر تو پادشاهی تمام مملکت خود و تمام بلاد عرب را هم به من واگذار نمائی و از من بخواه</w:t>
      </w:r>
      <w:r w:rsidR="00B80E08" w:rsidRPr="00EB4951">
        <w:rPr>
          <w:rStyle w:val="Char3"/>
          <w:rFonts w:hint="cs"/>
          <w:rtl/>
        </w:rPr>
        <w:t>ی که به مدت یک لحظه از دین محمد</w:t>
      </w:r>
      <w:r w:rsidR="00B80E08">
        <w:rPr>
          <w:rFonts w:cs="CTraditional Arabic" w:hint="cs"/>
          <w:rtl/>
          <w:lang w:bidi="fa-IR"/>
        </w:rPr>
        <w:t>ص</w:t>
      </w:r>
      <w:r w:rsidRPr="00EB4951">
        <w:rPr>
          <w:rStyle w:val="Char3"/>
          <w:rFonts w:hint="cs"/>
          <w:rtl/>
        </w:rPr>
        <w:t xml:space="preserve"> منصرف شو، هرگز چنین کاری را نخواهم کرد، او گفت: پس من</w:t>
      </w:r>
      <w:r w:rsidR="00BF3AA1" w:rsidRPr="00EB4951">
        <w:rPr>
          <w:rStyle w:val="Char3"/>
          <w:rFonts w:hint="cs"/>
          <w:rtl/>
        </w:rPr>
        <w:t xml:space="preserve"> تو را </w:t>
      </w:r>
      <w:r w:rsidRPr="00EB4951">
        <w:rPr>
          <w:rStyle w:val="Char3"/>
          <w:rFonts w:hint="cs"/>
          <w:rtl/>
        </w:rPr>
        <w:t>به قتل می‌رسانم، حضرت عبد الله</w:t>
      </w:r>
      <w:r w:rsidR="00203A69" w:rsidRPr="00203A69">
        <w:rPr>
          <w:rFonts w:cs="CTraditional Arabic" w:hint="cs"/>
          <w:rtl/>
          <w:lang w:bidi="fa-IR"/>
        </w:rPr>
        <w:t xml:space="preserve">س </w:t>
      </w:r>
      <w:r w:rsidRPr="00EB4951">
        <w:rPr>
          <w:rStyle w:val="Char3"/>
          <w:rFonts w:hint="cs"/>
          <w:rtl/>
        </w:rPr>
        <w:t>گفت: اختیار داری،</w:t>
      </w:r>
      <w:r w:rsidR="00240AA1">
        <w:rPr>
          <w:rStyle w:val="Char3"/>
          <w:rFonts w:hint="cs"/>
          <w:rtl/>
        </w:rPr>
        <w:t xml:space="preserve"> </w:t>
      </w:r>
      <w:r w:rsidR="008A7483">
        <w:rPr>
          <w:rStyle w:val="Char3"/>
          <w:rFonts w:hint="cs"/>
          <w:rtl/>
        </w:rPr>
        <w:t xml:space="preserve">چنان‌چه </w:t>
      </w:r>
      <w:r w:rsidRPr="00EB4951">
        <w:rPr>
          <w:rStyle w:val="Char3"/>
          <w:rFonts w:hint="cs"/>
          <w:rtl/>
        </w:rPr>
        <w:t>او دستور داد و حضرت عبدالله</w:t>
      </w:r>
      <w:r w:rsidR="00203A69" w:rsidRPr="00203A69">
        <w:rPr>
          <w:rFonts w:cs="CTraditional Arabic" w:hint="cs"/>
          <w:rtl/>
          <w:lang w:bidi="fa-IR"/>
        </w:rPr>
        <w:t xml:space="preserve">س </w:t>
      </w:r>
      <w:r w:rsidRPr="00EB4951">
        <w:rPr>
          <w:rStyle w:val="Char3"/>
          <w:rFonts w:hint="cs"/>
          <w:rtl/>
        </w:rPr>
        <w:t xml:space="preserve">بر دار آویخته شد و تیراندازی به سوی وی آغاز گردیده، اما آه و ناله نکرد </w:t>
      </w:r>
      <w:r w:rsidRPr="00E669C4">
        <w:rPr>
          <w:rStyle w:val="Char2"/>
          <w:rFonts w:hint="cs"/>
          <w:rtl/>
        </w:rPr>
        <w:t>«</w:t>
      </w:r>
      <w:r w:rsidR="00BA7C91" w:rsidRPr="00E669C4">
        <w:rPr>
          <w:rStyle w:val="Char2"/>
          <w:rFonts w:hint="cs"/>
          <w:rtl/>
        </w:rPr>
        <w:t>فأمر به فصلب وأمر برميه بالسهام فلم يجزع</w:t>
      </w:r>
      <w:r w:rsidRPr="00E669C4">
        <w:rPr>
          <w:rStyle w:val="Char2"/>
          <w:rFonts w:hint="cs"/>
          <w:rtl/>
        </w:rPr>
        <w:t>»</w:t>
      </w:r>
      <w:r w:rsidRPr="00EB4951">
        <w:rPr>
          <w:rStyle w:val="Char3"/>
          <w:rFonts w:hint="cs"/>
          <w:rtl/>
        </w:rPr>
        <w:t xml:space="preserve"> حضرت عبدالله</w:t>
      </w:r>
      <w:r w:rsidR="00203A69" w:rsidRPr="00203A69">
        <w:rPr>
          <w:rFonts w:cs="CTraditional Arabic" w:hint="cs"/>
          <w:rtl/>
          <w:lang w:bidi="fa-IR"/>
        </w:rPr>
        <w:t xml:space="preserve">س </w:t>
      </w:r>
      <w:r w:rsidRPr="00EB4951">
        <w:rPr>
          <w:rStyle w:val="Char3"/>
          <w:rFonts w:hint="cs"/>
          <w:rtl/>
        </w:rPr>
        <w:t>در همین حال هم انکار</w:t>
      </w:r>
      <w:r w:rsidR="00936F7A" w:rsidRPr="00EB4951">
        <w:rPr>
          <w:rStyle w:val="Char3"/>
          <w:rFonts w:hint="cs"/>
          <w:rtl/>
        </w:rPr>
        <w:t xml:space="preserve"> می‌کرد، سپس پادشاه دستور داد تا او را از بالای دار پائین بیارند، و دیگی را آورده پرآب کردند و بر آتش قرار داده آن را خوب جوشاندند، و اسیر مسلمانی را آورده در آن دیگ انداختند وقتی او جوشید (و گوشت و پوستش پخته شد) استخوان‌های بدنش ظاهر شد، پادشاه گفت: اگر این مرد نصرانی نشود او را نیز در دیگ بیندازید، ولی حضرت عبدالله</w:t>
      </w:r>
      <w:r w:rsidR="00203A69" w:rsidRPr="00203A69">
        <w:rPr>
          <w:rFonts w:cs="CTraditional Arabic" w:hint="cs"/>
          <w:rtl/>
          <w:lang w:bidi="fa-IR"/>
        </w:rPr>
        <w:t xml:space="preserve">س </w:t>
      </w:r>
      <w:r w:rsidR="00936F7A" w:rsidRPr="00EB4951">
        <w:rPr>
          <w:rStyle w:val="Char3"/>
          <w:rFonts w:hint="cs"/>
          <w:rtl/>
        </w:rPr>
        <w:t xml:space="preserve">مرتب انکار می‌کرد، پادشاه دستور داد: تا او را نیز در دیگ بیندازند، چون او را نزدیک دیگ بردند به گریه درآمد، پادشاه گفت: او را پیش من بیارید، او را به نزد پادشاه بردند وی باز نصرانیت را به وی پیشنهاد کرد او بازهم انکار نمود، آنگاه پادشاه پرسید که پس چرا گریه کردی؟ در پاسخ گفت: به این خاطر که تصور کردم تو در این وقت مرا داخل دیگ انداخته می‌کشی </w:t>
      </w:r>
      <w:r w:rsidR="008D21BD" w:rsidRPr="00EB4951">
        <w:rPr>
          <w:rStyle w:val="Char3"/>
          <w:rFonts w:hint="cs"/>
          <w:rtl/>
        </w:rPr>
        <w:t>و من نابود خواهم شد، و من بیش از یک جان ندارم و آن از بین خواهد رفت من آرزو دارم که کاش عوض هر تار موئی که بر بدن موجود است من یک جانی می‌داشتم و امروز هم</w:t>
      </w:r>
      <w:r w:rsidR="00152672">
        <w:rPr>
          <w:rStyle w:val="Char3"/>
          <w:rFonts w:hint="cs"/>
          <w:rtl/>
        </w:rPr>
        <w:t>ۀ</w:t>
      </w:r>
      <w:r w:rsidR="001F5F81" w:rsidRPr="00EB4951">
        <w:rPr>
          <w:rStyle w:val="Char3"/>
          <w:rFonts w:hint="cs"/>
          <w:rtl/>
        </w:rPr>
        <w:t xml:space="preserve"> آن‌ها </w:t>
      </w:r>
      <w:r w:rsidR="008D21BD" w:rsidRPr="00EB4951">
        <w:rPr>
          <w:rStyle w:val="Char3"/>
          <w:rFonts w:hint="cs"/>
          <w:rtl/>
        </w:rPr>
        <w:t xml:space="preserve">به خاطر خدا در این دیگ انداخته می‌شدند </w:t>
      </w:r>
      <w:r w:rsidR="008D21BD">
        <w:rPr>
          <w:rFonts w:cs="Times New Roman" w:hint="cs"/>
          <w:rtl/>
          <w:lang w:bidi="fa-IR"/>
        </w:rPr>
        <w:t>–</w:t>
      </w:r>
      <w:r w:rsidR="00B80E08" w:rsidRPr="00EB4951">
        <w:rPr>
          <w:rStyle w:val="Char3"/>
          <w:rFonts w:hint="cs"/>
          <w:rtl/>
        </w:rPr>
        <w:t xml:space="preserve"> پادشاه روم گفت: تو سر مرا ببوس </w:t>
      </w:r>
      <w:r w:rsidR="008D21BD" w:rsidRPr="00EB4951">
        <w:rPr>
          <w:rStyle w:val="Char3"/>
          <w:rFonts w:hint="cs"/>
          <w:rtl/>
        </w:rPr>
        <w:t>آنگاه من</w:t>
      </w:r>
      <w:r w:rsidR="00BF3AA1" w:rsidRPr="00EB4951">
        <w:rPr>
          <w:rStyle w:val="Char3"/>
          <w:rFonts w:hint="cs"/>
          <w:rtl/>
        </w:rPr>
        <w:t xml:space="preserve"> تو را </w:t>
      </w:r>
      <w:r w:rsidR="008D21BD" w:rsidRPr="00EB4951">
        <w:rPr>
          <w:rStyle w:val="Char3"/>
          <w:rFonts w:hint="cs"/>
          <w:rtl/>
        </w:rPr>
        <w:t>آزاد می‌کنم، حضرت عبدالله</w:t>
      </w:r>
      <w:r w:rsidR="00203A69" w:rsidRPr="00203A69">
        <w:rPr>
          <w:rFonts w:cs="CTraditional Arabic" w:hint="cs"/>
          <w:rtl/>
          <w:lang w:bidi="fa-IR"/>
        </w:rPr>
        <w:t xml:space="preserve">س </w:t>
      </w:r>
      <w:r w:rsidR="008D21BD" w:rsidRPr="00EB4951">
        <w:rPr>
          <w:rStyle w:val="Char3"/>
          <w:rFonts w:hint="cs"/>
          <w:rtl/>
        </w:rPr>
        <w:t>گفت: تکلیف سایر اسیران مسلمان چه خواهد بود؟ پادشاه گفت: هم</w:t>
      </w:r>
      <w:r w:rsidR="00152672">
        <w:rPr>
          <w:rStyle w:val="Char3"/>
          <w:rFonts w:hint="cs"/>
          <w:rtl/>
        </w:rPr>
        <w:t>ۀ</w:t>
      </w:r>
      <w:r w:rsidR="001F5F81" w:rsidRPr="00EB4951">
        <w:rPr>
          <w:rStyle w:val="Char3"/>
          <w:rFonts w:hint="cs"/>
          <w:rtl/>
        </w:rPr>
        <w:t xml:space="preserve"> آن‌ها </w:t>
      </w:r>
      <w:r w:rsidR="008D21BD" w:rsidRPr="00EB4951">
        <w:rPr>
          <w:rStyle w:val="Char3"/>
          <w:rFonts w:hint="cs"/>
          <w:rtl/>
        </w:rPr>
        <w:t xml:space="preserve">را آزاد می‌کنم </w:t>
      </w:r>
      <w:r w:rsidR="008D21BD">
        <w:rPr>
          <w:rFonts w:cs="Times New Roman" w:hint="cs"/>
          <w:rtl/>
          <w:lang w:bidi="fa-IR"/>
        </w:rPr>
        <w:t>–</w:t>
      </w:r>
      <w:r w:rsidR="008D21BD" w:rsidRPr="00EB4951">
        <w:rPr>
          <w:rStyle w:val="Char3"/>
          <w:rFonts w:hint="cs"/>
          <w:rtl/>
        </w:rPr>
        <w:t xml:space="preserve"> آنگاه حضرت عبدالله</w:t>
      </w:r>
      <w:r w:rsidR="00203A69" w:rsidRPr="00203A69">
        <w:rPr>
          <w:rFonts w:cs="CTraditional Arabic" w:hint="cs"/>
          <w:rtl/>
          <w:lang w:bidi="fa-IR"/>
        </w:rPr>
        <w:t xml:space="preserve">س </w:t>
      </w:r>
      <w:r w:rsidR="008D21BD" w:rsidRPr="00EB4951">
        <w:rPr>
          <w:rStyle w:val="Char3"/>
          <w:rFonts w:hint="cs"/>
          <w:rtl/>
        </w:rPr>
        <w:t>سر وی را بوسید و او هم</w:t>
      </w:r>
      <w:r w:rsidR="00152672">
        <w:rPr>
          <w:rStyle w:val="Char3"/>
          <w:rFonts w:hint="cs"/>
          <w:rtl/>
        </w:rPr>
        <w:t>ۀ</w:t>
      </w:r>
      <w:r w:rsidR="008D21BD" w:rsidRPr="00EB4951">
        <w:rPr>
          <w:rStyle w:val="Char3"/>
          <w:rFonts w:hint="cs"/>
          <w:rtl/>
        </w:rPr>
        <w:t xml:space="preserve"> اسیران را آزاد کرد.</w:t>
      </w:r>
    </w:p>
    <w:p w:rsidR="00EF0D17" w:rsidRPr="00EB4951" w:rsidRDefault="008D21BD" w:rsidP="00FD77E4">
      <w:pPr>
        <w:ind w:firstLine="284"/>
        <w:jc w:val="both"/>
        <w:rPr>
          <w:rStyle w:val="Char3"/>
          <w:rtl/>
        </w:rPr>
      </w:pPr>
      <w:r w:rsidRPr="00EB4951">
        <w:rPr>
          <w:rStyle w:val="Char3"/>
          <w:rFonts w:hint="cs"/>
          <w:rtl/>
        </w:rPr>
        <w:t>حضرت عبدالله همه را همراه کرده، به خدمت حضرت عمر حاضر شد و تمام سرگذشت را بیان داشت حضرت عمر به مسلمانان گفت: بر هر مسلمانی لازم است که سر عبدالله بن حذافه را ببوسد و پیش از همه من خودم آغاز خواهم کرد، و سپس از جای خود برخاسته بلند شد و سرش را بوسید</w:t>
      </w:r>
      <w:r w:rsidRPr="00454141">
        <w:rPr>
          <w:rStyle w:val="Char3"/>
          <w:rFonts w:hint="cs"/>
          <w:vertAlign w:val="superscript"/>
          <w:rtl/>
        </w:rPr>
        <w:t>(</w:t>
      </w:r>
      <w:r w:rsidRPr="00454141">
        <w:rPr>
          <w:rStyle w:val="Char3"/>
          <w:vertAlign w:val="superscript"/>
          <w:rtl/>
        </w:rPr>
        <w:footnoteReference w:id="215"/>
      </w:r>
      <w:r w:rsidRPr="00454141">
        <w:rPr>
          <w:rStyle w:val="Char3"/>
          <w:rFonts w:hint="cs"/>
          <w:vertAlign w:val="superscript"/>
          <w:rtl/>
        </w:rPr>
        <w:t>)</w:t>
      </w:r>
      <w:r w:rsidRPr="00EB4951">
        <w:rPr>
          <w:rStyle w:val="Char3"/>
          <w:rFonts w:hint="cs"/>
          <w:rtl/>
        </w:rPr>
        <w:t>.</w:t>
      </w:r>
    </w:p>
    <w:p w:rsidR="00F409CE" w:rsidRPr="00EB4951" w:rsidRDefault="00F409CE" w:rsidP="00FD77E4">
      <w:pPr>
        <w:ind w:firstLine="284"/>
        <w:jc w:val="both"/>
        <w:rPr>
          <w:rStyle w:val="Char3"/>
          <w:rtl/>
        </w:rPr>
        <w:sectPr w:rsidR="00F409CE" w:rsidRPr="00EB4951" w:rsidSect="00FD1CBB">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8D21BD" w:rsidRPr="001D7852" w:rsidRDefault="00573842" w:rsidP="00F409CE">
      <w:pPr>
        <w:pStyle w:val="a"/>
        <w:rPr>
          <w:rtl/>
        </w:rPr>
      </w:pPr>
      <w:bookmarkStart w:id="77" w:name="_Toc424209918"/>
      <w:r w:rsidRPr="001D7852">
        <w:rPr>
          <w:rFonts w:hint="cs"/>
          <w:rtl/>
        </w:rPr>
        <w:t>دعاء</w:t>
      </w:r>
      <w:bookmarkEnd w:id="77"/>
    </w:p>
    <w:p w:rsidR="00573842" w:rsidRPr="00EB4951" w:rsidRDefault="00CA0D31" w:rsidP="00FD77E4">
      <w:pPr>
        <w:ind w:firstLine="284"/>
        <w:jc w:val="both"/>
        <w:rPr>
          <w:rStyle w:val="Char3"/>
          <w:rtl/>
        </w:rPr>
      </w:pPr>
      <w:r w:rsidRPr="00EB4951">
        <w:rPr>
          <w:rStyle w:val="Char3"/>
          <w:rFonts w:hint="cs"/>
          <w:rtl/>
        </w:rPr>
        <w:t>دعای</w:t>
      </w:r>
      <w:r w:rsidR="000F22B5" w:rsidRPr="00EB4951">
        <w:rPr>
          <w:rStyle w:val="Char3"/>
          <w:rFonts w:hint="cs"/>
          <w:rtl/>
        </w:rPr>
        <w:t xml:space="preserve"> ما این است که خداوند متعال در زندگی دنیا، محبت و الفت و عقیدت و مودت، اتبا</w:t>
      </w:r>
      <w:r w:rsidR="00B80E08" w:rsidRPr="00EB4951">
        <w:rPr>
          <w:rStyle w:val="Char3"/>
          <w:rFonts w:hint="cs"/>
          <w:rtl/>
        </w:rPr>
        <w:t>ع و اطاعت، این عاشقان پاک طینت</w:t>
      </w:r>
      <w:r w:rsidR="000F22B5" w:rsidRPr="00EB4951">
        <w:rPr>
          <w:rStyle w:val="Char3"/>
          <w:rFonts w:hint="cs"/>
          <w:rtl/>
        </w:rPr>
        <w:t>، و کشتگان خنجر تسلیم و توحید، و پروانه‌های شمع رسالت و نبوت، و بلاکشان محبت، و سوختگان آتش، و غلطیدگان در خاک و خون را نصیب ما فرماید</w:t>
      </w:r>
      <w:r w:rsidR="00E3496A" w:rsidRPr="00EB4951">
        <w:rPr>
          <w:rStyle w:val="Char3"/>
          <w:rFonts w:hint="cs"/>
          <w:rtl/>
        </w:rPr>
        <w:t xml:space="preserve"> -</w:t>
      </w:r>
      <w:r w:rsidR="000F22B5" w:rsidRPr="00EB4951">
        <w:rPr>
          <w:rStyle w:val="Char3"/>
          <w:rFonts w:hint="cs"/>
          <w:rtl/>
        </w:rPr>
        <w:t xml:space="preserve"> </w:t>
      </w:r>
      <w:r w:rsidR="0015252F" w:rsidRPr="00E669C4">
        <w:rPr>
          <w:rStyle w:val="Char2"/>
          <w:rFonts w:hint="cs"/>
          <w:rtl/>
        </w:rPr>
        <w:t>آمين برحمتك يا أرحم الراحمين. وصل على حبيبك ونبيك سيدنا ومولانا محمد وآله واصحبه أجمعين خصوصاً على السابقين الأولين من المهاجرين الذين هاجروا في الله من بعد ما ظلموا</w:t>
      </w:r>
      <w:r w:rsidR="0015252F" w:rsidRPr="00EB4951">
        <w:rPr>
          <w:rStyle w:val="Char3"/>
          <w:rFonts w:hint="cs"/>
          <w:rtl/>
        </w:rPr>
        <w:t xml:space="preserve"> -</w:t>
      </w:r>
    </w:p>
    <w:p w:rsidR="00C66B78" w:rsidRPr="00EB4951" w:rsidRDefault="00C66B78" w:rsidP="00FD77E4">
      <w:pPr>
        <w:ind w:firstLine="284"/>
        <w:jc w:val="both"/>
        <w:rPr>
          <w:rStyle w:val="Char3"/>
          <w:rtl/>
        </w:rPr>
      </w:pPr>
      <w:r w:rsidRPr="00EB4951">
        <w:rPr>
          <w:rStyle w:val="Char3"/>
          <w:rFonts w:hint="cs"/>
          <w:rtl/>
        </w:rPr>
        <w:t>ساعت 11 شب دوشنبه تاریخ 11 ماه ربیع الاول سنه 1403 6 / 10 / 61 در چابهار از ترجمه</w:t>
      </w:r>
      <w:r w:rsidR="001F5F81" w:rsidRPr="00EB4951">
        <w:rPr>
          <w:rStyle w:val="Char3"/>
          <w:rFonts w:hint="cs"/>
          <w:rtl/>
        </w:rPr>
        <w:t xml:space="preserve">‌اش </w:t>
      </w:r>
      <w:r w:rsidRPr="00EB4951">
        <w:rPr>
          <w:rStyle w:val="Char3"/>
          <w:rFonts w:hint="cs"/>
          <w:rtl/>
        </w:rPr>
        <w:t>فارغ شدم</w:t>
      </w:r>
    </w:p>
    <w:p w:rsidR="00C66B78" w:rsidRPr="00351406" w:rsidRDefault="00C66B78" w:rsidP="00454141">
      <w:pPr>
        <w:pStyle w:val="a2"/>
        <w:ind w:firstLine="0"/>
        <w:jc w:val="center"/>
        <w:rPr>
          <w:rtl/>
        </w:rPr>
      </w:pPr>
      <w:r w:rsidRPr="00351406">
        <w:rPr>
          <w:rFonts w:hint="cs"/>
          <w:rtl/>
        </w:rPr>
        <w:t>والحمد لله أولاً وأخرا وصلى الله على سيدنا محمد وآله وصحبه وسلم.</w:t>
      </w:r>
    </w:p>
    <w:p w:rsidR="00C66B78" w:rsidRPr="00EB4951" w:rsidRDefault="00C66B78" w:rsidP="00FD77E4">
      <w:pPr>
        <w:ind w:firstLine="284"/>
        <w:jc w:val="both"/>
        <w:rPr>
          <w:rStyle w:val="Char3"/>
          <w:rtl/>
        </w:rPr>
      </w:pPr>
    </w:p>
    <w:p w:rsidR="00E82B0A" w:rsidRPr="00416FBC" w:rsidRDefault="00D77B3E" w:rsidP="003167B0">
      <w:pPr>
        <w:jc w:val="center"/>
        <w:rPr>
          <w:rStyle w:val="Char3"/>
          <w:b/>
          <w:bCs/>
          <w:sz w:val="25"/>
          <w:szCs w:val="25"/>
          <w:rtl/>
        </w:rPr>
      </w:pPr>
      <w:r w:rsidRPr="00416FBC">
        <w:rPr>
          <w:rStyle w:val="Char3"/>
          <w:rFonts w:hint="cs"/>
          <w:b/>
          <w:bCs/>
          <w:sz w:val="25"/>
          <w:szCs w:val="25"/>
          <w:rtl/>
        </w:rPr>
        <w:t>عبدالرحمن سربازی</w:t>
      </w:r>
    </w:p>
    <w:p w:rsidR="00D77B3E" w:rsidRDefault="003C75D9" w:rsidP="003167B0">
      <w:pPr>
        <w:jc w:val="center"/>
        <w:rPr>
          <w:rStyle w:val="Char3"/>
          <w:b/>
          <w:bCs/>
          <w:sz w:val="25"/>
          <w:szCs w:val="25"/>
          <w:rtl/>
        </w:rPr>
      </w:pPr>
      <w:r w:rsidRPr="00416FBC">
        <w:rPr>
          <w:rStyle w:val="Char3"/>
          <w:rFonts w:hint="cs"/>
          <w:b/>
          <w:bCs/>
          <w:sz w:val="25"/>
          <w:szCs w:val="25"/>
          <w:rtl/>
        </w:rPr>
        <w:t>پایان</w:t>
      </w:r>
    </w:p>
    <w:p w:rsidR="00BE4728" w:rsidRPr="00BE4728" w:rsidRDefault="00BE4728" w:rsidP="00BE4728">
      <w:pPr>
        <w:pStyle w:val="a3"/>
        <w:rPr>
          <w:rtl/>
        </w:rPr>
      </w:pPr>
    </w:p>
    <w:sectPr w:rsidR="00BE4728" w:rsidRPr="00BE4728" w:rsidSect="00FD1CBB">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66B" w:rsidRDefault="0007266B">
      <w:r>
        <w:separator/>
      </w:r>
    </w:p>
  </w:endnote>
  <w:endnote w:type="continuationSeparator" w:id="0">
    <w:p w:rsidR="0007266B" w:rsidRDefault="0007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MS Mincho">
    <w:altName w:val="ＭＳ 明朝"/>
    <w:panose1 w:val="02020609040205080304"/>
    <w:charset w:val="80"/>
    <w:family w:val="modern"/>
    <w:pitch w:val="fixed"/>
    <w:sig w:usb0="A00002BF" w:usb1="68C7FCFB" w:usb2="00000010" w:usb3="00000000" w:csb0="0002009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Default="00430D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Default="00430D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Default="00430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66B" w:rsidRDefault="0007266B">
      <w:r>
        <w:separator/>
      </w:r>
    </w:p>
  </w:footnote>
  <w:footnote w:type="continuationSeparator" w:id="0">
    <w:p w:rsidR="0007266B" w:rsidRDefault="0007266B">
      <w:r>
        <w:continuationSeparator/>
      </w:r>
    </w:p>
  </w:footnote>
  <w:footnote w:id="1">
    <w:p w:rsidR="00430D67" w:rsidRPr="00E761CB" w:rsidRDefault="00430D67" w:rsidP="00953381">
      <w:pPr>
        <w:pStyle w:val="FootnoteText"/>
        <w:ind w:left="284" w:hanging="284"/>
        <w:jc w:val="both"/>
        <w:rPr>
          <w:rStyle w:val="Char6"/>
          <w:rtl/>
        </w:rPr>
      </w:pPr>
      <w:r w:rsidRPr="00E761CB">
        <w:rPr>
          <w:rStyle w:val="Char6"/>
          <w:rtl/>
        </w:rPr>
        <w:footnoteRef/>
      </w:r>
      <w:r w:rsidRPr="00E761CB">
        <w:rPr>
          <w:rStyle w:val="Char6"/>
          <w:rFonts w:hint="cs"/>
          <w:rtl/>
        </w:rPr>
        <w:t>- مشکوة المصابیح، ص 554. (این حدیث را آلبانی ضعیف قرار داده</w:t>
      </w:r>
      <w:r w:rsidRPr="00E761CB">
        <w:rPr>
          <w:rStyle w:val="Char6"/>
          <w:rFonts w:hint="eastAsia"/>
          <w:rtl/>
        </w:rPr>
        <w:t>‌</w:t>
      </w:r>
      <w:r w:rsidRPr="00E761CB">
        <w:rPr>
          <w:rStyle w:val="Char6"/>
          <w:rFonts w:hint="cs"/>
          <w:rtl/>
        </w:rPr>
        <w:t>اند «الجامع الصحیح و زیادته 1160».</w:t>
      </w:r>
    </w:p>
  </w:footnote>
  <w:footnote w:id="2">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عنیه، شیخ عبدالقادر گیلانی، ص 79، ج 1، چاپ مصر.</w:t>
      </w:r>
    </w:p>
  </w:footnote>
  <w:footnote w:id="3">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مکتوب، 125، ص 272، ج 1، مکتوب امام ربانی، فیض البرکات، ص 28.</w:t>
      </w:r>
    </w:p>
  </w:footnote>
  <w:footnote w:id="4">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فیض البرکات، ص 28.</w:t>
      </w:r>
    </w:p>
  </w:footnote>
  <w:footnote w:id="5">
    <w:p w:rsidR="00430D67" w:rsidRPr="00E761CB" w:rsidRDefault="00430D67" w:rsidP="00953381">
      <w:pPr>
        <w:pStyle w:val="FootnoteText"/>
        <w:ind w:left="284" w:hanging="284"/>
        <w:jc w:val="both"/>
        <w:rPr>
          <w:rStyle w:val="Char6"/>
          <w:rtl/>
        </w:rPr>
      </w:pPr>
      <w:r w:rsidRPr="00E761CB">
        <w:rPr>
          <w:rStyle w:val="Char6"/>
          <w:rtl/>
        </w:rPr>
        <w:footnoteRef/>
      </w:r>
      <w:r w:rsidRPr="00E761CB">
        <w:rPr>
          <w:rStyle w:val="Char6"/>
          <w:rFonts w:hint="cs"/>
          <w:rtl/>
        </w:rPr>
        <w:t>- مشکوا</w:t>
      </w:r>
      <w:r w:rsidRPr="009935C5">
        <w:rPr>
          <w:rFonts w:ascii="mylotus" w:hAnsi="mylotus" w:cs="mylotus"/>
          <w:sz w:val="24"/>
          <w:szCs w:val="24"/>
          <w:rtl/>
          <w:lang w:bidi="fa-IR"/>
        </w:rPr>
        <w:t>ة</w:t>
      </w:r>
      <w:r w:rsidRPr="00E761CB">
        <w:rPr>
          <w:rStyle w:val="Char6"/>
          <w:rFonts w:hint="cs"/>
          <w:rtl/>
        </w:rPr>
        <w:t xml:space="preserve"> المصابیح، ص 554، چاپ پاکستان. (این حدیث را آلبانی در «السلسلة الضعيفة 1/149» ضعیف قرار داده‌اند).</w:t>
      </w:r>
    </w:p>
  </w:footnote>
  <w:footnote w:id="6">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xml:space="preserve">- مستدرک، 96 </w:t>
      </w:r>
      <w:r w:rsidRPr="009935C5">
        <w:rPr>
          <w:rFonts w:cs="Times New Roman" w:hint="cs"/>
          <w:sz w:val="24"/>
          <w:szCs w:val="24"/>
          <w:rtl/>
          <w:lang w:bidi="fa-IR"/>
        </w:rPr>
        <w:t>–</w:t>
      </w:r>
      <w:r w:rsidRPr="00E761CB">
        <w:rPr>
          <w:rStyle w:val="Char6"/>
          <w:rFonts w:hint="cs"/>
          <w:rtl/>
        </w:rPr>
        <w:t xml:space="preserve"> ج 1 ترمذی، ص 44 </w:t>
      </w:r>
      <w:r w:rsidRPr="009935C5">
        <w:rPr>
          <w:rFonts w:cs="Times New Roman" w:hint="cs"/>
          <w:sz w:val="24"/>
          <w:szCs w:val="24"/>
          <w:rtl/>
          <w:lang w:bidi="fa-IR"/>
        </w:rPr>
        <w:t>–</w:t>
      </w:r>
      <w:r w:rsidRPr="00E761CB">
        <w:rPr>
          <w:rStyle w:val="Char6"/>
          <w:rFonts w:hint="cs"/>
          <w:rtl/>
        </w:rPr>
        <w:t xml:space="preserve"> ج 5، کتاب العلم، ابوداود، ص 201 ج 4، چاپ بیروت. سنن دارمی، ص 45 </w:t>
      </w:r>
      <w:r w:rsidRPr="009935C5">
        <w:rPr>
          <w:rFonts w:cs="Times New Roman" w:hint="cs"/>
          <w:sz w:val="24"/>
          <w:szCs w:val="24"/>
          <w:rtl/>
          <w:lang w:bidi="fa-IR"/>
        </w:rPr>
        <w:t>–</w:t>
      </w:r>
      <w:r w:rsidRPr="00E761CB">
        <w:rPr>
          <w:rStyle w:val="Char6"/>
          <w:rFonts w:hint="cs"/>
          <w:rtl/>
        </w:rPr>
        <w:t xml:space="preserve"> ج 1، چاپ مصر، مسند احمد، ص 127، ج 4، ابن ماجه، ص 16، ج 1، چاپ بیروت.</w:t>
      </w:r>
    </w:p>
  </w:footnote>
  <w:footnote w:id="7">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والنها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ص 37، ج 3، آن را ابن حبان و ابونعیم نیز روایت کرده‌اند. (حیات الصحابه).</w:t>
      </w:r>
    </w:p>
  </w:footnote>
  <w:footnote w:id="8">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سیرت ابن هشام، ص 308، ج 1.</w:t>
      </w:r>
    </w:p>
  </w:footnote>
  <w:footnote w:id="9">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xml:space="preserve">- مسند امام احمد، ص 302، ج 1 </w:t>
      </w:r>
      <w:r w:rsidRPr="009935C5">
        <w:rPr>
          <w:rFonts w:cs="Times New Roman" w:hint="cs"/>
          <w:sz w:val="24"/>
          <w:szCs w:val="24"/>
          <w:rtl/>
          <w:lang w:bidi="fa-IR"/>
        </w:rPr>
        <w:t>–</w:t>
      </w:r>
      <w:r w:rsidRPr="00E761CB">
        <w:rPr>
          <w:rStyle w:val="Char6"/>
          <w:rFonts w:hint="cs"/>
          <w:rtl/>
        </w:rPr>
        <w:t xml:space="preserve"> 2. صحیح بخاری، ص 786 سیرت النبی، ص 255، ج 1.</w:t>
      </w:r>
    </w:p>
  </w:footnote>
  <w:footnote w:id="10">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صحیح بخاری.</w:t>
      </w:r>
    </w:p>
  </w:footnote>
  <w:footnote w:id="11">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صحیح بخاری، باب ما لقی النبی صلی الله علیه واصحابه من المشرکین بمکه.</w:t>
      </w:r>
    </w:p>
  </w:footnote>
  <w:footnote w:id="12">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و النها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ص 44، ج 3.</w:t>
      </w:r>
    </w:p>
  </w:footnote>
  <w:footnote w:id="13">
    <w:p w:rsidR="00430D67" w:rsidRPr="00E761CB" w:rsidRDefault="00430D67" w:rsidP="00953381">
      <w:pPr>
        <w:pStyle w:val="FootnoteText"/>
        <w:ind w:left="284" w:hanging="284"/>
        <w:jc w:val="both"/>
        <w:rPr>
          <w:rStyle w:val="Char6"/>
          <w:rtl/>
        </w:rPr>
      </w:pPr>
      <w:r w:rsidRPr="00E761CB">
        <w:rPr>
          <w:rStyle w:val="Char6"/>
          <w:rtl/>
        </w:rPr>
        <w:footnoteRef/>
      </w:r>
      <w:r w:rsidRPr="00E761CB">
        <w:rPr>
          <w:rStyle w:val="Char6"/>
          <w:rFonts w:hint="cs"/>
          <w:rtl/>
        </w:rPr>
        <w:t>- سیرت النبی، ص 255، ج 1.</w:t>
      </w:r>
    </w:p>
  </w:footnote>
  <w:footnote w:id="14">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xml:space="preserve">- صحیح بخاری، باب مالقی النبی </w:t>
      </w:r>
      <w:r w:rsidRPr="009935C5">
        <w:rPr>
          <w:rFonts w:cs="CTraditional Arabic" w:hint="cs"/>
          <w:sz w:val="24"/>
          <w:szCs w:val="24"/>
          <w:rtl/>
          <w:lang w:bidi="fa-IR"/>
        </w:rPr>
        <w:t>ص</w:t>
      </w:r>
      <w:r w:rsidRPr="00E761CB">
        <w:rPr>
          <w:rStyle w:val="Char6"/>
          <w:rFonts w:hint="cs"/>
          <w:rtl/>
        </w:rPr>
        <w:t>.</w:t>
      </w:r>
    </w:p>
  </w:footnote>
  <w:footnote w:id="15">
    <w:p w:rsidR="00430D67" w:rsidRPr="00E761CB" w:rsidRDefault="00430D67" w:rsidP="00953381">
      <w:pPr>
        <w:pStyle w:val="FootnoteText"/>
        <w:ind w:left="284" w:hanging="284"/>
        <w:jc w:val="both"/>
        <w:rPr>
          <w:rStyle w:val="Char6"/>
          <w:rtl/>
        </w:rPr>
      </w:pPr>
      <w:r w:rsidRPr="00E761CB">
        <w:rPr>
          <w:rStyle w:val="Char6"/>
          <w:rtl/>
        </w:rPr>
        <w:footnoteRef/>
      </w:r>
      <w:r w:rsidRPr="00E761CB">
        <w:rPr>
          <w:rStyle w:val="Char6"/>
          <w:rFonts w:hint="cs"/>
          <w:rtl/>
        </w:rPr>
        <w:t>-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والنها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ص 46، ج 4.</w:t>
      </w:r>
    </w:p>
  </w:footnote>
  <w:footnote w:id="16">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والنها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ص 46، ج 2. سیرت ابن هشام، ص 330، ج 1. سیرت حلبیه، ص 309 </w:t>
      </w:r>
      <w:r w:rsidRPr="009935C5">
        <w:rPr>
          <w:rFonts w:cs="Times New Roman" w:hint="cs"/>
          <w:sz w:val="24"/>
          <w:szCs w:val="24"/>
          <w:rtl/>
          <w:lang w:bidi="fa-IR"/>
        </w:rPr>
        <w:t>–</w:t>
      </w:r>
      <w:r w:rsidRPr="00E761CB">
        <w:rPr>
          <w:rStyle w:val="Char6"/>
          <w:rFonts w:hint="cs"/>
          <w:rtl/>
        </w:rPr>
        <w:t xml:space="preserve"> ج 201 </w:t>
      </w:r>
      <w:r w:rsidRPr="009935C5">
        <w:rPr>
          <w:rFonts w:cs="Times New Roman" w:hint="cs"/>
          <w:sz w:val="24"/>
          <w:szCs w:val="24"/>
          <w:rtl/>
          <w:lang w:bidi="fa-IR"/>
        </w:rPr>
        <w:t>–</w:t>
      </w:r>
      <w:r w:rsidRPr="00E761CB">
        <w:rPr>
          <w:rStyle w:val="Char6"/>
          <w:rFonts w:hint="cs"/>
          <w:rtl/>
        </w:rPr>
        <w:t xml:space="preserve"> سیرت حلبیه، ص 330، ج 1 </w:t>
      </w:r>
      <w:r w:rsidRPr="009935C5">
        <w:rPr>
          <w:rFonts w:cs="Times New Roman" w:hint="cs"/>
          <w:sz w:val="24"/>
          <w:szCs w:val="24"/>
          <w:rtl/>
          <w:lang w:bidi="fa-IR"/>
        </w:rPr>
        <w:t>–</w:t>
      </w:r>
      <w:r w:rsidRPr="00E761CB">
        <w:rPr>
          <w:rStyle w:val="Char6"/>
          <w:rFonts w:hint="cs"/>
          <w:rtl/>
        </w:rPr>
        <w:t xml:space="preserve"> 3 </w:t>
      </w:r>
      <w:r w:rsidRPr="009935C5">
        <w:rPr>
          <w:rFonts w:cs="Times New Roman" w:hint="cs"/>
          <w:sz w:val="24"/>
          <w:szCs w:val="24"/>
          <w:rtl/>
          <w:lang w:bidi="fa-IR"/>
        </w:rPr>
        <w:t>–</w:t>
      </w:r>
      <w:r w:rsidRPr="00E761CB">
        <w:rPr>
          <w:rStyle w:val="Char6"/>
          <w:rFonts w:hint="cs"/>
          <w:rtl/>
        </w:rPr>
        <w:t xml:space="preserve"> سیرت ابن هشام، ص 390، ج 1.</w:t>
      </w:r>
    </w:p>
  </w:footnote>
  <w:footnote w:id="17">
    <w:p w:rsidR="00430D67" w:rsidRPr="00E761CB" w:rsidRDefault="00430D67" w:rsidP="00953381">
      <w:pPr>
        <w:pStyle w:val="FootnoteText"/>
        <w:ind w:left="284" w:hanging="284"/>
        <w:jc w:val="both"/>
        <w:rPr>
          <w:rStyle w:val="Char6"/>
          <w:rtl/>
        </w:rPr>
      </w:pPr>
      <w:r w:rsidRPr="00E761CB">
        <w:rPr>
          <w:rStyle w:val="Char6"/>
          <w:rtl/>
        </w:rPr>
        <w:footnoteRef/>
      </w:r>
      <w:r w:rsidRPr="00E761CB">
        <w:rPr>
          <w:rStyle w:val="Char6"/>
          <w:rFonts w:hint="cs"/>
          <w:rtl/>
        </w:rPr>
        <w:t>- سیرت ابن هشام، ص 31، ج 1.</w:t>
      </w:r>
    </w:p>
  </w:footnote>
  <w:footnote w:id="18">
    <w:p w:rsidR="00430D67" w:rsidRPr="00E761CB" w:rsidRDefault="00430D67" w:rsidP="00953381">
      <w:pPr>
        <w:pStyle w:val="FootnoteText"/>
        <w:ind w:left="284" w:hanging="284"/>
        <w:jc w:val="both"/>
        <w:rPr>
          <w:rStyle w:val="Char6"/>
          <w:rtl/>
        </w:rPr>
      </w:pPr>
      <w:r w:rsidRPr="00E761CB">
        <w:rPr>
          <w:rStyle w:val="Char6"/>
          <w:rtl/>
        </w:rPr>
        <w:footnoteRef/>
      </w:r>
      <w:r w:rsidRPr="00E761CB">
        <w:rPr>
          <w:rStyle w:val="Char6"/>
          <w:rFonts w:hint="cs"/>
          <w:rtl/>
        </w:rPr>
        <w:t>- این روایت را ابونعیم نیز در دلایل ذکر کرده است.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والنها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ج 3، ص 139.</w:t>
      </w:r>
    </w:p>
  </w:footnote>
  <w:footnote w:id="19">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البدایة والنهایة، ص 41، ج 3.</w:t>
      </w:r>
    </w:p>
  </w:footnote>
  <w:footnote w:id="20">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سیرت النبی، ص 256، ج 1.</w:t>
      </w:r>
    </w:p>
  </w:footnote>
  <w:footnote w:id="21">
    <w:p w:rsidR="00430D67" w:rsidRPr="00E761CB" w:rsidRDefault="00430D67" w:rsidP="00953381">
      <w:pPr>
        <w:pStyle w:val="FootnoteText"/>
        <w:ind w:left="284" w:hanging="284"/>
        <w:jc w:val="both"/>
        <w:rPr>
          <w:rStyle w:val="Char6"/>
          <w:rtl/>
        </w:rPr>
      </w:pPr>
      <w:r w:rsidRPr="00E761CB">
        <w:rPr>
          <w:rStyle w:val="Char6"/>
          <w:rtl/>
        </w:rPr>
        <w:footnoteRef/>
      </w:r>
      <w:r w:rsidRPr="00E761CB">
        <w:rPr>
          <w:rStyle w:val="Char6"/>
          <w:rFonts w:hint="cs"/>
          <w:rtl/>
        </w:rPr>
        <w:t>- سیرت النبی، ص 256، ج 1.</w:t>
      </w:r>
    </w:p>
  </w:footnote>
  <w:footnote w:id="22">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البدایة والنهایة، ص 141، ج 3.</w:t>
      </w:r>
    </w:p>
  </w:footnote>
  <w:footnote w:id="23">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سیرت ابن هشام، ص 38، ج 1.</w:t>
      </w:r>
    </w:p>
  </w:footnote>
  <w:footnote w:id="24">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ابن هشام، ص 381، ج 1.</w:t>
      </w:r>
    </w:p>
  </w:footnote>
  <w:footnote w:id="25">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طبقات، ص 201، ج1.</w:t>
      </w:r>
    </w:p>
  </w:footnote>
  <w:footnote w:id="26">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والنها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ص 134، ج 3.</w:t>
      </w:r>
    </w:p>
  </w:footnote>
  <w:footnote w:id="27">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والنها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ص 134، ج 3.</w:t>
      </w:r>
    </w:p>
  </w:footnote>
  <w:footnote w:id="28">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xml:space="preserve">- سیرت النبی، ص 211 </w:t>
      </w:r>
      <w:r w:rsidRPr="009935C5">
        <w:rPr>
          <w:rFonts w:cs="Times New Roman" w:hint="cs"/>
          <w:sz w:val="24"/>
          <w:szCs w:val="24"/>
          <w:rtl/>
          <w:lang w:bidi="fa-IR"/>
        </w:rPr>
        <w:t>–</w:t>
      </w:r>
      <w:r w:rsidRPr="00E761CB">
        <w:rPr>
          <w:rStyle w:val="Char6"/>
          <w:rFonts w:hint="cs"/>
          <w:rtl/>
        </w:rPr>
        <w:t xml:space="preserve"> ج 1 بحواله اصابه.</w:t>
      </w:r>
    </w:p>
  </w:footnote>
  <w:footnote w:id="29">
    <w:p w:rsidR="00430D67" w:rsidRPr="00E761CB" w:rsidRDefault="00430D67" w:rsidP="00953381">
      <w:pPr>
        <w:pStyle w:val="FootnoteText"/>
        <w:ind w:left="284" w:hanging="284"/>
        <w:jc w:val="both"/>
        <w:rPr>
          <w:rStyle w:val="Char6"/>
          <w:rtl/>
        </w:rPr>
      </w:pPr>
      <w:r w:rsidRPr="00E761CB">
        <w:rPr>
          <w:rStyle w:val="Char6"/>
          <w:rtl/>
        </w:rPr>
        <w:footnoteRef/>
      </w:r>
      <w:r w:rsidRPr="00E761CB">
        <w:rPr>
          <w:rStyle w:val="Char6"/>
          <w:rFonts w:hint="cs"/>
          <w:rtl/>
        </w:rPr>
        <w:t>- سیرت ابن هشام، ص 311، ج 1. و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والنها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ص 33، ج 3. و طبرانی حیات الصحابه، ص 285، ج 2.</w:t>
      </w:r>
    </w:p>
  </w:footnote>
  <w:footnote w:id="30">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والنها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ص 33 </w:t>
      </w:r>
      <w:r w:rsidRPr="009935C5">
        <w:rPr>
          <w:rFonts w:cs="Times New Roman" w:hint="cs"/>
          <w:sz w:val="24"/>
          <w:szCs w:val="24"/>
          <w:rtl/>
          <w:lang w:bidi="fa-IR"/>
        </w:rPr>
        <w:t>–</w:t>
      </w:r>
      <w:r w:rsidRPr="00E761CB">
        <w:rPr>
          <w:rStyle w:val="Char6"/>
          <w:rFonts w:hint="cs"/>
          <w:rtl/>
        </w:rPr>
        <w:t xml:space="preserve"> ج 3.</w:t>
      </w:r>
    </w:p>
  </w:footnote>
  <w:footnote w:id="31">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حاشیه سیرت ابن هشام، ج 1.</w:t>
      </w:r>
    </w:p>
  </w:footnote>
  <w:footnote w:id="32">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سیرت النبی، ص 224، ج 1.</w:t>
      </w:r>
    </w:p>
  </w:footnote>
  <w:footnote w:id="33">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البدایة والنهایة، ص 43 ج 3.</w:t>
      </w:r>
    </w:p>
  </w:footnote>
  <w:footnote w:id="34">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سیرت ابن هشام، ص 320 ج 1.</w:t>
      </w:r>
    </w:p>
  </w:footnote>
  <w:footnote w:id="35">
    <w:p w:rsidR="00430D67" w:rsidRPr="00E761CB" w:rsidRDefault="00430D67" w:rsidP="00953381">
      <w:pPr>
        <w:pStyle w:val="FootnoteText"/>
        <w:ind w:left="284" w:hanging="284"/>
        <w:jc w:val="both"/>
        <w:rPr>
          <w:rStyle w:val="Char6"/>
          <w:rtl/>
        </w:rPr>
      </w:pPr>
      <w:r w:rsidRPr="00E761CB">
        <w:rPr>
          <w:rStyle w:val="Char6"/>
          <w:rtl/>
        </w:rPr>
        <w:footnoteRef/>
      </w:r>
      <w:r w:rsidRPr="00E761CB">
        <w:rPr>
          <w:rStyle w:val="Char6"/>
          <w:rFonts w:hint="cs"/>
          <w:rtl/>
        </w:rPr>
        <w:t>- ایضاً</w:t>
      </w:r>
    </w:p>
  </w:footnote>
  <w:footnote w:id="36">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إزالة الخفا، مقصد اول، فصل سوم، تفسیر آیات خلافه.</w:t>
      </w:r>
    </w:p>
  </w:footnote>
  <w:footnote w:id="37">
    <w:p w:rsidR="00430D67" w:rsidRPr="00E761CB" w:rsidRDefault="00430D67" w:rsidP="00953381">
      <w:pPr>
        <w:pStyle w:val="FootnoteText"/>
        <w:ind w:left="284" w:hanging="284"/>
        <w:jc w:val="both"/>
        <w:rPr>
          <w:rStyle w:val="Char6"/>
          <w:rtl/>
        </w:rPr>
      </w:pPr>
      <w:r w:rsidRPr="00E761CB">
        <w:rPr>
          <w:rStyle w:val="Char6"/>
          <w:rtl/>
        </w:rPr>
        <w:footnoteRef/>
      </w:r>
      <w:r w:rsidRPr="00E761CB">
        <w:rPr>
          <w:rStyle w:val="Char6"/>
          <w:rFonts w:hint="cs"/>
          <w:rtl/>
        </w:rPr>
        <w:t>- حیات الصحابه، ص 283، جلد 2.</w:t>
      </w:r>
    </w:p>
  </w:footnote>
  <w:footnote w:id="38">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سیرت النبی، ص 233، ج 1.</w:t>
      </w:r>
    </w:p>
  </w:footnote>
  <w:footnote w:id="39">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حیات الصحابه، ص 289، ج 2.</w:t>
      </w:r>
    </w:p>
  </w:footnote>
  <w:footnote w:id="40">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xml:space="preserve">- واژه عربی است به معانی، شکوفه خرما، موز، درختان بزرگ در ریگستان و بعضی‌ها درخت مغیلان گفته اند، در اینجا بمعنی درخت‌های بیابانی است </w:t>
      </w:r>
      <w:r w:rsidRPr="009935C5">
        <w:rPr>
          <w:rFonts w:cs="Times New Roman" w:hint="cs"/>
          <w:sz w:val="24"/>
          <w:szCs w:val="24"/>
          <w:rtl/>
          <w:lang w:bidi="fa-IR"/>
        </w:rPr>
        <w:t>–</w:t>
      </w:r>
      <w:r w:rsidRPr="00E761CB">
        <w:rPr>
          <w:rStyle w:val="Char6"/>
          <w:rFonts w:hint="cs"/>
          <w:rtl/>
        </w:rPr>
        <w:t xml:space="preserve"> مترجم.</w:t>
      </w:r>
    </w:p>
  </w:footnote>
  <w:footnote w:id="41">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روض الانف سهیلی (رح).</w:t>
      </w:r>
    </w:p>
  </w:footnote>
  <w:footnote w:id="42">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xml:space="preserve">- سیرت النبی، ص 227 </w:t>
      </w:r>
      <w:r w:rsidRPr="009935C5">
        <w:rPr>
          <w:rFonts w:cs="Times New Roman" w:hint="cs"/>
          <w:sz w:val="24"/>
          <w:szCs w:val="24"/>
          <w:rtl/>
          <w:lang w:bidi="fa-IR"/>
        </w:rPr>
        <w:t>–</w:t>
      </w:r>
      <w:r w:rsidRPr="00E761CB">
        <w:rPr>
          <w:rStyle w:val="Char6"/>
          <w:rFonts w:hint="cs"/>
          <w:rtl/>
        </w:rPr>
        <w:t xml:space="preserve"> 229، ج 1.</w:t>
      </w:r>
    </w:p>
  </w:footnote>
  <w:footnote w:id="43">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xml:space="preserve">- طبقات، ص 208 </w:t>
      </w:r>
      <w:r w:rsidRPr="009935C5">
        <w:rPr>
          <w:rFonts w:cs="Times New Roman" w:hint="cs"/>
          <w:sz w:val="24"/>
          <w:szCs w:val="24"/>
          <w:rtl/>
          <w:lang w:bidi="fa-IR"/>
        </w:rPr>
        <w:t>–</w:t>
      </w:r>
      <w:r w:rsidRPr="00E761CB">
        <w:rPr>
          <w:rStyle w:val="Char6"/>
          <w:rFonts w:hint="cs"/>
          <w:rtl/>
        </w:rPr>
        <w:t xml:space="preserve"> 209.</w:t>
      </w:r>
    </w:p>
  </w:footnote>
  <w:footnote w:id="44">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اصابه، ص 225، ج 2، ترجمه حضرت طلیب</w:t>
      </w:r>
      <w:r w:rsidRPr="009935C5">
        <w:rPr>
          <w:rFonts w:cs="CTraditional Arabic" w:hint="cs"/>
          <w:sz w:val="24"/>
          <w:szCs w:val="24"/>
          <w:rtl/>
          <w:lang w:bidi="fa-IR"/>
        </w:rPr>
        <w:t>س</w:t>
      </w:r>
      <w:r w:rsidRPr="00E761CB">
        <w:rPr>
          <w:rStyle w:val="Char6"/>
          <w:rFonts w:hint="cs"/>
          <w:rtl/>
        </w:rPr>
        <w:t>.</w:t>
      </w:r>
    </w:p>
  </w:footnote>
  <w:footnote w:id="45">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اصابه، ص 566، ج 3، ترجمه هبار.</w:t>
      </w:r>
    </w:p>
  </w:footnote>
  <w:footnote w:id="46">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استیعاب ذکر هبار.</w:t>
      </w:r>
    </w:p>
  </w:footnote>
  <w:footnote w:id="47">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حیات الصحابه، ص 393، ج 2.</w:t>
      </w:r>
    </w:p>
  </w:footnote>
  <w:footnote w:id="48">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استیعاب، ترجمه حضرت زینب.</w:t>
      </w:r>
    </w:p>
  </w:footnote>
  <w:footnote w:id="49">
    <w:p w:rsidR="00430D67" w:rsidRPr="00E761CB" w:rsidRDefault="00430D67" w:rsidP="00953381">
      <w:pPr>
        <w:pStyle w:val="FootnoteText"/>
        <w:ind w:left="284" w:hanging="284"/>
        <w:jc w:val="both"/>
        <w:rPr>
          <w:rStyle w:val="Char6"/>
        </w:rPr>
      </w:pPr>
      <w:r w:rsidRPr="00E761CB">
        <w:rPr>
          <w:rStyle w:val="Char6"/>
          <w:rtl/>
        </w:rPr>
        <w:footnoteRef/>
      </w:r>
      <w:r w:rsidRPr="00E761CB">
        <w:rPr>
          <w:rStyle w:val="Char6"/>
          <w:rFonts w:hint="cs"/>
          <w:rtl/>
        </w:rPr>
        <w:t>- حیات الصحابه، ص 393، ج 2.</w:t>
      </w:r>
    </w:p>
  </w:footnote>
  <w:footnote w:id="50">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حیات الصحابه، ص 379، ج 1.</w:t>
      </w:r>
    </w:p>
  </w:footnote>
  <w:footnote w:id="5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ابن هشام، ص 321، ج 1.</w:t>
      </w:r>
    </w:p>
  </w:footnote>
  <w:footnote w:id="52">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ابن هشام، ص 383، ج 1.</w:t>
      </w:r>
    </w:p>
  </w:footnote>
  <w:footnote w:id="53">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والنها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ص 88، ج 3.</w:t>
      </w:r>
    </w:p>
  </w:footnote>
  <w:footnote w:id="5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مستدرک حاکم، ص 252، ج 3. و سیر الصحابه، ص 97، ج 4.</w:t>
      </w:r>
    </w:p>
  </w:footnote>
  <w:footnote w:id="55">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سیرت ابن هشام، ص 382، ج 1.</w:t>
      </w:r>
    </w:p>
  </w:footnote>
  <w:footnote w:id="5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w:t>
      </w:r>
    </w:p>
  </w:footnote>
  <w:footnote w:id="5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استیعاب، ترجمه عبدالله بن زبعری.</w:t>
      </w:r>
    </w:p>
  </w:footnote>
  <w:footnote w:id="58">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مهاجرین، ص 284، ج 2.</w:t>
      </w:r>
    </w:p>
  </w:footnote>
  <w:footnote w:id="59">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اصح السیر، ص 310.</w:t>
      </w:r>
    </w:p>
  </w:footnote>
  <w:footnote w:id="60">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ابن هشام، ص 52، ج 4، فتح مکه.</w:t>
      </w:r>
    </w:p>
  </w:footnote>
  <w:footnote w:id="6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ابن هشام، ص 308، ج 1.</w:t>
      </w:r>
    </w:p>
  </w:footnote>
  <w:footnote w:id="62">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ابن هشام، ص 339، ج 1.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ص 57، ج 3.</w:t>
      </w:r>
    </w:p>
  </w:footnote>
  <w:footnote w:id="63">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ابن هشام، ص 343، ج 2.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والنها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ص 59.</w:t>
      </w:r>
    </w:p>
  </w:footnote>
  <w:footnote w:id="6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حواله سابق.</w:t>
      </w:r>
    </w:p>
  </w:footnote>
  <w:footnote w:id="65">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صحیح بخاری، کتاب بدء الخلق.</w:t>
      </w:r>
    </w:p>
  </w:footnote>
  <w:footnote w:id="6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النبی، ص 227، ج 1.</w:t>
      </w:r>
    </w:p>
  </w:footnote>
  <w:footnote w:id="6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والنها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ص 58، ج 3.</w:t>
      </w:r>
    </w:p>
  </w:footnote>
  <w:footnote w:id="68">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طبقات، ص 233، ج 3، ترجمه بلال.</w:t>
      </w:r>
    </w:p>
  </w:footnote>
  <w:footnote w:id="69">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النبی ص 228، ج 1، چاپ ششم اعظم گره.</w:t>
      </w:r>
    </w:p>
  </w:footnote>
  <w:footnote w:id="70">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طبقات، ص 233، ج 3.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والنها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ص 58، ج 3.</w:t>
      </w:r>
    </w:p>
  </w:footnote>
  <w:footnote w:id="7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233، ج 3.</w:t>
      </w:r>
    </w:p>
  </w:footnote>
  <w:footnote w:id="72">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تذکر</w:t>
      </w:r>
      <w:r w:rsidRPr="009935C5">
        <w:rPr>
          <w:rFonts w:ascii="mylotus" w:hAnsi="mylotus" w:cs="mylotus" w:hint="cs"/>
          <w:sz w:val="24"/>
          <w:szCs w:val="24"/>
          <w:rtl/>
          <w:lang w:bidi="fa-IR"/>
        </w:rPr>
        <w:t>ة</w:t>
      </w:r>
      <w:r w:rsidRPr="00E761CB">
        <w:rPr>
          <w:rStyle w:val="Char6"/>
          <w:rFonts w:hint="cs"/>
          <w:rtl/>
        </w:rPr>
        <w:t xml:space="preserve"> خباب، ص 165.</w:t>
      </w:r>
    </w:p>
  </w:footnote>
  <w:footnote w:id="73">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حواله فوق.</w:t>
      </w:r>
    </w:p>
  </w:footnote>
  <w:footnote w:id="7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پیسی، مرضی است که لکه‌های سفید روی پوست بدن تولید می‌کند.</w:t>
      </w:r>
    </w:p>
  </w:footnote>
  <w:footnote w:id="75">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استیعاب ترجمه خباب.</w:t>
      </w:r>
    </w:p>
  </w:footnote>
  <w:footnote w:id="7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مهاجرین، ص 298، ج 2، بحواله اسدالغابه.</w:t>
      </w:r>
    </w:p>
  </w:footnote>
  <w:footnote w:id="7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ص 342، ج 1.</w:t>
      </w:r>
    </w:p>
  </w:footnote>
  <w:footnote w:id="78">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ایضاً البدایة والنهایة، ص 58، ج 3.</w:t>
      </w:r>
    </w:p>
  </w:footnote>
  <w:footnote w:id="79">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جلد: 3، ذکر یاسر.</w:t>
      </w:r>
    </w:p>
  </w:footnote>
  <w:footnote w:id="80">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البدایة والنهایة، ص 59، ج 3.</w:t>
      </w:r>
    </w:p>
  </w:footnote>
  <w:footnote w:id="8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249.</w:t>
      </w:r>
    </w:p>
  </w:footnote>
  <w:footnote w:id="82">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249، ج 3.</w:t>
      </w:r>
    </w:p>
  </w:footnote>
  <w:footnote w:id="83">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248، ج 3.</w:t>
      </w:r>
    </w:p>
  </w:footnote>
  <w:footnote w:id="8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249، ج 3 ترجمه حضرت عمار بن یاسر</w:t>
      </w:r>
      <w:r w:rsidRPr="009935C5">
        <w:rPr>
          <w:rFonts w:cs="CTraditional Arabic" w:hint="cs"/>
          <w:sz w:val="24"/>
          <w:szCs w:val="24"/>
          <w:rtl/>
          <w:lang w:bidi="fa-IR"/>
        </w:rPr>
        <w:t>ب</w:t>
      </w:r>
      <w:r w:rsidRPr="00E761CB">
        <w:rPr>
          <w:rStyle w:val="Char6"/>
          <w:rFonts w:hint="cs"/>
          <w:rtl/>
        </w:rPr>
        <w:t>.</w:t>
      </w:r>
    </w:p>
  </w:footnote>
  <w:footnote w:id="85">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جلد 4، ص 327 ذکر حضرت سمیه</w:t>
      </w:r>
      <w:r>
        <w:rPr>
          <w:rStyle w:val="Char3"/>
          <w:rFonts w:cs="CTraditional Arabic" w:hint="cs"/>
          <w:sz w:val="24"/>
          <w:szCs w:val="24"/>
          <w:rtl/>
        </w:rPr>
        <w:t>ل</w:t>
      </w:r>
      <w:r w:rsidRPr="00E761CB">
        <w:rPr>
          <w:rStyle w:val="Char6"/>
          <w:rFonts w:hint="cs"/>
          <w:rtl/>
        </w:rPr>
        <w:t>.</w:t>
      </w:r>
    </w:p>
  </w:footnote>
  <w:footnote w:id="8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224، ج 3 ترجمة حضرت سمیه</w:t>
      </w:r>
      <w:r>
        <w:rPr>
          <w:rStyle w:val="Char3"/>
          <w:rFonts w:cs="CTraditional Arabic" w:hint="cs"/>
          <w:sz w:val="24"/>
          <w:szCs w:val="24"/>
          <w:rtl/>
        </w:rPr>
        <w:t>ل</w:t>
      </w:r>
      <w:r w:rsidRPr="00E761CB">
        <w:rPr>
          <w:rStyle w:val="Char6"/>
          <w:rFonts w:hint="cs"/>
          <w:rtl/>
        </w:rPr>
        <w:t>.</w:t>
      </w:r>
    </w:p>
  </w:footnote>
  <w:footnote w:id="8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233، ج 3 ترجمة بلال</w:t>
      </w:r>
      <w:r w:rsidRPr="009935C5">
        <w:rPr>
          <w:rFonts w:cs="CTraditional Arabic" w:hint="cs"/>
          <w:sz w:val="24"/>
          <w:szCs w:val="24"/>
          <w:rtl/>
          <w:lang w:bidi="fa-IR"/>
        </w:rPr>
        <w:t>س</w:t>
      </w:r>
      <w:r w:rsidRPr="00E761CB">
        <w:rPr>
          <w:rStyle w:val="Char6"/>
          <w:rFonts w:hint="cs"/>
          <w:rtl/>
        </w:rPr>
        <w:t>.</w:t>
      </w:r>
    </w:p>
  </w:footnote>
  <w:footnote w:id="88">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البدایة والنهایة، ص 59، ج 3.</w:t>
      </w:r>
    </w:p>
  </w:footnote>
  <w:footnote w:id="89">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ص 611، ج 3 ترجمة حضرت یاسر.</w:t>
      </w:r>
    </w:p>
  </w:footnote>
  <w:footnote w:id="90">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265، ج 8 ذکر سمیه</w:t>
      </w:r>
      <w:r w:rsidRPr="009935C5">
        <w:rPr>
          <w:rFonts w:cs="CTraditional Arabic" w:hint="cs"/>
          <w:sz w:val="24"/>
          <w:szCs w:val="24"/>
          <w:rtl/>
          <w:lang w:bidi="fa-IR"/>
        </w:rPr>
        <w:t>ل</w:t>
      </w:r>
      <w:r w:rsidRPr="00E761CB">
        <w:rPr>
          <w:rStyle w:val="Char6"/>
          <w:rFonts w:hint="cs"/>
          <w:rtl/>
        </w:rPr>
        <w:t>.</w:t>
      </w:r>
    </w:p>
  </w:footnote>
  <w:footnote w:id="9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النبی، ص 230، ج 1.</w:t>
      </w:r>
    </w:p>
  </w:footnote>
  <w:footnote w:id="92">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ص 611 ذکر یاسر.</w:t>
      </w:r>
    </w:p>
  </w:footnote>
  <w:footnote w:id="93">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246، ج 3.</w:t>
      </w:r>
    </w:p>
  </w:footnote>
  <w:footnote w:id="9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ذکر حضرت یاسر.</w:t>
      </w:r>
    </w:p>
  </w:footnote>
  <w:footnote w:id="95">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سیرت النبی، ص 230، ج 1.</w:t>
      </w:r>
    </w:p>
  </w:footnote>
  <w:footnote w:id="9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248.</w:t>
      </w:r>
    </w:p>
  </w:footnote>
  <w:footnote w:id="9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ذکر صهیب.</w:t>
      </w:r>
    </w:p>
  </w:footnote>
  <w:footnote w:id="98">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248، ج 3 تذکره عمار.</w:t>
      </w:r>
    </w:p>
  </w:footnote>
  <w:footnote w:id="99">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23، ج 4.</w:t>
      </w:r>
    </w:p>
  </w:footnote>
  <w:footnote w:id="100">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ترجمه حضرت ابو فکیهه.</w:t>
      </w:r>
    </w:p>
  </w:footnote>
  <w:footnote w:id="10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النبی، ص 231، ج 1.</w:t>
      </w:r>
    </w:p>
  </w:footnote>
  <w:footnote w:id="102">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ابن سعد، ص 230، ج 3.</w:t>
      </w:r>
    </w:p>
  </w:footnote>
  <w:footnote w:id="103">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220، ج 3.</w:t>
      </w:r>
    </w:p>
  </w:footnote>
  <w:footnote w:id="10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مصدر سابق، ص 230، ج 3.</w:t>
      </w:r>
    </w:p>
  </w:footnote>
  <w:footnote w:id="105">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xml:space="preserve">- استیعاب ترجمة عامر </w:t>
      </w:r>
      <w:r w:rsidRPr="009935C5">
        <w:rPr>
          <w:rFonts w:cs="Times New Roman" w:hint="cs"/>
          <w:sz w:val="24"/>
          <w:szCs w:val="24"/>
          <w:rtl/>
          <w:lang w:bidi="fa-IR"/>
        </w:rPr>
        <w:t>–</w:t>
      </w:r>
      <w:r w:rsidRPr="00E761CB">
        <w:rPr>
          <w:rStyle w:val="Char6"/>
          <w:rFonts w:hint="cs"/>
          <w:rtl/>
        </w:rPr>
        <w:t xml:space="preserve"> صفوة الصفوة ص 170 تا 171، ج 1.</w:t>
      </w:r>
    </w:p>
  </w:footnote>
  <w:footnote w:id="10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صحیح بخاری کتاب المغازی باب غزوة الرجیع.</w:t>
      </w:r>
    </w:p>
  </w:footnote>
  <w:footnote w:id="10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231، ج 3.</w:t>
      </w:r>
    </w:p>
  </w:footnote>
  <w:footnote w:id="108">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xml:space="preserve">- سیرت النبی، ص 231 </w:t>
      </w:r>
      <w:r w:rsidRPr="009935C5">
        <w:rPr>
          <w:rFonts w:cs="Times New Roman" w:hint="cs"/>
          <w:sz w:val="24"/>
          <w:szCs w:val="24"/>
          <w:rtl/>
          <w:lang w:bidi="fa-IR"/>
        </w:rPr>
        <w:t>–</w:t>
      </w:r>
      <w:r w:rsidRPr="00E761CB">
        <w:rPr>
          <w:rStyle w:val="Char6"/>
          <w:rFonts w:hint="cs"/>
          <w:rtl/>
        </w:rPr>
        <w:t xml:space="preserve"> 232، ج 1.</w:t>
      </w:r>
    </w:p>
  </w:footnote>
  <w:footnote w:id="109">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ابن هشام، ص 341، ج 1.</w:t>
      </w:r>
    </w:p>
  </w:footnote>
  <w:footnote w:id="110">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ترجمه حضرت زنیره.</w:t>
      </w:r>
    </w:p>
  </w:footnote>
  <w:footnote w:id="111">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حواله فوق.</w:t>
      </w:r>
    </w:p>
  </w:footnote>
  <w:footnote w:id="112">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ص 286، ج 4، ذکر لبینه.</w:t>
      </w:r>
    </w:p>
  </w:footnote>
  <w:footnote w:id="113">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سیره ابن هشام، ص 341، ج 1.</w:t>
      </w:r>
    </w:p>
  </w:footnote>
  <w:footnote w:id="11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ابن هشام، ص 341، ج 2. البدایة والنهایة، ص 58، ج 3.</w:t>
      </w:r>
    </w:p>
  </w:footnote>
  <w:footnote w:id="115">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سیرت النبی، ص 232، ج 1.</w:t>
      </w:r>
    </w:p>
  </w:footnote>
  <w:footnote w:id="11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ص 454، ج 4.</w:t>
      </w:r>
    </w:p>
  </w:footnote>
  <w:footnote w:id="11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البدایة والنهایة، ص 779، ج 3. سیرت ابن هشام، ص 367، ج 1.</w:t>
      </w:r>
    </w:p>
  </w:footnote>
  <w:footnote w:id="118">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اصابه، ص 387، ج 4، ترجمه حضرت لیلی.</w:t>
      </w:r>
    </w:p>
  </w:footnote>
  <w:footnote w:id="119">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xml:space="preserve">- سیرت ابن هشام، ص 367 </w:t>
      </w:r>
      <w:r w:rsidRPr="009935C5">
        <w:rPr>
          <w:rFonts w:cs="Times New Roman" w:hint="cs"/>
          <w:sz w:val="24"/>
          <w:szCs w:val="24"/>
          <w:rtl/>
          <w:lang w:bidi="fa-IR"/>
        </w:rPr>
        <w:t>–</w:t>
      </w:r>
      <w:r w:rsidRPr="00E761CB">
        <w:rPr>
          <w:rStyle w:val="Char6"/>
          <w:rFonts w:hint="cs"/>
          <w:rtl/>
        </w:rPr>
        <w:t xml:space="preserve"> 369، ج 1، البدایة والنهایة، ص 80، ج 3، طبقات ابن سعد، ص 267 </w:t>
      </w:r>
      <w:r w:rsidRPr="009935C5">
        <w:rPr>
          <w:rFonts w:cs="Times New Roman" w:hint="cs"/>
          <w:sz w:val="24"/>
          <w:szCs w:val="24"/>
          <w:rtl/>
          <w:lang w:bidi="fa-IR"/>
        </w:rPr>
        <w:t>–</w:t>
      </w:r>
      <w:r w:rsidRPr="00E761CB">
        <w:rPr>
          <w:rStyle w:val="Char6"/>
          <w:rFonts w:hint="cs"/>
          <w:rtl/>
        </w:rPr>
        <w:t xml:space="preserve"> 268 اسلام عمر</w:t>
      </w:r>
      <w:r w:rsidRPr="009935C5">
        <w:rPr>
          <w:rFonts w:cs="CTraditional Arabic" w:hint="cs"/>
          <w:sz w:val="24"/>
          <w:szCs w:val="24"/>
          <w:rtl/>
          <w:lang w:bidi="fa-IR"/>
        </w:rPr>
        <w:t>س</w:t>
      </w:r>
      <w:r w:rsidRPr="00E761CB">
        <w:rPr>
          <w:rStyle w:val="Char6"/>
          <w:rFonts w:hint="cs"/>
          <w:rtl/>
        </w:rPr>
        <w:t>.</w:t>
      </w:r>
    </w:p>
  </w:footnote>
  <w:footnote w:id="120">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سیرت النبی، ص 232، ج 1.</w:t>
      </w:r>
    </w:p>
  </w:footnote>
  <w:footnote w:id="12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ابن هشام، ص 349، ج 1. البدایه، ص 58، ج 3.</w:t>
      </w:r>
    </w:p>
  </w:footnote>
  <w:footnote w:id="122">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ترجمه حضرت ابو فکیهه</w:t>
      </w:r>
      <w:r w:rsidRPr="009935C5">
        <w:rPr>
          <w:rFonts w:cs="CTraditional Arabic" w:hint="cs"/>
          <w:sz w:val="24"/>
          <w:szCs w:val="24"/>
          <w:rtl/>
          <w:lang w:bidi="fa-IR"/>
        </w:rPr>
        <w:t>س</w:t>
      </w:r>
      <w:r w:rsidRPr="00E761CB">
        <w:rPr>
          <w:rStyle w:val="Char6"/>
          <w:rFonts w:hint="cs"/>
          <w:rtl/>
        </w:rPr>
        <w:t>.</w:t>
      </w:r>
    </w:p>
  </w:footnote>
  <w:footnote w:id="123">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ابن هشام، ص 340، ج 1، سیرت الحلبیه، ص 334، ج 1.</w:t>
      </w:r>
    </w:p>
  </w:footnote>
  <w:footnote w:id="12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ابن هشام، ص 340، ج 1، سیرت الحلبیه، ص 334، ج 1.</w:t>
      </w:r>
    </w:p>
  </w:footnote>
  <w:footnote w:id="125">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حلبیه، ص 335، ج 2.</w:t>
      </w:r>
    </w:p>
  </w:footnote>
  <w:footnote w:id="12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xml:space="preserve">- حیات الصحابه، ص 377 </w:t>
      </w:r>
      <w:r w:rsidRPr="009935C5">
        <w:rPr>
          <w:rFonts w:cs="Times New Roman" w:hint="cs"/>
          <w:sz w:val="24"/>
          <w:szCs w:val="24"/>
          <w:rtl/>
          <w:lang w:bidi="fa-IR"/>
        </w:rPr>
        <w:t>–</w:t>
      </w:r>
      <w:r w:rsidRPr="00E761CB">
        <w:rPr>
          <w:rStyle w:val="Char6"/>
          <w:rFonts w:hint="cs"/>
          <w:rtl/>
        </w:rPr>
        <w:t xml:space="preserve"> 37، ج 2، ملخصا بحواله البدایة والنهایة، ص 169، ج 3.</w:t>
      </w:r>
    </w:p>
  </w:footnote>
  <w:footnote w:id="12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ترجمه عثمان بن عفان</w:t>
      </w:r>
      <w:r w:rsidRPr="009935C5">
        <w:rPr>
          <w:rFonts w:cs="CTraditional Arabic" w:hint="cs"/>
          <w:sz w:val="24"/>
          <w:szCs w:val="24"/>
          <w:rtl/>
          <w:lang w:bidi="fa-IR"/>
        </w:rPr>
        <w:t>س</w:t>
      </w:r>
      <w:r w:rsidRPr="00E761CB">
        <w:rPr>
          <w:rStyle w:val="Char6"/>
          <w:rFonts w:hint="cs"/>
          <w:rtl/>
        </w:rPr>
        <w:t>.</w:t>
      </w:r>
    </w:p>
  </w:footnote>
  <w:footnote w:id="128">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صحیح بخاری، باب اسلام ابی ذر.</w:t>
      </w:r>
    </w:p>
  </w:footnote>
  <w:footnote w:id="129">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الریاض النضرة، لمحب طبری.</w:t>
      </w:r>
    </w:p>
  </w:footnote>
  <w:footnote w:id="130">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صحیح البخاری.</w:t>
      </w:r>
    </w:p>
  </w:footnote>
  <w:footnote w:id="13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النبی، ص 232، ج 1.</w:t>
      </w:r>
    </w:p>
  </w:footnote>
  <w:footnote w:id="132">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البدایة والنهایة، ص 29، ج 3. و سیرت حلبیه، ص 313، ج 1. و طبقات ابن سعد، ص 215، ج 3.</w:t>
      </w:r>
    </w:p>
  </w:footnote>
  <w:footnote w:id="133">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xml:space="preserve">- </w:t>
      </w:r>
      <w:r w:rsidRPr="00E761CB">
        <w:rPr>
          <w:rStyle w:val="Char6"/>
          <w:rtl/>
        </w:rPr>
        <w:t>البدایة و النهایة</w:t>
      </w:r>
      <w:r w:rsidRPr="00E761CB">
        <w:rPr>
          <w:rStyle w:val="Char6"/>
          <w:rFonts w:hint="cs"/>
          <w:rtl/>
        </w:rPr>
        <w:t>، ص 59، ج 3.</w:t>
      </w:r>
    </w:p>
  </w:footnote>
  <w:footnote w:id="13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xml:space="preserve">- </w:t>
      </w:r>
      <w:r w:rsidRPr="00E761CB">
        <w:rPr>
          <w:rStyle w:val="Char6"/>
          <w:rtl/>
        </w:rPr>
        <w:t>البدای</w:t>
      </w:r>
      <w:r w:rsidRPr="00E761CB">
        <w:rPr>
          <w:rStyle w:val="Char6"/>
          <w:rFonts w:hint="cs"/>
          <w:rtl/>
        </w:rPr>
        <w:t>ة</w:t>
      </w:r>
      <w:r w:rsidRPr="00E761CB">
        <w:rPr>
          <w:rStyle w:val="Char6"/>
          <w:rtl/>
        </w:rPr>
        <w:t xml:space="preserve"> والنهای</w:t>
      </w:r>
      <w:r w:rsidRPr="00E761CB">
        <w:rPr>
          <w:rStyle w:val="Char6"/>
          <w:rFonts w:hint="cs"/>
          <w:rtl/>
        </w:rPr>
        <w:t>ة، ص 29 تا 31، ج 3.</w:t>
      </w:r>
    </w:p>
  </w:footnote>
  <w:footnote w:id="135">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ازالة الخفا، مقصد اول، فصل سوم: تفسیر آیات خلافت.</w:t>
      </w:r>
    </w:p>
  </w:footnote>
  <w:footnote w:id="136">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سیرت حلبیه، ص 331، 332، ج 1.</w:t>
      </w:r>
    </w:p>
  </w:footnote>
  <w:footnote w:id="13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صحیح بخاری، باب اسلام عمر ابن خطاب</w:t>
      </w:r>
      <w:r w:rsidRPr="009935C5">
        <w:rPr>
          <w:rFonts w:cs="CTraditional Arabic" w:hint="cs"/>
          <w:sz w:val="24"/>
          <w:szCs w:val="24"/>
          <w:rtl/>
          <w:lang w:bidi="fa-IR"/>
        </w:rPr>
        <w:t>س</w:t>
      </w:r>
      <w:r w:rsidRPr="00E761CB">
        <w:rPr>
          <w:rStyle w:val="Char6"/>
          <w:rFonts w:hint="cs"/>
          <w:rtl/>
        </w:rPr>
        <w:t>.</w:t>
      </w:r>
    </w:p>
  </w:footnote>
  <w:footnote w:id="138">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ایضا.</w:t>
      </w:r>
    </w:p>
  </w:footnote>
  <w:footnote w:id="139">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البداية والنهاية، ص 31، ج 3.</w:t>
      </w:r>
    </w:p>
  </w:footnote>
  <w:footnote w:id="140">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xml:space="preserve">- جمله </w:t>
      </w:r>
      <w:r w:rsidRPr="009935C5">
        <w:rPr>
          <w:rStyle w:val="Char2"/>
          <w:rFonts w:hint="eastAsia"/>
          <w:sz w:val="24"/>
          <w:szCs w:val="24"/>
          <w:rtl/>
        </w:rPr>
        <w:t>لَكَأَنّمَا</w:t>
      </w:r>
      <w:r w:rsidRPr="009935C5">
        <w:rPr>
          <w:rStyle w:val="Char2"/>
          <w:sz w:val="24"/>
          <w:szCs w:val="24"/>
          <w:rtl/>
        </w:rPr>
        <w:t xml:space="preserve"> </w:t>
      </w:r>
      <w:r w:rsidRPr="009935C5">
        <w:rPr>
          <w:rStyle w:val="Char2"/>
          <w:rFonts w:hint="eastAsia"/>
          <w:sz w:val="24"/>
          <w:szCs w:val="24"/>
          <w:rtl/>
        </w:rPr>
        <w:t>كَانُوا</w:t>
      </w:r>
      <w:r w:rsidRPr="009935C5">
        <w:rPr>
          <w:rStyle w:val="Char2"/>
          <w:sz w:val="24"/>
          <w:szCs w:val="24"/>
          <w:rtl/>
        </w:rPr>
        <w:t xml:space="preserve"> </w:t>
      </w:r>
      <w:r w:rsidRPr="009935C5">
        <w:rPr>
          <w:rStyle w:val="Char2"/>
          <w:rFonts w:hint="eastAsia"/>
          <w:sz w:val="24"/>
          <w:szCs w:val="24"/>
          <w:rtl/>
        </w:rPr>
        <w:t>ثَوْبًا</w:t>
      </w:r>
      <w:r w:rsidRPr="009935C5">
        <w:rPr>
          <w:rStyle w:val="Char2"/>
          <w:sz w:val="24"/>
          <w:szCs w:val="24"/>
          <w:rtl/>
        </w:rPr>
        <w:t xml:space="preserve"> </w:t>
      </w:r>
      <w:r w:rsidRPr="009935C5">
        <w:rPr>
          <w:rStyle w:val="Char2"/>
          <w:rFonts w:hint="eastAsia"/>
          <w:sz w:val="24"/>
          <w:szCs w:val="24"/>
          <w:rtl/>
        </w:rPr>
        <w:t>كُشِطَ</w:t>
      </w:r>
      <w:r w:rsidRPr="009935C5">
        <w:rPr>
          <w:rStyle w:val="Char2"/>
          <w:sz w:val="24"/>
          <w:szCs w:val="24"/>
          <w:rtl/>
        </w:rPr>
        <w:t xml:space="preserve"> </w:t>
      </w:r>
      <w:r w:rsidRPr="009935C5">
        <w:rPr>
          <w:rStyle w:val="Char2"/>
          <w:rFonts w:hint="eastAsia"/>
          <w:sz w:val="24"/>
          <w:szCs w:val="24"/>
          <w:rtl/>
        </w:rPr>
        <w:t>عَنْهُ</w:t>
      </w:r>
      <w:r w:rsidRPr="00E761CB">
        <w:rPr>
          <w:rStyle w:val="Char6"/>
          <w:rFonts w:hint="cs"/>
          <w:rtl/>
        </w:rPr>
        <w:t xml:space="preserve"> را مؤلف همینطور ترجمه کرده است، ولی به نظر اینجانب این معنی صحیح نیست، معنی صحیح این است: مهاجمان از دور حضرت عمر مانند پارچه‌ای که از بدن درآورده شود دور شدند. (مترجم)</w:t>
      </w:r>
    </w:p>
  </w:footnote>
  <w:footnote w:id="141">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سیرت ابن هشام، ص 374، ج 1.</w:t>
      </w:r>
    </w:p>
  </w:footnote>
  <w:footnote w:id="142">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سیره ابن هشام، ص 367، ج 1، و طبقات، ص 270، ج 3.</w:t>
      </w:r>
    </w:p>
  </w:footnote>
  <w:footnote w:id="143">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طبقات، ص 55، ج 3، سیره حلبیه، ص 312.</w:t>
      </w:r>
    </w:p>
  </w:footnote>
  <w:footnote w:id="14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ترجمة حضرت زبیر</w:t>
      </w:r>
      <w:r w:rsidRPr="009935C5">
        <w:rPr>
          <w:rFonts w:cs="CTraditional Arabic" w:hint="cs"/>
          <w:sz w:val="24"/>
          <w:szCs w:val="24"/>
          <w:rtl/>
          <w:lang w:bidi="fa-IR"/>
        </w:rPr>
        <w:t>س</w:t>
      </w:r>
      <w:r w:rsidRPr="00E761CB">
        <w:rPr>
          <w:rStyle w:val="Char6"/>
          <w:rFonts w:hint="cs"/>
          <w:rtl/>
        </w:rPr>
        <w:t>.</w:t>
      </w:r>
    </w:p>
  </w:footnote>
  <w:footnote w:id="145">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ابن سعد، ص 215، ج 3.</w:t>
      </w:r>
    </w:p>
  </w:footnote>
  <w:footnote w:id="14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حیات الصحابه، ص 302، ج 2.</w:t>
      </w:r>
    </w:p>
  </w:footnote>
  <w:footnote w:id="14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سیره الحلبیه، ص 312، ج 1.</w:t>
      </w:r>
    </w:p>
  </w:footnote>
  <w:footnote w:id="148">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سیره حلبیه، ص 312، ج 1.</w:t>
      </w:r>
    </w:p>
  </w:footnote>
  <w:footnote w:id="149">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xml:space="preserve">- فک به معنی چانه، آرواره، هریک از دو قسمت استخوان بالا و پائین دهان که دندان‌ها روی آن جا دارند می‌باشد </w:t>
      </w:r>
      <w:r w:rsidRPr="009935C5">
        <w:rPr>
          <w:rFonts w:cs="Times New Roman" w:hint="cs"/>
          <w:sz w:val="24"/>
          <w:szCs w:val="24"/>
          <w:rtl/>
          <w:lang w:bidi="fa-IR"/>
        </w:rPr>
        <w:t>–</w:t>
      </w:r>
      <w:r w:rsidRPr="00E761CB">
        <w:rPr>
          <w:rStyle w:val="Char6"/>
          <w:rFonts w:hint="cs"/>
          <w:rtl/>
        </w:rPr>
        <w:t xml:space="preserve"> مترجم.</w:t>
      </w:r>
    </w:p>
  </w:footnote>
  <w:footnote w:id="150">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سیره ابن هشام، ص 282، ج 1.</w:t>
      </w:r>
    </w:p>
  </w:footnote>
  <w:footnote w:id="15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123، ج 4.</w:t>
      </w:r>
    </w:p>
  </w:footnote>
  <w:footnote w:id="152">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صفة الصفوة، ترجمه حضرت ابوذر.</w:t>
      </w:r>
    </w:p>
  </w:footnote>
  <w:footnote w:id="153">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صحیح بخاری، باب اسلام ابی ذر.</w:t>
      </w:r>
    </w:p>
  </w:footnote>
  <w:footnote w:id="15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مهاجرین، ص 70، ج 2.</w:t>
      </w:r>
    </w:p>
  </w:footnote>
  <w:footnote w:id="155">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استیعاب و اصابه ترجمه حضرت خالد.</w:t>
      </w:r>
    </w:p>
  </w:footnote>
  <w:footnote w:id="15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استیعاب، طبقات، اصابه، ذکر خالد.</w:t>
      </w:r>
    </w:p>
  </w:footnote>
  <w:footnote w:id="157">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البدا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والنها</w:t>
      </w:r>
      <w:r w:rsidRPr="009935C5">
        <w:rPr>
          <w:rFonts w:ascii="mylotus" w:hAnsi="mylotus" w:cs="mylotus"/>
          <w:sz w:val="24"/>
          <w:szCs w:val="24"/>
          <w:rtl/>
          <w:lang w:bidi="fa-IR"/>
        </w:rPr>
        <w:t>ی</w:t>
      </w:r>
      <w:r w:rsidRPr="009935C5">
        <w:rPr>
          <w:rFonts w:ascii="mylotus" w:hAnsi="mylotus" w:cs="mylotus" w:hint="cs"/>
          <w:sz w:val="24"/>
          <w:szCs w:val="24"/>
          <w:rtl/>
          <w:lang w:bidi="fa-IR"/>
        </w:rPr>
        <w:t>ة</w:t>
      </w:r>
      <w:r w:rsidRPr="00E761CB">
        <w:rPr>
          <w:rStyle w:val="Char6"/>
          <w:rFonts w:hint="cs"/>
          <w:rtl/>
        </w:rPr>
        <w:t xml:space="preserve">، ص 32 </w:t>
      </w:r>
      <w:r w:rsidRPr="009935C5">
        <w:rPr>
          <w:rFonts w:cs="Times New Roman" w:hint="cs"/>
          <w:sz w:val="24"/>
          <w:szCs w:val="24"/>
          <w:rtl/>
          <w:lang w:bidi="fa-IR"/>
        </w:rPr>
        <w:t>–</w:t>
      </w:r>
      <w:r w:rsidRPr="00E761CB">
        <w:rPr>
          <w:rStyle w:val="Char6"/>
          <w:rFonts w:hint="cs"/>
          <w:rtl/>
        </w:rPr>
        <w:t xml:space="preserve"> 33، ج 3.</w:t>
      </w:r>
    </w:p>
  </w:footnote>
  <w:footnote w:id="158">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59، ج 4.</w:t>
      </w:r>
    </w:p>
  </w:footnote>
  <w:footnote w:id="159">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59، ج 4.</w:t>
      </w:r>
    </w:p>
  </w:footnote>
  <w:footnote w:id="160">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w:t>
      </w:r>
      <w:r w:rsidRPr="009935C5">
        <w:rPr>
          <w:rFonts w:ascii="mylotus" w:hAnsi="mylotus" w:cs="mylotus" w:hint="cs"/>
          <w:sz w:val="24"/>
          <w:szCs w:val="24"/>
          <w:rtl/>
          <w:lang w:bidi="fa-IR"/>
        </w:rPr>
        <w:t xml:space="preserve"> صفة</w:t>
      </w:r>
      <w:r w:rsidRPr="00E761CB">
        <w:rPr>
          <w:rStyle w:val="Char6"/>
          <w:rFonts w:hint="cs"/>
          <w:rtl/>
        </w:rPr>
        <w:t xml:space="preserve"> الصفو</w:t>
      </w:r>
      <w:r w:rsidRPr="009935C5">
        <w:rPr>
          <w:rFonts w:ascii="mylotus" w:hAnsi="mylotus" w:cs="mylotus" w:hint="cs"/>
          <w:sz w:val="24"/>
          <w:szCs w:val="24"/>
          <w:rtl/>
          <w:lang w:bidi="fa-IR"/>
        </w:rPr>
        <w:t>ة</w:t>
      </w:r>
      <w:r w:rsidRPr="00E761CB">
        <w:rPr>
          <w:rStyle w:val="Char6"/>
          <w:rFonts w:hint="cs"/>
          <w:rtl/>
        </w:rPr>
        <w:t>، ترجمه حضرت عبدالله بن مسعود</w:t>
      </w:r>
      <w:r w:rsidRPr="009935C5">
        <w:rPr>
          <w:rFonts w:cs="CTraditional Arabic" w:hint="cs"/>
          <w:sz w:val="24"/>
          <w:szCs w:val="24"/>
          <w:rtl/>
          <w:lang w:bidi="fa-IR"/>
        </w:rPr>
        <w:t>س</w:t>
      </w:r>
      <w:r w:rsidRPr="00E761CB">
        <w:rPr>
          <w:rStyle w:val="Char6"/>
          <w:rFonts w:hint="cs"/>
          <w:rtl/>
        </w:rPr>
        <w:t>.</w:t>
      </w:r>
    </w:p>
  </w:footnote>
  <w:footnote w:id="16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سیره حلبیه، 332، ج 1. ابن هشام، ص 336، ج 1.</w:t>
      </w:r>
    </w:p>
  </w:footnote>
  <w:footnote w:id="162">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سیر</w:t>
      </w:r>
      <w:r w:rsidRPr="009935C5">
        <w:rPr>
          <w:rFonts w:ascii="mylotus" w:hAnsi="mylotus" w:cs="mylotus" w:hint="cs"/>
          <w:sz w:val="24"/>
          <w:szCs w:val="24"/>
          <w:rtl/>
          <w:lang w:bidi="fa-IR"/>
        </w:rPr>
        <w:t>ة</w:t>
      </w:r>
      <w:r w:rsidRPr="00E761CB">
        <w:rPr>
          <w:rStyle w:val="Char6"/>
          <w:rFonts w:hint="cs"/>
          <w:rtl/>
        </w:rPr>
        <w:t xml:space="preserve"> النبی، ص 234، ج 1.</w:t>
      </w:r>
    </w:p>
  </w:footnote>
  <w:footnote w:id="163">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268، ج 3.</w:t>
      </w:r>
    </w:p>
  </w:footnote>
  <w:footnote w:id="16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صحیح بخاری باب اسلام سعید بن زید.</w:t>
      </w:r>
    </w:p>
  </w:footnote>
  <w:footnote w:id="165">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النبی، ص 225، ج 1. بحواله انساب الاشراف و بلاذری و طبقات ابن سعد، اسدالغابه، و بن عساکر، کامل ابن اثیر.</w:t>
      </w:r>
    </w:p>
  </w:footnote>
  <w:footnote w:id="16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w:t>
      </w:r>
    </w:p>
  </w:footnote>
  <w:footnote w:id="16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حیاة الصحابة، ص 318، ج 3.</w:t>
      </w:r>
    </w:p>
  </w:footnote>
  <w:footnote w:id="168">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ابن سعد، ص 129، ج 4.</w:t>
      </w:r>
    </w:p>
  </w:footnote>
  <w:footnote w:id="169">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استیعاب ذکر حضرت عیاش.</w:t>
      </w:r>
    </w:p>
  </w:footnote>
  <w:footnote w:id="170">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ابن سعد، ص 130، ج 4.</w:t>
      </w:r>
    </w:p>
  </w:footnote>
  <w:footnote w:id="17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استیعاب باب ذکر سلمه بن هشام.</w:t>
      </w:r>
    </w:p>
  </w:footnote>
  <w:footnote w:id="172">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131، ج 4.</w:t>
      </w:r>
    </w:p>
  </w:footnote>
  <w:footnote w:id="173">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130، ج 4.</w:t>
      </w:r>
    </w:p>
  </w:footnote>
  <w:footnote w:id="17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132.</w:t>
      </w:r>
    </w:p>
  </w:footnote>
  <w:footnote w:id="175">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طبقات، ص 132، ج 4.</w:t>
      </w:r>
    </w:p>
  </w:footnote>
  <w:footnote w:id="17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سیره ابن هشام، ص 343، ج 1.</w:t>
      </w:r>
    </w:p>
  </w:footnote>
  <w:footnote w:id="17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سیره ابن هشام، ص 343، ج 1.</w:t>
      </w:r>
    </w:p>
  </w:footnote>
  <w:footnote w:id="178">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مهاجرین، ص 287، ج 2. بحواله مستدرک حاکم، ص 240، ج 3.</w:t>
      </w:r>
    </w:p>
  </w:footnote>
  <w:footnote w:id="179">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572، ج 3.</w:t>
      </w:r>
    </w:p>
  </w:footnote>
  <w:footnote w:id="180">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استیعاب.</w:t>
      </w:r>
    </w:p>
  </w:footnote>
  <w:footnote w:id="18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xml:space="preserve">- استیعاب و اسبه« ص 572، ج 3 </w:t>
      </w:r>
      <w:r w:rsidRPr="009935C5">
        <w:rPr>
          <w:rFonts w:cs="Times New Roman" w:hint="cs"/>
          <w:sz w:val="24"/>
          <w:szCs w:val="24"/>
          <w:rtl/>
          <w:lang w:bidi="fa-IR"/>
        </w:rPr>
        <w:t>–</w:t>
      </w:r>
      <w:r w:rsidRPr="00E761CB">
        <w:rPr>
          <w:rStyle w:val="Char6"/>
          <w:rFonts w:hint="cs"/>
          <w:rtl/>
        </w:rPr>
        <w:t xml:space="preserve"> تذکره هشام.</w:t>
      </w:r>
    </w:p>
  </w:footnote>
  <w:footnote w:id="182">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 الصحابه، ص 97 تا 99، ج 7، ملخصاً بلفظه مأخوذ از بخاری. کتاب الشروط فی الجهاد و المصالحه مع اهل الحرب.</w:t>
      </w:r>
    </w:p>
  </w:footnote>
  <w:footnote w:id="183">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سیرت النبی، ص 456، ج 1.</w:t>
      </w:r>
    </w:p>
  </w:footnote>
  <w:footnote w:id="18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صحیح بخاری، باب الشروط فی الجهاد و المصالحه.</w:t>
      </w:r>
    </w:p>
  </w:footnote>
  <w:footnote w:id="185">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سیره ابن هشام، ص 332، ج 3.</w:t>
      </w:r>
    </w:p>
  </w:footnote>
  <w:footnote w:id="18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406، ج 3.</w:t>
      </w:r>
    </w:p>
  </w:footnote>
  <w:footnote w:id="18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سیره ابن هشام، ص 337، ج 3.</w:t>
      </w:r>
    </w:p>
  </w:footnote>
  <w:footnote w:id="188">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سیره ابن هشام، ص 338، ج 3.</w:t>
      </w:r>
    </w:p>
  </w:footnote>
  <w:footnote w:id="189">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ص 225، ج 2.</w:t>
      </w:r>
    </w:p>
  </w:footnote>
  <w:footnote w:id="190">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ص 330، ج 2. ذکر حضرت عبدالله.</w:t>
      </w:r>
    </w:p>
  </w:footnote>
  <w:footnote w:id="19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صفة الصفوة، ص 281، ج 1، استیعاب ذکر حضرت عبدالله، سیرالصحابه، جلد هفتم حالات حضرت عبدالله.</w:t>
      </w:r>
    </w:p>
  </w:footnote>
  <w:footnote w:id="192">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اصابه، ص 175، ج 2.</w:t>
      </w:r>
    </w:p>
  </w:footnote>
  <w:footnote w:id="193">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طبقات، ص 73، ج 4.</w:t>
      </w:r>
    </w:p>
  </w:footnote>
  <w:footnote w:id="19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ایضاً، ص 73، تا 74.</w:t>
      </w:r>
    </w:p>
  </w:footnote>
  <w:footnote w:id="195">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کسی که مردم او را خوار بدارند و ناچیز و ضعیف انگارند.</w:t>
      </w:r>
    </w:p>
  </w:footnote>
  <w:footnote w:id="19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xml:space="preserve">- تصریحات قرآن مجید نسبت به بیان عظمت و شخصیت بیمثال آنان را نادیده می‌گیرند </w:t>
      </w:r>
      <w:r w:rsidRPr="009935C5">
        <w:rPr>
          <w:rFonts w:cs="Times New Roman" w:hint="cs"/>
          <w:sz w:val="24"/>
          <w:szCs w:val="24"/>
          <w:rtl/>
          <w:lang w:bidi="fa-IR"/>
        </w:rPr>
        <w:t>–</w:t>
      </w:r>
      <w:r w:rsidRPr="00E761CB">
        <w:rPr>
          <w:rStyle w:val="Char6"/>
          <w:rFonts w:hint="cs"/>
          <w:rtl/>
        </w:rPr>
        <w:t xml:space="preserve"> مترجم.</w:t>
      </w:r>
    </w:p>
  </w:footnote>
  <w:footnote w:id="19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xml:space="preserve">- پس از گذشت سده‌ها </w:t>
      </w:r>
      <w:r w:rsidRPr="009935C5">
        <w:rPr>
          <w:rFonts w:cs="Times New Roman" w:hint="cs"/>
          <w:sz w:val="24"/>
          <w:szCs w:val="24"/>
          <w:rtl/>
          <w:lang w:bidi="fa-IR"/>
        </w:rPr>
        <w:t>–</w:t>
      </w:r>
      <w:r w:rsidRPr="00E761CB">
        <w:rPr>
          <w:rStyle w:val="Char6"/>
          <w:rFonts w:hint="cs"/>
          <w:rtl/>
        </w:rPr>
        <w:t xml:space="preserve"> مترجم.</w:t>
      </w:r>
    </w:p>
  </w:footnote>
  <w:footnote w:id="198">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البدایه والنهایه، ص 72، ج 3.</w:t>
      </w:r>
    </w:p>
  </w:footnote>
  <w:footnote w:id="199">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203، ج 3.</w:t>
      </w:r>
    </w:p>
  </w:footnote>
  <w:footnote w:id="200">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204، ج 1.</w:t>
      </w:r>
    </w:p>
  </w:footnote>
  <w:footnote w:id="20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سیره ابن هشام، ص 345، ج 1.</w:t>
      </w:r>
    </w:p>
  </w:footnote>
  <w:footnote w:id="202">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سیره النبی، ص 219 تا 220، ج 1.</w:t>
      </w:r>
    </w:p>
  </w:footnote>
  <w:footnote w:id="203">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سیره النبی، ص 220 تا 222 ملخصاً.</w:t>
      </w:r>
    </w:p>
  </w:footnote>
  <w:footnote w:id="204">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سیره ابن هشام، ص 360، ج 1.</w:t>
      </w:r>
    </w:p>
  </w:footnote>
  <w:footnote w:id="205">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سیره النبی، ص 223، ج 1.</w:t>
      </w:r>
    </w:p>
  </w:footnote>
  <w:footnote w:id="206">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سیره النبی، ص 223، ج 1.</w:t>
      </w:r>
    </w:p>
  </w:footnote>
  <w:footnote w:id="207">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207، ج 1، ذکر الهجرة الثانیه إلی ارض الحبشه.</w:t>
      </w:r>
    </w:p>
  </w:footnote>
  <w:footnote w:id="208">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حواله فوق.</w:t>
      </w:r>
    </w:p>
  </w:footnote>
  <w:footnote w:id="209">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طبقات، ص 226، ج 1.</w:t>
      </w:r>
    </w:p>
  </w:footnote>
  <w:footnote w:id="210">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xml:space="preserve">- (تذکر: باید دانست که تعداد زیادی از صحابه در ردیف جهان و سابقان اولین هستند که از آن جمله حضرت ابوبکر، حضرت عمر، حضرت عثمان، حضرت علی، حضرت طلحه، حضرت زبیر، حضرت سعد بن ابی وقاص، حضرت سعید بن زید، حضرت عبدالرحمن بن عوف، حضرت ابوعبیده بن جراح که به لقب عشره مبشره رضی الله عنهم اجمعین، یعنی ده تا بهشتی ملقب می‌باشند، نیز هستند </w:t>
      </w:r>
      <w:r w:rsidRPr="009935C5">
        <w:rPr>
          <w:rFonts w:cs="Times New Roman" w:hint="cs"/>
          <w:sz w:val="24"/>
          <w:szCs w:val="24"/>
          <w:rtl/>
          <w:lang w:bidi="fa-IR"/>
        </w:rPr>
        <w:t>–</w:t>
      </w:r>
      <w:r w:rsidRPr="00E761CB">
        <w:rPr>
          <w:rStyle w:val="Char6"/>
          <w:rFonts w:hint="cs"/>
          <w:rtl/>
        </w:rPr>
        <w:t xml:space="preserve"> مترجم).</w:t>
      </w:r>
    </w:p>
  </w:footnote>
  <w:footnote w:id="211">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استیعاب و اصابه، ترجمه حضرت عروه بن مسعود</w:t>
      </w:r>
      <w:r w:rsidRPr="009935C5">
        <w:rPr>
          <w:rFonts w:cs="CTraditional Arabic" w:hint="cs"/>
          <w:sz w:val="24"/>
          <w:szCs w:val="24"/>
          <w:rtl/>
          <w:lang w:bidi="fa-IR"/>
        </w:rPr>
        <w:t>س</w:t>
      </w:r>
      <w:r w:rsidRPr="00E761CB">
        <w:rPr>
          <w:rStyle w:val="Char6"/>
          <w:rFonts w:hint="cs"/>
          <w:rtl/>
        </w:rPr>
        <w:t>.</w:t>
      </w:r>
    </w:p>
  </w:footnote>
  <w:footnote w:id="212">
    <w:p w:rsidR="00430D67" w:rsidRPr="00E761CB" w:rsidRDefault="00430D67" w:rsidP="00284C6B">
      <w:pPr>
        <w:pStyle w:val="FootnoteText"/>
        <w:ind w:left="284" w:hanging="284"/>
        <w:jc w:val="both"/>
        <w:rPr>
          <w:rStyle w:val="Char6"/>
          <w:rtl/>
        </w:rPr>
      </w:pPr>
      <w:r w:rsidRPr="00E761CB">
        <w:rPr>
          <w:rStyle w:val="Char6"/>
          <w:rtl/>
        </w:rPr>
        <w:footnoteRef/>
      </w:r>
      <w:r w:rsidRPr="00E761CB">
        <w:rPr>
          <w:rStyle w:val="Char6"/>
          <w:rFonts w:hint="cs"/>
          <w:rtl/>
        </w:rPr>
        <w:t>- طبقات، ص 503، ج 5 واصبه ذکر حضرت عروه.</w:t>
      </w:r>
    </w:p>
  </w:footnote>
  <w:footnote w:id="213">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حیات الصحابه اردو، ص 203، ج 1.</w:t>
      </w:r>
    </w:p>
  </w:footnote>
  <w:footnote w:id="214">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استیعاب ذکر حضرت عروه.</w:t>
      </w:r>
    </w:p>
  </w:footnote>
  <w:footnote w:id="215">
    <w:p w:rsidR="00430D67" w:rsidRPr="00E761CB" w:rsidRDefault="00430D67" w:rsidP="00284C6B">
      <w:pPr>
        <w:pStyle w:val="FootnoteText"/>
        <w:ind w:left="284" w:hanging="284"/>
        <w:jc w:val="both"/>
        <w:rPr>
          <w:rStyle w:val="Char6"/>
        </w:rPr>
      </w:pPr>
      <w:r w:rsidRPr="00E761CB">
        <w:rPr>
          <w:rStyle w:val="Char6"/>
          <w:rtl/>
        </w:rPr>
        <w:footnoteRef/>
      </w:r>
      <w:r w:rsidRPr="00E761CB">
        <w:rPr>
          <w:rStyle w:val="Char6"/>
          <w:rFonts w:hint="cs"/>
          <w:rtl/>
        </w:rPr>
        <w:t>- حیات الصحابه، ص 310، ج 2 بحواله کنز العمال، ص 62، ج 7 به روایت بیهقی و ابن عساکر، در اصابه نیز این روایت از بیهقی منقول است، اما مختصر است من چند جمله از آن را داخل عبارت حیات الصحابه</w:t>
      </w:r>
      <w:r w:rsidRPr="009935C5">
        <w:rPr>
          <w:rFonts w:cs="CTraditional Arabic" w:hint="cs"/>
          <w:sz w:val="24"/>
          <w:szCs w:val="24"/>
          <w:rtl/>
          <w:lang w:bidi="fa-IR"/>
        </w:rPr>
        <w:t>ش</w:t>
      </w:r>
      <w:r w:rsidRPr="00E761CB">
        <w:rPr>
          <w:rStyle w:val="Char6"/>
          <w:rFonts w:hint="cs"/>
          <w:rtl/>
        </w:rPr>
        <w:t xml:space="preserve"> قرار داده‌ام و در الفاظ خود حیات الصحابه نیز کمی تغییر داده‌ام (بخاری).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Pr="008602DE" w:rsidRDefault="00430D67" w:rsidP="00CE6040">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2848" behindDoc="0" locked="0" layoutInCell="1" allowOverlap="1" wp14:anchorId="412470CA" wp14:editId="2E07D777">
              <wp:simplePos x="0" y="0"/>
              <wp:positionH relativeFrom="column">
                <wp:posOffset>-1905</wp:posOffset>
              </wp:positionH>
              <wp:positionV relativeFrom="paragraph">
                <wp:posOffset>301625</wp:posOffset>
              </wp:positionV>
              <wp:extent cx="3959860" cy="0"/>
              <wp:effectExtent l="24130" t="27940" r="26035" b="196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cYiGZ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F6895">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Pr="00CE6040">
      <w:rPr>
        <w:rFonts w:ascii="IRNazanin" w:hAnsi="IRNazanin" w:cs="IRNazanin"/>
        <w:b/>
        <w:bCs/>
        <w:sz w:val="26"/>
        <w:szCs w:val="26"/>
        <w:rtl/>
        <w:lang w:bidi="fa-IR"/>
      </w:rPr>
      <w:t>مصائب صحابه</w:t>
    </w:r>
    <w:r>
      <w:rPr>
        <w:rFonts w:ascii="IRNazanin" w:hAnsi="IRNazanin" w:cs="IRNazanin" w:hint="cs"/>
        <w:b/>
        <w:bCs/>
        <w:sz w:val="26"/>
        <w:szCs w:val="26"/>
        <w:rtl/>
        <w:lang w:bidi="fa-IR"/>
      </w:rPr>
      <w:t xml:space="preserve"> </w:t>
    </w:r>
    <w:r w:rsidRPr="00CE6040">
      <w:rPr>
        <w:rFonts w:ascii="IRNazanin" w:hAnsi="IRNazanin" w:cs="CTraditional Arabic" w:hint="cs"/>
        <w:sz w:val="26"/>
        <w:szCs w:val="26"/>
        <w:rtl/>
        <w:lang w:bidi="fa-IR"/>
      </w:rPr>
      <w:t>ش</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Pr="00A321B8" w:rsidRDefault="00430D67" w:rsidP="00F5360D">
    <w:pPr>
      <w:pStyle w:val="Header"/>
      <w:tabs>
        <w:tab w:val="right" w:pos="282"/>
        <w:tab w:val="right" w:pos="4251"/>
        <w:tab w:val="right" w:pos="5952"/>
      </w:tabs>
      <w:spacing w:after="180"/>
      <w:ind w:left="284" w:right="284"/>
      <w:jc w:val="both"/>
      <w:rPr>
        <w:rFonts w:ascii="IRLotus" w:hAnsi="IRLotus" w:cs="IRLotus"/>
        <w:b/>
        <w:bCs/>
        <w:rtl/>
      </w:rPr>
    </w:pPr>
    <w:r w:rsidRPr="00F5360D">
      <w:rPr>
        <w:rFonts w:ascii="IRNazanin" w:hAnsi="IRNazanin" w:cs="IRNazanin"/>
        <w:b/>
        <w:bCs/>
        <w:noProof/>
        <w:sz w:val="26"/>
        <w:szCs w:val="26"/>
        <w:rtl/>
      </w:rPr>
      <mc:AlternateContent>
        <mc:Choice Requires="wps">
          <w:drawing>
            <wp:anchor distT="0" distB="0" distL="114300" distR="114300" simplePos="0" relativeHeight="251673088" behindDoc="0" locked="0" layoutInCell="1" allowOverlap="1" wp14:anchorId="6251BE12" wp14:editId="74F59BE4">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sidRPr="00F5360D">
      <w:rPr>
        <w:rFonts w:ascii="IRNazanin" w:hAnsi="IRNazanin" w:cs="IRNazanin"/>
        <w:b/>
        <w:bCs/>
        <w:sz w:val="26"/>
        <w:szCs w:val="26"/>
        <w:rtl/>
      </w:rPr>
      <w:t xml:space="preserve">حقایق لرزه آفرین و دردناک مظلومیت </w:t>
    </w:r>
    <w:r>
      <w:rPr>
        <w:rFonts w:ascii="IRNazanin" w:hAnsi="IRNazanin" w:cs="IRNazanin" w:hint="cs"/>
        <w:b/>
        <w:bCs/>
        <w:sz w:val="26"/>
        <w:szCs w:val="26"/>
        <w:rtl/>
      </w:rPr>
      <w:t>...</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F38">
      <w:rPr>
        <w:rFonts w:ascii="IRNazli" w:hAnsi="IRNazli" w:cs="IRNazli"/>
        <w:noProof/>
        <w:rtl/>
      </w:rPr>
      <w:t>49</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Pr="00A321B8" w:rsidRDefault="00430D67" w:rsidP="00A65086">
    <w:pPr>
      <w:pStyle w:val="Header"/>
      <w:tabs>
        <w:tab w:val="right" w:pos="282"/>
        <w:tab w:val="right" w:pos="4251"/>
        <w:tab w:val="right" w:pos="5952"/>
      </w:tabs>
      <w:spacing w:after="180"/>
      <w:ind w:left="284" w:right="284"/>
      <w:jc w:val="both"/>
      <w:rPr>
        <w:rFonts w:ascii="IRLotus" w:hAnsi="IRLotus" w:cs="IRLotus"/>
        <w:b/>
        <w:bCs/>
        <w:rtl/>
      </w:rPr>
    </w:pPr>
    <w:r w:rsidRPr="00A65086">
      <w:rPr>
        <w:rFonts w:ascii="IRNazanin" w:hAnsi="IRNazanin" w:cs="IRNazanin"/>
        <w:b/>
        <w:bCs/>
        <w:noProof/>
        <w:sz w:val="26"/>
        <w:szCs w:val="26"/>
        <w:rtl/>
      </w:rPr>
      <mc:AlternateContent>
        <mc:Choice Requires="wps">
          <w:drawing>
            <wp:anchor distT="0" distB="0" distL="114300" distR="114300" simplePos="0" relativeHeight="251675136" behindDoc="0" locked="0" layoutInCell="1" allowOverlap="1" wp14:anchorId="7DD974C9" wp14:editId="1A623EF4">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A65086">
      <w:rPr>
        <w:rFonts w:ascii="IRNazanin" w:hAnsi="IRNazanin" w:cs="IRNazanin"/>
        <w:b/>
        <w:bCs/>
        <w:sz w:val="26"/>
        <w:szCs w:val="26"/>
        <w:rtl/>
      </w:rPr>
      <w:t>رویداد اذیت و آزار جانگداز و روح‌فرسای احرار</w:t>
    </w:r>
    <w:r>
      <w:rPr>
        <w:rFonts w:ascii="IRNazanin" w:hAnsi="IRNazanin" w:cs="IRNazanin" w:hint="cs"/>
        <w:b/>
        <w:bCs/>
        <w:sz w:val="26"/>
        <w:szCs w:val="26"/>
        <w:rtl/>
        <w:lang w:bidi="fa-IR"/>
      </w:rPr>
      <w:t>...</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F38">
      <w:rPr>
        <w:rFonts w:ascii="IRNazli" w:hAnsi="IRNazli" w:cs="IRNazli"/>
        <w:noProof/>
        <w:rtl/>
      </w:rPr>
      <w:t>135</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Pr="00A321B8" w:rsidRDefault="00430D67" w:rsidP="007628F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4F1C6B80" wp14:editId="1054FEA5">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sidRPr="007628F2">
      <w:rPr>
        <w:rFonts w:ascii="IRNazanin" w:hAnsi="IRNazanin" w:cs="IRNazanin"/>
        <w:b/>
        <w:bCs/>
        <w:sz w:val="26"/>
        <w:szCs w:val="26"/>
        <w:rtl/>
      </w:rPr>
      <w:t>فضائل و مناقب حضرات مهاجران</w:t>
    </w:r>
    <w:r w:rsidRPr="007628F2">
      <w:rPr>
        <w:rFonts w:ascii="IRNazanin" w:hAnsi="IRNazanin" w:cs="CTraditional Arabic" w:hint="cs"/>
        <w:sz w:val="26"/>
        <w:szCs w:val="26"/>
        <w:rtl/>
      </w:rPr>
      <w:t>ش</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F38">
      <w:rPr>
        <w:rFonts w:ascii="IRNazli" w:hAnsi="IRNazli" w:cs="IRNazli"/>
        <w:noProof/>
        <w:rtl/>
      </w:rPr>
      <w:t>151</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Pr="00A321B8" w:rsidRDefault="00430D67" w:rsidP="007628F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4399E657" wp14:editId="02267EF0">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دعاء</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157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Pr="00EB4951" w:rsidRDefault="00430D67" w:rsidP="00532794">
    <w:pPr>
      <w:pStyle w:val="Header"/>
      <w:tabs>
        <w:tab w:val="clear" w:pos="4153"/>
        <w:tab w:val="clear" w:pos="8306"/>
        <w:tab w:val="left" w:pos="254"/>
        <w:tab w:val="right" w:pos="7200"/>
      </w:tabs>
      <w:spacing w:after="180"/>
      <w:ind w:left="284" w:right="284"/>
      <w:jc w:val="both"/>
      <w:rPr>
        <w:rStyle w:val="Char3"/>
        <w:rtl/>
      </w:rPr>
    </w:pPr>
    <w:r>
      <w:rPr>
        <w:rFonts w:ascii="B Compset" w:hAnsi="B Compset" w:cs="B Lotus" w:hint="cs"/>
        <w:b/>
        <w:bCs/>
        <w:noProof/>
        <w:rtl/>
      </w:rPr>
      <mc:AlternateContent>
        <mc:Choice Requires="wps">
          <w:drawing>
            <wp:anchor distT="0" distB="0" distL="114300" distR="114300" simplePos="0" relativeHeight="251655680" behindDoc="0" locked="0" layoutInCell="1" allowOverlap="1" wp14:anchorId="7DE1C126" wp14:editId="58BBD599">
              <wp:simplePos x="0" y="0"/>
              <wp:positionH relativeFrom="column">
                <wp:posOffset>0</wp:posOffset>
              </wp:positionH>
              <wp:positionV relativeFrom="paragraph">
                <wp:posOffset>271145</wp:posOffset>
              </wp:positionV>
              <wp:extent cx="4751705" cy="0"/>
              <wp:effectExtent l="19050" t="23495" r="20320" b="2413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p2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DwB8p2IgIAAD4EAAAOAAAAAAAAAAAAAAAAAC4CAABkcnMvZTJvRG9jLnhtbFBLAQIt&#10;ABQABgAIAAAAIQDQNBxf2AAAAAYBAAAPAAAAAAAAAAAAAAAAAHwEAABkcnMvZG93bnJldi54bWxQ&#10;SwUGAAAAAAQABADzAAAAgQUAAAAA&#10;" strokeweight="3pt">
              <v:stroke linestyle="thinThin"/>
            </v:line>
          </w:pict>
        </mc:Fallback>
      </mc:AlternateContent>
    </w:r>
    <w:r w:rsidRPr="00532794">
      <w:rPr>
        <w:rFonts w:cs="B Lotus" w:hint="cs"/>
        <w:b/>
        <w:bCs/>
        <w:sz w:val="26"/>
        <w:szCs w:val="26"/>
        <w:rtl/>
        <w:lang w:bidi="fa-IR"/>
      </w:rPr>
      <w:t>فهرست مطالب</w:t>
    </w:r>
    <w:r w:rsidRPr="00532794">
      <w:rPr>
        <w:rFonts w:ascii="Times New Roman Bold" w:hAnsi="Times New Roman Bold" w:cs="B Lotus" w:hint="cs"/>
        <w:rtl/>
      </w:rPr>
      <w:tab/>
    </w:r>
    <w:r w:rsidRPr="00EB4951">
      <w:rPr>
        <w:rStyle w:val="Char3"/>
        <w:rFonts w:hint="cs"/>
        <w:rtl/>
      </w:rPr>
      <w:fldChar w:fldCharType="begin"/>
    </w:r>
    <w:r w:rsidRPr="00EB4951">
      <w:rPr>
        <w:rStyle w:val="Char3"/>
        <w:rFonts w:hint="cs"/>
        <w:rtl/>
      </w:rPr>
      <w:instrText xml:space="preserve"> </w:instrText>
    </w:r>
    <w:r w:rsidRPr="00EB4951">
      <w:rPr>
        <w:rStyle w:val="Char3"/>
        <w:rFonts w:hint="cs"/>
      </w:rPr>
      <w:instrText xml:space="preserve">PAGE </w:instrText>
    </w:r>
    <w:r w:rsidRPr="00EB4951">
      <w:rPr>
        <w:rStyle w:val="Char3"/>
        <w:rFonts w:hint="cs"/>
        <w:rtl/>
      </w:rPr>
      <w:fldChar w:fldCharType="separate"/>
    </w:r>
    <w:r w:rsidR="00D77F38">
      <w:rPr>
        <w:rStyle w:val="Char3"/>
        <w:noProof/>
        <w:rtl/>
      </w:rPr>
      <w:t>3</w:t>
    </w:r>
    <w:r w:rsidRPr="00EB4951">
      <w:rPr>
        <w:rStyle w:val="Char3"/>
        <w:rFonts w:hint="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Pr="00672B9B" w:rsidRDefault="00430D67" w:rsidP="00672B9B">
    <w:pPr>
      <w:pStyle w:val="Header"/>
      <w:rPr>
        <w:sz w:val="2"/>
        <w:szCs w:val="2"/>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Pr="00A321B8" w:rsidRDefault="00430D67" w:rsidP="00F5360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5DB4D6B0" wp14:editId="7D9D0543">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F6895">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Default="00430D67" w:rsidP="00672B9B">
    <w:pPr>
      <w:pStyle w:val="Header"/>
      <w:rPr>
        <w:rtl/>
        <w:lang w:bidi="fa-IR"/>
      </w:rPr>
    </w:pPr>
  </w:p>
  <w:p w:rsidR="00430D67" w:rsidRDefault="00430D67" w:rsidP="00672B9B">
    <w:pPr>
      <w:pStyle w:val="Header"/>
      <w:rPr>
        <w:rtl/>
        <w:lang w:bidi="fa-IR"/>
      </w:rPr>
    </w:pPr>
  </w:p>
  <w:p w:rsidR="00430D67" w:rsidRPr="00672B9B" w:rsidRDefault="00430D67" w:rsidP="00672B9B">
    <w:pPr>
      <w:pStyle w:val="Header"/>
      <w:rPr>
        <w:sz w:val="4"/>
        <w:szCs w:val="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Pr="00A321B8" w:rsidRDefault="00430D67" w:rsidP="00F5360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3D7416E0" wp14:editId="299E5270">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مقدمۀ مترجم</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F38">
      <w:rPr>
        <w:rFonts w:ascii="IRNazli" w:hAnsi="IRNazli" w:cs="IRNazli"/>
        <w:noProof/>
        <w:rtl/>
      </w:rPr>
      <w:t>13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Default="00430D67" w:rsidP="00672B9B">
    <w:pPr>
      <w:pStyle w:val="Header"/>
      <w:rPr>
        <w:rtl/>
        <w:lang w:bidi="fa-IR"/>
      </w:rPr>
    </w:pPr>
  </w:p>
  <w:p w:rsidR="00430D67" w:rsidRDefault="00430D67" w:rsidP="00672B9B">
    <w:pPr>
      <w:pStyle w:val="Header"/>
      <w:rPr>
        <w:rtl/>
        <w:lang w:bidi="fa-IR"/>
      </w:rPr>
    </w:pPr>
  </w:p>
  <w:p w:rsidR="00430D67" w:rsidRPr="00672B9B" w:rsidRDefault="00430D67" w:rsidP="00672B9B">
    <w:pPr>
      <w:pStyle w:val="Header"/>
      <w:rPr>
        <w:sz w:val="4"/>
        <w:szCs w:val="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Pr="00A321B8" w:rsidRDefault="00430D67" w:rsidP="00F5360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39CD5BF8" wp14:editId="164E054C">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پیشگفتار مؤلف</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F38">
      <w:rPr>
        <w:rFonts w:ascii="IRNazli" w:hAnsi="IRNazli" w:cs="IRNazli"/>
        <w:noProof/>
        <w:rtl/>
      </w:rPr>
      <w:t>17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67" w:rsidRPr="00A321B8" w:rsidRDefault="00430D67" w:rsidP="00F5360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0B442CE1" wp14:editId="517A77C6">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F5360D">
      <w:rPr>
        <w:rFonts w:ascii="IRNazanin" w:hAnsi="IRNazanin" w:cs="IRNazanin"/>
        <w:b/>
        <w:bCs/>
        <w:sz w:val="26"/>
        <w:szCs w:val="26"/>
        <w:rtl/>
      </w:rPr>
      <w:t>ستم‌های مشرکان بر نبی کریم</w:t>
    </w:r>
    <w:r>
      <w:rPr>
        <w:rFonts w:ascii="IRNazanin" w:hAnsi="IRNazanin" w:cs="IRNazanin" w:hint="cs"/>
        <w:b/>
        <w:bCs/>
        <w:sz w:val="26"/>
        <w:szCs w:val="26"/>
        <w:rtl/>
      </w:rPr>
      <w:t xml:space="preserve">  </w:t>
    </w:r>
    <w:r w:rsidRPr="00F5360D">
      <w:rPr>
        <w:rFonts w:ascii="IRNazanin" w:hAnsi="IRNazanin" w:cs="CTraditional Arabic" w:hint="cs"/>
        <w:sz w:val="26"/>
        <w:szCs w:val="26"/>
        <w:rtl/>
      </w:rPr>
      <w:t>ج</w:t>
    </w:r>
    <w:r w:rsidRPr="00F5360D">
      <w:rPr>
        <w:rFonts w:ascii="IRNazanin" w:hAnsi="IRNazanin" w:cs="IRNazanin"/>
        <w:b/>
        <w:bCs/>
        <w:sz w:val="26"/>
        <w:szCs w:val="26"/>
        <w:rtl/>
      </w:rPr>
      <w:t xml:space="preserve"> و اصحاب کرام</w:t>
    </w:r>
    <w:r w:rsidRPr="00F5360D">
      <w:rPr>
        <w:rFonts w:ascii="IRNazanin" w:hAnsi="IRNazanin" w:cs="CTraditional Arabic" w:hint="cs"/>
        <w:sz w:val="26"/>
        <w:szCs w:val="26"/>
        <w:rtl/>
      </w:rPr>
      <w:t>ش</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F38">
      <w:rPr>
        <w:rFonts w:ascii="IRNazli" w:hAnsi="IRNazli" w:cs="IRNazli"/>
        <w:noProof/>
        <w:rtl/>
      </w:rPr>
      <w:t>45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ah3G94YiE58lR2b2UzFhOfcaHM=" w:salt="liBdgh8JOCs+duVo6MbYP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C2"/>
    <w:rsid w:val="000011D0"/>
    <w:rsid w:val="00002794"/>
    <w:rsid w:val="00003752"/>
    <w:rsid w:val="00003C39"/>
    <w:rsid w:val="000053E9"/>
    <w:rsid w:val="00005DA1"/>
    <w:rsid w:val="00006307"/>
    <w:rsid w:val="00006507"/>
    <w:rsid w:val="000072CE"/>
    <w:rsid w:val="000079E3"/>
    <w:rsid w:val="000106D0"/>
    <w:rsid w:val="00010ECC"/>
    <w:rsid w:val="00010F3D"/>
    <w:rsid w:val="00011D26"/>
    <w:rsid w:val="0001283D"/>
    <w:rsid w:val="00012A7C"/>
    <w:rsid w:val="00014E52"/>
    <w:rsid w:val="000157AE"/>
    <w:rsid w:val="00015880"/>
    <w:rsid w:val="00016B70"/>
    <w:rsid w:val="000172FF"/>
    <w:rsid w:val="00017864"/>
    <w:rsid w:val="00017A98"/>
    <w:rsid w:val="00021078"/>
    <w:rsid w:val="00021E03"/>
    <w:rsid w:val="00023287"/>
    <w:rsid w:val="00024658"/>
    <w:rsid w:val="0002476E"/>
    <w:rsid w:val="000275AB"/>
    <w:rsid w:val="0002797F"/>
    <w:rsid w:val="00027F0F"/>
    <w:rsid w:val="0003095E"/>
    <w:rsid w:val="000309E5"/>
    <w:rsid w:val="00030F4F"/>
    <w:rsid w:val="00032660"/>
    <w:rsid w:val="000334E8"/>
    <w:rsid w:val="00033BED"/>
    <w:rsid w:val="00034E59"/>
    <w:rsid w:val="00035206"/>
    <w:rsid w:val="000356E1"/>
    <w:rsid w:val="00035ACB"/>
    <w:rsid w:val="00035E54"/>
    <w:rsid w:val="00035F9A"/>
    <w:rsid w:val="000370E7"/>
    <w:rsid w:val="00037785"/>
    <w:rsid w:val="00037ADD"/>
    <w:rsid w:val="00037FD7"/>
    <w:rsid w:val="00040259"/>
    <w:rsid w:val="00040303"/>
    <w:rsid w:val="0004065F"/>
    <w:rsid w:val="00040C76"/>
    <w:rsid w:val="00040D7F"/>
    <w:rsid w:val="00041198"/>
    <w:rsid w:val="000417E0"/>
    <w:rsid w:val="00042135"/>
    <w:rsid w:val="000425EC"/>
    <w:rsid w:val="00043649"/>
    <w:rsid w:val="00043C31"/>
    <w:rsid w:val="00043DAF"/>
    <w:rsid w:val="00045129"/>
    <w:rsid w:val="000453E5"/>
    <w:rsid w:val="00045819"/>
    <w:rsid w:val="00046AEB"/>
    <w:rsid w:val="00046C57"/>
    <w:rsid w:val="000476EE"/>
    <w:rsid w:val="00050246"/>
    <w:rsid w:val="00051480"/>
    <w:rsid w:val="00051A73"/>
    <w:rsid w:val="00052B13"/>
    <w:rsid w:val="00052F2E"/>
    <w:rsid w:val="00054DA4"/>
    <w:rsid w:val="000553BF"/>
    <w:rsid w:val="00055A0D"/>
    <w:rsid w:val="00055D7D"/>
    <w:rsid w:val="000579DA"/>
    <w:rsid w:val="0006077B"/>
    <w:rsid w:val="00060E7C"/>
    <w:rsid w:val="00060F92"/>
    <w:rsid w:val="00061E60"/>
    <w:rsid w:val="000640D8"/>
    <w:rsid w:val="00064727"/>
    <w:rsid w:val="0006723F"/>
    <w:rsid w:val="000674DC"/>
    <w:rsid w:val="00067643"/>
    <w:rsid w:val="00067A56"/>
    <w:rsid w:val="00067C37"/>
    <w:rsid w:val="00070286"/>
    <w:rsid w:val="000725D7"/>
    <w:rsid w:val="0007266B"/>
    <w:rsid w:val="00072680"/>
    <w:rsid w:val="00073B17"/>
    <w:rsid w:val="00073B63"/>
    <w:rsid w:val="00073C70"/>
    <w:rsid w:val="0007421D"/>
    <w:rsid w:val="00074447"/>
    <w:rsid w:val="00074EEC"/>
    <w:rsid w:val="00074F98"/>
    <w:rsid w:val="0007511B"/>
    <w:rsid w:val="0007516B"/>
    <w:rsid w:val="0007523F"/>
    <w:rsid w:val="000755C1"/>
    <w:rsid w:val="00075685"/>
    <w:rsid w:val="000756B1"/>
    <w:rsid w:val="00076B8D"/>
    <w:rsid w:val="00077537"/>
    <w:rsid w:val="00080249"/>
    <w:rsid w:val="00080547"/>
    <w:rsid w:val="0008185C"/>
    <w:rsid w:val="000829D6"/>
    <w:rsid w:val="000830E6"/>
    <w:rsid w:val="00083177"/>
    <w:rsid w:val="00083540"/>
    <w:rsid w:val="00084370"/>
    <w:rsid w:val="00084525"/>
    <w:rsid w:val="00084805"/>
    <w:rsid w:val="00084E36"/>
    <w:rsid w:val="00085AFB"/>
    <w:rsid w:val="0008661F"/>
    <w:rsid w:val="00086720"/>
    <w:rsid w:val="0009026B"/>
    <w:rsid w:val="00090492"/>
    <w:rsid w:val="00090719"/>
    <w:rsid w:val="000907AF"/>
    <w:rsid w:val="00093168"/>
    <w:rsid w:val="00093D46"/>
    <w:rsid w:val="00095621"/>
    <w:rsid w:val="0009573C"/>
    <w:rsid w:val="000968CB"/>
    <w:rsid w:val="00097595"/>
    <w:rsid w:val="000A018A"/>
    <w:rsid w:val="000A033A"/>
    <w:rsid w:val="000A0910"/>
    <w:rsid w:val="000A1DD6"/>
    <w:rsid w:val="000A2DF5"/>
    <w:rsid w:val="000A316B"/>
    <w:rsid w:val="000A3274"/>
    <w:rsid w:val="000A43B5"/>
    <w:rsid w:val="000A4A26"/>
    <w:rsid w:val="000A4C61"/>
    <w:rsid w:val="000A4E59"/>
    <w:rsid w:val="000A55BD"/>
    <w:rsid w:val="000A573E"/>
    <w:rsid w:val="000A58CC"/>
    <w:rsid w:val="000A5DC5"/>
    <w:rsid w:val="000A62AA"/>
    <w:rsid w:val="000A7165"/>
    <w:rsid w:val="000A7EF4"/>
    <w:rsid w:val="000A7F8E"/>
    <w:rsid w:val="000B083A"/>
    <w:rsid w:val="000B1AD8"/>
    <w:rsid w:val="000B1C0A"/>
    <w:rsid w:val="000B1ECA"/>
    <w:rsid w:val="000B1FE3"/>
    <w:rsid w:val="000B25AB"/>
    <w:rsid w:val="000B2C3F"/>
    <w:rsid w:val="000B4172"/>
    <w:rsid w:val="000B4494"/>
    <w:rsid w:val="000B662A"/>
    <w:rsid w:val="000B6C8A"/>
    <w:rsid w:val="000B6CB2"/>
    <w:rsid w:val="000B6F52"/>
    <w:rsid w:val="000B7588"/>
    <w:rsid w:val="000B7B8D"/>
    <w:rsid w:val="000B7BBB"/>
    <w:rsid w:val="000C03B2"/>
    <w:rsid w:val="000C082C"/>
    <w:rsid w:val="000C0AD8"/>
    <w:rsid w:val="000C2B3F"/>
    <w:rsid w:val="000C2DF4"/>
    <w:rsid w:val="000C2F5C"/>
    <w:rsid w:val="000C37E8"/>
    <w:rsid w:val="000C3FE9"/>
    <w:rsid w:val="000C45B6"/>
    <w:rsid w:val="000C5883"/>
    <w:rsid w:val="000C5918"/>
    <w:rsid w:val="000C604D"/>
    <w:rsid w:val="000C608F"/>
    <w:rsid w:val="000C6597"/>
    <w:rsid w:val="000C6981"/>
    <w:rsid w:val="000C7785"/>
    <w:rsid w:val="000C7EBF"/>
    <w:rsid w:val="000C7EDA"/>
    <w:rsid w:val="000D09DF"/>
    <w:rsid w:val="000D1365"/>
    <w:rsid w:val="000D13F0"/>
    <w:rsid w:val="000D196D"/>
    <w:rsid w:val="000D2FA9"/>
    <w:rsid w:val="000D3012"/>
    <w:rsid w:val="000D43BB"/>
    <w:rsid w:val="000D4575"/>
    <w:rsid w:val="000D51F4"/>
    <w:rsid w:val="000D5273"/>
    <w:rsid w:val="000D5741"/>
    <w:rsid w:val="000D6A17"/>
    <w:rsid w:val="000D7503"/>
    <w:rsid w:val="000E06C2"/>
    <w:rsid w:val="000E07D6"/>
    <w:rsid w:val="000E10CA"/>
    <w:rsid w:val="000E2092"/>
    <w:rsid w:val="000E23E4"/>
    <w:rsid w:val="000E3906"/>
    <w:rsid w:val="000E391B"/>
    <w:rsid w:val="000E5495"/>
    <w:rsid w:val="000E65F3"/>
    <w:rsid w:val="000E68E3"/>
    <w:rsid w:val="000E6D0E"/>
    <w:rsid w:val="000E6D77"/>
    <w:rsid w:val="000E7874"/>
    <w:rsid w:val="000F056A"/>
    <w:rsid w:val="000F095D"/>
    <w:rsid w:val="000F115A"/>
    <w:rsid w:val="000F12C1"/>
    <w:rsid w:val="000F13E6"/>
    <w:rsid w:val="000F22B5"/>
    <w:rsid w:val="000F2627"/>
    <w:rsid w:val="000F3444"/>
    <w:rsid w:val="000F366E"/>
    <w:rsid w:val="000F3F7D"/>
    <w:rsid w:val="000F46CE"/>
    <w:rsid w:val="000F4FD5"/>
    <w:rsid w:val="000F6494"/>
    <w:rsid w:val="000F69F3"/>
    <w:rsid w:val="000F6FF8"/>
    <w:rsid w:val="001001D6"/>
    <w:rsid w:val="001005B2"/>
    <w:rsid w:val="00101004"/>
    <w:rsid w:val="001018E6"/>
    <w:rsid w:val="00102E08"/>
    <w:rsid w:val="00105063"/>
    <w:rsid w:val="00105462"/>
    <w:rsid w:val="001054A3"/>
    <w:rsid w:val="001079D7"/>
    <w:rsid w:val="0011028E"/>
    <w:rsid w:val="00111A09"/>
    <w:rsid w:val="00111B4F"/>
    <w:rsid w:val="00112DAC"/>
    <w:rsid w:val="00113555"/>
    <w:rsid w:val="0011438F"/>
    <w:rsid w:val="001158B4"/>
    <w:rsid w:val="00116683"/>
    <w:rsid w:val="001176B4"/>
    <w:rsid w:val="00121732"/>
    <w:rsid w:val="00121947"/>
    <w:rsid w:val="00121A9B"/>
    <w:rsid w:val="00122177"/>
    <w:rsid w:val="001235A8"/>
    <w:rsid w:val="00123BB6"/>
    <w:rsid w:val="00123C1F"/>
    <w:rsid w:val="00123FDA"/>
    <w:rsid w:val="001241F9"/>
    <w:rsid w:val="001247C8"/>
    <w:rsid w:val="0012684C"/>
    <w:rsid w:val="00126FE0"/>
    <w:rsid w:val="00127261"/>
    <w:rsid w:val="0012782F"/>
    <w:rsid w:val="0013120E"/>
    <w:rsid w:val="00133F3B"/>
    <w:rsid w:val="001348B3"/>
    <w:rsid w:val="00134C63"/>
    <w:rsid w:val="00134EE6"/>
    <w:rsid w:val="001352EB"/>
    <w:rsid w:val="00135399"/>
    <w:rsid w:val="00135A45"/>
    <w:rsid w:val="00135E31"/>
    <w:rsid w:val="00136BCB"/>
    <w:rsid w:val="00137FFB"/>
    <w:rsid w:val="001410FD"/>
    <w:rsid w:val="0014154A"/>
    <w:rsid w:val="0014202F"/>
    <w:rsid w:val="00142CF1"/>
    <w:rsid w:val="00142F7A"/>
    <w:rsid w:val="00142F98"/>
    <w:rsid w:val="00143F7C"/>
    <w:rsid w:val="001449A9"/>
    <w:rsid w:val="00144B8A"/>
    <w:rsid w:val="001450B9"/>
    <w:rsid w:val="0014514C"/>
    <w:rsid w:val="001451BF"/>
    <w:rsid w:val="00145A0A"/>
    <w:rsid w:val="001460D3"/>
    <w:rsid w:val="001509D8"/>
    <w:rsid w:val="00151094"/>
    <w:rsid w:val="001515EC"/>
    <w:rsid w:val="00151641"/>
    <w:rsid w:val="001519B1"/>
    <w:rsid w:val="0015207C"/>
    <w:rsid w:val="00152180"/>
    <w:rsid w:val="0015252F"/>
    <w:rsid w:val="00152672"/>
    <w:rsid w:val="00153608"/>
    <w:rsid w:val="001542C4"/>
    <w:rsid w:val="00154470"/>
    <w:rsid w:val="001547AB"/>
    <w:rsid w:val="00156E32"/>
    <w:rsid w:val="00160C98"/>
    <w:rsid w:val="00161635"/>
    <w:rsid w:val="001618F0"/>
    <w:rsid w:val="00161FD5"/>
    <w:rsid w:val="0016254E"/>
    <w:rsid w:val="00162CDF"/>
    <w:rsid w:val="00163B38"/>
    <w:rsid w:val="00164414"/>
    <w:rsid w:val="0016476D"/>
    <w:rsid w:val="001647A9"/>
    <w:rsid w:val="00164B8E"/>
    <w:rsid w:val="00164DD1"/>
    <w:rsid w:val="001652D2"/>
    <w:rsid w:val="0016574F"/>
    <w:rsid w:val="001657B3"/>
    <w:rsid w:val="001658EE"/>
    <w:rsid w:val="001659A8"/>
    <w:rsid w:val="00167657"/>
    <w:rsid w:val="00167BA5"/>
    <w:rsid w:val="00167F70"/>
    <w:rsid w:val="00171114"/>
    <w:rsid w:val="001714A2"/>
    <w:rsid w:val="00173400"/>
    <w:rsid w:val="00173C09"/>
    <w:rsid w:val="00173F6F"/>
    <w:rsid w:val="00174B98"/>
    <w:rsid w:val="001752E1"/>
    <w:rsid w:val="00175DAA"/>
    <w:rsid w:val="001762E1"/>
    <w:rsid w:val="00176B26"/>
    <w:rsid w:val="00176E1C"/>
    <w:rsid w:val="001774AF"/>
    <w:rsid w:val="001776AF"/>
    <w:rsid w:val="00177CFF"/>
    <w:rsid w:val="00180783"/>
    <w:rsid w:val="00181091"/>
    <w:rsid w:val="001811F0"/>
    <w:rsid w:val="00182E9A"/>
    <w:rsid w:val="00183940"/>
    <w:rsid w:val="0018437D"/>
    <w:rsid w:val="001847D0"/>
    <w:rsid w:val="0018586A"/>
    <w:rsid w:val="0018592F"/>
    <w:rsid w:val="001860DB"/>
    <w:rsid w:val="00186E6C"/>
    <w:rsid w:val="00187611"/>
    <w:rsid w:val="001903DA"/>
    <w:rsid w:val="00191CB6"/>
    <w:rsid w:val="00192D44"/>
    <w:rsid w:val="00193499"/>
    <w:rsid w:val="00193971"/>
    <w:rsid w:val="00193AF2"/>
    <w:rsid w:val="0019406B"/>
    <w:rsid w:val="0019560A"/>
    <w:rsid w:val="00195A43"/>
    <w:rsid w:val="001963AA"/>
    <w:rsid w:val="0019648C"/>
    <w:rsid w:val="001965C2"/>
    <w:rsid w:val="00196C8E"/>
    <w:rsid w:val="0019724D"/>
    <w:rsid w:val="001A080A"/>
    <w:rsid w:val="001A09BD"/>
    <w:rsid w:val="001A1EDE"/>
    <w:rsid w:val="001A2890"/>
    <w:rsid w:val="001A335A"/>
    <w:rsid w:val="001A36B1"/>
    <w:rsid w:val="001A3888"/>
    <w:rsid w:val="001A4226"/>
    <w:rsid w:val="001A43A7"/>
    <w:rsid w:val="001A44EB"/>
    <w:rsid w:val="001A4F3B"/>
    <w:rsid w:val="001A5186"/>
    <w:rsid w:val="001A5C92"/>
    <w:rsid w:val="001A5D80"/>
    <w:rsid w:val="001A7DB2"/>
    <w:rsid w:val="001B05E3"/>
    <w:rsid w:val="001B0ACD"/>
    <w:rsid w:val="001B1162"/>
    <w:rsid w:val="001B1390"/>
    <w:rsid w:val="001B32DD"/>
    <w:rsid w:val="001B33CE"/>
    <w:rsid w:val="001B340C"/>
    <w:rsid w:val="001B3A14"/>
    <w:rsid w:val="001B3D38"/>
    <w:rsid w:val="001B4E0A"/>
    <w:rsid w:val="001B514C"/>
    <w:rsid w:val="001B521F"/>
    <w:rsid w:val="001B585E"/>
    <w:rsid w:val="001B5E0D"/>
    <w:rsid w:val="001B6306"/>
    <w:rsid w:val="001B6EA2"/>
    <w:rsid w:val="001C0007"/>
    <w:rsid w:val="001C0371"/>
    <w:rsid w:val="001C0B0B"/>
    <w:rsid w:val="001C1333"/>
    <w:rsid w:val="001C144A"/>
    <w:rsid w:val="001C1848"/>
    <w:rsid w:val="001C1A4D"/>
    <w:rsid w:val="001C1D41"/>
    <w:rsid w:val="001C4C44"/>
    <w:rsid w:val="001C5979"/>
    <w:rsid w:val="001C79A9"/>
    <w:rsid w:val="001D01DD"/>
    <w:rsid w:val="001D05BF"/>
    <w:rsid w:val="001D0603"/>
    <w:rsid w:val="001D10A0"/>
    <w:rsid w:val="001D327D"/>
    <w:rsid w:val="001D5DA6"/>
    <w:rsid w:val="001D5FF9"/>
    <w:rsid w:val="001D7236"/>
    <w:rsid w:val="001D7776"/>
    <w:rsid w:val="001D7852"/>
    <w:rsid w:val="001D7E27"/>
    <w:rsid w:val="001D7EE1"/>
    <w:rsid w:val="001E01AD"/>
    <w:rsid w:val="001E0B38"/>
    <w:rsid w:val="001E0C08"/>
    <w:rsid w:val="001E0CF4"/>
    <w:rsid w:val="001E0DE7"/>
    <w:rsid w:val="001E1D30"/>
    <w:rsid w:val="001E2108"/>
    <w:rsid w:val="001E24E3"/>
    <w:rsid w:val="001E2940"/>
    <w:rsid w:val="001E427F"/>
    <w:rsid w:val="001E6C6D"/>
    <w:rsid w:val="001E7ED7"/>
    <w:rsid w:val="001F09DA"/>
    <w:rsid w:val="001F127C"/>
    <w:rsid w:val="001F15F0"/>
    <w:rsid w:val="001F19AB"/>
    <w:rsid w:val="001F2F5D"/>
    <w:rsid w:val="001F30FF"/>
    <w:rsid w:val="001F361A"/>
    <w:rsid w:val="001F51B2"/>
    <w:rsid w:val="001F5577"/>
    <w:rsid w:val="001F5A91"/>
    <w:rsid w:val="001F5F81"/>
    <w:rsid w:val="001F66A4"/>
    <w:rsid w:val="001F6BA1"/>
    <w:rsid w:val="001F71D4"/>
    <w:rsid w:val="001F7FC7"/>
    <w:rsid w:val="00200418"/>
    <w:rsid w:val="0020156B"/>
    <w:rsid w:val="00202717"/>
    <w:rsid w:val="00203086"/>
    <w:rsid w:val="00203A69"/>
    <w:rsid w:val="00203B31"/>
    <w:rsid w:val="00204E31"/>
    <w:rsid w:val="002057D2"/>
    <w:rsid w:val="00205DD5"/>
    <w:rsid w:val="00205FD0"/>
    <w:rsid w:val="00206109"/>
    <w:rsid w:val="00210BE8"/>
    <w:rsid w:val="00210DA1"/>
    <w:rsid w:val="002128C8"/>
    <w:rsid w:val="00212EBC"/>
    <w:rsid w:val="00212FA0"/>
    <w:rsid w:val="00213CCE"/>
    <w:rsid w:val="0021412C"/>
    <w:rsid w:val="002145BE"/>
    <w:rsid w:val="002150CC"/>
    <w:rsid w:val="0021548E"/>
    <w:rsid w:val="00216AB3"/>
    <w:rsid w:val="00217018"/>
    <w:rsid w:val="002211E4"/>
    <w:rsid w:val="0022135A"/>
    <w:rsid w:val="0022148F"/>
    <w:rsid w:val="00222302"/>
    <w:rsid w:val="00223512"/>
    <w:rsid w:val="00223C88"/>
    <w:rsid w:val="00224D61"/>
    <w:rsid w:val="002256CB"/>
    <w:rsid w:val="00226789"/>
    <w:rsid w:val="00226E70"/>
    <w:rsid w:val="002272AE"/>
    <w:rsid w:val="00227884"/>
    <w:rsid w:val="002326F6"/>
    <w:rsid w:val="00232A38"/>
    <w:rsid w:val="002336AF"/>
    <w:rsid w:val="0023443B"/>
    <w:rsid w:val="00234528"/>
    <w:rsid w:val="00234B4F"/>
    <w:rsid w:val="00236B37"/>
    <w:rsid w:val="00236D82"/>
    <w:rsid w:val="00237C00"/>
    <w:rsid w:val="00240107"/>
    <w:rsid w:val="00240151"/>
    <w:rsid w:val="002401BA"/>
    <w:rsid w:val="0024071C"/>
    <w:rsid w:val="002408F6"/>
    <w:rsid w:val="0024096D"/>
    <w:rsid w:val="00240AA1"/>
    <w:rsid w:val="00240D74"/>
    <w:rsid w:val="00242635"/>
    <w:rsid w:val="00242D39"/>
    <w:rsid w:val="00243379"/>
    <w:rsid w:val="0024377D"/>
    <w:rsid w:val="00243EDF"/>
    <w:rsid w:val="00244938"/>
    <w:rsid w:val="00244DAD"/>
    <w:rsid w:val="00246CF2"/>
    <w:rsid w:val="00247C0A"/>
    <w:rsid w:val="00251942"/>
    <w:rsid w:val="00252CC2"/>
    <w:rsid w:val="00252FF2"/>
    <w:rsid w:val="0025311E"/>
    <w:rsid w:val="002539AA"/>
    <w:rsid w:val="00253ED6"/>
    <w:rsid w:val="002572B0"/>
    <w:rsid w:val="0025746A"/>
    <w:rsid w:val="0026040A"/>
    <w:rsid w:val="002608F8"/>
    <w:rsid w:val="00260B1B"/>
    <w:rsid w:val="002612A4"/>
    <w:rsid w:val="00261FA4"/>
    <w:rsid w:val="002621E8"/>
    <w:rsid w:val="002638A6"/>
    <w:rsid w:val="002640E5"/>
    <w:rsid w:val="002666DC"/>
    <w:rsid w:val="00266786"/>
    <w:rsid w:val="00266BFE"/>
    <w:rsid w:val="0026733C"/>
    <w:rsid w:val="00267569"/>
    <w:rsid w:val="00267BA9"/>
    <w:rsid w:val="00267D2F"/>
    <w:rsid w:val="002710CE"/>
    <w:rsid w:val="00271D50"/>
    <w:rsid w:val="0027406C"/>
    <w:rsid w:val="0027409F"/>
    <w:rsid w:val="00274F36"/>
    <w:rsid w:val="002764B0"/>
    <w:rsid w:val="00276C10"/>
    <w:rsid w:val="00280628"/>
    <w:rsid w:val="00280D9A"/>
    <w:rsid w:val="00280DB5"/>
    <w:rsid w:val="0028113A"/>
    <w:rsid w:val="00281B90"/>
    <w:rsid w:val="00281CEF"/>
    <w:rsid w:val="0028266F"/>
    <w:rsid w:val="00282A3D"/>
    <w:rsid w:val="00282E1B"/>
    <w:rsid w:val="00284C6B"/>
    <w:rsid w:val="00286294"/>
    <w:rsid w:val="002868BC"/>
    <w:rsid w:val="00286AE2"/>
    <w:rsid w:val="002871F6"/>
    <w:rsid w:val="00290130"/>
    <w:rsid w:val="00291024"/>
    <w:rsid w:val="0029194A"/>
    <w:rsid w:val="00292610"/>
    <w:rsid w:val="00292A82"/>
    <w:rsid w:val="00292F5D"/>
    <w:rsid w:val="00293434"/>
    <w:rsid w:val="00295F12"/>
    <w:rsid w:val="00296286"/>
    <w:rsid w:val="00296472"/>
    <w:rsid w:val="002A08A6"/>
    <w:rsid w:val="002A218B"/>
    <w:rsid w:val="002A28B3"/>
    <w:rsid w:val="002A2FE2"/>
    <w:rsid w:val="002A32D2"/>
    <w:rsid w:val="002A35A6"/>
    <w:rsid w:val="002A7997"/>
    <w:rsid w:val="002B08E6"/>
    <w:rsid w:val="002B08F8"/>
    <w:rsid w:val="002B1206"/>
    <w:rsid w:val="002B1CFA"/>
    <w:rsid w:val="002B1D35"/>
    <w:rsid w:val="002B2776"/>
    <w:rsid w:val="002B27B5"/>
    <w:rsid w:val="002B54E9"/>
    <w:rsid w:val="002B71D6"/>
    <w:rsid w:val="002B7CD9"/>
    <w:rsid w:val="002C09C7"/>
    <w:rsid w:val="002C0D96"/>
    <w:rsid w:val="002C1221"/>
    <w:rsid w:val="002C1AB4"/>
    <w:rsid w:val="002C23FE"/>
    <w:rsid w:val="002C253A"/>
    <w:rsid w:val="002C2F71"/>
    <w:rsid w:val="002C382A"/>
    <w:rsid w:val="002C3CC5"/>
    <w:rsid w:val="002C409E"/>
    <w:rsid w:val="002C4221"/>
    <w:rsid w:val="002C532B"/>
    <w:rsid w:val="002C56AB"/>
    <w:rsid w:val="002C5B3B"/>
    <w:rsid w:val="002C5E32"/>
    <w:rsid w:val="002C67C9"/>
    <w:rsid w:val="002C71BB"/>
    <w:rsid w:val="002C7633"/>
    <w:rsid w:val="002C7A05"/>
    <w:rsid w:val="002D0236"/>
    <w:rsid w:val="002D024C"/>
    <w:rsid w:val="002D0B2D"/>
    <w:rsid w:val="002D0E5F"/>
    <w:rsid w:val="002D1895"/>
    <w:rsid w:val="002D2304"/>
    <w:rsid w:val="002D2780"/>
    <w:rsid w:val="002D2896"/>
    <w:rsid w:val="002D30CA"/>
    <w:rsid w:val="002D3D93"/>
    <w:rsid w:val="002D44BB"/>
    <w:rsid w:val="002D53FD"/>
    <w:rsid w:val="002D54FA"/>
    <w:rsid w:val="002D5708"/>
    <w:rsid w:val="002D5DC9"/>
    <w:rsid w:val="002D77B6"/>
    <w:rsid w:val="002D7BA6"/>
    <w:rsid w:val="002E0F3C"/>
    <w:rsid w:val="002E13B5"/>
    <w:rsid w:val="002E1CB2"/>
    <w:rsid w:val="002E22C4"/>
    <w:rsid w:val="002E23BA"/>
    <w:rsid w:val="002E25EF"/>
    <w:rsid w:val="002E4F71"/>
    <w:rsid w:val="002E50B5"/>
    <w:rsid w:val="002E51F1"/>
    <w:rsid w:val="002E622D"/>
    <w:rsid w:val="002E6311"/>
    <w:rsid w:val="002E7387"/>
    <w:rsid w:val="002F10BA"/>
    <w:rsid w:val="002F340A"/>
    <w:rsid w:val="002F4587"/>
    <w:rsid w:val="002F473A"/>
    <w:rsid w:val="002F479C"/>
    <w:rsid w:val="002F4AAF"/>
    <w:rsid w:val="002F6166"/>
    <w:rsid w:val="002F7E95"/>
    <w:rsid w:val="003000B7"/>
    <w:rsid w:val="00300C0E"/>
    <w:rsid w:val="003018C6"/>
    <w:rsid w:val="003053C9"/>
    <w:rsid w:val="00305B2E"/>
    <w:rsid w:val="00305C2E"/>
    <w:rsid w:val="00306ABD"/>
    <w:rsid w:val="00306FD1"/>
    <w:rsid w:val="00307105"/>
    <w:rsid w:val="003101D6"/>
    <w:rsid w:val="003113AE"/>
    <w:rsid w:val="00312E90"/>
    <w:rsid w:val="00314FE2"/>
    <w:rsid w:val="0031559C"/>
    <w:rsid w:val="00315B45"/>
    <w:rsid w:val="00316140"/>
    <w:rsid w:val="003167B0"/>
    <w:rsid w:val="00316A33"/>
    <w:rsid w:val="00316B8F"/>
    <w:rsid w:val="003175AB"/>
    <w:rsid w:val="0031784A"/>
    <w:rsid w:val="00317EA9"/>
    <w:rsid w:val="00317F81"/>
    <w:rsid w:val="00317FB7"/>
    <w:rsid w:val="00320A50"/>
    <w:rsid w:val="00321345"/>
    <w:rsid w:val="0032136F"/>
    <w:rsid w:val="00321CD4"/>
    <w:rsid w:val="003227D6"/>
    <w:rsid w:val="003233A0"/>
    <w:rsid w:val="00323608"/>
    <w:rsid w:val="00324237"/>
    <w:rsid w:val="003255BF"/>
    <w:rsid w:val="0032593E"/>
    <w:rsid w:val="00325F61"/>
    <w:rsid w:val="00326760"/>
    <w:rsid w:val="003268F0"/>
    <w:rsid w:val="0033229D"/>
    <w:rsid w:val="00332DD6"/>
    <w:rsid w:val="00333AB5"/>
    <w:rsid w:val="00333FF9"/>
    <w:rsid w:val="003341DC"/>
    <w:rsid w:val="0033516B"/>
    <w:rsid w:val="00335AC6"/>
    <w:rsid w:val="00335FFF"/>
    <w:rsid w:val="00337880"/>
    <w:rsid w:val="00337C26"/>
    <w:rsid w:val="00340A86"/>
    <w:rsid w:val="00340EC7"/>
    <w:rsid w:val="0034118A"/>
    <w:rsid w:val="00341281"/>
    <w:rsid w:val="0034190A"/>
    <w:rsid w:val="00341B37"/>
    <w:rsid w:val="003429CF"/>
    <w:rsid w:val="00343687"/>
    <w:rsid w:val="00343C8D"/>
    <w:rsid w:val="0034545C"/>
    <w:rsid w:val="0034589A"/>
    <w:rsid w:val="00345DC7"/>
    <w:rsid w:val="003465A9"/>
    <w:rsid w:val="003477FE"/>
    <w:rsid w:val="003478B4"/>
    <w:rsid w:val="00347B93"/>
    <w:rsid w:val="00347E7D"/>
    <w:rsid w:val="003507EC"/>
    <w:rsid w:val="003512E6"/>
    <w:rsid w:val="00351406"/>
    <w:rsid w:val="00351DFE"/>
    <w:rsid w:val="003532D5"/>
    <w:rsid w:val="003535D3"/>
    <w:rsid w:val="003535D6"/>
    <w:rsid w:val="003558CC"/>
    <w:rsid w:val="00356F26"/>
    <w:rsid w:val="003575E3"/>
    <w:rsid w:val="00357D7C"/>
    <w:rsid w:val="00360E96"/>
    <w:rsid w:val="003617C8"/>
    <w:rsid w:val="003626C3"/>
    <w:rsid w:val="00362C27"/>
    <w:rsid w:val="003638C9"/>
    <w:rsid w:val="00363C0D"/>
    <w:rsid w:val="00363F25"/>
    <w:rsid w:val="0036572C"/>
    <w:rsid w:val="003657BD"/>
    <w:rsid w:val="00365CB9"/>
    <w:rsid w:val="00366815"/>
    <w:rsid w:val="003673C8"/>
    <w:rsid w:val="0036747D"/>
    <w:rsid w:val="003675A0"/>
    <w:rsid w:val="00370C91"/>
    <w:rsid w:val="00371B88"/>
    <w:rsid w:val="00372340"/>
    <w:rsid w:val="003728A2"/>
    <w:rsid w:val="0037312B"/>
    <w:rsid w:val="00373135"/>
    <w:rsid w:val="00373163"/>
    <w:rsid w:val="003739A7"/>
    <w:rsid w:val="00373BFF"/>
    <w:rsid w:val="00373E5F"/>
    <w:rsid w:val="00374D6C"/>
    <w:rsid w:val="00374FFF"/>
    <w:rsid w:val="003753B7"/>
    <w:rsid w:val="00375AE8"/>
    <w:rsid w:val="00376012"/>
    <w:rsid w:val="00377CF7"/>
    <w:rsid w:val="00380FF0"/>
    <w:rsid w:val="003811CC"/>
    <w:rsid w:val="00381D4A"/>
    <w:rsid w:val="00382A68"/>
    <w:rsid w:val="00382F0E"/>
    <w:rsid w:val="003836F5"/>
    <w:rsid w:val="003837D0"/>
    <w:rsid w:val="0038531A"/>
    <w:rsid w:val="003865B2"/>
    <w:rsid w:val="00386E84"/>
    <w:rsid w:val="00387134"/>
    <w:rsid w:val="003872EC"/>
    <w:rsid w:val="00387797"/>
    <w:rsid w:val="003878FC"/>
    <w:rsid w:val="00387C2B"/>
    <w:rsid w:val="00390647"/>
    <w:rsid w:val="0039073E"/>
    <w:rsid w:val="003909BD"/>
    <w:rsid w:val="00390B17"/>
    <w:rsid w:val="00391117"/>
    <w:rsid w:val="00391C2B"/>
    <w:rsid w:val="0039291A"/>
    <w:rsid w:val="003932F1"/>
    <w:rsid w:val="00393B0E"/>
    <w:rsid w:val="003940F5"/>
    <w:rsid w:val="00394435"/>
    <w:rsid w:val="003946BD"/>
    <w:rsid w:val="00395581"/>
    <w:rsid w:val="00395701"/>
    <w:rsid w:val="003972DA"/>
    <w:rsid w:val="00397503"/>
    <w:rsid w:val="00397718"/>
    <w:rsid w:val="003A0BE7"/>
    <w:rsid w:val="003A0CCA"/>
    <w:rsid w:val="003A1027"/>
    <w:rsid w:val="003A265B"/>
    <w:rsid w:val="003A274C"/>
    <w:rsid w:val="003A27F2"/>
    <w:rsid w:val="003A28F9"/>
    <w:rsid w:val="003A2923"/>
    <w:rsid w:val="003A2AF7"/>
    <w:rsid w:val="003A3B9A"/>
    <w:rsid w:val="003A3CB6"/>
    <w:rsid w:val="003A433B"/>
    <w:rsid w:val="003A43F9"/>
    <w:rsid w:val="003A5CB1"/>
    <w:rsid w:val="003A665F"/>
    <w:rsid w:val="003A6CBC"/>
    <w:rsid w:val="003B01D9"/>
    <w:rsid w:val="003B14F1"/>
    <w:rsid w:val="003B1859"/>
    <w:rsid w:val="003B379C"/>
    <w:rsid w:val="003B41B5"/>
    <w:rsid w:val="003B4CF0"/>
    <w:rsid w:val="003B51F8"/>
    <w:rsid w:val="003B571B"/>
    <w:rsid w:val="003B6ABF"/>
    <w:rsid w:val="003B7859"/>
    <w:rsid w:val="003B798E"/>
    <w:rsid w:val="003B7DED"/>
    <w:rsid w:val="003B7E1F"/>
    <w:rsid w:val="003C059B"/>
    <w:rsid w:val="003C14BA"/>
    <w:rsid w:val="003C19FD"/>
    <w:rsid w:val="003C1B40"/>
    <w:rsid w:val="003C1C23"/>
    <w:rsid w:val="003C1E69"/>
    <w:rsid w:val="003C22DF"/>
    <w:rsid w:val="003C241D"/>
    <w:rsid w:val="003C2B7B"/>
    <w:rsid w:val="003C2EBE"/>
    <w:rsid w:val="003C44D9"/>
    <w:rsid w:val="003C4C4D"/>
    <w:rsid w:val="003C5677"/>
    <w:rsid w:val="003C5A28"/>
    <w:rsid w:val="003C5D71"/>
    <w:rsid w:val="003C6B6E"/>
    <w:rsid w:val="003C75D9"/>
    <w:rsid w:val="003C799B"/>
    <w:rsid w:val="003C7CF6"/>
    <w:rsid w:val="003D044B"/>
    <w:rsid w:val="003D284B"/>
    <w:rsid w:val="003D4B3D"/>
    <w:rsid w:val="003D56AD"/>
    <w:rsid w:val="003D6366"/>
    <w:rsid w:val="003D6474"/>
    <w:rsid w:val="003D786D"/>
    <w:rsid w:val="003D78C6"/>
    <w:rsid w:val="003E090F"/>
    <w:rsid w:val="003E0D67"/>
    <w:rsid w:val="003E1CC9"/>
    <w:rsid w:val="003E20D9"/>
    <w:rsid w:val="003E222B"/>
    <w:rsid w:val="003E2850"/>
    <w:rsid w:val="003E399E"/>
    <w:rsid w:val="003E3B42"/>
    <w:rsid w:val="003E4571"/>
    <w:rsid w:val="003E4B93"/>
    <w:rsid w:val="003E4F3A"/>
    <w:rsid w:val="003E6B9C"/>
    <w:rsid w:val="003E7551"/>
    <w:rsid w:val="003E7A11"/>
    <w:rsid w:val="003F01B7"/>
    <w:rsid w:val="003F1334"/>
    <w:rsid w:val="003F19FF"/>
    <w:rsid w:val="003F1A4E"/>
    <w:rsid w:val="003F4018"/>
    <w:rsid w:val="003F43DF"/>
    <w:rsid w:val="003F4844"/>
    <w:rsid w:val="003F5319"/>
    <w:rsid w:val="003F5489"/>
    <w:rsid w:val="003F575C"/>
    <w:rsid w:val="003F5A17"/>
    <w:rsid w:val="003F5C24"/>
    <w:rsid w:val="003F6895"/>
    <w:rsid w:val="003F756C"/>
    <w:rsid w:val="003F7665"/>
    <w:rsid w:val="003F77B8"/>
    <w:rsid w:val="003F7909"/>
    <w:rsid w:val="004002AE"/>
    <w:rsid w:val="004007C1"/>
    <w:rsid w:val="0040123A"/>
    <w:rsid w:val="00401719"/>
    <w:rsid w:val="004026EC"/>
    <w:rsid w:val="004028E0"/>
    <w:rsid w:val="0040384D"/>
    <w:rsid w:val="00403E57"/>
    <w:rsid w:val="0040401B"/>
    <w:rsid w:val="004050D2"/>
    <w:rsid w:val="004055B5"/>
    <w:rsid w:val="0040576C"/>
    <w:rsid w:val="00405C40"/>
    <w:rsid w:val="00406822"/>
    <w:rsid w:val="0041048B"/>
    <w:rsid w:val="0041054D"/>
    <w:rsid w:val="00410F59"/>
    <w:rsid w:val="0041105D"/>
    <w:rsid w:val="004115ED"/>
    <w:rsid w:val="00411B58"/>
    <w:rsid w:val="00414B72"/>
    <w:rsid w:val="0041563D"/>
    <w:rsid w:val="004164D4"/>
    <w:rsid w:val="0041675E"/>
    <w:rsid w:val="00416FBC"/>
    <w:rsid w:val="004171DC"/>
    <w:rsid w:val="00417803"/>
    <w:rsid w:val="00417C5C"/>
    <w:rsid w:val="00417F81"/>
    <w:rsid w:val="004208D6"/>
    <w:rsid w:val="00420B53"/>
    <w:rsid w:val="00420E8B"/>
    <w:rsid w:val="004210DD"/>
    <w:rsid w:val="00422091"/>
    <w:rsid w:val="00422FD2"/>
    <w:rsid w:val="0042429B"/>
    <w:rsid w:val="00424A3D"/>
    <w:rsid w:val="00424B31"/>
    <w:rsid w:val="00424BE1"/>
    <w:rsid w:val="00425027"/>
    <w:rsid w:val="00425134"/>
    <w:rsid w:val="00426C9E"/>
    <w:rsid w:val="00427152"/>
    <w:rsid w:val="004277FD"/>
    <w:rsid w:val="0042781F"/>
    <w:rsid w:val="00427DE0"/>
    <w:rsid w:val="004300E1"/>
    <w:rsid w:val="00430B4F"/>
    <w:rsid w:val="00430D67"/>
    <w:rsid w:val="004315E5"/>
    <w:rsid w:val="004322B8"/>
    <w:rsid w:val="0043346F"/>
    <w:rsid w:val="00433697"/>
    <w:rsid w:val="00434AA9"/>
    <w:rsid w:val="00434B39"/>
    <w:rsid w:val="00434F32"/>
    <w:rsid w:val="00435049"/>
    <w:rsid w:val="00435897"/>
    <w:rsid w:val="00436A95"/>
    <w:rsid w:val="004371DC"/>
    <w:rsid w:val="00437379"/>
    <w:rsid w:val="00437F78"/>
    <w:rsid w:val="00440482"/>
    <w:rsid w:val="00441933"/>
    <w:rsid w:val="00441F64"/>
    <w:rsid w:val="0044338B"/>
    <w:rsid w:val="00445A13"/>
    <w:rsid w:val="004460D1"/>
    <w:rsid w:val="00446553"/>
    <w:rsid w:val="00446F1A"/>
    <w:rsid w:val="004509DA"/>
    <w:rsid w:val="00450A65"/>
    <w:rsid w:val="0045166D"/>
    <w:rsid w:val="00451C1E"/>
    <w:rsid w:val="00452511"/>
    <w:rsid w:val="004528F6"/>
    <w:rsid w:val="00452A5A"/>
    <w:rsid w:val="00452B6F"/>
    <w:rsid w:val="00452DFE"/>
    <w:rsid w:val="00453B1C"/>
    <w:rsid w:val="00454141"/>
    <w:rsid w:val="004543A8"/>
    <w:rsid w:val="0045610F"/>
    <w:rsid w:val="00456304"/>
    <w:rsid w:val="00456F60"/>
    <w:rsid w:val="00457FE0"/>
    <w:rsid w:val="004608B4"/>
    <w:rsid w:val="00460B62"/>
    <w:rsid w:val="00460EB4"/>
    <w:rsid w:val="00461713"/>
    <w:rsid w:val="00461A3C"/>
    <w:rsid w:val="00462730"/>
    <w:rsid w:val="00462D9D"/>
    <w:rsid w:val="004632E2"/>
    <w:rsid w:val="00463622"/>
    <w:rsid w:val="004641A2"/>
    <w:rsid w:val="004642C0"/>
    <w:rsid w:val="00464649"/>
    <w:rsid w:val="00467799"/>
    <w:rsid w:val="00471007"/>
    <w:rsid w:val="00471446"/>
    <w:rsid w:val="00471530"/>
    <w:rsid w:val="00471F8E"/>
    <w:rsid w:val="00474CC8"/>
    <w:rsid w:val="00475604"/>
    <w:rsid w:val="00475699"/>
    <w:rsid w:val="004756A1"/>
    <w:rsid w:val="004757C4"/>
    <w:rsid w:val="0048005D"/>
    <w:rsid w:val="004803EC"/>
    <w:rsid w:val="00480B85"/>
    <w:rsid w:val="00480BF7"/>
    <w:rsid w:val="00481D32"/>
    <w:rsid w:val="00482634"/>
    <w:rsid w:val="004832DA"/>
    <w:rsid w:val="00483362"/>
    <w:rsid w:val="00483850"/>
    <w:rsid w:val="00484847"/>
    <w:rsid w:val="00484A3F"/>
    <w:rsid w:val="0048534B"/>
    <w:rsid w:val="00485F1D"/>
    <w:rsid w:val="004869F5"/>
    <w:rsid w:val="00486BE2"/>
    <w:rsid w:val="00486C3E"/>
    <w:rsid w:val="00486DF1"/>
    <w:rsid w:val="00487438"/>
    <w:rsid w:val="00487EC9"/>
    <w:rsid w:val="00491429"/>
    <w:rsid w:val="004922EE"/>
    <w:rsid w:val="004932F4"/>
    <w:rsid w:val="004954F0"/>
    <w:rsid w:val="0049589E"/>
    <w:rsid w:val="00497915"/>
    <w:rsid w:val="004A06FB"/>
    <w:rsid w:val="004A0F54"/>
    <w:rsid w:val="004A1143"/>
    <w:rsid w:val="004A1E3B"/>
    <w:rsid w:val="004A33E1"/>
    <w:rsid w:val="004A3CBF"/>
    <w:rsid w:val="004A4D31"/>
    <w:rsid w:val="004A6AE4"/>
    <w:rsid w:val="004B00AA"/>
    <w:rsid w:val="004B00C4"/>
    <w:rsid w:val="004B0AD2"/>
    <w:rsid w:val="004B0B28"/>
    <w:rsid w:val="004B10D0"/>
    <w:rsid w:val="004B1103"/>
    <w:rsid w:val="004B11CD"/>
    <w:rsid w:val="004B2536"/>
    <w:rsid w:val="004B3DD6"/>
    <w:rsid w:val="004B3F9A"/>
    <w:rsid w:val="004C0901"/>
    <w:rsid w:val="004C2339"/>
    <w:rsid w:val="004C4573"/>
    <w:rsid w:val="004C5B84"/>
    <w:rsid w:val="004C5C9E"/>
    <w:rsid w:val="004C6C4F"/>
    <w:rsid w:val="004C6D90"/>
    <w:rsid w:val="004C7FC5"/>
    <w:rsid w:val="004D0DBB"/>
    <w:rsid w:val="004D0DE1"/>
    <w:rsid w:val="004D1E09"/>
    <w:rsid w:val="004D241B"/>
    <w:rsid w:val="004D2E7C"/>
    <w:rsid w:val="004D338E"/>
    <w:rsid w:val="004D42E5"/>
    <w:rsid w:val="004D5459"/>
    <w:rsid w:val="004D601E"/>
    <w:rsid w:val="004D680B"/>
    <w:rsid w:val="004D6847"/>
    <w:rsid w:val="004E02F9"/>
    <w:rsid w:val="004E0805"/>
    <w:rsid w:val="004E0BE7"/>
    <w:rsid w:val="004E1973"/>
    <w:rsid w:val="004E1E1E"/>
    <w:rsid w:val="004E1F9B"/>
    <w:rsid w:val="004E2A8F"/>
    <w:rsid w:val="004E32A0"/>
    <w:rsid w:val="004E3319"/>
    <w:rsid w:val="004E462B"/>
    <w:rsid w:val="004E55B3"/>
    <w:rsid w:val="004E634C"/>
    <w:rsid w:val="004E7829"/>
    <w:rsid w:val="004F0332"/>
    <w:rsid w:val="004F1118"/>
    <w:rsid w:val="004F156A"/>
    <w:rsid w:val="004F1D8A"/>
    <w:rsid w:val="004F2164"/>
    <w:rsid w:val="004F2A99"/>
    <w:rsid w:val="004F452D"/>
    <w:rsid w:val="004F4B83"/>
    <w:rsid w:val="004F514C"/>
    <w:rsid w:val="004F533C"/>
    <w:rsid w:val="004F5680"/>
    <w:rsid w:val="004F5F03"/>
    <w:rsid w:val="004F638B"/>
    <w:rsid w:val="004F6ED7"/>
    <w:rsid w:val="004F74EE"/>
    <w:rsid w:val="004F76ED"/>
    <w:rsid w:val="005001FB"/>
    <w:rsid w:val="0050125D"/>
    <w:rsid w:val="005028FF"/>
    <w:rsid w:val="00502D34"/>
    <w:rsid w:val="00503C01"/>
    <w:rsid w:val="00503C83"/>
    <w:rsid w:val="0050520E"/>
    <w:rsid w:val="0050540F"/>
    <w:rsid w:val="00505D17"/>
    <w:rsid w:val="00506838"/>
    <w:rsid w:val="00506B6D"/>
    <w:rsid w:val="00506EA5"/>
    <w:rsid w:val="00507CBC"/>
    <w:rsid w:val="0051244F"/>
    <w:rsid w:val="005127BB"/>
    <w:rsid w:val="00513949"/>
    <w:rsid w:val="005139C4"/>
    <w:rsid w:val="00514687"/>
    <w:rsid w:val="00514A03"/>
    <w:rsid w:val="00515222"/>
    <w:rsid w:val="00515429"/>
    <w:rsid w:val="005158EB"/>
    <w:rsid w:val="00515D5E"/>
    <w:rsid w:val="00517A71"/>
    <w:rsid w:val="0052029B"/>
    <w:rsid w:val="00520499"/>
    <w:rsid w:val="005208F2"/>
    <w:rsid w:val="005214FD"/>
    <w:rsid w:val="0052195A"/>
    <w:rsid w:val="00521DA4"/>
    <w:rsid w:val="00522688"/>
    <w:rsid w:val="0052271B"/>
    <w:rsid w:val="005234BC"/>
    <w:rsid w:val="005237B4"/>
    <w:rsid w:val="00523859"/>
    <w:rsid w:val="00523A22"/>
    <w:rsid w:val="00524206"/>
    <w:rsid w:val="005245E9"/>
    <w:rsid w:val="0052545F"/>
    <w:rsid w:val="00525F3B"/>
    <w:rsid w:val="00526158"/>
    <w:rsid w:val="00526548"/>
    <w:rsid w:val="00527EA7"/>
    <w:rsid w:val="005305B5"/>
    <w:rsid w:val="005319DD"/>
    <w:rsid w:val="005321E9"/>
    <w:rsid w:val="00532794"/>
    <w:rsid w:val="00532B8E"/>
    <w:rsid w:val="00534081"/>
    <w:rsid w:val="005349EC"/>
    <w:rsid w:val="0053549B"/>
    <w:rsid w:val="00535EFF"/>
    <w:rsid w:val="00536095"/>
    <w:rsid w:val="005366C9"/>
    <w:rsid w:val="00536EEF"/>
    <w:rsid w:val="00537888"/>
    <w:rsid w:val="00540096"/>
    <w:rsid w:val="005400DD"/>
    <w:rsid w:val="00540F16"/>
    <w:rsid w:val="00541EC1"/>
    <w:rsid w:val="005420A1"/>
    <w:rsid w:val="00542178"/>
    <w:rsid w:val="00542F88"/>
    <w:rsid w:val="005437E5"/>
    <w:rsid w:val="00543D27"/>
    <w:rsid w:val="00545169"/>
    <w:rsid w:val="0054530A"/>
    <w:rsid w:val="0054573D"/>
    <w:rsid w:val="00545B10"/>
    <w:rsid w:val="00551407"/>
    <w:rsid w:val="00551CCA"/>
    <w:rsid w:val="00552404"/>
    <w:rsid w:val="00552AA3"/>
    <w:rsid w:val="00552ABA"/>
    <w:rsid w:val="00552DEC"/>
    <w:rsid w:val="00554745"/>
    <w:rsid w:val="00554BE6"/>
    <w:rsid w:val="00555548"/>
    <w:rsid w:val="00556D65"/>
    <w:rsid w:val="00560ADF"/>
    <w:rsid w:val="00561313"/>
    <w:rsid w:val="00561C2C"/>
    <w:rsid w:val="005626D7"/>
    <w:rsid w:val="00562F14"/>
    <w:rsid w:val="0056464F"/>
    <w:rsid w:val="00564F9B"/>
    <w:rsid w:val="005651D0"/>
    <w:rsid w:val="00566D18"/>
    <w:rsid w:val="005674DA"/>
    <w:rsid w:val="0056776A"/>
    <w:rsid w:val="0057273B"/>
    <w:rsid w:val="00573842"/>
    <w:rsid w:val="00573893"/>
    <w:rsid w:val="005744E7"/>
    <w:rsid w:val="00574ECA"/>
    <w:rsid w:val="0057594C"/>
    <w:rsid w:val="00575E22"/>
    <w:rsid w:val="005763E2"/>
    <w:rsid w:val="005766AB"/>
    <w:rsid w:val="005777F7"/>
    <w:rsid w:val="00577A08"/>
    <w:rsid w:val="00577A2A"/>
    <w:rsid w:val="00577CE7"/>
    <w:rsid w:val="0058026E"/>
    <w:rsid w:val="005806EA"/>
    <w:rsid w:val="00580DF7"/>
    <w:rsid w:val="00581338"/>
    <w:rsid w:val="0058155F"/>
    <w:rsid w:val="0058165D"/>
    <w:rsid w:val="00581A33"/>
    <w:rsid w:val="0058263E"/>
    <w:rsid w:val="00582D43"/>
    <w:rsid w:val="00582F91"/>
    <w:rsid w:val="00583C7F"/>
    <w:rsid w:val="00584080"/>
    <w:rsid w:val="005848D1"/>
    <w:rsid w:val="00584B50"/>
    <w:rsid w:val="005855FF"/>
    <w:rsid w:val="00585835"/>
    <w:rsid w:val="00586521"/>
    <w:rsid w:val="00586598"/>
    <w:rsid w:val="00586EFB"/>
    <w:rsid w:val="00587584"/>
    <w:rsid w:val="005876CF"/>
    <w:rsid w:val="00590D23"/>
    <w:rsid w:val="00591447"/>
    <w:rsid w:val="00591604"/>
    <w:rsid w:val="005918F1"/>
    <w:rsid w:val="00591A37"/>
    <w:rsid w:val="00591D03"/>
    <w:rsid w:val="005922E1"/>
    <w:rsid w:val="0059241B"/>
    <w:rsid w:val="005924A6"/>
    <w:rsid w:val="00593193"/>
    <w:rsid w:val="00594BA9"/>
    <w:rsid w:val="00594E5B"/>
    <w:rsid w:val="00596187"/>
    <w:rsid w:val="0059626E"/>
    <w:rsid w:val="00596911"/>
    <w:rsid w:val="0059720F"/>
    <w:rsid w:val="00597315"/>
    <w:rsid w:val="0059752C"/>
    <w:rsid w:val="00597C1C"/>
    <w:rsid w:val="005A0E5C"/>
    <w:rsid w:val="005A1845"/>
    <w:rsid w:val="005A312C"/>
    <w:rsid w:val="005A3AFA"/>
    <w:rsid w:val="005A3ED8"/>
    <w:rsid w:val="005A4448"/>
    <w:rsid w:val="005A4CFC"/>
    <w:rsid w:val="005A501D"/>
    <w:rsid w:val="005A50A3"/>
    <w:rsid w:val="005A5A53"/>
    <w:rsid w:val="005A625B"/>
    <w:rsid w:val="005A629B"/>
    <w:rsid w:val="005A6DBD"/>
    <w:rsid w:val="005A788C"/>
    <w:rsid w:val="005B0D91"/>
    <w:rsid w:val="005B1149"/>
    <w:rsid w:val="005B12BE"/>
    <w:rsid w:val="005B2E28"/>
    <w:rsid w:val="005B3749"/>
    <w:rsid w:val="005B3EBD"/>
    <w:rsid w:val="005B40F4"/>
    <w:rsid w:val="005B42C0"/>
    <w:rsid w:val="005B43A6"/>
    <w:rsid w:val="005B4478"/>
    <w:rsid w:val="005B4E96"/>
    <w:rsid w:val="005B59B6"/>
    <w:rsid w:val="005B7D34"/>
    <w:rsid w:val="005C0194"/>
    <w:rsid w:val="005C0EE7"/>
    <w:rsid w:val="005C12CC"/>
    <w:rsid w:val="005C176B"/>
    <w:rsid w:val="005C2495"/>
    <w:rsid w:val="005C24D1"/>
    <w:rsid w:val="005C27D2"/>
    <w:rsid w:val="005C291B"/>
    <w:rsid w:val="005C29BC"/>
    <w:rsid w:val="005C33C3"/>
    <w:rsid w:val="005C343D"/>
    <w:rsid w:val="005C41FB"/>
    <w:rsid w:val="005C42F3"/>
    <w:rsid w:val="005C5915"/>
    <w:rsid w:val="005C644D"/>
    <w:rsid w:val="005C6FDD"/>
    <w:rsid w:val="005D02EF"/>
    <w:rsid w:val="005D0990"/>
    <w:rsid w:val="005D10FE"/>
    <w:rsid w:val="005D12CA"/>
    <w:rsid w:val="005D153C"/>
    <w:rsid w:val="005D17F2"/>
    <w:rsid w:val="005D18A7"/>
    <w:rsid w:val="005D1EB2"/>
    <w:rsid w:val="005D289F"/>
    <w:rsid w:val="005D2FB1"/>
    <w:rsid w:val="005D499C"/>
    <w:rsid w:val="005D5234"/>
    <w:rsid w:val="005E0D86"/>
    <w:rsid w:val="005E2255"/>
    <w:rsid w:val="005E2E82"/>
    <w:rsid w:val="005E3D25"/>
    <w:rsid w:val="005E4CDA"/>
    <w:rsid w:val="005E535A"/>
    <w:rsid w:val="005E6135"/>
    <w:rsid w:val="005E7E60"/>
    <w:rsid w:val="005F1672"/>
    <w:rsid w:val="005F19B5"/>
    <w:rsid w:val="005F240F"/>
    <w:rsid w:val="005F241E"/>
    <w:rsid w:val="005F2482"/>
    <w:rsid w:val="005F3BBC"/>
    <w:rsid w:val="005F42BE"/>
    <w:rsid w:val="005F4359"/>
    <w:rsid w:val="005F4E05"/>
    <w:rsid w:val="00600109"/>
    <w:rsid w:val="00600872"/>
    <w:rsid w:val="00601402"/>
    <w:rsid w:val="006017B9"/>
    <w:rsid w:val="00603DD1"/>
    <w:rsid w:val="00604207"/>
    <w:rsid w:val="0060442C"/>
    <w:rsid w:val="006044BE"/>
    <w:rsid w:val="00604E4B"/>
    <w:rsid w:val="00605C32"/>
    <w:rsid w:val="00605E52"/>
    <w:rsid w:val="00610084"/>
    <w:rsid w:val="00610241"/>
    <w:rsid w:val="00610AA1"/>
    <w:rsid w:val="00611460"/>
    <w:rsid w:val="00611619"/>
    <w:rsid w:val="00612773"/>
    <w:rsid w:val="00612FEF"/>
    <w:rsid w:val="0061326E"/>
    <w:rsid w:val="0061356A"/>
    <w:rsid w:val="006143F5"/>
    <w:rsid w:val="00614DAD"/>
    <w:rsid w:val="006154BB"/>
    <w:rsid w:val="00615A0B"/>
    <w:rsid w:val="00616184"/>
    <w:rsid w:val="0061619D"/>
    <w:rsid w:val="00616C1E"/>
    <w:rsid w:val="00616D85"/>
    <w:rsid w:val="00620D0D"/>
    <w:rsid w:val="00621A2A"/>
    <w:rsid w:val="0062219F"/>
    <w:rsid w:val="00623D8A"/>
    <w:rsid w:val="006249AC"/>
    <w:rsid w:val="006255B0"/>
    <w:rsid w:val="006258DC"/>
    <w:rsid w:val="00625D10"/>
    <w:rsid w:val="00625D31"/>
    <w:rsid w:val="0062611A"/>
    <w:rsid w:val="00631737"/>
    <w:rsid w:val="0063184A"/>
    <w:rsid w:val="00633D83"/>
    <w:rsid w:val="00634959"/>
    <w:rsid w:val="006352A4"/>
    <w:rsid w:val="00635D3E"/>
    <w:rsid w:val="00636781"/>
    <w:rsid w:val="006368DE"/>
    <w:rsid w:val="00637290"/>
    <w:rsid w:val="00637934"/>
    <w:rsid w:val="00640A3E"/>
    <w:rsid w:val="00641000"/>
    <w:rsid w:val="00642533"/>
    <w:rsid w:val="00644085"/>
    <w:rsid w:val="006443A5"/>
    <w:rsid w:val="00644ABA"/>
    <w:rsid w:val="00645DC8"/>
    <w:rsid w:val="00647320"/>
    <w:rsid w:val="006508D3"/>
    <w:rsid w:val="0065125F"/>
    <w:rsid w:val="00651E28"/>
    <w:rsid w:val="00651FC5"/>
    <w:rsid w:val="00652E8A"/>
    <w:rsid w:val="0065381C"/>
    <w:rsid w:val="00654BBF"/>
    <w:rsid w:val="00655083"/>
    <w:rsid w:val="00656012"/>
    <w:rsid w:val="00656208"/>
    <w:rsid w:val="00660CE7"/>
    <w:rsid w:val="0066183C"/>
    <w:rsid w:val="00661B2B"/>
    <w:rsid w:val="00661B92"/>
    <w:rsid w:val="00662484"/>
    <w:rsid w:val="00662825"/>
    <w:rsid w:val="006634E2"/>
    <w:rsid w:val="006642D8"/>
    <w:rsid w:val="00664852"/>
    <w:rsid w:val="006648F5"/>
    <w:rsid w:val="00664DC9"/>
    <w:rsid w:val="0066517A"/>
    <w:rsid w:val="006667E4"/>
    <w:rsid w:val="00667D2A"/>
    <w:rsid w:val="0067023A"/>
    <w:rsid w:val="00670725"/>
    <w:rsid w:val="0067125B"/>
    <w:rsid w:val="006722A9"/>
    <w:rsid w:val="00672B9B"/>
    <w:rsid w:val="00673586"/>
    <w:rsid w:val="00673717"/>
    <w:rsid w:val="00674882"/>
    <w:rsid w:val="00675485"/>
    <w:rsid w:val="00675F97"/>
    <w:rsid w:val="006765B8"/>
    <w:rsid w:val="006771F7"/>
    <w:rsid w:val="00677753"/>
    <w:rsid w:val="00680135"/>
    <w:rsid w:val="00680228"/>
    <w:rsid w:val="00680611"/>
    <w:rsid w:val="00680BB1"/>
    <w:rsid w:val="00682A86"/>
    <w:rsid w:val="0068312F"/>
    <w:rsid w:val="0068358B"/>
    <w:rsid w:val="00683C26"/>
    <w:rsid w:val="00683CF7"/>
    <w:rsid w:val="00683EE6"/>
    <w:rsid w:val="00684035"/>
    <w:rsid w:val="006850DB"/>
    <w:rsid w:val="0068592A"/>
    <w:rsid w:val="006875F2"/>
    <w:rsid w:val="00687A93"/>
    <w:rsid w:val="006901E6"/>
    <w:rsid w:val="006903CB"/>
    <w:rsid w:val="0069040D"/>
    <w:rsid w:val="00690437"/>
    <w:rsid w:val="00690563"/>
    <w:rsid w:val="006934CC"/>
    <w:rsid w:val="006935FE"/>
    <w:rsid w:val="00693B65"/>
    <w:rsid w:val="00693F73"/>
    <w:rsid w:val="00696981"/>
    <w:rsid w:val="0069713C"/>
    <w:rsid w:val="006A071B"/>
    <w:rsid w:val="006A0846"/>
    <w:rsid w:val="006A0887"/>
    <w:rsid w:val="006A0B28"/>
    <w:rsid w:val="006A0FE5"/>
    <w:rsid w:val="006A105C"/>
    <w:rsid w:val="006A191A"/>
    <w:rsid w:val="006A1983"/>
    <w:rsid w:val="006A1A52"/>
    <w:rsid w:val="006A20C4"/>
    <w:rsid w:val="006A2111"/>
    <w:rsid w:val="006A21A3"/>
    <w:rsid w:val="006A2AF7"/>
    <w:rsid w:val="006A3317"/>
    <w:rsid w:val="006A3A1F"/>
    <w:rsid w:val="006A4470"/>
    <w:rsid w:val="006A5059"/>
    <w:rsid w:val="006A5CF9"/>
    <w:rsid w:val="006A6498"/>
    <w:rsid w:val="006A6EDA"/>
    <w:rsid w:val="006A7049"/>
    <w:rsid w:val="006B0A13"/>
    <w:rsid w:val="006B0A9E"/>
    <w:rsid w:val="006B11C9"/>
    <w:rsid w:val="006B126D"/>
    <w:rsid w:val="006B19F0"/>
    <w:rsid w:val="006B260B"/>
    <w:rsid w:val="006B35FE"/>
    <w:rsid w:val="006B4F0D"/>
    <w:rsid w:val="006B506A"/>
    <w:rsid w:val="006B5984"/>
    <w:rsid w:val="006B62BE"/>
    <w:rsid w:val="006B63A1"/>
    <w:rsid w:val="006B731F"/>
    <w:rsid w:val="006B756B"/>
    <w:rsid w:val="006B7794"/>
    <w:rsid w:val="006B7CE1"/>
    <w:rsid w:val="006B7EB1"/>
    <w:rsid w:val="006C14EB"/>
    <w:rsid w:val="006C3DD2"/>
    <w:rsid w:val="006C3DF8"/>
    <w:rsid w:val="006C4ADE"/>
    <w:rsid w:val="006C4E28"/>
    <w:rsid w:val="006C6109"/>
    <w:rsid w:val="006C63C9"/>
    <w:rsid w:val="006C6D6D"/>
    <w:rsid w:val="006C6FB1"/>
    <w:rsid w:val="006D0014"/>
    <w:rsid w:val="006D0503"/>
    <w:rsid w:val="006D099D"/>
    <w:rsid w:val="006D0F40"/>
    <w:rsid w:val="006D12D7"/>
    <w:rsid w:val="006D200A"/>
    <w:rsid w:val="006D28C7"/>
    <w:rsid w:val="006D31E5"/>
    <w:rsid w:val="006D48EE"/>
    <w:rsid w:val="006D5AE8"/>
    <w:rsid w:val="006D619A"/>
    <w:rsid w:val="006D6454"/>
    <w:rsid w:val="006D76A5"/>
    <w:rsid w:val="006D7A50"/>
    <w:rsid w:val="006D7B9B"/>
    <w:rsid w:val="006D7C24"/>
    <w:rsid w:val="006E0764"/>
    <w:rsid w:val="006E24B6"/>
    <w:rsid w:val="006E2BDD"/>
    <w:rsid w:val="006E468A"/>
    <w:rsid w:val="006E4A24"/>
    <w:rsid w:val="006E4D05"/>
    <w:rsid w:val="006E5EFC"/>
    <w:rsid w:val="006E6068"/>
    <w:rsid w:val="006E62A6"/>
    <w:rsid w:val="006F0B79"/>
    <w:rsid w:val="006F0E65"/>
    <w:rsid w:val="006F13C0"/>
    <w:rsid w:val="006F332B"/>
    <w:rsid w:val="006F3ACD"/>
    <w:rsid w:val="006F3C41"/>
    <w:rsid w:val="006F3F31"/>
    <w:rsid w:val="006F4014"/>
    <w:rsid w:val="006F583B"/>
    <w:rsid w:val="006F5BB3"/>
    <w:rsid w:val="006F5F6B"/>
    <w:rsid w:val="006F7190"/>
    <w:rsid w:val="00700A38"/>
    <w:rsid w:val="00701477"/>
    <w:rsid w:val="0070211C"/>
    <w:rsid w:val="00702D52"/>
    <w:rsid w:val="00703230"/>
    <w:rsid w:val="00703CAC"/>
    <w:rsid w:val="00704470"/>
    <w:rsid w:val="007061BD"/>
    <w:rsid w:val="007069EE"/>
    <w:rsid w:val="007077C4"/>
    <w:rsid w:val="00707B48"/>
    <w:rsid w:val="00707ECB"/>
    <w:rsid w:val="0071017D"/>
    <w:rsid w:val="00710971"/>
    <w:rsid w:val="00712C9D"/>
    <w:rsid w:val="0071362F"/>
    <w:rsid w:val="00715201"/>
    <w:rsid w:val="007168B2"/>
    <w:rsid w:val="0072268E"/>
    <w:rsid w:val="00722E58"/>
    <w:rsid w:val="00723231"/>
    <w:rsid w:val="007234C4"/>
    <w:rsid w:val="00723C2A"/>
    <w:rsid w:val="00724FC2"/>
    <w:rsid w:val="00724FD9"/>
    <w:rsid w:val="00724FE7"/>
    <w:rsid w:val="00727FFA"/>
    <w:rsid w:val="0073105C"/>
    <w:rsid w:val="00731D35"/>
    <w:rsid w:val="007327BB"/>
    <w:rsid w:val="00732B1E"/>
    <w:rsid w:val="00733525"/>
    <w:rsid w:val="007341F5"/>
    <w:rsid w:val="007343D4"/>
    <w:rsid w:val="00734F20"/>
    <w:rsid w:val="00735887"/>
    <w:rsid w:val="00736526"/>
    <w:rsid w:val="00736B3C"/>
    <w:rsid w:val="00737674"/>
    <w:rsid w:val="007407BA"/>
    <w:rsid w:val="00740CB9"/>
    <w:rsid w:val="0074182C"/>
    <w:rsid w:val="007418B9"/>
    <w:rsid w:val="00741E3F"/>
    <w:rsid w:val="007423C5"/>
    <w:rsid w:val="00742ED1"/>
    <w:rsid w:val="00743DAF"/>
    <w:rsid w:val="00744216"/>
    <w:rsid w:val="00744454"/>
    <w:rsid w:val="00745811"/>
    <w:rsid w:val="007464FF"/>
    <w:rsid w:val="00747912"/>
    <w:rsid w:val="007503D5"/>
    <w:rsid w:val="00750C4B"/>
    <w:rsid w:val="00750F6F"/>
    <w:rsid w:val="0075289B"/>
    <w:rsid w:val="00752E47"/>
    <w:rsid w:val="007533E0"/>
    <w:rsid w:val="00753B76"/>
    <w:rsid w:val="00754CD2"/>
    <w:rsid w:val="0075580E"/>
    <w:rsid w:val="00756120"/>
    <w:rsid w:val="00756898"/>
    <w:rsid w:val="007575B5"/>
    <w:rsid w:val="0076031D"/>
    <w:rsid w:val="007604A2"/>
    <w:rsid w:val="00760C4A"/>
    <w:rsid w:val="007615A5"/>
    <w:rsid w:val="00761C3D"/>
    <w:rsid w:val="007628F2"/>
    <w:rsid w:val="007629DA"/>
    <w:rsid w:val="00763F14"/>
    <w:rsid w:val="007641B7"/>
    <w:rsid w:val="0076484C"/>
    <w:rsid w:val="00765000"/>
    <w:rsid w:val="00765801"/>
    <w:rsid w:val="00765D07"/>
    <w:rsid w:val="007666A1"/>
    <w:rsid w:val="007672EF"/>
    <w:rsid w:val="00767B9E"/>
    <w:rsid w:val="00767C21"/>
    <w:rsid w:val="0077060C"/>
    <w:rsid w:val="00771402"/>
    <w:rsid w:val="007717E6"/>
    <w:rsid w:val="00771C43"/>
    <w:rsid w:val="0077201C"/>
    <w:rsid w:val="00773473"/>
    <w:rsid w:val="00774092"/>
    <w:rsid w:val="00774759"/>
    <w:rsid w:val="007752BC"/>
    <w:rsid w:val="007760C5"/>
    <w:rsid w:val="007761FA"/>
    <w:rsid w:val="00776230"/>
    <w:rsid w:val="00776A3E"/>
    <w:rsid w:val="00777274"/>
    <w:rsid w:val="00777AF6"/>
    <w:rsid w:val="00777C84"/>
    <w:rsid w:val="00780FA4"/>
    <w:rsid w:val="0078122A"/>
    <w:rsid w:val="0078140A"/>
    <w:rsid w:val="007814FB"/>
    <w:rsid w:val="00782943"/>
    <w:rsid w:val="00782DBF"/>
    <w:rsid w:val="00782F60"/>
    <w:rsid w:val="00783659"/>
    <w:rsid w:val="00783946"/>
    <w:rsid w:val="00784695"/>
    <w:rsid w:val="00784CC1"/>
    <w:rsid w:val="0078507B"/>
    <w:rsid w:val="007868BF"/>
    <w:rsid w:val="00786ACA"/>
    <w:rsid w:val="00787107"/>
    <w:rsid w:val="007879E9"/>
    <w:rsid w:val="00787D3C"/>
    <w:rsid w:val="00787E79"/>
    <w:rsid w:val="00790382"/>
    <w:rsid w:val="00790C33"/>
    <w:rsid w:val="0079160D"/>
    <w:rsid w:val="00794B4C"/>
    <w:rsid w:val="00794DC3"/>
    <w:rsid w:val="007954C1"/>
    <w:rsid w:val="007964F9"/>
    <w:rsid w:val="00796B90"/>
    <w:rsid w:val="00797F04"/>
    <w:rsid w:val="007A0071"/>
    <w:rsid w:val="007A03C1"/>
    <w:rsid w:val="007A0687"/>
    <w:rsid w:val="007A153F"/>
    <w:rsid w:val="007A158F"/>
    <w:rsid w:val="007A16B4"/>
    <w:rsid w:val="007A224E"/>
    <w:rsid w:val="007A23AE"/>
    <w:rsid w:val="007A2658"/>
    <w:rsid w:val="007A3A90"/>
    <w:rsid w:val="007A4F90"/>
    <w:rsid w:val="007A54A9"/>
    <w:rsid w:val="007A567A"/>
    <w:rsid w:val="007A5C0E"/>
    <w:rsid w:val="007A606D"/>
    <w:rsid w:val="007A66A6"/>
    <w:rsid w:val="007A68F0"/>
    <w:rsid w:val="007B0111"/>
    <w:rsid w:val="007B052B"/>
    <w:rsid w:val="007B0BC1"/>
    <w:rsid w:val="007B2416"/>
    <w:rsid w:val="007B32D7"/>
    <w:rsid w:val="007B32FF"/>
    <w:rsid w:val="007B357D"/>
    <w:rsid w:val="007B35F6"/>
    <w:rsid w:val="007B5710"/>
    <w:rsid w:val="007B6D89"/>
    <w:rsid w:val="007B7F95"/>
    <w:rsid w:val="007C1108"/>
    <w:rsid w:val="007C3568"/>
    <w:rsid w:val="007C37B8"/>
    <w:rsid w:val="007C3AC2"/>
    <w:rsid w:val="007C3C0F"/>
    <w:rsid w:val="007C4B9A"/>
    <w:rsid w:val="007C56D5"/>
    <w:rsid w:val="007C683E"/>
    <w:rsid w:val="007D0905"/>
    <w:rsid w:val="007D0A1C"/>
    <w:rsid w:val="007D15D2"/>
    <w:rsid w:val="007D1C5F"/>
    <w:rsid w:val="007D20DE"/>
    <w:rsid w:val="007D2AC9"/>
    <w:rsid w:val="007D372E"/>
    <w:rsid w:val="007D477D"/>
    <w:rsid w:val="007D4888"/>
    <w:rsid w:val="007D4E8C"/>
    <w:rsid w:val="007D5DAA"/>
    <w:rsid w:val="007D5F8C"/>
    <w:rsid w:val="007D6538"/>
    <w:rsid w:val="007D656D"/>
    <w:rsid w:val="007D6674"/>
    <w:rsid w:val="007D6683"/>
    <w:rsid w:val="007D687F"/>
    <w:rsid w:val="007D6B88"/>
    <w:rsid w:val="007D7205"/>
    <w:rsid w:val="007E07BD"/>
    <w:rsid w:val="007E0DD9"/>
    <w:rsid w:val="007E0DE9"/>
    <w:rsid w:val="007E1182"/>
    <w:rsid w:val="007E1DDE"/>
    <w:rsid w:val="007E2D9A"/>
    <w:rsid w:val="007E52C3"/>
    <w:rsid w:val="007E724B"/>
    <w:rsid w:val="007E7807"/>
    <w:rsid w:val="007F0984"/>
    <w:rsid w:val="007F1461"/>
    <w:rsid w:val="007F187F"/>
    <w:rsid w:val="007F25D2"/>
    <w:rsid w:val="007F34B0"/>
    <w:rsid w:val="007F3B21"/>
    <w:rsid w:val="007F5D2E"/>
    <w:rsid w:val="007F6550"/>
    <w:rsid w:val="00800886"/>
    <w:rsid w:val="0080198A"/>
    <w:rsid w:val="00801C3F"/>
    <w:rsid w:val="00801D27"/>
    <w:rsid w:val="00803644"/>
    <w:rsid w:val="0080423E"/>
    <w:rsid w:val="0080429E"/>
    <w:rsid w:val="0080496D"/>
    <w:rsid w:val="00804E5B"/>
    <w:rsid w:val="00805389"/>
    <w:rsid w:val="008058D8"/>
    <w:rsid w:val="008061A3"/>
    <w:rsid w:val="00806868"/>
    <w:rsid w:val="00806BC8"/>
    <w:rsid w:val="00807EDC"/>
    <w:rsid w:val="00810D4B"/>
    <w:rsid w:val="008115B7"/>
    <w:rsid w:val="008129C1"/>
    <w:rsid w:val="00812F2B"/>
    <w:rsid w:val="00813E60"/>
    <w:rsid w:val="008144A5"/>
    <w:rsid w:val="008145A2"/>
    <w:rsid w:val="0081486E"/>
    <w:rsid w:val="00815702"/>
    <w:rsid w:val="00815F07"/>
    <w:rsid w:val="0081635F"/>
    <w:rsid w:val="00816952"/>
    <w:rsid w:val="008172ED"/>
    <w:rsid w:val="00817D1D"/>
    <w:rsid w:val="0082086C"/>
    <w:rsid w:val="008215F3"/>
    <w:rsid w:val="00821F48"/>
    <w:rsid w:val="00822AD0"/>
    <w:rsid w:val="0082423D"/>
    <w:rsid w:val="00824863"/>
    <w:rsid w:val="00825688"/>
    <w:rsid w:val="008258DF"/>
    <w:rsid w:val="00826B01"/>
    <w:rsid w:val="00827101"/>
    <w:rsid w:val="008273F9"/>
    <w:rsid w:val="0082773D"/>
    <w:rsid w:val="00830367"/>
    <w:rsid w:val="008319FA"/>
    <w:rsid w:val="00831A04"/>
    <w:rsid w:val="00831C36"/>
    <w:rsid w:val="0083386A"/>
    <w:rsid w:val="00833E2E"/>
    <w:rsid w:val="00834A92"/>
    <w:rsid w:val="00835474"/>
    <w:rsid w:val="00835985"/>
    <w:rsid w:val="00837074"/>
    <w:rsid w:val="00837608"/>
    <w:rsid w:val="00837733"/>
    <w:rsid w:val="00837F43"/>
    <w:rsid w:val="00841DD4"/>
    <w:rsid w:val="00843EEF"/>
    <w:rsid w:val="008448AC"/>
    <w:rsid w:val="00845159"/>
    <w:rsid w:val="0084550A"/>
    <w:rsid w:val="008457F2"/>
    <w:rsid w:val="00845C9B"/>
    <w:rsid w:val="00846A31"/>
    <w:rsid w:val="00847806"/>
    <w:rsid w:val="00847993"/>
    <w:rsid w:val="00850D8B"/>
    <w:rsid w:val="00850ED1"/>
    <w:rsid w:val="0085119A"/>
    <w:rsid w:val="008520F3"/>
    <w:rsid w:val="00852443"/>
    <w:rsid w:val="00853AB7"/>
    <w:rsid w:val="00853BB0"/>
    <w:rsid w:val="00853C07"/>
    <w:rsid w:val="008548CB"/>
    <w:rsid w:val="0085493B"/>
    <w:rsid w:val="008571B2"/>
    <w:rsid w:val="0085770D"/>
    <w:rsid w:val="00860550"/>
    <w:rsid w:val="00860685"/>
    <w:rsid w:val="008611A9"/>
    <w:rsid w:val="00861332"/>
    <w:rsid w:val="00861F46"/>
    <w:rsid w:val="0086268B"/>
    <w:rsid w:val="008626F3"/>
    <w:rsid w:val="008627A4"/>
    <w:rsid w:val="008627E2"/>
    <w:rsid w:val="008629BB"/>
    <w:rsid w:val="0086443B"/>
    <w:rsid w:val="00867AF0"/>
    <w:rsid w:val="00867CEF"/>
    <w:rsid w:val="00870215"/>
    <w:rsid w:val="00871051"/>
    <w:rsid w:val="008721CF"/>
    <w:rsid w:val="00872816"/>
    <w:rsid w:val="00873100"/>
    <w:rsid w:val="00873300"/>
    <w:rsid w:val="00873642"/>
    <w:rsid w:val="008737BA"/>
    <w:rsid w:val="0087389B"/>
    <w:rsid w:val="0087404E"/>
    <w:rsid w:val="00874478"/>
    <w:rsid w:val="008745F4"/>
    <w:rsid w:val="00874A97"/>
    <w:rsid w:val="00874C8F"/>
    <w:rsid w:val="00874E88"/>
    <w:rsid w:val="00876780"/>
    <w:rsid w:val="00877582"/>
    <w:rsid w:val="00877F47"/>
    <w:rsid w:val="008815F9"/>
    <w:rsid w:val="008816DC"/>
    <w:rsid w:val="0088375F"/>
    <w:rsid w:val="00883876"/>
    <w:rsid w:val="008839F6"/>
    <w:rsid w:val="00885684"/>
    <w:rsid w:val="008857C0"/>
    <w:rsid w:val="00885B48"/>
    <w:rsid w:val="008878A8"/>
    <w:rsid w:val="00887963"/>
    <w:rsid w:val="008902C5"/>
    <w:rsid w:val="0089032D"/>
    <w:rsid w:val="00890EC2"/>
    <w:rsid w:val="008917BE"/>
    <w:rsid w:val="00891C92"/>
    <w:rsid w:val="0089229A"/>
    <w:rsid w:val="0089245F"/>
    <w:rsid w:val="00893DA2"/>
    <w:rsid w:val="00894236"/>
    <w:rsid w:val="008947F4"/>
    <w:rsid w:val="00894D41"/>
    <w:rsid w:val="00895F87"/>
    <w:rsid w:val="00897BDF"/>
    <w:rsid w:val="008A00CC"/>
    <w:rsid w:val="008A0CF5"/>
    <w:rsid w:val="008A0DC0"/>
    <w:rsid w:val="008A102C"/>
    <w:rsid w:val="008A1059"/>
    <w:rsid w:val="008A1157"/>
    <w:rsid w:val="008A1761"/>
    <w:rsid w:val="008A25A9"/>
    <w:rsid w:val="008A27B2"/>
    <w:rsid w:val="008A4679"/>
    <w:rsid w:val="008A4971"/>
    <w:rsid w:val="008A744C"/>
    <w:rsid w:val="008A7483"/>
    <w:rsid w:val="008A7C7E"/>
    <w:rsid w:val="008A7E85"/>
    <w:rsid w:val="008B05DA"/>
    <w:rsid w:val="008B07C2"/>
    <w:rsid w:val="008B10F4"/>
    <w:rsid w:val="008B1920"/>
    <w:rsid w:val="008B205D"/>
    <w:rsid w:val="008B3C85"/>
    <w:rsid w:val="008B4BF3"/>
    <w:rsid w:val="008B4F63"/>
    <w:rsid w:val="008B52FD"/>
    <w:rsid w:val="008B7536"/>
    <w:rsid w:val="008C0241"/>
    <w:rsid w:val="008C03D1"/>
    <w:rsid w:val="008C05C9"/>
    <w:rsid w:val="008C08A4"/>
    <w:rsid w:val="008C243C"/>
    <w:rsid w:val="008C343E"/>
    <w:rsid w:val="008C3DA9"/>
    <w:rsid w:val="008C419B"/>
    <w:rsid w:val="008C4E97"/>
    <w:rsid w:val="008C50D9"/>
    <w:rsid w:val="008C5105"/>
    <w:rsid w:val="008C57FD"/>
    <w:rsid w:val="008C706C"/>
    <w:rsid w:val="008C7AE1"/>
    <w:rsid w:val="008D0B70"/>
    <w:rsid w:val="008D0E6E"/>
    <w:rsid w:val="008D1FE0"/>
    <w:rsid w:val="008D21BD"/>
    <w:rsid w:val="008D3608"/>
    <w:rsid w:val="008D3C8E"/>
    <w:rsid w:val="008D4417"/>
    <w:rsid w:val="008D4E72"/>
    <w:rsid w:val="008D4EEF"/>
    <w:rsid w:val="008D5A33"/>
    <w:rsid w:val="008D6585"/>
    <w:rsid w:val="008D6655"/>
    <w:rsid w:val="008D7944"/>
    <w:rsid w:val="008E00DC"/>
    <w:rsid w:val="008E03BD"/>
    <w:rsid w:val="008E0B7C"/>
    <w:rsid w:val="008E128E"/>
    <w:rsid w:val="008E2BDC"/>
    <w:rsid w:val="008E2BFC"/>
    <w:rsid w:val="008E38A4"/>
    <w:rsid w:val="008E3F94"/>
    <w:rsid w:val="008E5D09"/>
    <w:rsid w:val="008E5F64"/>
    <w:rsid w:val="008E6418"/>
    <w:rsid w:val="008E6BBC"/>
    <w:rsid w:val="008E6EEE"/>
    <w:rsid w:val="008F0099"/>
    <w:rsid w:val="008F00E9"/>
    <w:rsid w:val="008F0914"/>
    <w:rsid w:val="008F115A"/>
    <w:rsid w:val="008F1BDD"/>
    <w:rsid w:val="008F2F5E"/>
    <w:rsid w:val="008F30A9"/>
    <w:rsid w:val="008F3415"/>
    <w:rsid w:val="008F37B3"/>
    <w:rsid w:val="008F3FCB"/>
    <w:rsid w:val="008F44D1"/>
    <w:rsid w:val="008F492F"/>
    <w:rsid w:val="008F5270"/>
    <w:rsid w:val="008F55A1"/>
    <w:rsid w:val="008F5603"/>
    <w:rsid w:val="008F6576"/>
    <w:rsid w:val="008F690D"/>
    <w:rsid w:val="008F6E41"/>
    <w:rsid w:val="008F77B2"/>
    <w:rsid w:val="008F7D5B"/>
    <w:rsid w:val="00900744"/>
    <w:rsid w:val="009007D9"/>
    <w:rsid w:val="00900CE8"/>
    <w:rsid w:val="00902E86"/>
    <w:rsid w:val="0090327A"/>
    <w:rsid w:val="00903A72"/>
    <w:rsid w:val="0090423C"/>
    <w:rsid w:val="00905FDF"/>
    <w:rsid w:val="0090686C"/>
    <w:rsid w:val="00906D7F"/>
    <w:rsid w:val="009076B9"/>
    <w:rsid w:val="00907D0D"/>
    <w:rsid w:val="00910142"/>
    <w:rsid w:val="00910208"/>
    <w:rsid w:val="00911CE4"/>
    <w:rsid w:val="00912572"/>
    <w:rsid w:val="00912E6B"/>
    <w:rsid w:val="009133D7"/>
    <w:rsid w:val="009133F1"/>
    <w:rsid w:val="00914BD6"/>
    <w:rsid w:val="00915C1A"/>
    <w:rsid w:val="0091617E"/>
    <w:rsid w:val="009162D5"/>
    <w:rsid w:val="00917AF9"/>
    <w:rsid w:val="0092129E"/>
    <w:rsid w:val="009214CE"/>
    <w:rsid w:val="0092164F"/>
    <w:rsid w:val="00921970"/>
    <w:rsid w:val="009224FB"/>
    <w:rsid w:val="0092281B"/>
    <w:rsid w:val="00924320"/>
    <w:rsid w:val="00924826"/>
    <w:rsid w:val="00927C8F"/>
    <w:rsid w:val="00930CF8"/>
    <w:rsid w:val="009312AF"/>
    <w:rsid w:val="00933A64"/>
    <w:rsid w:val="009341E6"/>
    <w:rsid w:val="0093451A"/>
    <w:rsid w:val="009359BE"/>
    <w:rsid w:val="00935A52"/>
    <w:rsid w:val="00935F0D"/>
    <w:rsid w:val="00936F7A"/>
    <w:rsid w:val="0093760A"/>
    <w:rsid w:val="00940279"/>
    <w:rsid w:val="00940CF2"/>
    <w:rsid w:val="009414F4"/>
    <w:rsid w:val="00941E1E"/>
    <w:rsid w:val="00942B9E"/>
    <w:rsid w:val="00943585"/>
    <w:rsid w:val="00943AB9"/>
    <w:rsid w:val="00944413"/>
    <w:rsid w:val="00944469"/>
    <w:rsid w:val="0094478D"/>
    <w:rsid w:val="009455B7"/>
    <w:rsid w:val="00945A4F"/>
    <w:rsid w:val="00946767"/>
    <w:rsid w:val="00946D15"/>
    <w:rsid w:val="009473BE"/>
    <w:rsid w:val="00947C69"/>
    <w:rsid w:val="0095014E"/>
    <w:rsid w:val="0095060E"/>
    <w:rsid w:val="00950AD6"/>
    <w:rsid w:val="00951100"/>
    <w:rsid w:val="00952358"/>
    <w:rsid w:val="009528F9"/>
    <w:rsid w:val="00952B81"/>
    <w:rsid w:val="00952BFA"/>
    <w:rsid w:val="00953381"/>
    <w:rsid w:val="00953CBD"/>
    <w:rsid w:val="00954899"/>
    <w:rsid w:val="00954A53"/>
    <w:rsid w:val="00956552"/>
    <w:rsid w:val="00956792"/>
    <w:rsid w:val="0095766D"/>
    <w:rsid w:val="0096028D"/>
    <w:rsid w:val="00962A53"/>
    <w:rsid w:val="0096320C"/>
    <w:rsid w:val="009668B1"/>
    <w:rsid w:val="00966C1C"/>
    <w:rsid w:val="00973935"/>
    <w:rsid w:val="009739F8"/>
    <w:rsid w:val="00975227"/>
    <w:rsid w:val="00975C1A"/>
    <w:rsid w:val="00976BE5"/>
    <w:rsid w:val="00976D0C"/>
    <w:rsid w:val="00980CFC"/>
    <w:rsid w:val="009813B5"/>
    <w:rsid w:val="00981BA3"/>
    <w:rsid w:val="00982CA2"/>
    <w:rsid w:val="00982D33"/>
    <w:rsid w:val="009832F8"/>
    <w:rsid w:val="009834CF"/>
    <w:rsid w:val="0098392D"/>
    <w:rsid w:val="00984AC8"/>
    <w:rsid w:val="00985608"/>
    <w:rsid w:val="00985889"/>
    <w:rsid w:val="00985DE7"/>
    <w:rsid w:val="009867B2"/>
    <w:rsid w:val="00987095"/>
    <w:rsid w:val="00987616"/>
    <w:rsid w:val="009876E1"/>
    <w:rsid w:val="00987C2D"/>
    <w:rsid w:val="0099029C"/>
    <w:rsid w:val="00990455"/>
    <w:rsid w:val="009919A5"/>
    <w:rsid w:val="00991BB1"/>
    <w:rsid w:val="00992269"/>
    <w:rsid w:val="009926FE"/>
    <w:rsid w:val="00992E3A"/>
    <w:rsid w:val="00992EE2"/>
    <w:rsid w:val="0099351E"/>
    <w:rsid w:val="009935C5"/>
    <w:rsid w:val="00993F9E"/>
    <w:rsid w:val="00995521"/>
    <w:rsid w:val="00995777"/>
    <w:rsid w:val="00995CB3"/>
    <w:rsid w:val="009961F9"/>
    <w:rsid w:val="0099690B"/>
    <w:rsid w:val="00997248"/>
    <w:rsid w:val="009A0BE7"/>
    <w:rsid w:val="009A1712"/>
    <w:rsid w:val="009A22A2"/>
    <w:rsid w:val="009A238D"/>
    <w:rsid w:val="009A23B7"/>
    <w:rsid w:val="009A2AC5"/>
    <w:rsid w:val="009A2B22"/>
    <w:rsid w:val="009A2B6B"/>
    <w:rsid w:val="009A3047"/>
    <w:rsid w:val="009A3264"/>
    <w:rsid w:val="009A3B3F"/>
    <w:rsid w:val="009A3C15"/>
    <w:rsid w:val="009A3DB6"/>
    <w:rsid w:val="009A464E"/>
    <w:rsid w:val="009A5B7F"/>
    <w:rsid w:val="009A5DFE"/>
    <w:rsid w:val="009A677D"/>
    <w:rsid w:val="009A7033"/>
    <w:rsid w:val="009B0D13"/>
    <w:rsid w:val="009B0E68"/>
    <w:rsid w:val="009B14D2"/>
    <w:rsid w:val="009B153B"/>
    <w:rsid w:val="009B1EC5"/>
    <w:rsid w:val="009B2C6A"/>
    <w:rsid w:val="009B3A94"/>
    <w:rsid w:val="009B55E6"/>
    <w:rsid w:val="009B5CBE"/>
    <w:rsid w:val="009B6518"/>
    <w:rsid w:val="009B6598"/>
    <w:rsid w:val="009B67BA"/>
    <w:rsid w:val="009B7CE9"/>
    <w:rsid w:val="009B7E62"/>
    <w:rsid w:val="009C040F"/>
    <w:rsid w:val="009C04CF"/>
    <w:rsid w:val="009C26F8"/>
    <w:rsid w:val="009C48FB"/>
    <w:rsid w:val="009C4CBB"/>
    <w:rsid w:val="009C503A"/>
    <w:rsid w:val="009C5E28"/>
    <w:rsid w:val="009C674A"/>
    <w:rsid w:val="009C7303"/>
    <w:rsid w:val="009C7713"/>
    <w:rsid w:val="009C7B8B"/>
    <w:rsid w:val="009D028F"/>
    <w:rsid w:val="009D02DA"/>
    <w:rsid w:val="009D07FE"/>
    <w:rsid w:val="009D0F50"/>
    <w:rsid w:val="009D1159"/>
    <w:rsid w:val="009D1B35"/>
    <w:rsid w:val="009D1FAE"/>
    <w:rsid w:val="009D2D55"/>
    <w:rsid w:val="009D2DD0"/>
    <w:rsid w:val="009D2DFA"/>
    <w:rsid w:val="009D41CA"/>
    <w:rsid w:val="009D4283"/>
    <w:rsid w:val="009D46B9"/>
    <w:rsid w:val="009D49DA"/>
    <w:rsid w:val="009D4F8A"/>
    <w:rsid w:val="009D5682"/>
    <w:rsid w:val="009D5A1E"/>
    <w:rsid w:val="009D64FA"/>
    <w:rsid w:val="009D65F1"/>
    <w:rsid w:val="009D6EAF"/>
    <w:rsid w:val="009D7366"/>
    <w:rsid w:val="009E0BF3"/>
    <w:rsid w:val="009E1222"/>
    <w:rsid w:val="009E15F8"/>
    <w:rsid w:val="009E1796"/>
    <w:rsid w:val="009E1DFB"/>
    <w:rsid w:val="009E22A3"/>
    <w:rsid w:val="009E32A3"/>
    <w:rsid w:val="009E38A8"/>
    <w:rsid w:val="009E546F"/>
    <w:rsid w:val="009E54FF"/>
    <w:rsid w:val="009E5F0A"/>
    <w:rsid w:val="009E6D25"/>
    <w:rsid w:val="009E718D"/>
    <w:rsid w:val="009E76DB"/>
    <w:rsid w:val="009F05C0"/>
    <w:rsid w:val="009F1896"/>
    <w:rsid w:val="009F2378"/>
    <w:rsid w:val="009F2BD7"/>
    <w:rsid w:val="009F2FE7"/>
    <w:rsid w:val="009F335C"/>
    <w:rsid w:val="009F338E"/>
    <w:rsid w:val="009F372E"/>
    <w:rsid w:val="009F37FD"/>
    <w:rsid w:val="009F3822"/>
    <w:rsid w:val="009F44EE"/>
    <w:rsid w:val="009F51F4"/>
    <w:rsid w:val="009F5926"/>
    <w:rsid w:val="009F746C"/>
    <w:rsid w:val="009F7887"/>
    <w:rsid w:val="009F78B5"/>
    <w:rsid w:val="00A007FA"/>
    <w:rsid w:val="00A01B62"/>
    <w:rsid w:val="00A01C3B"/>
    <w:rsid w:val="00A01DC4"/>
    <w:rsid w:val="00A0253F"/>
    <w:rsid w:val="00A02C42"/>
    <w:rsid w:val="00A02E2B"/>
    <w:rsid w:val="00A04905"/>
    <w:rsid w:val="00A0518D"/>
    <w:rsid w:val="00A05F26"/>
    <w:rsid w:val="00A061C0"/>
    <w:rsid w:val="00A06AED"/>
    <w:rsid w:val="00A070BA"/>
    <w:rsid w:val="00A07460"/>
    <w:rsid w:val="00A101B8"/>
    <w:rsid w:val="00A10F77"/>
    <w:rsid w:val="00A11C61"/>
    <w:rsid w:val="00A1202D"/>
    <w:rsid w:val="00A12AFE"/>
    <w:rsid w:val="00A13661"/>
    <w:rsid w:val="00A14198"/>
    <w:rsid w:val="00A148BA"/>
    <w:rsid w:val="00A14CF7"/>
    <w:rsid w:val="00A160BC"/>
    <w:rsid w:val="00A17F5F"/>
    <w:rsid w:val="00A20369"/>
    <w:rsid w:val="00A207BD"/>
    <w:rsid w:val="00A2437F"/>
    <w:rsid w:val="00A244BB"/>
    <w:rsid w:val="00A246D5"/>
    <w:rsid w:val="00A24A49"/>
    <w:rsid w:val="00A24F32"/>
    <w:rsid w:val="00A2676C"/>
    <w:rsid w:val="00A27ACA"/>
    <w:rsid w:val="00A30772"/>
    <w:rsid w:val="00A308C2"/>
    <w:rsid w:val="00A33C5D"/>
    <w:rsid w:val="00A34DF7"/>
    <w:rsid w:val="00A34F26"/>
    <w:rsid w:val="00A3551B"/>
    <w:rsid w:val="00A35935"/>
    <w:rsid w:val="00A35A7D"/>
    <w:rsid w:val="00A360E1"/>
    <w:rsid w:val="00A36CCA"/>
    <w:rsid w:val="00A37201"/>
    <w:rsid w:val="00A37A47"/>
    <w:rsid w:val="00A40123"/>
    <w:rsid w:val="00A4163F"/>
    <w:rsid w:val="00A42BE6"/>
    <w:rsid w:val="00A43839"/>
    <w:rsid w:val="00A43A83"/>
    <w:rsid w:val="00A43F8E"/>
    <w:rsid w:val="00A44918"/>
    <w:rsid w:val="00A450F6"/>
    <w:rsid w:val="00A45231"/>
    <w:rsid w:val="00A46318"/>
    <w:rsid w:val="00A469D3"/>
    <w:rsid w:val="00A47A42"/>
    <w:rsid w:val="00A47E4A"/>
    <w:rsid w:val="00A520D3"/>
    <w:rsid w:val="00A527B1"/>
    <w:rsid w:val="00A5342B"/>
    <w:rsid w:val="00A53441"/>
    <w:rsid w:val="00A5346B"/>
    <w:rsid w:val="00A53E7C"/>
    <w:rsid w:val="00A54329"/>
    <w:rsid w:val="00A544CB"/>
    <w:rsid w:val="00A54B10"/>
    <w:rsid w:val="00A54B65"/>
    <w:rsid w:val="00A54CB9"/>
    <w:rsid w:val="00A553C8"/>
    <w:rsid w:val="00A56D22"/>
    <w:rsid w:val="00A57601"/>
    <w:rsid w:val="00A57D74"/>
    <w:rsid w:val="00A57F6B"/>
    <w:rsid w:val="00A60C03"/>
    <w:rsid w:val="00A60D63"/>
    <w:rsid w:val="00A61514"/>
    <w:rsid w:val="00A621D4"/>
    <w:rsid w:val="00A62F6A"/>
    <w:rsid w:val="00A63331"/>
    <w:rsid w:val="00A644C3"/>
    <w:rsid w:val="00A64713"/>
    <w:rsid w:val="00A64887"/>
    <w:rsid w:val="00A64A66"/>
    <w:rsid w:val="00A64B4E"/>
    <w:rsid w:val="00A65086"/>
    <w:rsid w:val="00A65422"/>
    <w:rsid w:val="00A65C51"/>
    <w:rsid w:val="00A65E9B"/>
    <w:rsid w:val="00A679F5"/>
    <w:rsid w:val="00A67E78"/>
    <w:rsid w:val="00A70847"/>
    <w:rsid w:val="00A70A0C"/>
    <w:rsid w:val="00A71083"/>
    <w:rsid w:val="00A715FC"/>
    <w:rsid w:val="00A71B14"/>
    <w:rsid w:val="00A721E4"/>
    <w:rsid w:val="00A722B3"/>
    <w:rsid w:val="00A72702"/>
    <w:rsid w:val="00A72FFA"/>
    <w:rsid w:val="00A730E7"/>
    <w:rsid w:val="00A74454"/>
    <w:rsid w:val="00A74CA2"/>
    <w:rsid w:val="00A74DC6"/>
    <w:rsid w:val="00A74EB5"/>
    <w:rsid w:val="00A76C0B"/>
    <w:rsid w:val="00A771A5"/>
    <w:rsid w:val="00A77690"/>
    <w:rsid w:val="00A778BE"/>
    <w:rsid w:val="00A81097"/>
    <w:rsid w:val="00A81D14"/>
    <w:rsid w:val="00A81DCA"/>
    <w:rsid w:val="00A820F3"/>
    <w:rsid w:val="00A825A6"/>
    <w:rsid w:val="00A82760"/>
    <w:rsid w:val="00A83351"/>
    <w:rsid w:val="00A84171"/>
    <w:rsid w:val="00A84600"/>
    <w:rsid w:val="00A84AA5"/>
    <w:rsid w:val="00A84D15"/>
    <w:rsid w:val="00A85076"/>
    <w:rsid w:val="00A851CF"/>
    <w:rsid w:val="00A85B8F"/>
    <w:rsid w:val="00A85EBF"/>
    <w:rsid w:val="00A872C1"/>
    <w:rsid w:val="00A90880"/>
    <w:rsid w:val="00A90ABD"/>
    <w:rsid w:val="00A90C9C"/>
    <w:rsid w:val="00A91775"/>
    <w:rsid w:val="00A91A2F"/>
    <w:rsid w:val="00A92100"/>
    <w:rsid w:val="00A924CA"/>
    <w:rsid w:val="00A94732"/>
    <w:rsid w:val="00A94B8F"/>
    <w:rsid w:val="00A94F0D"/>
    <w:rsid w:val="00A951F7"/>
    <w:rsid w:val="00A9555E"/>
    <w:rsid w:val="00A95AB6"/>
    <w:rsid w:val="00A95FE9"/>
    <w:rsid w:val="00A964E0"/>
    <w:rsid w:val="00A96C14"/>
    <w:rsid w:val="00AA0319"/>
    <w:rsid w:val="00AA17B3"/>
    <w:rsid w:val="00AA17DD"/>
    <w:rsid w:val="00AA263E"/>
    <w:rsid w:val="00AA2812"/>
    <w:rsid w:val="00AA44BC"/>
    <w:rsid w:val="00AA4A24"/>
    <w:rsid w:val="00AA4B77"/>
    <w:rsid w:val="00AA52E4"/>
    <w:rsid w:val="00AA56E6"/>
    <w:rsid w:val="00AA58E4"/>
    <w:rsid w:val="00AA5F33"/>
    <w:rsid w:val="00AA6892"/>
    <w:rsid w:val="00AA68A3"/>
    <w:rsid w:val="00AA74D1"/>
    <w:rsid w:val="00AB0750"/>
    <w:rsid w:val="00AB0BF9"/>
    <w:rsid w:val="00AB1029"/>
    <w:rsid w:val="00AB2270"/>
    <w:rsid w:val="00AB2E0A"/>
    <w:rsid w:val="00AB3858"/>
    <w:rsid w:val="00AB3E74"/>
    <w:rsid w:val="00AB41BA"/>
    <w:rsid w:val="00AB43DB"/>
    <w:rsid w:val="00AB4E6D"/>
    <w:rsid w:val="00AB6023"/>
    <w:rsid w:val="00AB6182"/>
    <w:rsid w:val="00AB6C31"/>
    <w:rsid w:val="00AB6EAD"/>
    <w:rsid w:val="00AC31E6"/>
    <w:rsid w:val="00AC3318"/>
    <w:rsid w:val="00AC42DA"/>
    <w:rsid w:val="00AC64C2"/>
    <w:rsid w:val="00AC6786"/>
    <w:rsid w:val="00AC6B79"/>
    <w:rsid w:val="00AC6D2D"/>
    <w:rsid w:val="00AC7042"/>
    <w:rsid w:val="00AD0673"/>
    <w:rsid w:val="00AD07CB"/>
    <w:rsid w:val="00AD111A"/>
    <w:rsid w:val="00AD11BE"/>
    <w:rsid w:val="00AD2851"/>
    <w:rsid w:val="00AD399A"/>
    <w:rsid w:val="00AD39B7"/>
    <w:rsid w:val="00AD3E26"/>
    <w:rsid w:val="00AD5793"/>
    <w:rsid w:val="00AD5C2A"/>
    <w:rsid w:val="00AD64AE"/>
    <w:rsid w:val="00AD7B47"/>
    <w:rsid w:val="00AE0B5D"/>
    <w:rsid w:val="00AE1F19"/>
    <w:rsid w:val="00AE26B9"/>
    <w:rsid w:val="00AE3376"/>
    <w:rsid w:val="00AE4617"/>
    <w:rsid w:val="00AE46DC"/>
    <w:rsid w:val="00AE4C9A"/>
    <w:rsid w:val="00AE591D"/>
    <w:rsid w:val="00AE6597"/>
    <w:rsid w:val="00AE6F0F"/>
    <w:rsid w:val="00AF0BAD"/>
    <w:rsid w:val="00AF1BDA"/>
    <w:rsid w:val="00AF2B57"/>
    <w:rsid w:val="00AF3218"/>
    <w:rsid w:val="00AF48B2"/>
    <w:rsid w:val="00AF4F00"/>
    <w:rsid w:val="00AF5ED1"/>
    <w:rsid w:val="00B01E43"/>
    <w:rsid w:val="00B04D6E"/>
    <w:rsid w:val="00B05DD1"/>
    <w:rsid w:val="00B05E1D"/>
    <w:rsid w:val="00B060C2"/>
    <w:rsid w:val="00B06AF3"/>
    <w:rsid w:val="00B07F87"/>
    <w:rsid w:val="00B10C88"/>
    <w:rsid w:val="00B11B1E"/>
    <w:rsid w:val="00B1413E"/>
    <w:rsid w:val="00B14569"/>
    <w:rsid w:val="00B14C29"/>
    <w:rsid w:val="00B14F24"/>
    <w:rsid w:val="00B15F30"/>
    <w:rsid w:val="00B1743E"/>
    <w:rsid w:val="00B17635"/>
    <w:rsid w:val="00B201DB"/>
    <w:rsid w:val="00B20F94"/>
    <w:rsid w:val="00B217D0"/>
    <w:rsid w:val="00B21801"/>
    <w:rsid w:val="00B21D63"/>
    <w:rsid w:val="00B22FA4"/>
    <w:rsid w:val="00B23128"/>
    <w:rsid w:val="00B232A8"/>
    <w:rsid w:val="00B23DDD"/>
    <w:rsid w:val="00B240C3"/>
    <w:rsid w:val="00B24D0F"/>
    <w:rsid w:val="00B24F80"/>
    <w:rsid w:val="00B24FDE"/>
    <w:rsid w:val="00B265F8"/>
    <w:rsid w:val="00B275EE"/>
    <w:rsid w:val="00B27D65"/>
    <w:rsid w:val="00B3039F"/>
    <w:rsid w:val="00B309B8"/>
    <w:rsid w:val="00B30E09"/>
    <w:rsid w:val="00B30EFE"/>
    <w:rsid w:val="00B31BCE"/>
    <w:rsid w:val="00B32361"/>
    <w:rsid w:val="00B323E1"/>
    <w:rsid w:val="00B33882"/>
    <w:rsid w:val="00B342A9"/>
    <w:rsid w:val="00B344C5"/>
    <w:rsid w:val="00B34AD5"/>
    <w:rsid w:val="00B359FD"/>
    <w:rsid w:val="00B35ABA"/>
    <w:rsid w:val="00B371D4"/>
    <w:rsid w:val="00B40A6A"/>
    <w:rsid w:val="00B40B72"/>
    <w:rsid w:val="00B40DAC"/>
    <w:rsid w:val="00B40F00"/>
    <w:rsid w:val="00B4302A"/>
    <w:rsid w:val="00B4471D"/>
    <w:rsid w:val="00B44DD1"/>
    <w:rsid w:val="00B44FB2"/>
    <w:rsid w:val="00B45497"/>
    <w:rsid w:val="00B4607E"/>
    <w:rsid w:val="00B462CB"/>
    <w:rsid w:val="00B464E8"/>
    <w:rsid w:val="00B47A19"/>
    <w:rsid w:val="00B5202C"/>
    <w:rsid w:val="00B53C52"/>
    <w:rsid w:val="00B53F09"/>
    <w:rsid w:val="00B5483B"/>
    <w:rsid w:val="00B54B4C"/>
    <w:rsid w:val="00B570F1"/>
    <w:rsid w:val="00B60EB3"/>
    <w:rsid w:val="00B613C7"/>
    <w:rsid w:val="00B62150"/>
    <w:rsid w:val="00B63051"/>
    <w:rsid w:val="00B63B0E"/>
    <w:rsid w:val="00B63BF4"/>
    <w:rsid w:val="00B64954"/>
    <w:rsid w:val="00B6572E"/>
    <w:rsid w:val="00B659F3"/>
    <w:rsid w:val="00B679EA"/>
    <w:rsid w:val="00B67D1B"/>
    <w:rsid w:val="00B704EF"/>
    <w:rsid w:val="00B70B0F"/>
    <w:rsid w:val="00B711E1"/>
    <w:rsid w:val="00B75EE3"/>
    <w:rsid w:val="00B7670C"/>
    <w:rsid w:val="00B77F17"/>
    <w:rsid w:val="00B77FF9"/>
    <w:rsid w:val="00B80E08"/>
    <w:rsid w:val="00B81659"/>
    <w:rsid w:val="00B81AC7"/>
    <w:rsid w:val="00B824CC"/>
    <w:rsid w:val="00B8384F"/>
    <w:rsid w:val="00B841FB"/>
    <w:rsid w:val="00B84500"/>
    <w:rsid w:val="00B8493A"/>
    <w:rsid w:val="00B84BAA"/>
    <w:rsid w:val="00B84E95"/>
    <w:rsid w:val="00B8542D"/>
    <w:rsid w:val="00B85586"/>
    <w:rsid w:val="00B857A1"/>
    <w:rsid w:val="00B85E77"/>
    <w:rsid w:val="00B862E8"/>
    <w:rsid w:val="00B86346"/>
    <w:rsid w:val="00B865CA"/>
    <w:rsid w:val="00B87886"/>
    <w:rsid w:val="00B87AC2"/>
    <w:rsid w:val="00B903FB"/>
    <w:rsid w:val="00B91017"/>
    <w:rsid w:val="00B91521"/>
    <w:rsid w:val="00B915D7"/>
    <w:rsid w:val="00B91D63"/>
    <w:rsid w:val="00B92335"/>
    <w:rsid w:val="00B9248B"/>
    <w:rsid w:val="00B928C1"/>
    <w:rsid w:val="00B933EE"/>
    <w:rsid w:val="00B93656"/>
    <w:rsid w:val="00B9389A"/>
    <w:rsid w:val="00B945F1"/>
    <w:rsid w:val="00B9485E"/>
    <w:rsid w:val="00B9568C"/>
    <w:rsid w:val="00B970B2"/>
    <w:rsid w:val="00B976C4"/>
    <w:rsid w:val="00BA0065"/>
    <w:rsid w:val="00BA010D"/>
    <w:rsid w:val="00BA1A69"/>
    <w:rsid w:val="00BA2576"/>
    <w:rsid w:val="00BA2EE2"/>
    <w:rsid w:val="00BA339D"/>
    <w:rsid w:val="00BA4659"/>
    <w:rsid w:val="00BA54E9"/>
    <w:rsid w:val="00BA566F"/>
    <w:rsid w:val="00BA579B"/>
    <w:rsid w:val="00BA5995"/>
    <w:rsid w:val="00BA5FB9"/>
    <w:rsid w:val="00BA673F"/>
    <w:rsid w:val="00BA6F9E"/>
    <w:rsid w:val="00BA7064"/>
    <w:rsid w:val="00BA74C0"/>
    <w:rsid w:val="00BA77AA"/>
    <w:rsid w:val="00BA7C91"/>
    <w:rsid w:val="00BA7CFD"/>
    <w:rsid w:val="00BB0082"/>
    <w:rsid w:val="00BB18C2"/>
    <w:rsid w:val="00BB1C61"/>
    <w:rsid w:val="00BB26D8"/>
    <w:rsid w:val="00BB38B3"/>
    <w:rsid w:val="00BB43CE"/>
    <w:rsid w:val="00BB4705"/>
    <w:rsid w:val="00BB6B12"/>
    <w:rsid w:val="00BC0216"/>
    <w:rsid w:val="00BC1B0A"/>
    <w:rsid w:val="00BC2069"/>
    <w:rsid w:val="00BC2550"/>
    <w:rsid w:val="00BC2B73"/>
    <w:rsid w:val="00BC2C41"/>
    <w:rsid w:val="00BC2C58"/>
    <w:rsid w:val="00BC319B"/>
    <w:rsid w:val="00BC3366"/>
    <w:rsid w:val="00BC37C2"/>
    <w:rsid w:val="00BC37ED"/>
    <w:rsid w:val="00BC3989"/>
    <w:rsid w:val="00BC46C3"/>
    <w:rsid w:val="00BC4CE4"/>
    <w:rsid w:val="00BC5BCB"/>
    <w:rsid w:val="00BC61FF"/>
    <w:rsid w:val="00BC715B"/>
    <w:rsid w:val="00BD0373"/>
    <w:rsid w:val="00BD0730"/>
    <w:rsid w:val="00BD0B9D"/>
    <w:rsid w:val="00BD182C"/>
    <w:rsid w:val="00BD246B"/>
    <w:rsid w:val="00BD2BCF"/>
    <w:rsid w:val="00BD3D1E"/>
    <w:rsid w:val="00BD5060"/>
    <w:rsid w:val="00BD5AB9"/>
    <w:rsid w:val="00BD6834"/>
    <w:rsid w:val="00BD688F"/>
    <w:rsid w:val="00BE00D0"/>
    <w:rsid w:val="00BE0B21"/>
    <w:rsid w:val="00BE2DC5"/>
    <w:rsid w:val="00BE3FAB"/>
    <w:rsid w:val="00BE4728"/>
    <w:rsid w:val="00BE6232"/>
    <w:rsid w:val="00BE692E"/>
    <w:rsid w:val="00BF18C0"/>
    <w:rsid w:val="00BF191D"/>
    <w:rsid w:val="00BF2028"/>
    <w:rsid w:val="00BF2053"/>
    <w:rsid w:val="00BF270A"/>
    <w:rsid w:val="00BF27D0"/>
    <w:rsid w:val="00BF2D96"/>
    <w:rsid w:val="00BF3AA1"/>
    <w:rsid w:val="00BF3BB6"/>
    <w:rsid w:val="00BF3C36"/>
    <w:rsid w:val="00BF4263"/>
    <w:rsid w:val="00BF4348"/>
    <w:rsid w:val="00BF62A0"/>
    <w:rsid w:val="00BF6322"/>
    <w:rsid w:val="00C0003D"/>
    <w:rsid w:val="00C002E6"/>
    <w:rsid w:val="00C00A99"/>
    <w:rsid w:val="00C01321"/>
    <w:rsid w:val="00C016F2"/>
    <w:rsid w:val="00C01767"/>
    <w:rsid w:val="00C018BB"/>
    <w:rsid w:val="00C01999"/>
    <w:rsid w:val="00C02154"/>
    <w:rsid w:val="00C021F4"/>
    <w:rsid w:val="00C02261"/>
    <w:rsid w:val="00C02F8F"/>
    <w:rsid w:val="00C03B79"/>
    <w:rsid w:val="00C04928"/>
    <w:rsid w:val="00C052F4"/>
    <w:rsid w:val="00C055FB"/>
    <w:rsid w:val="00C05EBA"/>
    <w:rsid w:val="00C068E5"/>
    <w:rsid w:val="00C06942"/>
    <w:rsid w:val="00C06E92"/>
    <w:rsid w:val="00C06F24"/>
    <w:rsid w:val="00C076B4"/>
    <w:rsid w:val="00C079A4"/>
    <w:rsid w:val="00C1014F"/>
    <w:rsid w:val="00C102AC"/>
    <w:rsid w:val="00C106C7"/>
    <w:rsid w:val="00C10D62"/>
    <w:rsid w:val="00C11169"/>
    <w:rsid w:val="00C12215"/>
    <w:rsid w:val="00C12EFD"/>
    <w:rsid w:val="00C13190"/>
    <w:rsid w:val="00C1468D"/>
    <w:rsid w:val="00C158A0"/>
    <w:rsid w:val="00C167DB"/>
    <w:rsid w:val="00C17A3A"/>
    <w:rsid w:val="00C2053E"/>
    <w:rsid w:val="00C20894"/>
    <w:rsid w:val="00C20EB8"/>
    <w:rsid w:val="00C21366"/>
    <w:rsid w:val="00C21971"/>
    <w:rsid w:val="00C22B9D"/>
    <w:rsid w:val="00C23523"/>
    <w:rsid w:val="00C23CAB"/>
    <w:rsid w:val="00C24483"/>
    <w:rsid w:val="00C24971"/>
    <w:rsid w:val="00C25243"/>
    <w:rsid w:val="00C256A2"/>
    <w:rsid w:val="00C267F0"/>
    <w:rsid w:val="00C26A64"/>
    <w:rsid w:val="00C275CE"/>
    <w:rsid w:val="00C27B62"/>
    <w:rsid w:val="00C30C50"/>
    <w:rsid w:val="00C3150E"/>
    <w:rsid w:val="00C31B3A"/>
    <w:rsid w:val="00C32E1F"/>
    <w:rsid w:val="00C33833"/>
    <w:rsid w:val="00C34F98"/>
    <w:rsid w:val="00C357BD"/>
    <w:rsid w:val="00C366CE"/>
    <w:rsid w:val="00C37082"/>
    <w:rsid w:val="00C3774C"/>
    <w:rsid w:val="00C37F0B"/>
    <w:rsid w:val="00C40540"/>
    <w:rsid w:val="00C40553"/>
    <w:rsid w:val="00C4092F"/>
    <w:rsid w:val="00C41828"/>
    <w:rsid w:val="00C420D5"/>
    <w:rsid w:val="00C423BA"/>
    <w:rsid w:val="00C42D8A"/>
    <w:rsid w:val="00C4364A"/>
    <w:rsid w:val="00C440A1"/>
    <w:rsid w:val="00C44299"/>
    <w:rsid w:val="00C45274"/>
    <w:rsid w:val="00C4563A"/>
    <w:rsid w:val="00C45C44"/>
    <w:rsid w:val="00C5033D"/>
    <w:rsid w:val="00C50FBB"/>
    <w:rsid w:val="00C51A54"/>
    <w:rsid w:val="00C51AA0"/>
    <w:rsid w:val="00C54C6C"/>
    <w:rsid w:val="00C551E0"/>
    <w:rsid w:val="00C5555C"/>
    <w:rsid w:val="00C557E5"/>
    <w:rsid w:val="00C557F5"/>
    <w:rsid w:val="00C55927"/>
    <w:rsid w:val="00C562B1"/>
    <w:rsid w:val="00C577DD"/>
    <w:rsid w:val="00C57ACA"/>
    <w:rsid w:val="00C602E7"/>
    <w:rsid w:val="00C60A6B"/>
    <w:rsid w:val="00C60EED"/>
    <w:rsid w:val="00C6119D"/>
    <w:rsid w:val="00C611B4"/>
    <w:rsid w:val="00C61807"/>
    <w:rsid w:val="00C61BCE"/>
    <w:rsid w:val="00C627B4"/>
    <w:rsid w:val="00C629A4"/>
    <w:rsid w:val="00C62D0B"/>
    <w:rsid w:val="00C62F66"/>
    <w:rsid w:val="00C634E4"/>
    <w:rsid w:val="00C63B71"/>
    <w:rsid w:val="00C64140"/>
    <w:rsid w:val="00C64BA2"/>
    <w:rsid w:val="00C652A6"/>
    <w:rsid w:val="00C65A46"/>
    <w:rsid w:val="00C65E31"/>
    <w:rsid w:val="00C6679D"/>
    <w:rsid w:val="00C66B78"/>
    <w:rsid w:val="00C66EE3"/>
    <w:rsid w:val="00C70969"/>
    <w:rsid w:val="00C71E96"/>
    <w:rsid w:val="00C72C23"/>
    <w:rsid w:val="00C731F5"/>
    <w:rsid w:val="00C74DA8"/>
    <w:rsid w:val="00C754A2"/>
    <w:rsid w:val="00C77300"/>
    <w:rsid w:val="00C77E27"/>
    <w:rsid w:val="00C80421"/>
    <w:rsid w:val="00C80C3A"/>
    <w:rsid w:val="00C818AF"/>
    <w:rsid w:val="00C82740"/>
    <w:rsid w:val="00C86739"/>
    <w:rsid w:val="00C90020"/>
    <w:rsid w:val="00C90DF6"/>
    <w:rsid w:val="00C91091"/>
    <w:rsid w:val="00C93B67"/>
    <w:rsid w:val="00C94C39"/>
    <w:rsid w:val="00C94E1F"/>
    <w:rsid w:val="00C94EAC"/>
    <w:rsid w:val="00C95073"/>
    <w:rsid w:val="00C95689"/>
    <w:rsid w:val="00C9610A"/>
    <w:rsid w:val="00C97601"/>
    <w:rsid w:val="00C976E9"/>
    <w:rsid w:val="00C97B6D"/>
    <w:rsid w:val="00CA0D31"/>
    <w:rsid w:val="00CA179C"/>
    <w:rsid w:val="00CA1AF6"/>
    <w:rsid w:val="00CA1BD2"/>
    <w:rsid w:val="00CA292B"/>
    <w:rsid w:val="00CA3B94"/>
    <w:rsid w:val="00CA43A3"/>
    <w:rsid w:val="00CA4C19"/>
    <w:rsid w:val="00CA4D78"/>
    <w:rsid w:val="00CA5CBD"/>
    <w:rsid w:val="00CA6166"/>
    <w:rsid w:val="00CA688D"/>
    <w:rsid w:val="00CA735D"/>
    <w:rsid w:val="00CA7AB3"/>
    <w:rsid w:val="00CA7B33"/>
    <w:rsid w:val="00CA7BC1"/>
    <w:rsid w:val="00CB0002"/>
    <w:rsid w:val="00CB01C4"/>
    <w:rsid w:val="00CB0D2E"/>
    <w:rsid w:val="00CB13F5"/>
    <w:rsid w:val="00CB23DF"/>
    <w:rsid w:val="00CB3672"/>
    <w:rsid w:val="00CB3AFE"/>
    <w:rsid w:val="00CB48B4"/>
    <w:rsid w:val="00CB4BA4"/>
    <w:rsid w:val="00CB4F57"/>
    <w:rsid w:val="00CB51D9"/>
    <w:rsid w:val="00CB5482"/>
    <w:rsid w:val="00CB5DC3"/>
    <w:rsid w:val="00CB68D6"/>
    <w:rsid w:val="00CC1B00"/>
    <w:rsid w:val="00CC27BE"/>
    <w:rsid w:val="00CC4D94"/>
    <w:rsid w:val="00CC5D90"/>
    <w:rsid w:val="00CC5E93"/>
    <w:rsid w:val="00CC5FBA"/>
    <w:rsid w:val="00CC6B44"/>
    <w:rsid w:val="00CC6C67"/>
    <w:rsid w:val="00CC70BE"/>
    <w:rsid w:val="00CC7CB8"/>
    <w:rsid w:val="00CD045D"/>
    <w:rsid w:val="00CD05F5"/>
    <w:rsid w:val="00CD07D9"/>
    <w:rsid w:val="00CD167F"/>
    <w:rsid w:val="00CD2AEA"/>
    <w:rsid w:val="00CD37B2"/>
    <w:rsid w:val="00CD43B5"/>
    <w:rsid w:val="00CD44B3"/>
    <w:rsid w:val="00CD457E"/>
    <w:rsid w:val="00CD4AEA"/>
    <w:rsid w:val="00CD5570"/>
    <w:rsid w:val="00CD5F4B"/>
    <w:rsid w:val="00CE0037"/>
    <w:rsid w:val="00CE2B3F"/>
    <w:rsid w:val="00CE3253"/>
    <w:rsid w:val="00CE355D"/>
    <w:rsid w:val="00CE3710"/>
    <w:rsid w:val="00CE3A78"/>
    <w:rsid w:val="00CE3B19"/>
    <w:rsid w:val="00CE3ECA"/>
    <w:rsid w:val="00CE4850"/>
    <w:rsid w:val="00CE525D"/>
    <w:rsid w:val="00CE53AC"/>
    <w:rsid w:val="00CE53E7"/>
    <w:rsid w:val="00CE6040"/>
    <w:rsid w:val="00CE650C"/>
    <w:rsid w:val="00CE682A"/>
    <w:rsid w:val="00CE683C"/>
    <w:rsid w:val="00CE70AE"/>
    <w:rsid w:val="00CE70CA"/>
    <w:rsid w:val="00CE7A4D"/>
    <w:rsid w:val="00CF1999"/>
    <w:rsid w:val="00CF25C8"/>
    <w:rsid w:val="00CF2A30"/>
    <w:rsid w:val="00CF3CFD"/>
    <w:rsid w:val="00CF42F8"/>
    <w:rsid w:val="00CF47AD"/>
    <w:rsid w:val="00CF4DF1"/>
    <w:rsid w:val="00CF576A"/>
    <w:rsid w:val="00CF7244"/>
    <w:rsid w:val="00D00763"/>
    <w:rsid w:val="00D00945"/>
    <w:rsid w:val="00D00D96"/>
    <w:rsid w:val="00D00E65"/>
    <w:rsid w:val="00D0197A"/>
    <w:rsid w:val="00D01A93"/>
    <w:rsid w:val="00D02F50"/>
    <w:rsid w:val="00D03887"/>
    <w:rsid w:val="00D03CC4"/>
    <w:rsid w:val="00D0485D"/>
    <w:rsid w:val="00D04D18"/>
    <w:rsid w:val="00D05B8C"/>
    <w:rsid w:val="00D060A6"/>
    <w:rsid w:val="00D06948"/>
    <w:rsid w:val="00D0696B"/>
    <w:rsid w:val="00D10955"/>
    <w:rsid w:val="00D11016"/>
    <w:rsid w:val="00D11F9A"/>
    <w:rsid w:val="00D12110"/>
    <w:rsid w:val="00D1401E"/>
    <w:rsid w:val="00D14747"/>
    <w:rsid w:val="00D148E4"/>
    <w:rsid w:val="00D15EE2"/>
    <w:rsid w:val="00D15EE9"/>
    <w:rsid w:val="00D16E7D"/>
    <w:rsid w:val="00D17773"/>
    <w:rsid w:val="00D17A24"/>
    <w:rsid w:val="00D17DA1"/>
    <w:rsid w:val="00D17E5C"/>
    <w:rsid w:val="00D200B5"/>
    <w:rsid w:val="00D21F8F"/>
    <w:rsid w:val="00D2320C"/>
    <w:rsid w:val="00D239BD"/>
    <w:rsid w:val="00D23F1D"/>
    <w:rsid w:val="00D24086"/>
    <w:rsid w:val="00D244FC"/>
    <w:rsid w:val="00D253F1"/>
    <w:rsid w:val="00D2600D"/>
    <w:rsid w:val="00D26F0E"/>
    <w:rsid w:val="00D278F5"/>
    <w:rsid w:val="00D31D9B"/>
    <w:rsid w:val="00D3201B"/>
    <w:rsid w:val="00D327AA"/>
    <w:rsid w:val="00D33414"/>
    <w:rsid w:val="00D3477E"/>
    <w:rsid w:val="00D35382"/>
    <w:rsid w:val="00D4018E"/>
    <w:rsid w:val="00D40776"/>
    <w:rsid w:val="00D40C2A"/>
    <w:rsid w:val="00D40D98"/>
    <w:rsid w:val="00D414FB"/>
    <w:rsid w:val="00D41962"/>
    <w:rsid w:val="00D427A4"/>
    <w:rsid w:val="00D42AE9"/>
    <w:rsid w:val="00D42CD7"/>
    <w:rsid w:val="00D4312E"/>
    <w:rsid w:val="00D43737"/>
    <w:rsid w:val="00D4473F"/>
    <w:rsid w:val="00D45E2C"/>
    <w:rsid w:val="00D47EF8"/>
    <w:rsid w:val="00D506AD"/>
    <w:rsid w:val="00D50E21"/>
    <w:rsid w:val="00D520FA"/>
    <w:rsid w:val="00D52614"/>
    <w:rsid w:val="00D531A6"/>
    <w:rsid w:val="00D53F1D"/>
    <w:rsid w:val="00D54747"/>
    <w:rsid w:val="00D54885"/>
    <w:rsid w:val="00D571A9"/>
    <w:rsid w:val="00D600ED"/>
    <w:rsid w:val="00D6062F"/>
    <w:rsid w:val="00D60DEF"/>
    <w:rsid w:val="00D6253E"/>
    <w:rsid w:val="00D62933"/>
    <w:rsid w:val="00D63E90"/>
    <w:rsid w:val="00D64A3D"/>
    <w:rsid w:val="00D64AB4"/>
    <w:rsid w:val="00D6505C"/>
    <w:rsid w:val="00D65C95"/>
    <w:rsid w:val="00D65E91"/>
    <w:rsid w:val="00D65F12"/>
    <w:rsid w:val="00D67D3F"/>
    <w:rsid w:val="00D67F02"/>
    <w:rsid w:val="00D7136B"/>
    <w:rsid w:val="00D71D91"/>
    <w:rsid w:val="00D72B57"/>
    <w:rsid w:val="00D736E9"/>
    <w:rsid w:val="00D73C17"/>
    <w:rsid w:val="00D74197"/>
    <w:rsid w:val="00D743E5"/>
    <w:rsid w:val="00D7545A"/>
    <w:rsid w:val="00D75B76"/>
    <w:rsid w:val="00D75EE1"/>
    <w:rsid w:val="00D76103"/>
    <w:rsid w:val="00D76979"/>
    <w:rsid w:val="00D76B05"/>
    <w:rsid w:val="00D77B3E"/>
    <w:rsid w:val="00D77F38"/>
    <w:rsid w:val="00D8068C"/>
    <w:rsid w:val="00D80A2A"/>
    <w:rsid w:val="00D80FED"/>
    <w:rsid w:val="00D81456"/>
    <w:rsid w:val="00D81DCA"/>
    <w:rsid w:val="00D82178"/>
    <w:rsid w:val="00D82263"/>
    <w:rsid w:val="00D8269D"/>
    <w:rsid w:val="00D82A5D"/>
    <w:rsid w:val="00D83ECD"/>
    <w:rsid w:val="00D854B6"/>
    <w:rsid w:val="00D86600"/>
    <w:rsid w:val="00D867BE"/>
    <w:rsid w:val="00D8708D"/>
    <w:rsid w:val="00D87122"/>
    <w:rsid w:val="00D87342"/>
    <w:rsid w:val="00D87578"/>
    <w:rsid w:val="00D878FD"/>
    <w:rsid w:val="00D87A60"/>
    <w:rsid w:val="00D90031"/>
    <w:rsid w:val="00D91D1A"/>
    <w:rsid w:val="00D9369C"/>
    <w:rsid w:val="00D948D9"/>
    <w:rsid w:val="00D9532C"/>
    <w:rsid w:val="00D970B9"/>
    <w:rsid w:val="00D972F2"/>
    <w:rsid w:val="00D974E9"/>
    <w:rsid w:val="00DA0503"/>
    <w:rsid w:val="00DA0C4A"/>
    <w:rsid w:val="00DA0CB1"/>
    <w:rsid w:val="00DA0D2D"/>
    <w:rsid w:val="00DA129B"/>
    <w:rsid w:val="00DA13DF"/>
    <w:rsid w:val="00DA2582"/>
    <w:rsid w:val="00DA2F21"/>
    <w:rsid w:val="00DA344C"/>
    <w:rsid w:val="00DA382A"/>
    <w:rsid w:val="00DA54C4"/>
    <w:rsid w:val="00DA58F8"/>
    <w:rsid w:val="00DA5D59"/>
    <w:rsid w:val="00DA6349"/>
    <w:rsid w:val="00DA670E"/>
    <w:rsid w:val="00DB00B5"/>
    <w:rsid w:val="00DB08FB"/>
    <w:rsid w:val="00DB1856"/>
    <w:rsid w:val="00DB31C1"/>
    <w:rsid w:val="00DB4415"/>
    <w:rsid w:val="00DB4679"/>
    <w:rsid w:val="00DB4E0E"/>
    <w:rsid w:val="00DC04C9"/>
    <w:rsid w:val="00DC1728"/>
    <w:rsid w:val="00DC1FC7"/>
    <w:rsid w:val="00DC2340"/>
    <w:rsid w:val="00DC2751"/>
    <w:rsid w:val="00DC2773"/>
    <w:rsid w:val="00DC3223"/>
    <w:rsid w:val="00DC3E6A"/>
    <w:rsid w:val="00DC3FE8"/>
    <w:rsid w:val="00DC496F"/>
    <w:rsid w:val="00DC4CCD"/>
    <w:rsid w:val="00DC4D38"/>
    <w:rsid w:val="00DC534A"/>
    <w:rsid w:val="00DC602F"/>
    <w:rsid w:val="00DC6288"/>
    <w:rsid w:val="00DC669C"/>
    <w:rsid w:val="00DD01A1"/>
    <w:rsid w:val="00DD03C4"/>
    <w:rsid w:val="00DD0419"/>
    <w:rsid w:val="00DD2154"/>
    <w:rsid w:val="00DD31BA"/>
    <w:rsid w:val="00DD3559"/>
    <w:rsid w:val="00DD4485"/>
    <w:rsid w:val="00DD5017"/>
    <w:rsid w:val="00DD55FF"/>
    <w:rsid w:val="00DD5AAA"/>
    <w:rsid w:val="00DD623D"/>
    <w:rsid w:val="00DD64CF"/>
    <w:rsid w:val="00DD6EFA"/>
    <w:rsid w:val="00DD735A"/>
    <w:rsid w:val="00DD7A11"/>
    <w:rsid w:val="00DD7ADF"/>
    <w:rsid w:val="00DE01A5"/>
    <w:rsid w:val="00DE02CD"/>
    <w:rsid w:val="00DE08B1"/>
    <w:rsid w:val="00DE0BD1"/>
    <w:rsid w:val="00DE0F01"/>
    <w:rsid w:val="00DE199D"/>
    <w:rsid w:val="00DE1FB5"/>
    <w:rsid w:val="00DE3610"/>
    <w:rsid w:val="00DE36D5"/>
    <w:rsid w:val="00DE379C"/>
    <w:rsid w:val="00DE4800"/>
    <w:rsid w:val="00DE5196"/>
    <w:rsid w:val="00DE5451"/>
    <w:rsid w:val="00DE5A36"/>
    <w:rsid w:val="00DE6520"/>
    <w:rsid w:val="00DE6D82"/>
    <w:rsid w:val="00DE7238"/>
    <w:rsid w:val="00DE78F5"/>
    <w:rsid w:val="00DE7912"/>
    <w:rsid w:val="00DE7C6A"/>
    <w:rsid w:val="00DF004E"/>
    <w:rsid w:val="00DF0E42"/>
    <w:rsid w:val="00DF1303"/>
    <w:rsid w:val="00DF147E"/>
    <w:rsid w:val="00DF281B"/>
    <w:rsid w:val="00DF2880"/>
    <w:rsid w:val="00DF30FF"/>
    <w:rsid w:val="00DF3EA1"/>
    <w:rsid w:val="00DF45B6"/>
    <w:rsid w:val="00DF499F"/>
    <w:rsid w:val="00DF4DC5"/>
    <w:rsid w:val="00DF5B49"/>
    <w:rsid w:val="00DF6144"/>
    <w:rsid w:val="00DF6C3D"/>
    <w:rsid w:val="00DF6DE1"/>
    <w:rsid w:val="00DF7B0A"/>
    <w:rsid w:val="00E00108"/>
    <w:rsid w:val="00E006D8"/>
    <w:rsid w:val="00E00B40"/>
    <w:rsid w:val="00E0159C"/>
    <w:rsid w:val="00E01600"/>
    <w:rsid w:val="00E01A05"/>
    <w:rsid w:val="00E024B4"/>
    <w:rsid w:val="00E024C5"/>
    <w:rsid w:val="00E02D98"/>
    <w:rsid w:val="00E03D23"/>
    <w:rsid w:val="00E043C8"/>
    <w:rsid w:val="00E05735"/>
    <w:rsid w:val="00E05F7A"/>
    <w:rsid w:val="00E0697E"/>
    <w:rsid w:val="00E1000F"/>
    <w:rsid w:val="00E117B6"/>
    <w:rsid w:val="00E122F9"/>
    <w:rsid w:val="00E12D33"/>
    <w:rsid w:val="00E130D7"/>
    <w:rsid w:val="00E140BE"/>
    <w:rsid w:val="00E15B51"/>
    <w:rsid w:val="00E15E43"/>
    <w:rsid w:val="00E1670E"/>
    <w:rsid w:val="00E178E5"/>
    <w:rsid w:val="00E17F85"/>
    <w:rsid w:val="00E2094B"/>
    <w:rsid w:val="00E221E8"/>
    <w:rsid w:val="00E24FD1"/>
    <w:rsid w:val="00E25C6F"/>
    <w:rsid w:val="00E275D3"/>
    <w:rsid w:val="00E3048F"/>
    <w:rsid w:val="00E307F9"/>
    <w:rsid w:val="00E32DE0"/>
    <w:rsid w:val="00E3374E"/>
    <w:rsid w:val="00E339E3"/>
    <w:rsid w:val="00E3496A"/>
    <w:rsid w:val="00E34C3A"/>
    <w:rsid w:val="00E351A2"/>
    <w:rsid w:val="00E357B2"/>
    <w:rsid w:val="00E35D4E"/>
    <w:rsid w:val="00E35EA1"/>
    <w:rsid w:val="00E36E2A"/>
    <w:rsid w:val="00E37E30"/>
    <w:rsid w:val="00E418AD"/>
    <w:rsid w:val="00E423A9"/>
    <w:rsid w:val="00E44A65"/>
    <w:rsid w:val="00E44A9C"/>
    <w:rsid w:val="00E454E7"/>
    <w:rsid w:val="00E456A9"/>
    <w:rsid w:val="00E45FF7"/>
    <w:rsid w:val="00E46289"/>
    <w:rsid w:val="00E465F7"/>
    <w:rsid w:val="00E47B87"/>
    <w:rsid w:val="00E523A6"/>
    <w:rsid w:val="00E53453"/>
    <w:rsid w:val="00E5383E"/>
    <w:rsid w:val="00E548FC"/>
    <w:rsid w:val="00E5494A"/>
    <w:rsid w:val="00E54A26"/>
    <w:rsid w:val="00E54B15"/>
    <w:rsid w:val="00E551E2"/>
    <w:rsid w:val="00E553DB"/>
    <w:rsid w:val="00E55D00"/>
    <w:rsid w:val="00E55E8A"/>
    <w:rsid w:val="00E5620A"/>
    <w:rsid w:val="00E575FC"/>
    <w:rsid w:val="00E5798F"/>
    <w:rsid w:val="00E604FC"/>
    <w:rsid w:val="00E6099B"/>
    <w:rsid w:val="00E61BFF"/>
    <w:rsid w:val="00E63436"/>
    <w:rsid w:val="00E63550"/>
    <w:rsid w:val="00E63C90"/>
    <w:rsid w:val="00E640FF"/>
    <w:rsid w:val="00E64267"/>
    <w:rsid w:val="00E64650"/>
    <w:rsid w:val="00E647E1"/>
    <w:rsid w:val="00E64E45"/>
    <w:rsid w:val="00E65031"/>
    <w:rsid w:val="00E65D2B"/>
    <w:rsid w:val="00E669C4"/>
    <w:rsid w:val="00E6758C"/>
    <w:rsid w:val="00E675B2"/>
    <w:rsid w:val="00E67D55"/>
    <w:rsid w:val="00E7072C"/>
    <w:rsid w:val="00E70730"/>
    <w:rsid w:val="00E71667"/>
    <w:rsid w:val="00E72DEB"/>
    <w:rsid w:val="00E72FD9"/>
    <w:rsid w:val="00E73737"/>
    <w:rsid w:val="00E74F84"/>
    <w:rsid w:val="00E751D2"/>
    <w:rsid w:val="00E76072"/>
    <w:rsid w:val="00E761CB"/>
    <w:rsid w:val="00E766BE"/>
    <w:rsid w:val="00E76CF5"/>
    <w:rsid w:val="00E77028"/>
    <w:rsid w:val="00E772AC"/>
    <w:rsid w:val="00E776F9"/>
    <w:rsid w:val="00E778AB"/>
    <w:rsid w:val="00E77917"/>
    <w:rsid w:val="00E77C4D"/>
    <w:rsid w:val="00E81291"/>
    <w:rsid w:val="00E81A5F"/>
    <w:rsid w:val="00E81E27"/>
    <w:rsid w:val="00E8228E"/>
    <w:rsid w:val="00E8292A"/>
    <w:rsid w:val="00E82B0A"/>
    <w:rsid w:val="00E834F1"/>
    <w:rsid w:val="00E84258"/>
    <w:rsid w:val="00E8481B"/>
    <w:rsid w:val="00E84F17"/>
    <w:rsid w:val="00E85DAE"/>
    <w:rsid w:val="00E86EBC"/>
    <w:rsid w:val="00E87B70"/>
    <w:rsid w:val="00E908A6"/>
    <w:rsid w:val="00E90B84"/>
    <w:rsid w:val="00E9118B"/>
    <w:rsid w:val="00E914CB"/>
    <w:rsid w:val="00E91921"/>
    <w:rsid w:val="00E92074"/>
    <w:rsid w:val="00E92C17"/>
    <w:rsid w:val="00E938C5"/>
    <w:rsid w:val="00E93EFE"/>
    <w:rsid w:val="00E956C6"/>
    <w:rsid w:val="00E967BC"/>
    <w:rsid w:val="00E973C0"/>
    <w:rsid w:val="00E976BF"/>
    <w:rsid w:val="00E97D93"/>
    <w:rsid w:val="00EA0491"/>
    <w:rsid w:val="00EA1461"/>
    <w:rsid w:val="00EA1B59"/>
    <w:rsid w:val="00EA28F5"/>
    <w:rsid w:val="00EA343E"/>
    <w:rsid w:val="00EA3D18"/>
    <w:rsid w:val="00EA5274"/>
    <w:rsid w:val="00EA5759"/>
    <w:rsid w:val="00EA5FC9"/>
    <w:rsid w:val="00EA71F6"/>
    <w:rsid w:val="00EB0F21"/>
    <w:rsid w:val="00EB26FF"/>
    <w:rsid w:val="00EB32C8"/>
    <w:rsid w:val="00EB3E73"/>
    <w:rsid w:val="00EB3F8F"/>
    <w:rsid w:val="00EB46A5"/>
    <w:rsid w:val="00EB4951"/>
    <w:rsid w:val="00EB4E4A"/>
    <w:rsid w:val="00EB54F2"/>
    <w:rsid w:val="00EB5EF3"/>
    <w:rsid w:val="00EB60B5"/>
    <w:rsid w:val="00EB64E6"/>
    <w:rsid w:val="00EB70DF"/>
    <w:rsid w:val="00EB783B"/>
    <w:rsid w:val="00EC12FD"/>
    <w:rsid w:val="00EC1A95"/>
    <w:rsid w:val="00EC1E86"/>
    <w:rsid w:val="00EC320D"/>
    <w:rsid w:val="00EC367D"/>
    <w:rsid w:val="00EC3999"/>
    <w:rsid w:val="00EC493C"/>
    <w:rsid w:val="00EC4A14"/>
    <w:rsid w:val="00EC5181"/>
    <w:rsid w:val="00EC51DC"/>
    <w:rsid w:val="00EC5C55"/>
    <w:rsid w:val="00EC5C69"/>
    <w:rsid w:val="00ED0676"/>
    <w:rsid w:val="00ED27EC"/>
    <w:rsid w:val="00ED2C30"/>
    <w:rsid w:val="00ED2E34"/>
    <w:rsid w:val="00ED384D"/>
    <w:rsid w:val="00ED39D3"/>
    <w:rsid w:val="00ED3B92"/>
    <w:rsid w:val="00ED5925"/>
    <w:rsid w:val="00ED5FCC"/>
    <w:rsid w:val="00ED6073"/>
    <w:rsid w:val="00ED6755"/>
    <w:rsid w:val="00ED683B"/>
    <w:rsid w:val="00ED70AA"/>
    <w:rsid w:val="00ED7FDD"/>
    <w:rsid w:val="00EE16E1"/>
    <w:rsid w:val="00EE2048"/>
    <w:rsid w:val="00EE2D5E"/>
    <w:rsid w:val="00EE47C8"/>
    <w:rsid w:val="00EE4FBA"/>
    <w:rsid w:val="00EE517B"/>
    <w:rsid w:val="00EE5752"/>
    <w:rsid w:val="00EE59B6"/>
    <w:rsid w:val="00EE6751"/>
    <w:rsid w:val="00EE6CD2"/>
    <w:rsid w:val="00EE7398"/>
    <w:rsid w:val="00EF0D17"/>
    <w:rsid w:val="00EF0F29"/>
    <w:rsid w:val="00EF14B1"/>
    <w:rsid w:val="00EF1E40"/>
    <w:rsid w:val="00EF2215"/>
    <w:rsid w:val="00EF3AD9"/>
    <w:rsid w:val="00EF4508"/>
    <w:rsid w:val="00EF49D9"/>
    <w:rsid w:val="00EF6772"/>
    <w:rsid w:val="00EF70E7"/>
    <w:rsid w:val="00EF7FCB"/>
    <w:rsid w:val="00F00091"/>
    <w:rsid w:val="00F000CC"/>
    <w:rsid w:val="00F01037"/>
    <w:rsid w:val="00F0181E"/>
    <w:rsid w:val="00F02B29"/>
    <w:rsid w:val="00F030B8"/>
    <w:rsid w:val="00F035DE"/>
    <w:rsid w:val="00F037BD"/>
    <w:rsid w:val="00F03999"/>
    <w:rsid w:val="00F03F53"/>
    <w:rsid w:val="00F04A92"/>
    <w:rsid w:val="00F05903"/>
    <w:rsid w:val="00F06214"/>
    <w:rsid w:val="00F06230"/>
    <w:rsid w:val="00F06327"/>
    <w:rsid w:val="00F068AE"/>
    <w:rsid w:val="00F06E22"/>
    <w:rsid w:val="00F102A5"/>
    <w:rsid w:val="00F1093D"/>
    <w:rsid w:val="00F10A93"/>
    <w:rsid w:val="00F11368"/>
    <w:rsid w:val="00F114A8"/>
    <w:rsid w:val="00F11905"/>
    <w:rsid w:val="00F11B69"/>
    <w:rsid w:val="00F120FA"/>
    <w:rsid w:val="00F1278F"/>
    <w:rsid w:val="00F1338F"/>
    <w:rsid w:val="00F14E24"/>
    <w:rsid w:val="00F1546F"/>
    <w:rsid w:val="00F15546"/>
    <w:rsid w:val="00F1670C"/>
    <w:rsid w:val="00F16DC3"/>
    <w:rsid w:val="00F17D4D"/>
    <w:rsid w:val="00F201CA"/>
    <w:rsid w:val="00F21FD4"/>
    <w:rsid w:val="00F22334"/>
    <w:rsid w:val="00F22384"/>
    <w:rsid w:val="00F22525"/>
    <w:rsid w:val="00F22BBD"/>
    <w:rsid w:val="00F24C1B"/>
    <w:rsid w:val="00F255B7"/>
    <w:rsid w:val="00F26953"/>
    <w:rsid w:val="00F26CA8"/>
    <w:rsid w:val="00F26F8F"/>
    <w:rsid w:val="00F2758F"/>
    <w:rsid w:val="00F27C3E"/>
    <w:rsid w:val="00F316E9"/>
    <w:rsid w:val="00F317F3"/>
    <w:rsid w:val="00F326AD"/>
    <w:rsid w:val="00F32E3B"/>
    <w:rsid w:val="00F33990"/>
    <w:rsid w:val="00F3485E"/>
    <w:rsid w:val="00F34A28"/>
    <w:rsid w:val="00F35292"/>
    <w:rsid w:val="00F3536A"/>
    <w:rsid w:val="00F35D61"/>
    <w:rsid w:val="00F35ED3"/>
    <w:rsid w:val="00F401D0"/>
    <w:rsid w:val="00F409CE"/>
    <w:rsid w:val="00F412A3"/>
    <w:rsid w:val="00F427D1"/>
    <w:rsid w:val="00F42B52"/>
    <w:rsid w:val="00F435F6"/>
    <w:rsid w:val="00F43E6C"/>
    <w:rsid w:val="00F45A7D"/>
    <w:rsid w:val="00F46733"/>
    <w:rsid w:val="00F46986"/>
    <w:rsid w:val="00F46CDE"/>
    <w:rsid w:val="00F46E6A"/>
    <w:rsid w:val="00F472F9"/>
    <w:rsid w:val="00F50506"/>
    <w:rsid w:val="00F5174F"/>
    <w:rsid w:val="00F53448"/>
    <w:rsid w:val="00F534B2"/>
    <w:rsid w:val="00F5360D"/>
    <w:rsid w:val="00F53C1E"/>
    <w:rsid w:val="00F54293"/>
    <w:rsid w:val="00F54B14"/>
    <w:rsid w:val="00F54F89"/>
    <w:rsid w:val="00F550C9"/>
    <w:rsid w:val="00F552D4"/>
    <w:rsid w:val="00F556DC"/>
    <w:rsid w:val="00F5577D"/>
    <w:rsid w:val="00F5582A"/>
    <w:rsid w:val="00F569F3"/>
    <w:rsid w:val="00F57488"/>
    <w:rsid w:val="00F6001C"/>
    <w:rsid w:val="00F603A3"/>
    <w:rsid w:val="00F60632"/>
    <w:rsid w:val="00F60A2D"/>
    <w:rsid w:val="00F6139F"/>
    <w:rsid w:val="00F62514"/>
    <w:rsid w:val="00F62731"/>
    <w:rsid w:val="00F64409"/>
    <w:rsid w:val="00F6521C"/>
    <w:rsid w:val="00F65FB8"/>
    <w:rsid w:val="00F663A2"/>
    <w:rsid w:val="00F66AB7"/>
    <w:rsid w:val="00F6764C"/>
    <w:rsid w:val="00F67D74"/>
    <w:rsid w:val="00F7045F"/>
    <w:rsid w:val="00F71399"/>
    <w:rsid w:val="00F71704"/>
    <w:rsid w:val="00F717BB"/>
    <w:rsid w:val="00F72F3A"/>
    <w:rsid w:val="00F73341"/>
    <w:rsid w:val="00F74914"/>
    <w:rsid w:val="00F75242"/>
    <w:rsid w:val="00F75A7A"/>
    <w:rsid w:val="00F75FC7"/>
    <w:rsid w:val="00F7644B"/>
    <w:rsid w:val="00F76FE6"/>
    <w:rsid w:val="00F80019"/>
    <w:rsid w:val="00F80818"/>
    <w:rsid w:val="00F81784"/>
    <w:rsid w:val="00F818E4"/>
    <w:rsid w:val="00F819E6"/>
    <w:rsid w:val="00F82A3C"/>
    <w:rsid w:val="00F82D34"/>
    <w:rsid w:val="00F82F7A"/>
    <w:rsid w:val="00F833F7"/>
    <w:rsid w:val="00F83829"/>
    <w:rsid w:val="00F84320"/>
    <w:rsid w:val="00F849A9"/>
    <w:rsid w:val="00F84C2C"/>
    <w:rsid w:val="00F858CA"/>
    <w:rsid w:val="00F86263"/>
    <w:rsid w:val="00F87083"/>
    <w:rsid w:val="00F874F3"/>
    <w:rsid w:val="00F878C7"/>
    <w:rsid w:val="00F90008"/>
    <w:rsid w:val="00F90735"/>
    <w:rsid w:val="00F91861"/>
    <w:rsid w:val="00F91E86"/>
    <w:rsid w:val="00F92862"/>
    <w:rsid w:val="00F928D5"/>
    <w:rsid w:val="00F928F6"/>
    <w:rsid w:val="00F92AC3"/>
    <w:rsid w:val="00F92E1F"/>
    <w:rsid w:val="00F9333E"/>
    <w:rsid w:val="00F93EE9"/>
    <w:rsid w:val="00F9421B"/>
    <w:rsid w:val="00F9425F"/>
    <w:rsid w:val="00F94850"/>
    <w:rsid w:val="00F94FD3"/>
    <w:rsid w:val="00F95D9A"/>
    <w:rsid w:val="00F96198"/>
    <w:rsid w:val="00F9699F"/>
    <w:rsid w:val="00F9746A"/>
    <w:rsid w:val="00FA0FA2"/>
    <w:rsid w:val="00FA12A2"/>
    <w:rsid w:val="00FA1F19"/>
    <w:rsid w:val="00FA2146"/>
    <w:rsid w:val="00FA3F22"/>
    <w:rsid w:val="00FA3F76"/>
    <w:rsid w:val="00FA415F"/>
    <w:rsid w:val="00FA4478"/>
    <w:rsid w:val="00FA47B4"/>
    <w:rsid w:val="00FA53E0"/>
    <w:rsid w:val="00FA5635"/>
    <w:rsid w:val="00FA5B74"/>
    <w:rsid w:val="00FA6CAB"/>
    <w:rsid w:val="00FA78EF"/>
    <w:rsid w:val="00FA7C5A"/>
    <w:rsid w:val="00FA7E6C"/>
    <w:rsid w:val="00FB1578"/>
    <w:rsid w:val="00FB18DD"/>
    <w:rsid w:val="00FB1D2B"/>
    <w:rsid w:val="00FB3443"/>
    <w:rsid w:val="00FB37B3"/>
    <w:rsid w:val="00FB38B8"/>
    <w:rsid w:val="00FB457F"/>
    <w:rsid w:val="00FB5008"/>
    <w:rsid w:val="00FB52C9"/>
    <w:rsid w:val="00FC0415"/>
    <w:rsid w:val="00FC0683"/>
    <w:rsid w:val="00FC24D9"/>
    <w:rsid w:val="00FC2CEE"/>
    <w:rsid w:val="00FC4155"/>
    <w:rsid w:val="00FC425B"/>
    <w:rsid w:val="00FC4607"/>
    <w:rsid w:val="00FC5927"/>
    <w:rsid w:val="00FD08F2"/>
    <w:rsid w:val="00FD0D49"/>
    <w:rsid w:val="00FD1CBB"/>
    <w:rsid w:val="00FD1E44"/>
    <w:rsid w:val="00FD2D09"/>
    <w:rsid w:val="00FD2FB4"/>
    <w:rsid w:val="00FD3EEA"/>
    <w:rsid w:val="00FD4A32"/>
    <w:rsid w:val="00FD5920"/>
    <w:rsid w:val="00FD5ECB"/>
    <w:rsid w:val="00FD6C08"/>
    <w:rsid w:val="00FD7506"/>
    <w:rsid w:val="00FD77E4"/>
    <w:rsid w:val="00FD7CCD"/>
    <w:rsid w:val="00FD7E0D"/>
    <w:rsid w:val="00FE0A52"/>
    <w:rsid w:val="00FE0F52"/>
    <w:rsid w:val="00FE170D"/>
    <w:rsid w:val="00FE17DE"/>
    <w:rsid w:val="00FE213A"/>
    <w:rsid w:val="00FE2684"/>
    <w:rsid w:val="00FE2A81"/>
    <w:rsid w:val="00FE5841"/>
    <w:rsid w:val="00FE5A35"/>
    <w:rsid w:val="00FE6106"/>
    <w:rsid w:val="00FE7731"/>
    <w:rsid w:val="00FE787F"/>
    <w:rsid w:val="00FE78B1"/>
    <w:rsid w:val="00FE79DF"/>
    <w:rsid w:val="00FF0A07"/>
    <w:rsid w:val="00FF14DC"/>
    <w:rsid w:val="00FF19A3"/>
    <w:rsid w:val="00FF21EC"/>
    <w:rsid w:val="00FF3321"/>
    <w:rsid w:val="00FF3522"/>
    <w:rsid w:val="00FF383A"/>
    <w:rsid w:val="00FF631B"/>
    <w:rsid w:val="00FF669B"/>
    <w:rsid w:val="00FF70F5"/>
    <w:rsid w:val="00FF7B55"/>
    <w:rsid w:val="00FF7D84"/>
    <w:rsid w:val="00FF7D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4F4"/>
    <w:pPr>
      <w:bidi/>
    </w:pPr>
    <w:rPr>
      <w:rFonts w:cs="B Zar"/>
      <w:sz w:val="28"/>
      <w:szCs w:val="28"/>
    </w:rPr>
  </w:style>
  <w:style w:type="paragraph" w:styleId="Heading1">
    <w:name w:val="heading 1"/>
    <w:basedOn w:val="Normal"/>
    <w:next w:val="Normal"/>
    <w:link w:val="Heading1Char"/>
    <w:qFormat/>
    <w:rsid w:val="00F9333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F9333E"/>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F9333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333E"/>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F9333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F9333E"/>
    <w:rPr>
      <w:rFonts w:ascii="Cambria" w:eastAsia="Times New Roman" w:hAnsi="Cambria" w:cs="Times New Roman"/>
      <w:b/>
      <w:bCs/>
      <w:sz w:val="26"/>
      <w:szCs w:val="26"/>
      <w:lang w:bidi="ar-SA"/>
    </w:rPr>
  </w:style>
  <w:style w:type="table" w:styleId="TableGrid">
    <w:name w:val="Table Grid"/>
    <w:basedOn w:val="TableNormal"/>
    <w:uiPriority w:val="59"/>
    <w:rsid w:val="0059752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244BB"/>
    <w:rPr>
      <w:sz w:val="20"/>
      <w:szCs w:val="20"/>
    </w:rPr>
  </w:style>
  <w:style w:type="character" w:styleId="FootnoteReference">
    <w:name w:val="footnote reference"/>
    <w:semiHidden/>
    <w:rsid w:val="00A244BB"/>
    <w:rPr>
      <w:vertAlign w:val="superscript"/>
    </w:rPr>
  </w:style>
  <w:style w:type="paragraph" w:styleId="Header">
    <w:name w:val="header"/>
    <w:basedOn w:val="Normal"/>
    <w:link w:val="HeaderChar"/>
    <w:rsid w:val="00C74DA8"/>
    <w:pPr>
      <w:tabs>
        <w:tab w:val="center" w:pos="4153"/>
        <w:tab w:val="right" w:pos="8306"/>
      </w:tabs>
    </w:pPr>
  </w:style>
  <w:style w:type="character" w:customStyle="1" w:styleId="HeaderChar">
    <w:name w:val="Header Char"/>
    <w:link w:val="Header"/>
    <w:rsid w:val="00532794"/>
    <w:rPr>
      <w:rFonts w:cs="B Zar"/>
      <w:sz w:val="28"/>
      <w:szCs w:val="28"/>
      <w:lang w:bidi="ar-SA"/>
    </w:rPr>
  </w:style>
  <w:style w:type="paragraph" w:styleId="Footer">
    <w:name w:val="footer"/>
    <w:basedOn w:val="Normal"/>
    <w:rsid w:val="00C74DA8"/>
    <w:pPr>
      <w:tabs>
        <w:tab w:val="center" w:pos="4153"/>
        <w:tab w:val="right" w:pos="8306"/>
      </w:tabs>
    </w:pPr>
  </w:style>
  <w:style w:type="character" w:styleId="PageNumber">
    <w:name w:val="page number"/>
    <w:basedOn w:val="DefaultParagraphFont"/>
    <w:rsid w:val="00C74DA8"/>
  </w:style>
  <w:style w:type="character" w:customStyle="1" w:styleId="ayatext">
    <w:name w:val="ayatext"/>
    <w:basedOn w:val="DefaultParagraphFont"/>
    <w:rsid w:val="00664852"/>
  </w:style>
  <w:style w:type="paragraph" w:styleId="BalloonText">
    <w:name w:val="Balloon Text"/>
    <w:basedOn w:val="Normal"/>
    <w:link w:val="BalloonTextChar"/>
    <w:rsid w:val="008A7E85"/>
    <w:rPr>
      <w:rFonts w:ascii="Tahoma" w:hAnsi="Tahoma" w:cs="Tahoma"/>
      <w:sz w:val="16"/>
      <w:szCs w:val="16"/>
    </w:rPr>
  </w:style>
  <w:style w:type="character" w:customStyle="1" w:styleId="BalloonTextChar">
    <w:name w:val="Balloon Text Char"/>
    <w:link w:val="BalloonText"/>
    <w:rsid w:val="008A7E85"/>
    <w:rPr>
      <w:rFonts w:ascii="Tahoma" w:hAnsi="Tahoma" w:cs="Tahoma"/>
      <w:sz w:val="16"/>
      <w:szCs w:val="16"/>
    </w:rPr>
  </w:style>
  <w:style w:type="character" w:customStyle="1" w:styleId="highlight">
    <w:name w:val="highlight"/>
    <w:basedOn w:val="DefaultParagraphFont"/>
    <w:rsid w:val="00EB70DF"/>
  </w:style>
  <w:style w:type="character" w:customStyle="1" w:styleId="ayanumber">
    <w:name w:val="ayanumber"/>
    <w:basedOn w:val="DefaultParagraphFont"/>
    <w:rsid w:val="00EB70DF"/>
  </w:style>
  <w:style w:type="paragraph" w:customStyle="1" w:styleId="a">
    <w:name w:val="تیتر اول"/>
    <w:basedOn w:val="Normal"/>
    <w:link w:val="Char"/>
    <w:qFormat/>
    <w:rsid w:val="00306FD1"/>
    <w:pPr>
      <w:spacing w:before="360" w:after="240"/>
      <w:jc w:val="center"/>
      <w:outlineLvl w:val="0"/>
    </w:pPr>
    <w:rPr>
      <w:rFonts w:ascii="IRYakout" w:hAnsi="IRYakout" w:cs="IRYakout"/>
      <w:bCs/>
      <w:sz w:val="32"/>
      <w:szCs w:val="32"/>
      <w:lang w:bidi="fa-IR"/>
    </w:rPr>
  </w:style>
  <w:style w:type="character" w:customStyle="1" w:styleId="Char">
    <w:name w:val="تیتر اول Char"/>
    <w:link w:val="a"/>
    <w:rsid w:val="00306FD1"/>
    <w:rPr>
      <w:rFonts w:ascii="IRYakout" w:hAnsi="IRYakout" w:cs="IRYakout"/>
      <w:bCs/>
      <w:sz w:val="32"/>
      <w:szCs w:val="32"/>
      <w:lang w:bidi="fa-IR"/>
    </w:rPr>
  </w:style>
  <w:style w:type="paragraph" w:customStyle="1" w:styleId="a0">
    <w:name w:val="احاديث"/>
    <w:basedOn w:val="Normal"/>
    <w:link w:val="Char0"/>
    <w:qFormat/>
    <w:rsid w:val="00134C63"/>
    <w:pPr>
      <w:ind w:firstLine="284"/>
      <w:jc w:val="both"/>
    </w:pPr>
    <w:rPr>
      <w:rFonts w:ascii="KFGQPC Uthman Taha Naskh" w:hAnsi="KFGQPC Uthman Taha Naskh" w:cs="KFGQPC Uthman Taha Naskh"/>
      <w:sz w:val="27"/>
      <w:szCs w:val="27"/>
    </w:rPr>
  </w:style>
  <w:style w:type="character" w:customStyle="1" w:styleId="Char0">
    <w:name w:val="احاديث Char"/>
    <w:link w:val="a0"/>
    <w:rsid w:val="00134C63"/>
    <w:rPr>
      <w:rFonts w:ascii="KFGQPC Uthman Taha Naskh" w:hAnsi="KFGQPC Uthman Taha Naskh" w:cs="KFGQPC Uthman Taha Naskh"/>
      <w:sz w:val="27"/>
      <w:szCs w:val="27"/>
    </w:rPr>
  </w:style>
  <w:style w:type="paragraph" w:customStyle="1" w:styleId="a1">
    <w:name w:val="تیتر دوم"/>
    <w:basedOn w:val="Normal"/>
    <w:link w:val="Char1"/>
    <w:qFormat/>
    <w:rsid w:val="00CA735D"/>
    <w:pPr>
      <w:spacing w:before="240" w:after="60"/>
      <w:jc w:val="both"/>
      <w:outlineLvl w:val="1"/>
    </w:pPr>
    <w:rPr>
      <w:rFonts w:ascii="IRZar" w:hAnsi="IRZar" w:cs="IRZar"/>
      <w:bCs/>
      <w:sz w:val="24"/>
      <w:szCs w:val="24"/>
      <w:lang w:bidi="fa-IR"/>
    </w:rPr>
  </w:style>
  <w:style w:type="character" w:customStyle="1" w:styleId="Char1">
    <w:name w:val="تیتر دوم Char"/>
    <w:link w:val="a1"/>
    <w:rsid w:val="00CA735D"/>
    <w:rPr>
      <w:rFonts w:ascii="IRZar" w:hAnsi="IRZar" w:cs="IRZar"/>
      <w:bCs/>
      <w:sz w:val="24"/>
      <w:szCs w:val="24"/>
      <w:lang w:bidi="fa-IR"/>
    </w:rPr>
  </w:style>
  <w:style w:type="paragraph" w:customStyle="1" w:styleId="a2">
    <w:name w:val="نص عربی"/>
    <w:basedOn w:val="Normal"/>
    <w:link w:val="Char2"/>
    <w:qFormat/>
    <w:rsid w:val="00134C63"/>
    <w:pPr>
      <w:ind w:firstLine="284"/>
      <w:jc w:val="both"/>
    </w:pPr>
    <w:rPr>
      <w:rFonts w:ascii="mylotus" w:hAnsi="mylotus" w:cs="mylotus"/>
      <w:sz w:val="27"/>
      <w:szCs w:val="27"/>
      <w:lang w:bidi="fa-IR"/>
    </w:rPr>
  </w:style>
  <w:style w:type="character" w:customStyle="1" w:styleId="Char2">
    <w:name w:val="نص عربی Char"/>
    <w:link w:val="a2"/>
    <w:rsid w:val="00134C63"/>
    <w:rPr>
      <w:rFonts w:ascii="mylotus" w:hAnsi="mylotus" w:cs="mylotus"/>
      <w:sz w:val="27"/>
      <w:szCs w:val="27"/>
      <w:lang w:bidi="fa-IR"/>
    </w:rPr>
  </w:style>
  <w:style w:type="paragraph" w:styleId="Quote">
    <w:name w:val="Quote"/>
    <w:basedOn w:val="Normal"/>
    <w:next w:val="Normal"/>
    <w:link w:val="QuoteChar"/>
    <w:uiPriority w:val="29"/>
    <w:qFormat/>
    <w:rsid w:val="00E669C4"/>
    <w:rPr>
      <w:i/>
      <w:iCs/>
      <w:color w:val="000000"/>
    </w:rPr>
  </w:style>
  <w:style w:type="character" w:customStyle="1" w:styleId="QuoteChar">
    <w:name w:val="Quote Char"/>
    <w:link w:val="Quote"/>
    <w:uiPriority w:val="29"/>
    <w:rsid w:val="00E669C4"/>
    <w:rPr>
      <w:rFonts w:cs="B Zar"/>
      <w:i/>
      <w:iCs/>
      <w:color w:val="000000"/>
      <w:sz w:val="28"/>
      <w:szCs w:val="28"/>
      <w:lang w:bidi="ar-SA"/>
    </w:rPr>
  </w:style>
  <w:style w:type="paragraph" w:styleId="TOC1">
    <w:name w:val="toc 1"/>
    <w:basedOn w:val="Normal"/>
    <w:next w:val="Normal"/>
    <w:uiPriority w:val="39"/>
    <w:rsid w:val="003638C9"/>
    <w:pPr>
      <w:spacing w:before="100"/>
      <w:jc w:val="both"/>
    </w:pPr>
    <w:rPr>
      <w:rFonts w:ascii="IRYakout" w:hAnsi="IRYakout" w:cs="IRYakout"/>
      <w:bCs/>
    </w:rPr>
  </w:style>
  <w:style w:type="paragraph" w:styleId="TOC2">
    <w:name w:val="toc 2"/>
    <w:basedOn w:val="Normal"/>
    <w:next w:val="Normal"/>
    <w:uiPriority w:val="39"/>
    <w:rsid w:val="003638C9"/>
    <w:pPr>
      <w:ind w:left="284"/>
      <w:jc w:val="both"/>
    </w:pPr>
    <w:rPr>
      <w:rFonts w:ascii="IRNazli" w:hAnsi="IRNazli" w:cs="IRNazli"/>
    </w:rPr>
  </w:style>
  <w:style w:type="character" w:styleId="Hyperlink">
    <w:name w:val="Hyperlink"/>
    <w:uiPriority w:val="99"/>
    <w:unhideWhenUsed/>
    <w:rsid w:val="00F9333E"/>
    <w:rPr>
      <w:color w:val="0000FF"/>
      <w:u w:val="single"/>
    </w:rPr>
  </w:style>
  <w:style w:type="paragraph" w:customStyle="1" w:styleId="a3">
    <w:name w:val="متن"/>
    <w:basedOn w:val="Normal"/>
    <w:link w:val="Char3"/>
    <w:qFormat/>
    <w:rsid w:val="00F120FA"/>
    <w:pPr>
      <w:ind w:firstLine="284"/>
      <w:jc w:val="both"/>
    </w:pPr>
    <w:rPr>
      <w:rFonts w:ascii="IRNazli" w:hAnsi="IRNazli" w:cs="IRNazli"/>
      <w:lang w:bidi="fa-IR"/>
    </w:rPr>
  </w:style>
  <w:style w:type="paragraph" w:customStyle="1" w:styleId="a4">
    <w:name w:val="تخریج آیات"/>
    <w:basedOn w:val="Normal"/>
    <w:link w:val="Char4"/>
    <w:qFormat/>
    <w:rsid w:val="00333FF9"/>
    <w:pPr>
      <w:ind w:firstLine="284"/>
      <w:jc w:val="both"/>
    </w:pPr>
    <w:rPr>
      <w:rFonts w:ascii="IRLotus" w:hAnsi="IRLotus" w:cs="IRLotus"/>
      <w:sz w:val="24"/>
      <w:szCs w:val="24"/>
    </w:rPr>
  </w:style>
  <w:style w:type="character" w:customStyle="1" w:styleId="Char3">
    <w:name w:val="متن Char"/>
    <w:basedOn w:val="DefaultParagraphFont"/>
    <w:link w:val="a3"/>
    <w:rsid w:val="00F120FA"/>
    <w:rPr>
      <w:rFonts w:ascii="IRNazli" w:hAnsi="IRNazli" w:cs="IRNazli"/>
      <w:sz w:val="28"/>
      <w:szCs w:val="28"/>
      <w:lang w:bidi="fa-IR"/>
    </w:rPr>
  </w:style>
  <w:style w:type="paragraph" w:styleId="TOC3">
    <w:name w:val="toc 3"/>
    <w:basedOn w:val="Normal"/>
    <w:next w:val="Normal"/>
    <w:autoRedefine/>
    <w:uiPriority w:val="39"/>
    <w:unhideWhenUsed/>
    <w:rsid w:val="003638C9"/>
    <w:pPr>
      <w:bidi w:val="0"/>
      <w:spacing w:after="100" w:line="276" w:lineRule="auto"/>
      <w:ind w:left="440"/>
    </w:pPr>
    <w:rPr>
      <w:rFonts w:asciiTheme="minorHAnsi" w:eastAsiaTheme="minorEastAsia" w:hAnsiTheme="minorHAnsi" w:cstheme="minorBidi"/>
      <w:sz w:val="22"/>
      <w:szCs w:val="22"/>
    </w:rPr>
  </w:style>
  <w:style w:type="character" w:customStyle="1" w:styleId="Char4">
    <w:name w:val="تخریج آیات Char"/>
    <w:basedOn w:val="DefaultParagraphFont"/>
    <w:link w:val="a4"/>
    <w:rsid w:val="00333FF9"/>
    <w:rPr>
      <w:rFonts w:ascii="IRLotus" w:hAnsi="IRLotus" w:cs="IRLotus"/>
      <w:sz w:val="24"/>
      <w:szCs w:val="24"/>
    </w:rPr>
  </w:style>
  <w:style w:type="paragraph" w:styleId="TOC4">
    <w:name w:val="toc 4"/>
    <w:basedOn w:val="Normal"/>
    <w:next w:val="Normal"/>
    <w:autoRedefine/>
    <w:uiPriority w:val="39"/>
    <w:unhideWhenUsed/>
    <w:rsid w:val="003638C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638C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638C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638C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638C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638C9"/>
    <w:pPr>
      <w:bidi w:val="0"/>
      <w:spacing w:after="100" w:line="276" w:lineRule="auto"/>
      <w:ind w:left="1760"/>
    </w:pPr>
    <w:rPr>
      <w:rFonts w:asciiTheme="minorHAnsi" w:eastAsiaTheme="minorEastAsia" w:hAnsiTheme="minorHAnsi" w:cstheme="minorBidi"/>
      <w:sz w:val="22"/>
      <w:szCs w:val="22"/>
    </w:rPr>
  </w:style>
  <w:style w:type="paragraph" w:customStyle="1" w:styleId="a5">
    <w:name w:val="أيات"/>
    <w:basedOn w:val="Normal"/>
    <w:link w:val="Char5"/>
    <w:qFormat/>
    <w:rsid w:val="00E761CB"/>
    <w:pPr>
      <w:ind w:firstLine="284"/>
      <w:jc w:val="both"/>
    </w:pPr>
    <w:rPr>
      <w:rFonts w:ascii="KFGQPC Uthmanic Script HAFS" w:hAnsi="KFGQPC Uthmanic Script HAFS" w:cs="KFGQPC Uthmanic Script HAFS"/>
    </w:rPr>
  </w:style>
  <w:style w:type="paragraph" w:customStyle="1" w:styleId="a6">
    <w:name w:val="متن پاورقی"/>
    <w:basedOn w:val="Normal"/>
    <w:link w:val="Char6"/>
    <w:qFormat/>
    <w:rsid w:val="00E761CB"/>
    <w:pPr>
      <w:ind w:left="272" w:hanging="272"/>
      <w:jc w:val="both"/>
    </w:pPr>
    <w:rPr>
      <w:rFonts w:ascii="IRNazli" w:hAnsi="IRNazli" w:cs="IRNazli"/>
      <w:sz w:val="24"/>
      <w:szCs w:val="24"/>
    </w:rPr>
  </w:style>
  <w:style w:type="character" w:customStyle="1" w:styleId="Char5">
    <w:name w:val="أيات Char"/>
    <w:basedOn w:val="DefaultParagraphFont"/>
    <w:link w:val="a5"/>
    <w:rsid w:val="00E761CB"/>
    <w:rPr>
      <w:rFonts w:ascii="KFGQPC Uthmanic Script HAFS" w:hAnsi="KFGQPC Uthmanic Script HAFS" w:cs="KFGQPC Uthmanic Script HAFS"/>
      <w:sz w:val="28"/>
      <w:szCs w:val="28"/>
    </w:rPr>
  </w:style>
  <w:style w:type="character" w:customStyle="1" w:styleId="Char6">
    <w:name w:val="متن پاورقی Char"/>
    <w:basedOn w:val="DefaultParagraphFont"/>
    <w:link w:val="a6"/>
    <w:rsid w:val="00E761CB"/>
    <w:rPr>
      <w:rFonts w:ascii="IRNazli" w:hAnsi="IRNazli" w:cs="IRNazli"/>
      <w:sz w:val="24"/>
      <w:szCs w:val="24"/>
    </w:rPr>
  </w:style>
  <w:style w:type="table" w:customStyle="1" w:styleId="TableGrid1">
    <w:name w:val="Table Grid1"/>
    <w:basedOn w:val="TableNormal"/>
    <w:next w:val="TableGrid"/>
    <w:uiPriority w:val="59"/>
    <w:rsid w:val="00E54B15"/>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4F4"/>
    <w:pPr>
      <w:bidi/>
    </w:pPr>
    <w:rPr>
      <w:rFonts w:cs="B Zar"/>
      <w:sz w:val="28"/>
      <w:szCs w:val="28"/>
    </w:rPr>
  </w:style>
  <w:style w:type="paragraph" w:styleId="Heading1">
    <w:name w:val="heading 1"/>
    <w:basedOn w:val="Normal"/>
    <w:next w:val="Normal"/>
    <w:link w:val="Heading1Char"/>
    <w:qFormat/>
    <w:rsid w:val="00F9333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F9333E"/>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F9333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333E"/>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F9333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F9333E"/>
    <w:rPr>
      <w:rFonts w:ascii="Cambria" w:eastAsia="Times New Roman" w:hAnsi="Cambria" w:cs="Times New Roman"/>
      <w:b/>
      <w:bCs/>
      <w:sz w:val="26"/>
      <w:szCs w:val="26"/>
      <w:lang w:bidi="ar-SA"/>
    </w:rPr>
  </w:style>
  <w:style w:type="table" w:styleId="TableGrid">
    <w:name w:val="Table Grid"/>
    <w:basedOn w:val="TableNormal"/>
    <w:uiPriority w:val="59"/>
    <w:rsid w:val="0059752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244BB"/>
    <w:rPr>
      <w:sz w:val="20"/>
      <w:szCs w:val="20"/>
    </w:rPr>
  </w:style>
  <w:style w:type="character" w:styleId="FootnoteReference">
    <w:name w:val="footnote reference"/>
    <w:semiHidden/>
    <w:rsid w:val="00A244BB"/>
    <w:rPr>
      <w:vertAlign w:val="superscript"/>
    </w:rPr>
  </w:style>
  <w:style w:type="paragraph" w:styleId="Header">
    <w:name w:val="header"/>
    <w:basedOn w:val="Normal"/>
    <w:link w:val="HeaderChar"/>
    <w:rsid w:val="00C74DA8"/>
    <w:pPr>
      <w:tabs>
        <w:tab w:val="center" w:pos="4153"/>
        <w:tab w:val="right" w:pos="8306"/>
      </w:tabs>
    </w:pPr>
  </w:style>
  <w:style w:type="character" w:customStyle="1" w:styleId="HeaderChar">
    <w:name w:val="Header Char"/>
    <w:link w:val="Header"/>
    <w:rsid w:val="00532794"/>
    <w:rPr>
      <w:rFonts w:cs="B Zar"/>
      <w:sz w:val="28"/>
      <w:szCs w:val="28"/>
      <w:lang w:bidi="ar-SA"/>
    </w:rPr>
  </w:style>
  <w:style w:type="paragraph" w:styleId="Footer">
    <w:name w:val="footer"/>
    <w:basedOn w:val="Normal"/>
    <w:rsid w:val="00C74DA8"/>
    <w:pPr>
      <w:tabs>
        <w:tab w:val="center" w:pos="4153"/>
        <w:tab w:val="right" w:pos="8306"/>
      </w:tabs>
    </w:pPr>
  </w:style>
  <w:style w:type="character" w:styleId="PageNumber">
    <w:name w:val="page number"/>
    <w:basedOn w:val="DefaultParagraphFont"/>
    <w:rsid w:val="00C74DA8"/>
  </w:style>
  <w:style w:type="character" w:customStyle="1" w:styleId="ayatext">
    <w:name w:val="ayatext"/>
    <w:basedOn w:val="DefaultParagraphFont"/>
    <w:rsid w:val="00664852"/>
  </w:style>
  <w:style w:type="paragraph" w:styleId="BalloonText">
    <w:name w:val="Balloon Text"/>
    <w:basedOn w:val="Normal"/>
    <w:link w:val="BalloonTextChar"/>
    <w:rsid w:val="008A7E85"/>
    <w:rPr>
      <w:rFonts w:ascii="Tahoma" w:hAnsi="Tahoma" w:cs="Tahoma"/>
      <w:sz w:val="16"/>
      <w:szCs w:val="16"/>
    </w:rPr>
  </w:style>
  <w:style w:type="character" w:customStyle="1" w:styleId="BalloonTextChar">
    <w:name w:val="Balloon Text Char"/>
    <w:link w:val="BalloonText"/>
    <w:rsid w:val="008A7E85"/>
    <w:rPr>
      <w:rFonts w:ascii="Tahoma" w:hAnsi="Tahoma" w:cs="Tahoma"/>
      <w:sz w:val="16"/>
      <w:szCs w:val="16"/>
    </w:rPr>
  </w:style>
  <w:style w:type="character" w:customStyle="1" w:styleId="highlight">
    <w:name w:val="highlight"/>
    <w:basedOn w:val="DefaultParagraphFont"/>
    <w:rsid w:val="00EB70DF"/>
  </w:style>
  <w:style w:type="character" w:customStyle="1" w:styleId="ayanumber">
    <w:name w:val="ayanumber"/>
    <w:basedOn w:val="DefaultParagraphFont"/>
    <w:rsid w:val="00EB70DF"/>
  </w:style>
  <w:style w:type="paragraph" w:customStyle="1" w:styleId="a">
    <w:name w:val="تیتر اول"/>
    <w:basedOn w:val="Normal"/>
    <w:link w:val="Char"/>
    <w:qFormat/>
    <w:rsid w:val="00306FD1"/>
    <w:pPr>
      <w:spacing w:before="360" w:after="240"/>
      <w:jc w:val="center"/>
      <w:outlineLvl w:val="0"/>
    </w:pPr>
    <w:rPr>
      <w:rFonts w:ascii="IRYakout" w:hAnsi="IRYakout" w:cs="IRYakout"/>
      <w:bCs/>
      <w:sz w:val="32"/>
      <w:szCs w:val="32"/>
      <w:lang w:bidi="fa-IR"/>
    </w:rPr>
  </w:style>
  <w:style w:type="character" w:customStyle="1" w:styleId="Char">
    <w:name w:val="تیتر اول Char"/>
    <w:link w:val="a"/>
    <w:rsid w:val="00306FD1"/>
    <w:rPr>
      <w:rFonts w:ascii="IRYakout" w:hAnsi="IRYakout" w:cs="IRYakout"/>
      <w:bCs/>
      <w:sz w:val="32"/>
      <w:szCs w:val="32"/>
      <w:lang w:bidi="fa-IR"/>
    </w:rPr>
  </w:style>
  <w:style w:type="paragraph" w:customStyle="1" w:styleId="a0">
    <w:name w:val="احاديث"/>
    <w:basedOn w:val="Normal"/>
    <w:link w:val="Char0"/>
    <w:qFormat/>
    <w:rsid w:val="00134C63"/>
    <w:pPr>
      <w:ind w:firstLine="284"/>
      <w:jc w:val="both"/>
    </w:pPr>
    <w:rPr>
      <w:rFonts w:ascii="KFGQPC Uthman Taha Naskh" w:hAnsi="KFGQPC Uthman Taha Naskh" w:cs="KFGQPC Uthman Taha Naskh"/>
      <w:sz w:val="27"/>
      <w:szCs w:val="27"/>
    </w:rPr>
  </w:style>
  <w:style w:type="character" w:customStyle="1" w:styleId="Char0">
    <w:name w:val="احاديث Char"/>
    <w:link w:val="a0"/>
    <w:rsid w:val="00134C63"/>
    <w:rPr>
      <w:rFonts w:ascii="KFGQPC Uthman Taha Naskh" w:hAnsi="KFGQPC Uthman Taha Naskh" w:cs="KFGQPC Uthman Taha Naskh"/>
      <w:sz w:val="27"/>
      <w:szCs w:val="27"/>
    </w:rPr>
  </w:style>
  <w:style w:type="paragraph" w:customStyle="1" w:styleId="a1">
    <w:name w:val="تیتر دوم"/>
    <w:basedOn w:val="Normal"/>
    <w:link w:val="Char1"/>
    <w:qFormat/>
    <w:rsid w:val="00CA735D"/>
    <w:pPr>
      <w:spacing w:before="240" w:after="60"/>
      <w:jc w:val="both"/>
      <w:outlineLvl w:val="1"/>
    </w:pPr>
    <w:rPr>
      <w:rFonts w:ascii="IRZar" w:hAnsi="IRZar" w:cs="IRZar"/>
      <w:bCs/>
      <w:sz w:val="24"/>
      <w:szCs w:val="24"/>
      <w:lang w:bidi="fa-IR"/>
    </w:rPr>
  </w:style>
  <w:style w:type="character" w:customStyle="1" w:styleId="Char1">
    <w:name w:val="تیتر دوم Char"/>
    <w:link w:val="a1"/>
    <w:rsid w:val="00CA735D"/>
    <w:rPr>
      <w:rFonts w:ascii="IRZar" w:hAnsi="IRZar" w:cs="IRZar"/>
      <w:bCs/>
      <w:sz w:val="24"/>
      <w:szCs w:val="24"/>
      <w:lang w:bidi="fa-IR"/>
    </w:rPr>
  </w:style>
  <w:style w:type="paragraph" w:customStyle="1" w:styleId="a2">
    <w:name w:val="نص عربی"/>
    <w:basedOn w:val="Normal"/>
    <w:link w:val="Char2"/>
    <w:qFormat/>
    <w:rsid w:val="00134C63"/>
    <w:pPr>
      <w:ind w:firstLine="284"/>
      <w:jc w:val="both"/>
    </w:pPr>
    <w:rPr>
      <w:rFonts w:ascii="mylotus" w:hAnsi="mylotus" w:cs="mylotus"/>
      <w:sz w:val="27"/>
      <w:szCs w:val="27"/>
      <w:lang w:bidi="fa-IR"/>
    </w:rPr>
  </w:style>
  <w:style w:type="character" w:customStyle="1" w:styleId="Char2">
    <w:name w:val="نص عربی Char"/>
    <w:link w:val="a2"/>
    <w:rsid w:val="00134C63"/>
    <w:rPr>
      <w:rFonts w:ascii="mylotus" w:hAnsi="mylotus" w:cs="mylotus"/>
      <w:sz w:val="27"/>
      <w:szCs w:val="27"/>
      <w:lang w:bidi="fa-IR"/>
    </w:rPr>
  </w:style>
  <w:style w:type="paragraph" w:styleId="Quote">
    <w:name w:val="Quote"/>
    <w:basedOn w:val="Normal"/>
    <w:next w:val="Normal"/>
    <w:link w:val="QuoteChar"/>
    <w:uiPriority w:val="29"/>
    <w:qFormat/>
    <w:rsid w:val="00E669C4"/>
    <w:rPr>
      <w:i/>
      <w:iCs/>
      <w:color w:val="000000"/>
    </w:rPr>
  </w:style>
  <w:style w:type="character" w:customStyle="1" w:styleId="QuoteChar">
    <w:name w:val="Quote Char"/>
    <w:link w:val="Quote"/>
    <w:uiPriority w:val="29"/>
    <w:rsid w:val="00E669C4"/>
    <w:rPr>
      <w:rFonts w:cs="B Zar"/>
      <w:i/>
      <w:iCs/>
      <w:color w:val="000000"/>
      <w:sz w:val="28"/>
      <w:szCs w:val="28"/>
      <w:lang w:bidi="ar-SA"/>
    </w:rPr>
  </w:style>
  <w:style w:type="paragraph" w:styleId="TOC1">
    <w:name w:val="toc 1"/>
    <w:basedOn w:val="Normal"/>
    <w:next w:val="Normal"/>
    <w:uiPriority w:val="39"/>
    <w:rsid w:val="003638C9"/>
    <w:pPr>
      <w:spacing w:before="100"/>
      <w:jc w:val="both"/>
    </w:pPr>
    <w:rPr>
      <w:rFonts w:ascii="IRYakout" w:hAnsi="IRYakout" w:cs="IRYakout"/>
      <w:bCs/>
    </w:rPr>
  </w:style>
  <w:style w:type="paragraph" w:styleId="TOC2">
    <w:name w:val="toc 2"/>
    <w:basedOn w:val="Normal"/>
    <w:next w:val="Normal"/>
    <w:uiPriority w:val="39"/>
    <w:rsid w:val="003638C9"/>
    <w:pPr>
      <w:ind w:left="284"/>
      <w:jc w:val="both"/>
    </w:pPr>
    <w:rPr>
      <w:rFonts w:ascii="IRNazli" w:hAnsi="IRNazli" w:cs="IRNazli"/>
    </w:rPr>
  </w:style>
  <w:style w:type="character" w:styleId="Hyperlink">
    <w:name w:val="Hyperlink"/>
    <w:uiPriority w:val="99"/>
    <w:unhideWhenUsed/>
    <w:rsid w:val="00F9333E"/>
    <w:rPr>
      <w:color w:val="0000FF"/>
      <w:u w:val="single"/>
    </w:rPr>
  </w:style>
  <w:style w:type="paragraph" w:customStyle="1" w:styleId="a3">
    <w:name w:val="متن"/>
    <w:basedOn w:val="Normal"/>
    <w:link w:val="Char3"/>
    <w:qFormat/>
    <w:rsid w:val="00F120FA"/>
    <w:pPr>
      <w:ind w:firstLine="284"/>
      <w:jc w:val="both"/>
    </w:pPr>
    <w:rPr>
      <w:rFonts w:ascii="IRNazli" w:hAnsi="IRNazli" w:cs="IRNazli"/>
      <w:lang w:bidi="fa-IR"/>
    </w:rPr>
  </w:style>
  <w:style w:type="paragraph" w:customStyle="1" w:styleId="a4">
    <w:name w:val="تخریج آیات"/>
    <w:basedOn w:val="Normal"/>
    <w:link w:val="Char4"/>
    <w:qFormat/>
    <w:rsid w:val="00333FF9"/>
    <w:pPr>
      <w:ind w:firstLine="284"/>
      <w:jc w:val="both"/>
    </w:pPr>
    <w:rPr>
      <w:rFonts w:ascii="IRLotus" w:hAnsi="IRLotus" w:cs="IRLotus"/>
      <w:sz w:val="24"/>
      <w:szCs w:val="24"/>
    </w:rPr>
  </w:style>
  <w:style w:type="character" w:customStyle="1" w:styleId="Char3">
    <w:name w:val="متن Char"/>
    <w:basedOn w:val="DefaultParagraphFont"/>
    <w:link w:val="a3"/>
    <w:rsid w:val="00F120FA"/>
    <w:rPr>
      <w:rFonts w:ascii="IRNazli" w:hAnsi="IRNazli" w:cs="IRNazli"/>
      <w:sz w:val="28"/>
      <w:szCs w:val="28"/>
      <w:lang w:bidi="fa-IR"/>
    </w:rPr>
  </w:style>
  <w:style w:type="paragraph" w:styleId="TOC3">
    <w:name w:val="toc 3"/>
    <w:basedOn w:val="Normal"/>
    <w:next w:val="Normal"/>
    <w:autoRedefine/>
    <w:uiPriority w:val="39"/>
    <w:unhideWhenUsed/>
    <w:rsid w:val="003638C9"/>
    <w:pPr>
      <w:bidi w:val="0"/>
      <w:spacing w:after="100" w:line="276" w:lineRule="auto"/>
      <w:ind w:left="440"/>
    </w:pPr>
    <w:rPr>
      <w:rFonts w:asciiTheme="minorHAnsi" w:eastAsiaTheme="minorEastAsia" w:hAnsiTheme="minorHAnsi" w:cstheme="minorBidi"/>
      <w:sz w:val="22"/>
      <w:szCs w:val="22"/>
    </w:rPr>
  </w:style>
  <w:style w:type="character" w:customStyle="1" w:styleId="Char4">
    <w:name w:val="تخریج آیات Char"/>
    <w:basedOn w:val="DefaultParagraphFont"/>
    <w:link w:val="a4"/>
    <w:rsid w:val="00333FF9"/>
    <w:rPr>
      <w:rFonts w:ascii="IRLotus" w:hAnsi="IRLotus" w:cs="IRLotus"/>
      <w:sz w:val="24"/>
      <w:szCs w:val="24"/>
    </w:rPr>
  </w:style>
  <w:style w:type="paragraph" w:styleId="TOC4">
    <w:name w:val="toc 4"/>
    <w:basedOn w:val="Normal"/>
    <w:next w:val="Normal"/>
    <w:autoRedefine/>
    <w:uiPriority w:val="39"/>
    <w:unhideWhenUsed/>
    <w:rsid w:val="003638C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638C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638C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638C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638C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638C9"/>
    <w:pPr>
      <w:bidi w:val="0"/>
      <w:spacing w:after="100" w:line="276" w:lineRule="auto"/>
      <w:ind w:left="1760"/>
    </w:pPr>
    <w:rPr>
      <w:rFonts w:asciiTheme="minorHAnsi" w:eastAsiaTheme="minorEastAsia" w:hAnsiTheme="minorHAnsi" w:cstheme="minorBidi"/>
      <w:sz w:val="22"/>
      <w:szCs w:val="22"/>
    </w:rPr>
  </w:style>
  <w:style w:type="paragraph" w:customStyle="1" w:styleId="a5">
    <w:name w:val="أيات"/>
    <w:basedOn w:val="Normal"/>
    <w:link w:val="Char5"/>
    <w:qFormat/>
    <w:rsid w:val="00E761CB"/>
    <w:pPr>
      <w:ind w:firstLine="284"/>
      <w:jc w:val="both"/>
    </w:pPr>
    <w:rPr>
      <w:rFonts w:ascii="KFGQPC Uthmanic Script HAFS" w:hAnsi="KFGQPC Uthmanic Script HAFS" w:cs="KFGQPC Uthmanic Script HAFS"/>
    </w:rPr>
  </w:style>
  <w:style w:type="paragraph" w:customStyle="1" w:styleId="a6">
    <w:name w:val="متن پاورقی"/>
    <w:basedOn w:val="Normal"/>
    <w:link w:val="Char6"/>
    <w:qFormat/>
    <w:rsid w:val="00E761CB"/>
    <w:pPr>
      <w:ind w:left="272" w:hanging="272"/>
      <w:jc w:val="both"/>
    </w:pPr>
    <w:rPr>
      <w:rFonts w:ascii="IRNazli" w:hAnsi="IRNazli" w:cs="IRNazli"/>
      <w:sz w:val="24"/>
      <w:szCs w:val="24"/>
    </w:rPr>
  </w:style>
  <w:style w:type="character" w:customStyle="1" w:styleId="Char5">
    <w:name w:val="أيات Char"/>
    <w:basedOn w:val="DefaultParagraphFont"/>
    <w:link w:val="a5"/>
    <w:rsid w:val="00E761CB"/>
    <w:rPr>
      <w:rFonts w:ascii="KFGQPC Uthmanic Script HAFS" w:hAnsi="KFGQPC Uthmanic Script HAFS" w:cs="KFGQPC Uthmanic Script HAFS"/>
      <w:sz w:val="28"/>
      <w:szCs w:val="28"/>
    </w:rPr>
  </w:style>
  <w:style w:type="character" w:customStyle="1" w:styleId="Char6">
    <w:name w:val="متن پاورقی Char"/>
    <w:basedOn w:val="DefaultParagraphFont"/>
    <w:link w:val="a6"/>
    <w:rsid w:val="00E761CB"/>
    <w:rPr>
      <w:rFonts w:ascii="IRNazli" w:hAnsi="IRNazli" w:cs="IRNazli"/>
      <w:sz w:val="24"/>
      <w:szCs w:val="24"/>
    </w:rPr>
  </w:style>
  <w:style w:type="table" w:customStyle="1" w:styleId="TableGrid1">
    <w:name w:val="Table Grid1"/>
    <w:basedOn w:val="TableNormal"/>
    <w:next w:val="TableGrid"/>
    <w:uiPriority w:val="59"/>
    <w:rsid w:val="00E54B15"/>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C5A35-ECDF-4584-A1A6-377C7DA9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26147</Words>
  <Characters>149039</Characters>
  <Application>Microsoft Office Word</Application>
  <DocSecurity>8</DocSecurity>
  <Lines>1241</Lines>
  <Paragraphs>349</Paragraphs>
  <ScaleCrop>false</ScaleCrop>
  <HeadingPairs>
    <vt:vector size="2" baseType="variant">
      <vt:variant>
        <vt:lpstr>Title</vt:lpstr>
      </vt:variant>
      <vt:variant>
        <vt:i4>1</vt:i4>
      </vt:variant>
    </vt:vector>
  </HeadingPairs>
  <TitlesOfParts>
    <vt:vector size="1" baseType="lpstr">
      <vt:lpstr>مصائب صحابه رضي الله عنهم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174837</CharactersWithSpaces>
  <SharedDoc>false</SharedDoc>
  <HLinks>
    <vt:vector size="462" baseType="variant">
      <vt:variant>
        <vt:i4>2031668</vt:i4>
      </vt:variant>
      <vt:variant>
        <vt:i4>458</vt:i4>
      </vt:variant>
      <vt:variant>
        <vt:i4>0</vt:i4>
      </vt:variant>
      <vt:variant>
        <vt:i4>5</vt:i4>
      </vt:variant>
      <vt:variant>
        <vt:lpwstr/>
      </vt:variant>
      <vt:variant>
        <vt:lpwstr>_Toc331556383</vt:lpwstr>
      </vt:variant>
      <vt:variant>
        <vt:i4>2031668</vt:i4>
      </vt:variant>
      <vt:variant>
        <vt:i4>452</vt:i4>
      </vt:variant>
      <vt:variant>
        <vt:i4>0</vt:i4>
      </vt:variant>
      <vt:variant>
        <vt:i4>5</vt:i4>
      </vt:variant>
      <vt:variant>
        <vt:lpwstr/>
      </vt:variant>
      <vt:variant>
        <vt:lpwstr>_Toc331556382</vt:lpwstr>
      </vt:variant>
      <vt:variant>
        <vt:i4>2031668</vt:i4>
      </vt:variant>
      <vt:variant>
        <vt:i4>446</vt:i4>
      </vt:variant>
      <vt:variant>
        <vt:i4>0</vt:i4>
      </vt:variant>
      <vt:variant>
        <vt:i4>5</vt:i4>
      </vt:variant>
      <vt:variant>
        <vt:lpwstr/>
      </vt:variant>
      <vt:variant>
        <vt:lpwstr>_Toc331556381</vt:lpwstr>
      </vt:variant>
      <vt:variant>
        <vt:i4>2031668</vt:i4>
      </vt:variant>
      <vt:variant>
        <vt:i4>440</vt:i4>
      </vt:variant>
      <vt:variant>
        <vt:i4>0</vt:i4>
      </vt:variant>
      <vt:variant>
        <vt:i4>5</vt:i4>
      </vt:variant>
      <vt:variant>
        <vt:lpwstr/>
      </vt:variant>
      <vt:variant>
        <vt:lpwstr>_Toc331556380</vt:lpwstr>
      </vt:variant>
      <vt:variant>
        <vt:i4>1048628</vt:i4>
      </vt:variant>
      <vt:variant>
        <vt:i4>434</vt:i4>
      </vt:variant>
      <vt:variant>
        <vt:i4>0</vt:i4>
      </vt:variant>
      <vt:variant>
        <vt:i4>5</vt:i4>
      </vt:variant>
      <vt:variant>
        <vt:lpwstr/>
      </vt:variant>
      <vt:variant>
        <vt:lpwstr>_Toc331556379</vt:lpwstr>
      </vt:variant>
      <vt:variant>
        <vt:i4>1048628</vt:i4>
      </vt:variant>
      <vt:variant>
        <vt:i4>428</vt:i4>
      </vt:variant>
      <vt:variant>
        <vt:i4>0</vt:i4>
      </vt:variant>
      <vt:variant>
        <vt:i4>5</vt:i4>
      </vt:variant>
      <vt:variant>
        <vt:lpwstr/>
      </vt:variant>
      <vt:variant>
        <vt:lpwstr>_Toc331556378</vt:lpwstr>
      </vt:variant>
      <vt:variant>
        <vt:i4>1048628</vt:i4>
      </vt:variant>
      <vt:variant>
        <vt:i4>422</vt:i4>
      </vt:variant>
      <vt:variant>
        <vt:i4>0</vt:i4>
      </vt:variant>
      <vt:variant>
        <vt:i4>5</vt:i4>
      </vt:variant>
      <vt:variant>
        <vt:lpwstr/>
      </vt:variant>
      <vt:variant>
        <vt:lpwstr>_Toc331556377</vt:lpwstr>
      </vt:variant>
      <vt:variant>
        <vt:i4>1048628</vt:i4>
      </vt:variant>
      <vt:variant>
        <vt:i4>416</vt:i4>
      </vt:variant>
      <vt:variant>
        <vt:i4>0</vt:i4>
      </vt:variant>
      <vt:variant>
        <vt:i4>5</vt:i4>
      </vt:variant>
      <vt:variant>
        <vt:lpwstr/>
      </vt:variant>
      <vt:variant>
        <vt:lpwstr>_Toc331556376</vt:lpwstr>
      </vt:variant>
      <vt:variant>
        <vt:i4>1048628</vt:i4>
      </vt:variant>
      <vt:variant>
        <vt:i4>410</vt:i4>
      </vt:variant>
      <vt:variant>
        <vt:i4>0</vt:i4>
      </vt:variant>
      <vt:variant>
        <vt:i4>5</vt:i4>
      </vt:variant>
      <vt:variant>
        <vt:lpwstr/>
      </vt:variant>
      <vt:variant>
        <vt:lpwstr>_Toc331556375</vt:lpwstr>
      </vt:variant>
      <vt:variant>
        <vt:i4>1048628</vt:i4>
      </vt:variant>
      <vt:variant>
        <vt:i4>404</vt:i4>
      </vt:variant>
      <vt:variant>
        <vt:i4>0</vt:i4>
      </vt:variant>
      <vt:variant>
        <vt:i4>5</vt:i4>
      </vt:variant>
      <vt:variant>
        <vt:lpwstr/>
      </vt:variant>
      <vt:variant>
        <vt:lpwstr>_Toc331556374</vt:lpwstr>
      </vt:variant>
      <vt:variant>
        <vt:i4>1048628</vt:i4>
      </vt:variant>
      <vt:variant>
        <vt:i4>398</vt:i4>
      </vt:variant>
      <vt:variant>
        <vt:i4>0</vt:i4>
      </vt:variant>
      <vt:variant>
        <vt:i4>5</vt:i4>
      </vt:variant>
      <vt:variant>
        <vt:lpwstr/>
      </vt:variant>
      <vt:variant>
        <vt:lpwstr>_Toc331556373</vt:lpwstr>
      </vt:variant>
      <vt:variant>
        <vt:i4>1048628</vt:i4>
      </vt:variant>
      <vt:variant>
        <vt:i4>392</vt:i4>
      </vt:variant>
      <vt:variant>
        <vt:i4>0</vt:i4>
      </vt:variant>
      <vt:variant>
        <vt:i4>5</vt:i4>
      </vt:variant>
      <vt:variant>
        <vt:lpwstr/>
      </vt:variant>
      <vt:variant>
        <vt:lpwstr>_Toc331556372</vt:lpwstr>
      </vt:variant>
      <vt:variant>
        <vt:i4>1048628</vt:i4>
      </vt:variant>
      <vt:variant>
        <vt:i4>386</vt:i4>
      </vt:variant>
      <vt:variant>
        <vt:i4>0</vt:i4>
      </vt:variant>
      <vt:variant>
        <vt:i4>5</vt:i4>
      </vt:variant>
      <vt:variant>
        <vt:lpwstr/>
      </vt:variant>
      <vt:variant>
        <vt:lpwstr>_Toc331556371</vt:lpwstr>
      </vt:variant>
      <vt:variant>
        <vt:i4>1048628</vt:i4>
      </vt:variant>
      <vt:variant>
        <vt:i4>380</vt:i4>
      </vt:variant>
      <vt:variant>
        <vt:i4>0</vt:i4>
      </vt:variant>
      <vt:variant>
        <vt:i4>5</vt:i4>
      </vt:variant>
      <vt:variant>
        <vt:lpwstr/>
      </vt:variant>
      <vt:variant>
        <vt:lpwstr>_Toc331556370</vt:lpwstr>
      </vt:variant>
      <vt:variant>
        <vt:i4>1114164</vt:i4>
      </vt:variant>
      <vt:variant>
        <vt:i4>374</vt:i4>
      </vt:variant>
      <vt:variant>
        <vt:i4>0</vt:i4>
      </vt:variant>
      <vt:variant>
        <vt:i4>5</vt:i4>
      </vt:variant>
      <vt:variant>
        <vt:lpwstr/>
      </vt:variant>
      <vt:variant>
        <vt:lpwstr>_Toc331556369</vt:lpwstr>
      </vt:variant>
      <vt:variant>
        <vt:i4>1114164</vt:i4>
      </vt:variant>
      <vt:variant>
        <vt:i4>368</vt:i4>
      </vt:variant>
      <vt:variant>
        <vt:i4>0</vt:i4>
      </vt:variant>
      <vt:variant>
        <vt:i4>5</vt:i4>
      </vt:variant>
      <vt:variant>
        <vt:lpwstr/>
      </vt:variant>
      <vt:variant>
        <vt:lpwstr>_Toc331556368</vt:lpwstr>
      </vt:variant>
      <vt:variant>
        <vt:i4>1114164</vt:i4>
      </vt:variant>
      <vt:variant>
        <vt:i4>362</vt:i4>
      </vt:variant>
      <vt:variant>
        <vt:i4>0</vt:i4>
      </vt:variant>
      <vt:variant>
        <vt:i4>5</vt:i4>
      </vt:variant>
      <vt:variant>
        <vt:lpwstr/>
      </vt:variant>
      <vt:variant>
        <vt:lpwstr>_Toc331556367</vt:lpwstr>
      </vt:variant>
      <vt:variant>
        <vt:i4>1114164</vt:i4>
      </vt:variant>
      <vt:variant>
        <vt:i4>356</vt:i4>
      </vt:variant>
      <vt:variant>
        <vt:i4>0</vt:i4>
      </vt:variant>
      <vt:variant>
        <vt:i4>5</vt:i4>
      </vt:variant>
      <vt:variant>
        <vt:lpwstr/>
      </vt:variant>
      <vt:variant>
        <vt:lpwstr>_Toc331556366</vt:lpwstr>
      </vt:variant>
      <vt:variant>
        <vt:i4>1114164</vt:i4>
      </vt:variant>
      <vt:variant>
        <vt:i4>350</vt:i4>
      </vt:variant>
      <vt:variant>
        <vt:i4>0</vt:i4>
      </vt:variant>
      <vt:variant>
        <vt:i4>5</vt:i4>
      </vt:variant>
      <vt:variant>
        <vt:lpwstr/>
      </vt:variant>
      <vt:variant>
        <vt:lpwstr>_Toc331556365</vt:lpwstr>
      </vt:variant>
      <vt:variant>
        <vt:i4>1114164</vt:i4>
      </vt:variant>
      <vt:variant>
        <vt:i4>344</vt:i4>
      </vt:variant>
      <vt:variant>
        <vt:i4>0</vt:i4>
      </vt:variant>
      <vt:variant>
        <vt:i4>5</vt:i4>
      </vt:variant>
      <vt:variant>
        <vt:lpwstr/>
      </vt:variant>
      <vt:variant>
        <vt:lpwstr>_Toc331556364</vt:lpwstr>
      </vt:variant>
      <vt:variant>
        <vt:i4>1114164</vt:i4>
      </vt:variant>
      <vt:variant>
        <vt:i4>338</vt:i4>
      </vt:variant>
      <vt:variant>
        <vt:i4>0</vt:i4>
      </vt:variant>
      <vt:variant>
        <vt:i4>5</vt:i4>
      </vt:variant>
      <vt:variant>
        <vt:lpwstr/>
      </vt:variant>
      <vt:variant>
        <vt:lpwstr>_Toc331556363</vt:lpwstr>
      </vt:variant>
      <vt:variant>
        <vt:i4>1114164</vt:i4>
      </vt:variant>
      <vt:variant>
        <vt:i4>332</vt:i4>
      </vt:variant>
      <vt:variant>
        <vt:i4>0</vt:i4>
      </vt:variant>
      <vt:variant>
        <vt:i4>5</vt:i4>
      </vt:variant>
      <vt:variant>
        <vt:lpwstr/>
      </vt:variant>
      <vt:variant>
        <vt:lpwstr>_Toc331556362</vt:lpwstr>
      </vt:variant>
      <vt:variant>
        <vt:i4>1114164</vt:i4>
      </vt:variant>
      <vt:variant>
        <vt:i4>326</vt:i4>
      </vt:variant>
      <vt:variant>
        <vt:i4>0</vt:i4>
      </vt:variant>
      <vt:variant>
        <vt:i4>5</vt:i4>
      </vt:variant>
      <vt:variant>
        <vt:lpwstr/>
      </vt:variant>
      <vt:variant>
        <vt:lpwstr>_Toc331556361</vt:lpwstr>
      </vt:variant>
      <vt:variant>
        <vt:i4>1114164</vt:i4>
      </vt:variant>
      <vt:variant>
        <vt:i4>320</vt:i4>
      </vt:variant>
      <vt:variant>
        <vt:i4>0</vt:i4>
      </vt:variant>
      <vt:variant>
        <vt:i4>5</vt:i4>
      </vt:variant>
      <vt:variant>
        <vt:lpwstr/>
      </vt:variant>
      <vt:variant>
        <vt:lpwstr>_Toc331556360</vt:lpwstr>
      </vt:variant>
      <vt:variant>
        <vt:i4>1179700</vt:i4>
      </vt:variant>
      <vt:variant>
        <vt:i4>314</vt:i4>
      </vt:variant>
      <vt:variant>
        <vt:i4>0</vt:i4>
      </vt:variant>
      <vt:variant>
        <vt:i4>5</vt:i4>
      </vt:variant>
      <vt:variant>
        <vt:lpwstr/>
      </vt:variant>
      <vt:variant>
        <vt:lpwstr>_Toc331556359</vt:lpwstr>
      </vt:variant>
      <vt:variant>
        <vt:i4>1179700</vt:i4>
      </vt:variant>
      <vt:variant>
        <vt:i4>308</vt:i4>
      </vt:variant>
      <vt:variant>
        <vt:i4>0</vt:i4>
      </vt:variant>
      <vt:variant>
        <vt:i4>5</vt:i4>
      </vt:variant>
      <vt:variant>
        <vt:lpwstr/>
      </vt:variant>
      <vt:variant>
        <vt:lpwstr>_Toc331556358</vt:lpwstr>
      </vt:variant>
      <vt:variant>
        <vt:i4>1179700</vt:i4>
      </vt:variant>
      <vt:variant>
        <vt:i4>302</vt:i4>
      </vt:variant>
      <vt:variant>
        <vt:i4>0</vt:i4>
      </vt:variant>
      <vt:variant>
        <vt:i4>5</vt:i4>
      </vt:variant>
      <vt:variant>
        <vt:lpwstr/>
      </vt:variant>
      <vt:variant>
        <vt:lpwstr>_Toc331556357</vt:lpwstr>
      </vt:variant>
      <vt:variant>
        <vt:i4>1179700</vt:i4>
      </vt:variant>
      <vt:variant>
        <vt:i4>296</vt:i4>
      </vt:variant>
      <vt:variant>
        <vt:i4>0</vt:i4>
      </vt:variant>
      <vt:variant>
        <vt:i4>5</vt:i4>
      </vt:variant>
      <vt:variant>
        <vt:lpwstr/>
      </vt:variant>
      <vt:variant>
        <vt:lpwstr>_Toc331556356</vt:lpwstr>
      </vt:variant>
      <vt:variant>
        <vt:i4>1179700</vt:i4>
      </vt:variant>
      <vt:variant>
        <vt:i4>290</vt:i4>
      </vt:variant>
      <vt:variant>
        <vt:i4>0</vt:i4>
      </vt:variant>
      <vt:variant>
        <vt:i4>5</vt:i4>
      </vt:variant>
      <vt:variant>
        <vt:lpwstr/>
      </vt:variant>
      <vt:variant>
        <vt:lpwstr>_Toc331556355</vt:lpwstr>
      </vt:variant>
      <vt:variant>
        <vt:i4>1179700</vt:i4>
      </vt:variant>
      <vt:variant>
        <vt:i4>284</vt:i4>
      </vt:variant>
      <vt:variant>
        <vt:i4>0</vt:i4>
      </vt:variant>
      <vt:variant>
        <vt:i4>5</vt:i4>
      </vt:variant>
      <vt:variant>
        <vt:lpwstr/>
      </vt:variant>
      <vt:variant>
        <vt:lpwstr>_Toc331556354</vt:lpwstr>
      </vt:variant>
      <vt:variant>
        <vt:i4>1179700</vt:i4>
      </vt:variant>
      <vt:variant>
        <vt:i4>278</vt:i4>
      </vt:variant>
      <vt:variant>
        <vt:i4>0</vt:i4>
      </vt:variant>
      <vt:variant>
        <vt:i4>5</vt:i4>
      </vt:variant>
      <vt:variant>
        <vt:lpwstr/>
      </vt:variant>
      <vt:variant>
        <vt:lpwstr>_Toc331556353</vt:lpwstr>
      </vt:variant>
      <vt:variant>
        <vt:i4>1179700</vt:i4>
      </vt:variant>
      <vt:variant>
        <vt:i4>272</vt:i4>
      </vt:variant>
      <vt:variant>
        <vt:i4>0</vt:i4>
      </vt:variant>
      <vt:variant>
        <vt:i4>5</vt:i4>
      </vt:variant>
      <vt:variant>
        <vt:lpwstr/>
      </vt:variant>
      <vt:variant>
        <vt:lpwstr>_Toc331556352</vt:lpwstr>
      </vt:variant>
      <vt:variant>
        <vt:i4>1179700</vt:i4>
      </vt:variant>
      <vt:variant>
        <vt:i4>266</vt:i4>
      </vt:variant>
      <vt:variant>
        <vt:i4>0</vt:i4>
      </vt:variant>
      <vt:variant>
        <vt:i4>5</vt:i4>
      </vt:variant>
      <vt:variant>
        <vt:lpwstr/>
      </vt:variant>
      <vt:variant>
        <vt:lpwstr>_Toc331556351</vt:lpwstr>
      </vt:variant>
      <vt:variant>
        <vt:i4>1179700</vt:i4>
      </vt:variant>
      <vt:variant>
        <vt:i4>260</vt:i4>
      </vt:variant>
      <vt:variant>
        <vt:i4>0</vt:i4>
      </vt:variant>
      <vt:variant>
        <vt:i4>5</vt:i4>
      </vt:variant>
      <vt:variant>
        <vt:lpwstr/>
      </vt:variant>
      <vt:variant>
        <vt:lpwstr>_Toc331556350</vt:lpwstr>
      </vt:variant>
      <vt:variant>
        <vt:i4>1245236</vt:i4>
      </vt:variant>
      <vt:variant>
        <vt:i4>254</vt:i4>
      </vt:variant>
      <vt:variant>
        <vt:i4>0</vt:i4>
      </vt:variant>
      <vt:variant>
        <vt:i4>5</vt:i4>
      </vt:variant>
      <vt:variant>
        <vt:lpwstr/>
      </vt:variant>
      <vt:variant>
        <vt:lpwstr>_Toc331556349</vt:lpwstr>
      </vt:variant>
      <vt:variant>
        <vt:i4>1245236</vt:i4>
      </vt:variant>
      <vt:variant>
        <vt:i4>248</vt:i4>
      </vt:variant>
      <vt:variant>
        <vt:i4>0</vt:i4>
      </vt:variant>
      <vt:variant>
        <vt:i4>5</vt:i4>
      </vt:variant>
      <vt:variant>
        <vt:lpwstr/>
      </vt:variant>
      <vt:variant>
        <vt:lpwstr>_Toc331556348</vt:lpwstr>
      </vt:variant>
      <vt:variant>
        <vt:i4>1245236</vt:i4>
      </vt:variant>
      <vt:variant>
        <vt:i4>242</vt:i4>
      </vt:variant>
      <vt:variant>
        <vt:i4>0</vt:i4>
      </vt:variant>
      <vt:variant>
        <vt:i4>5</vt:i4>
      </vt:variant>
      <vt:variant>
        <vt:lpwstr/>
      </vt:variant>
      <vt:variant>
        <vt:lpwstr>_Toc331556347</vt:lpwstr>
      </vt:variant>
      <vt:variant>
        <vt:i4>1245236</vt:i4>
      </vt:variant>
      <vt:variant>
        <vt:i4>236</vt:i4>
      </vt:variant>
      <vt:variant>
        <vt:i4>0</vt:i4>
      </vt:variant>
      <vt:variant>
        <vt:i4>5</vt:i4>
      </vt:variant>
      <vt:variant>
        <vt:lpwstr/>
      </vt:variant>
      <vt:variant>
        <vt:lpwstr>_Toc331556346</vt:lpwstr>
      </vt:variant>
      <vt:variant>
        <vt:i4>1245236</vt:i4>
      </vt:variant>
      <vt:variant>
        <vt:i4>230</vt:i4>
      </vt:variant>
      <vt:variant>
        <vt:i4>0</vt:i4>
      </vt:variant>
      <vt:variant>
        <vt:i4>5</vt:i4>
      </vt:variant>
      <vt:variant>
        <vt:lpwstr/>
      </vt:variant>
      <vt:variant>
        <vt:lpwstr>_Toc331556345</vt:lpwstr>
      </vt:variant>
      <vt:variant>
        <vt:i4>1245236</vt:i4>
      </vt:variant>
      <vt:variant>
        <vt:i4>224</vt:i4>
      </vt:variant>
      <vt:variant>
        <vt:i4>0</vt:i4>
      </vt:variant>
      <vt:variant>
        <vt:i4>5</vt:i4>
      </vt:variant>
      <vt:variant>
        <vt:lpwstr/>
      </vt:variant>
      <vt:variant>
        <vt:lpwstr>_Toc331556344</vt:lpwstr>
      </vt:variant>
      <vt:variant>
        <vt:i4>1245236</vt:i4>
      </vt:variant>
      <vt:variant>
        <vt:i4>218</vt:i4>
      </vt:variant>
      <vt:variant>
        <vt:i4>0</vt:i4>
      </vt:variant>
      <vt:variant>
        <vt:i4>5</vt:i4>
      </vt:variant>
      <vt:variant>
        <vt:lpwstr/>
      </vt:variant>
      <vt:variant>
        <vt:lpwstr>_Toc331556343</vt:lpwstr>
      </vt:variant>
      <vt:variant>
        <vt:i4>1245236</vt:i4>
      </vt:variant>
      <vt:variant>
        <vt:i4>212</vt:i4>
      </vt:variant>
      <vt:variant>
        <vt:i4>0</vt:i4>
      </vt:variant>
      <vt:variant>
        <vt:i4>5</vt:i4>
      </vt:variant>
      <vt:variant>
        <vt:lpwstr/>
      </vt:variant>
      <vt:variant>
        <vt:lpwstr>_Toc331556342</vt:lpwstr>
      </vt:variant>
      <vt:variant>
        <vt:i4>1245236</vt:i4>
      </vt:variant>
      <vt:variant>
        <vt:i4>206</vt:i4>
      </vt:variant>
      <vt:variant>
        <vt:i4>0</vt:i4>
      </vt:variant>
      <vt:variant>
        <vt:i4>5</vt:i4>
      </vt:variant>
      <vt:variant>
        <vt:lpwstr/>
      </vt:variant>
      <vt:variant>
        <vt:lpwstr>_Toc331556341</vt:lpwstr>
      </vt:variant>
      <vt:variant>
        <vt:i4>1245236</vt:i4>
      </vt:variant>
      <vt:variant>
        <vt:i4>200</vt:i4>
      </vt:variant>
      <vt:variant>
        <vt:i4>0</vt:i4>
      </vt:variant>
      <vt:variant>
        <vt:i4>5</vt:i4>
      </vt:variant>
      <vt:variant>
        <vt:lpwstr/>
      </vt:variant>
      <vt:variant>
        <vt:lpwstr>_Toc331556340</vt:lpwstr>
      </vt:variant>
      <vt:variant>
        <vt:i4>1310772</vt:i4>
      </vt:variant>
      <vt:variant>
        <vt:i4>194</vt:i4>
      </vt:variant>
      <vt:variant>
        <vt:i4>0</vt:i4>
      </vt:variant>
      <vt:variant>
        <vt:i4>5</vt:i4>
      </vt:variant>
      <vt:variant>
        <vt:lpwstr/>
      </vt:variant>
      <vt:variant>
        <vt:lpwstr>_Toc331556339</vt:lpwstr>
      </vt:variant>
      <vt:variant>
        <vt:i4>1310772</vt:i4>
      </vt:variant>
      <vt:variant>
        <vt:i4>188</vt:i4>
      </vt:variant>
      <vt:variant>
        <vt:i4>0</vt:i4>
      </vt:variant>
      <vt:variant>
        <vt:i4>5</vt:i4>
      </vt:variant>
      <vt:variant>
        <vt:lpwstr/>
      </vt:variant>
      <vt:variant>
        <vt:lpwstr>_Toc331556338</vt:lpwstr>
      </vt:variant>
      <vt:variant>
        <vt:i4>1310772</vt:i4>
      </vt:variant>
      <vt:variant>
        <vt:i4>182</vt:i4>
      </vt:variant>
      <vt:variant>
        <vt:i4>0</vt:i4>
      </vt:variant>
      <vt:variant>
        <vt:i4>5</vt:i4>
      </vt:variant>
      <vt:variant>
        <vt:lpwstr/>
      </vt:variant>
      <vt:variant>
        <vt:lpwstr>_Toc331556337</vt:lpwstr>
      </vt:variant>
      <vt:variant>
        <vt:i4>1310772</vt:i4>
      </vt:variant>
      <vt:variant>
        <vt:i4>176</vt:i4>
      </vt:variant>
      <vt:variant>
        <vt:i4>0</vt:i4>
      </vt:variant>
      <vt:variant>
        <vt:i4>5</vt:i4>
      </vt:variant>
      <vt:variant>
        <vt:lpwstr/>
      </vt:variant>
      <vt:variant>
        <vt:lpwstr>_Toc331556336</vt:lpwstr>
      </vt:variant>
      <vt:variant>
        <vt:i4>1310772</vt:i4>
      </vt:variant>
      <vt:variant>
        <vt:i4>170</vt:i4>
      </vt:variant>
      <vt:variant>
        <vt:i4>0</vt:i4>
      </vt:variant>
      <vt:variant>
        <vt:i4>5</vt:i4>
      </vt:variant>
      <vt:variant>
        <vt:lpwstr/>
      </vt:variant>
      <vt:variant>
        <vt:lpwstr>_Toc331556335</vt:lpwstr>
      </vt:variant>
      <vt:variant>
        <vt:i4>1310772</vt:i4>
      </vt:variant>
      <vt:variant>
        <vt:i4>164</vt:i4>
      </vt:variant>
      <vt:variant>
        <vt:i4>0</vt:i4>
      </vt:variant>
      <vt:variant>
        <vt:i4>5</vt:i4>
      </vt:variant>
      <vt:variant>
        <vt:lpwstr/>
      </vt:variant>
      <vt:variant>
        <vt:lpwstr>_Toc331556334</vt:lpwstr>
      </vt:variant>
      <vt:variant>
        <vt:i4>1310772</vt:i4>
      </vt:variant>
      <vt:variant>
        <vt:i4>158</vt:i4>
      </vt:variant>
      <vt:variant>
        <vt:i4>0</vt:i4>
      </vt:variant>
      <vt:variant>
        <vt:i4>5</vt:i4>
      </vt:variant>
      <vt:variant>
        <vt:lpwstr/>
      </vt:variant>
      <vt:variant>
        <vt:lpwstr>_Toc331556333</vt:lpwstr>
      </vt:variant>
      <vt:variant>
        <vt:i4>1310772</vt:i4>
      </vt:variant>
      <vt:variant>
        <vt:i4>152</vt:i4>
      </vt:variant>
      <vt:variant>
        <vt:i4>0</vt:i4>
      </vt:variant>
      <vt:variant>
        <vt:i4>5</vt:i4>
      </vt:variant>
      <vt:variant>
        <vt:lpwstr/>
      </vt:variant>
      <vt:variant>
        <vt:lpwstr>_Toc331556332</vt:lpwstr>
      </vt:variant>
      <vt:variant>
        <vt:i4>1310772</vt:i4>
      </vt:variant>
      <vt:variant>
        <vt:i4>146</vt:i4>
      </vt:variant>
      <vt:variant>
        <vt:i4>0</vt:i4>
      </vt:variant>
      <vt:variant>
        <vt:i4>5</vt:i4>
      </vt:variant>
      <vt:variant>
        <vt:lpwstr/>
      </vt:variant>
      <vt:variant>
        <vt:lpwstr>_Toc331556331</vt:lpwstr>
      </vt:variant>
      <vt:variant>
        <vt:i4>1310772</vt:i4>
      </vt:variant>
      <vt:variant>
        <vt:i4>140</vt:i4>
      </vt:variant>
      <vt:variant>
        <vt:i4>0</vt:i4>
      </vt:variant>
      <vt:variant>
        <vt:i4>5</vt:i4>
      </vt:variant>
      <vt:variant>
        <vt:lpwstr/>
      </vt:variant>
      <vt:variant>
        <vt:lpwstr>_Toc331556330</vt:lpwstr>
      </vt:variant>
      <vt:variant>
        <vt:i4>1376308</vt:i4>
      </vt:variant>
      <vt:variant>
        <vt:i4>134</vt:i4>
      </vt:variant>
      <vt:variant>
        <vt:i4>0</vt:i4>
      </vt:variant>
      <vt:variant>
        <vt:i4>5</vt:i4>
      </vt:variant>
      <vt:variant>
        <vt:lpwstr/>
      </vt:variant>
      <vt:variant>
        <vt:lpwstr>_Toc331556329</vt:lpwstr>
      </vt:variant>
      <vt:variant>
        <vt:i4>1376308</vt:i4>
      </vt:variant>
      <vt:variant>
        <vt:i4>128</vt:i4>
      </vt:variant>
      <vt:variant>
        <vt:i4>0</vt:i4>
      </vt:variant>
      <vt:variant>
        <vt:i4>5</vt:i4>
      </vt:variant>
      <vt:variant>
        <vt:lpwstr/>
      </vt:variant>
      <vt:variant>
        <vt:lpwstr>_Toc331556328</vt:lpwstr>
      </vt:variant>
      <vt:variant>
        <vt:i4>1376308</vt:i4>
      </vt:variant>
      <vt:variant>
        <vt:i4>122</vt:i4>
      </vt:variant>
      <vt:variant>
        <vt:i4>0</vt:i4>
      </vt:variant>
      <vt:variant>
        <vt:i4>5</vt:i4>
      </vt:variant>
      <vt:variant>
        <vt:lpwstr/>
      </vt:variant>
      <vt:variant>
        <vt:lpwstr>_Toc331556327</vt:lpwstr>
      </vt:variant>
      <vt:variant>
        <vt:i4>1376308</vt:i4>
      </vt:variant>
      <vt:variant>
        <vt:i4>116</vt:i4>
      </vt:variant>
      <vt:variant>
        <vt:i4>0</vt:i4>
      </vt:variant>
      <vt:variant>
        <vt:i4>5</vt:i4>
      </vt:variant>
      <vt:variant>
        <vt:lpwstr/>
      </vt:variant>
      <vt:variant>
        <vt:lpwstr>_Toc331556326</vt:lpwstr>
      </vt:variant>
      <vt:variant>
        <vt:i4>1376308</vt:i4>
      </vt:variant>
      <vt:variant>
        <vt:i4>110</vt:i4>
      </vt:variant>
      <vt:variant>
        <vt:i4>0</vt:i4>
      </vt:variant>
      <vt:variant>
        <vt:i4>5</vt:i4>
      </vt:variant>
      <vt:variant>
        <vt:lpwstr/>
      </vt:variant>
      <vt:variant>
        <vt:lpwstr>_Toc331556325</vt:lpwstr>
      </vt:variant>
      <vt:variant>
        <vt:i4>1376308</vt:i4>
      </vt:variant>
      <vt:variant>
        <vt:i4>104</vt:i4>
      </vt:variant>
      <vt:variant>
        <vt:i4>0</vt:i4>
      </vt:variant>
      <vt:variant>
        <vt:i4>5</vt:i4>
      </vt:variant>
      <vt:variant>
        <vt:lpwstr/>
      </vt:variant>
      <vt:variant>
        <vt:lpwstr>_Toc331556324</vt:lpwstr>
      </vt:variant>
      <vt:variant>
        <vt:i4>1376308</vt:i4>
      </vt:variant>
      <vt:variant>
        <vt:i4>98</vt:i4>
      </vt:variant>
      <vt:variant>
        <vt:i4>0</vt:i4>
      </vt:variant>
      <vt:variant>
        <vt:i4>5</vt:i4>
      </vt:variant>
      <vt:variant>
        <vt:lpwstr/>
      </vt:variant>
      <vt:variant>
        <vt:lpwstr>_Toc331556323</vt:lpwstr>
      </vt:variant>
      <vt:variant>
        <vt:i4>1376308</vt:i4>
      </vt:variant>
      <vt:variant>
        <vt:i4>92</vt:i4>
      </vt:variant>
      <vt:variant>
        <vt:i4>0</vt:i4>
      </vt:variant>
      <vt:variant>
        <vt:i4>5</vt:i4>
      </vt:variant>
      <vt:variant>
        <vt:lpwstr/>
      </vt:variant>
      <vt:variant>
        <vt:lpwstr>_Toc331556322</vt:lpwstr>
      </vt:variant>
      <vt:variant>
        <vt:i4>1376308</vt:i4>
      </vt:variant>
      <vt:variant>
        <vt:i4>86</vt:i4>
      </vt:variant>
      <vt:variant>
        <vt:i4>0</vt:i4>
      </vt:variant>
      <vt:variant>
        <vt:i4>5</vt:i4>
      </vt:variant>
      <vt:variant>
        <vt:lpwstr/>
      </vt:variant>
      <vt:variant>
        <vt:lpwstr>_Toc331556321</vt:lpwstr>
      </vt:variant>
      <vt:variant>
        <vt:i4>1376308</vt:i4>
      </vt:variant>
      <vt:variant>
        <vt:i4>80</vt:i4>
      </vt:variant>
      <vt:variant>
        <vt:i4>0</vt:i4>
      </vt:variant>
      <vt:variant>
        <vt:i4>5</vt:i4>
      </vt:variant>
      <vt:variant>
        <vt:lpwstr/>
      </vt:variant>
      <vt:variant>
        <vt:lpwstr>_Toc331556320</vt:lpwstr>
      </vt:variant>
      <vt:variant>
        <vt:i4>1441844</vt:i4>
      </vt:variant>
      <vt:variant>
        <vt:i4>74</vt:i4>
      </vt:variant>
      <vt:variant>
        <vt:i4>0</vt:i4>
      </vt:variant>
      <vt:variant>
        <vt:i4>5</vt:i4>
      </vt:variant>
      <vt:variant>
        <vt:lpwstr/>
      </vt:variant>
      <vt:variant>
        <vt:lpwstr>_Toc331556319</vt:lpwstr>
      </vt:variant>
      <vt:variant>
        <vt:i4>1441844</vt:i4>
      </vt:variant>
      <vt:variant>
        <vt:i4>68</vt:i4>
      </vt:variant>
      <vt:variant>
        <vt:i4>0</vt:i4>
      </vt:variant>
      <vt:variant>
        <vt:i4>5</vt:i4>
      </vt:variant>
      <vt:variant>
        <vt:lpwstr/>
      </vt:variant>
      <vt:variant>
        <vt:lpwstr>_Toc331556318</vt:lpwstr>
      </vt:variant>
      <vt:variant>
        <vt:i4>1441844</vt:i4>
      </vt:variant>
      <vt:variant>
        <vt:i4>62</vt:i4>
      </vt:variant>
      <vt:variant>
        <vt:i4>0</vt:i4>
      </vt:variant>
      <vt:variant>
        <vt:i4>5</vt:i4>
      </vt:variant>
      <vt:variant>
        <vt:lpwstr/>
      </vt:variant>
      <vt:variant>
        <vt:lpwstr>_Toc331556317</vt:lpwstr>
      </vt:variant>
      <vt:variant>
        <vt:i4>1441844</vt:i4>
      </vt:variant>
      <vt:variant>
        <vt:i4>56</vt:i4>
      </vt:variant>
      <vt:variant>
        <vt:i4>0</vt:i4>
      </vt:variant>
      <vt:variant>
        <vt:i4>5</vt:i4>
      </vt:variant>
      <vt:variant>
        <vt:lpwstr/>
      </vt:variant>
      <vt:variant>
        <vt:lpwstr>_Toc331556316</vt:lpwstr>
      </vt:variant>
      <vt:variant>
        <vt:i4>1441844</vt:i4>
      </vt:variant>
      <vt:variant>
        <vt:i4>50</vt:i4>
      </vt:variant>
      <vt:variant>
        <vt:i4>0</vt:i4>
      </vt:variant>
      <vt:variant>
        <vt:i4>5</vt:i4>
      </vt:variant>
      <vt:variant>
        <vt:lpwstr/>
      </vt:variant>
      <vt:variant>
        <vt:lpwstr>_Toc331556315</vt:lpwstr>
      </vt:variant>
      <vt:variant>
        <vt:i4>1441844</vt:i4>
      </vt:variant>
      <vt:variant>
        <vt:i4>44</vt:i4>
      </vt:variant>
      <vt:variant>
        <vt:i4>0</vt:i4>
      </vt:variant>
      <vt:variant>
        <vt:i4>5</vt:i4>
      </vt:variant>
      <vt:variant>
        <vt:lpwstr/>
      </vt:variant>
      <vt:variant>
        <vt:lpwstr>_Toc331556314</vt:lpwstr>
      </vt:variant>
      <vt:variant>
        <vt:i4>1441844</vt:i4>
      </vt:variant>
      <vt:variant>
        <vt:i4>38</vt:i4>
      </vt:variant>
      <vt:variant>
        <vt:i4>0</vt:i4>
      </vt:variant>
      <vt:variant>
        <vt:i4>5</vt:i4>
      </vt:variant>
      <vt:variant>
        <vt:lpwstr/>
      </vt:variant>
      <vt:variant>
        <vt:lpwstr>_Toc331556313</vt:lpwstr>
      </vt:variant>
      <vt:variant>
        <vt:i4>1441844</vt:i4>
      </vt:variant>
      <vt:variant>
        <vt:i4>32</vt:i4>
      </vt:variant>
      <vt:variant>
        <vt:i4>0</vt:i4>
      </vt:variant>
      <vt:variant>
        <vt:i4>5</vt:i4>
      </vt:variant>
      <vt:variant>
        <vt:lpwstr/>
      </vt:variant>
      <vt:variant>
        <vt:lpwstr>_Toc331556312</vt:lpwstr>
      </vt:variant>
      <vt:variant>
        <vt:i4>1441844</vt:i4>
      </vt:variant>
      <vt:variant>
        <vt:i4>26</vt:i4>
      </vt:variant>
      <vt:variant>
        <vt:i4>0</vt:i4>
      </vt:variant>
      <vt:variant>
        <vt:i4>5</vt:i4>
      </vt:variant>
      <vt:variant>
        <vt:lpwstr/>
      </vt:variant>
      <vt:variant>
        <vt:lpwstr>_Toc331556311</vt:lpwstr>
      </vt:variant>
      <vt:variant>
        <vt:i4>1441844</vt:i4>
      </vt:variant>
      <vt:variant>
        <vt:i4>20</vt:i4>
      </vt:variant>
      <vt:variant>
        <vt:i4>0</vt:i4>
      </vt:variant>
      <vt:variant>
        <vt:i4>5</vt:i4>
      </vt:variant>
      <vt:variant>
        <vt:lpwstr/>
      </vt:variant>
      <vt:variant>
        <vt:lpwstr>_Toc331556310</vt:lpwstr>
      </vt:variant>
      <vt:variant>
        <vt:i4>1507380</vt:i4>
      </vt:variant>
      <vt:variant>
        <vt:i4>14</vt:i4>
      </vt:variant>
      <vt:variant>
        <vt:i4>0</vt:i4>
      </vt:variant>
      <vt:variant>
        <vt:i4>5</vt:i4>
      </vt:variant>
      <vt:variant>
        <vt:lpwstr/>
      </vt:variant>
      <vt:variant>
        <vt:lpwstr>_Toc331556309</vt:lpwstr>
      </vt:variant>
      <vt:variant>
        <vt:i4>1507380</vt:i4>
      </vt:variant>
      <vt:variant>
        <vt:i4>8</vt:i4>
      </vt:variant>
      <vt:variant>
        <vt:i4>0</vt:i4>
      </vt:variant>
      <vt:variant>
        <vt:i4>5</vt:i4>
      </vt:variant>
      <vt:variant>
        <vt:lpwstr/>
      </vt:variant>
      <vt:variant>
        <vt:lpwstr>_Toc331556308</vt:lpwstr>
      </vt:variant>
      <vt:variant>
        <vt:i4>1507380</vt:i4>
      </vt:variant>
      <vt:variant>
        <vt:i4>2</vt:i4>
      </vt:variant>
      <vt:variant>
        <vt:i4>0</vt:i4>
      </vt:variant>
      <vt:variant>
        <vt:i4>5</vt:i4>
      </vt:variant>
      <vt:variant>
        <vt:lpwstr/>
      </vt:variant>
      <vt:variant>
        <vt:lpwstr>_Toc331556307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مصائب صحابه رضي الله عنهم</dc:title>
  <dc:subject>اهل بیت، صحابه و تابعین</dc:subject>
  <dc:creator>سید نورالحسن بخاری</dc:creator>
  <cp:keywords>کتابخانه; قلم; عقیده; موحدين; موحدین; کتاب; مكتبة; القلم; العقيدة; qalam; library; http:/qalamlib.com; http:/qalamlibrary.com; http:/mowahedin.com; http:/aqeedeh.com; زندگینامه; اهل بیت; صحابه; شبهات; دفاع</cp:keywords>
  <dc:description>بیان حوادث ناگوار و مشقت‌هایی است که رسول گران‌قدر اسلام- صلی الله علیه وسلم- و یاران پاکش برای نشر و تبلیغ اسلام متحمل شدند. فصل نخست کتاب شرح ستم‌های مشرکان نسبت به نبی کریم و مظلومیت‌ها و رنج‌های آن حضرت بدین سبب است. در فصل بعد ضمن آشنایی با جانبازی‌ها و مجاهدت‌های هفده تن از صحابه باوفای پیامبر گوشه‌هایی از زندگی پرافتخار ایشان و مکارم اخلاقی‌شان را می‌خوانیم. نویسنده در فصل سوم کتاب، به شرح آزار و اذیت مشرکان و یهودیان در قبال نخستین مسلمان (ٱلسابِقُونَ ٱلأَوَّلُونَ) می‌پردازد و همچنین، صبر و شکیبایی‌ای که آن عزیزان برای اعتلای اسلام عزیز متحمل شدند. بخش پایانی کتاب، نگاهی است به فضایل و مناقب مهاجران.</dc:description>
  <cp:lastModifiedBy>Samsung</cp:lastModifiedBy>
  <cp:revision>2</cp:revision>
  <dcterms:created xsi:type="dcterms:W3CDTF">2016-06-07T08:03:00Z</dcterms:created>
  <dcterms:modified xsi:type="dcterms:W3CDTF">2016-06-07T08:03:00Z</dcterms:modified>
  <cp:category>www.aqeedeh.com  کتابخانه عقیده</cp:category>
  <cp:contentStatus>صفحه آرایی شده</cp:contentStatus>
  <dc:language>Farsi فارسی الفارسية</dc:language>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